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Baranyi Tibor Imre  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Hide visibility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Font size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Default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Verified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Wikipedia, the free encyclopedia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Baranyi Tibor Imre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1967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Debrecen[1]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Citizenship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Occupation theologian, professional writer, translator, editor, book publisher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TemplateWikidataHelp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Baranyi Tibor Imre (Debrecen, 1967</w:t>
      </w:r>
      <w:r>
        <w:rPr>
          <w:rFonts w:ascii="Calibri" w:hAnsi="Calibri" w:cs="Calibri" w:eastAsia="Calibri"/>
          <w:color w:val="auto"/>
          <w:spacing w:val="0"/>
          <w:position w:val="0"/>
          <w:sz w:val="22"/>
          <w:shd w:fill="auto" w:val="clear"/>
        </w:rPr>
        <w:t xml:space="preserve">– ) is a Hungarian theologian, philosophical writer, translator, book publisher and editor.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Tibor Imre Baranyi was the publisher and one of the editors of the Trad</w:t>
      </w:r>
      <w:r>
        <w:rPr>
          <w:rFonts w:ascii="Calibri" w:hAnsi="Calibri" w:cs="Calibri" w:eastAsia="Calibri"/>
          <w:color w:val="auto"/>
          <w:spacing w:val="0"/>
          <w:position w:val="0"/>
          <w:sz w:val="22"/>
          <w:shd w:fill="auto" w:val="clear"/>
        </w:rPr>
        <w:t xml:space="preserve">íció yearbook series, worked as a senior associate and editorial advisor in the Északi Korona journal, and also participated as an independent collaborator in the editing of issues 11</w:t>
      </w:r>
      <w:r>
        <w:rPr>
          <w:rFonts w:ascii="Calibri" w:hAnsi="Calibri" w:cs="Calibri" w:eastAsia="Calibri"/>
          <w:color w:val="auto"/>
          <w:spacing w:val="0"/>
          <w:position w:val="0"/>
          <w:sz w:val="22"/>
          <w:shd w:fill="auto" w:val="clear"/>
        </w:rPr>
        <w:t xml:space="preserve">–14 of the former Pannon Front journal. He was a member of the editorial board of the journal Magyar H</w:t>
      </w:r>
      <w:r>
        <w:rPr>
          <w:rFonts w:ascii="Calibri" w:hAnsi="Calibri" w:cs="Calibri" w:eastAsia="Calibri"/>
          <w:color w:val="auto"/>
          <w:spacing w:val="0"/>
          <w:position w:val="0"/>
          <w:sz w:val="22"/>
          <w:shd w:fill="auto" w:val="clear"/>
        </w:rPr>
        <w:t xml:space="preserve">üperión, launched in 2013. He was the founder and head of the Kvintesszencia Publishing House in Debrecen, established in 1994. He was also the founder and one of the keynote speakers of the Attila Király Academy of Humanities and National Strategy, operating between 2012 and 2015. Since 2015, he has been one of the keynote speakers and seminar leader of Last Exit.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also works as a translator and a professional writer. He has translated complete works into Hungarian by René Guénon, Julius Evola and Alexander Dugin, as well as others (Titus Burckhard, Frithjof Schuon, Marco Pallis, Seyyed Hossein Nasr, Mircea Eliade, Franz Baader, etc.). His most significant translation work is the traditional Hungarian translation of the Quran, which was published in 2019. As a writer, he has three independent works to his credit by 2025, two of which are collections of his previously published writings (Developing Destruction and Eternal Tradition, Tradition and the Hungarians), and one - the most recent - is a thematic compilation of questions and answers on the spiritual path (Guidelines. Questions and Answers on the Spiritual Path). His co-authored book (Sword, Cross, Crown. Traditional Studies on the Hungarians) is also a thematic collection of writings, which, in addition to his own writings, includes the studies of Róbert Horváth and András László.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Developing demolition and eternal tradition. Quintessence,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and Hungarians. Quintessence,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Guidelines. Questions and answers on the spiritual path. Quintessence,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Co-authored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Sword, cross, crown. Traditional studies on Hungarians. "Lux Mundi", 2000 (with co-authors Róbert Horváth and András László)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Translations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The King of the World. Imre L</w:t>
      </w:r>
      <w:r>
        <w:rPr>
          <w:rFonts w:ascii="Calibri" w:hAnsi="Calibri" w:cs="Calibri" w:eastAsia="Calibri"/>
          <w:color w:val="auto"/>
          <w:spacing w:val="0"/>
          <w:position w:val="0"/>
          <w:sz w:val="22"/>
          <w:shd w:fill="auto" w:val="clear"/>
        </w:rPr>
        <w:t xml:space="preserve">őrinc Farkas, 1993 (with Levente L</w:t>
      </w:r>
      <w:r>
        <w:rPr>
          <w:rFonts w:ascii="Calibri" w:hAnsi="Calibri" w:cs="Calibri" w:eastAsia="Calibri"/>
          <w:color w:val="auto"/>
          <w:spacing w:val="0"/>
          <w:position w:val="0"/>
          <w:sz w:val="22"/>
          <w:shd w:fill="auto" w:val="clear"/>
        </w:rPr>
        <w:t xml:space="preserve">ászló Németh)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The crisis of the modern world / The symbolism of the cross. Szigeti,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Titus Burckhardt: Muslim astrology, or a spiritual key to the Muslim astrology of Muhjiddin Ibn 'Arabí. Stella Maris,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 Frithjof Schuon: Zen - The Religion of the Samurai. Five Studies on Japanese Buddhism. Quintessence, 1996 (with Norbert Németh)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Realization and Actions After Death. The Path of Realization in the Mithraic Mysteries and the Beyond-World Teachings of Lamaism. Quintessence, 1997 (with Norbert Németh)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A General Introduction to the Study of Hindu Doctrines. Quintessence, 1999, 2016 (with Norbert Németh)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Notes on Initiation. Quintessence, 2002, 2016 (with László Virág)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The Crisis of the Modern World. Quintessence, 2008,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The Fourth Political Idea. Quintessence,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Quran. Quintessence,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The Symbolism of the Cross. Quintessence,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and publications edited by him (selection)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w:t>
      </w:r>
      <w:r>
        <w:rPr>
          <w:rFonts w:ascii="Calibri" w:hAnsi="Calibri" w:cs="Calibri" w:eastAsia="Calibri"/>
          <w:color w:val="auto"/>
          <w:spacing w:val="0"/>
          <w:position w:val="0"/>
          <w:sz w:val="22"/>
          <w:shd w:fill="auto" w:val="clear"/>
        </w:rPr>
        <w:t xml:space="preserve">– The Yearbook of Metaphysical Traditionalism. Quintessence, 1998-2005 (with R</w:t>
      </w:r>
      <w:r>
        <w:rPr>
          <w:rFonts w:ascii="Calibri" w:hAnsi="Calibri" w:cs="Calibri" w:eastAsia="Calibri"/>
          <w:color w:val="auto"/>
          <w:spacing w:val="0"/>
          <w:position w:val="0"/>
          <w:sz w:val="22"/>
          <w:shd w:fill="auto" w:val="clear"/>
        </w:rPr>
        <w:t xml:space="preserve">óbert Horváth)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József Kaczvinszky: The Seven Initiations / "F" Diary / Yoga Aphorisms. Quintessence, 2001,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Studies on Traditional Archery. Quintessence,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A Handbook for Right-Wing Youth. Quintessence, 2012 (with Róbert Horváth)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Frithjof Schuon: On Christianity - in the Light of Eternal Wisdom. Quintessence,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András László: The principles of right-wingism. Quintessence,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Absolute". Lectures. Quintessence, 2018 (DVD image and audio recording.)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