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76384">
                <wp:simplePos x="0" y="0"/>
                <wp:positionH relativeFrom="page">
                  <wp:posOffset>0</wp:posOffset>
                </wp:positionH>
                <wp:positionV relativeFrom="page">
                  <wp:posOffset>195935</wp:posOffset>
                </wp:positionV>
                <wp:extent cx="5486400" cy="783780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486400" cy="78378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 h="7837805">
                              <a:moveTo>
                                <a:pt x="5486400" y="0"/>
                              </a:moveTo>
                              <a:lnTo>
                                <a:pt x="0" y="0"/>
                              </a:lnTo>
                              <a:lnTo>
                                <a:pt x="0" y="7837728"/>
                              </a:lnTo>
                              <a:lnTo>
                                <a:pt x="5486400" y="7837728"/>
                              </a:lnTo>
                              <a:lnTo>
                                <a:pt x="5486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F4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15.428pt;width:432pt;height:617.144pt;mso-position-horizontal-relative:page;mso-position-vertical-relative:page;z-index:-15940096" id="docshape1" filled="true" fillcolor="#faf4e8" stroked="false">
                <v:fill type="solid"/>
                <w10:wrap type="none"/>
              </v:rect>
            </w:pict>
          </mc:Fallback>
        </mc:AlternateContent>
      </w:r>
      <w:r>
        <w:rPr>
          <w:color w:val="010202"/>
        </w:rPr>
        <w:t>TWELFTH</w:t>
      </w:r>
      <w:r>
        <w:rPr>
          <w:color w:val="010202"/>
          <w:spacing w:val="17"/>
        </w:rPr>
        <w:t> </w:t>
      </w:r>
      <w:r>
        <w:rPr>
          <w:color w:val="010202"/>
        </w:rPr>
        <w:t>TOME:</w:t>
      </w:r>
      <w:r>
        <w:rPr>
          <w:color w:val="010202"/>
          <w:spacing w:val="18"/>
        </w:rPr>
        <w:t> </w:t>
      </w:r>
      <w:r>
        <w:rPr>
          <w:color w:val="010202"/>
        </w:rPr>
        <w:t>FUNDAMENTALS</w:t>
      </w:r>
      <w:r>
        <w:rPr>
          <w:color w:val="010202"/>
          <w:spacing w:val="18"/>
        </w:rPr>
        <w:t> </w:t>
      </w:r>
      <w:r>
        <w:rPr>
          <w:color w:val="010202"/>
        </w:rPr>
        <w:t>OF</w:t>
      </w:r>
      <w:r>
        <w:rPr>
          <w:color w:val="010202"/>
          <w:spacing w:val="18"/>
        </w:rPr>
        <w:t> </w:t>
      </w:r>
      <w:r>
        <w:rPr>
          <w:color w:val="010202"/>
        </w:rPr>
        <w:t>NOOLOGICAL</w:t>
      </w:r>
      <w:r>
        <w:rPr>
          <w:color w:val="010202"/>
          <w:spacing w:val="17"/>
        </w:rPr>
        <w:t> </w:t>
      </w:r>
      <w:r>
        <w:rPr>
          <w:color w:val="010202"/>
          <w:spacing w:val="-2"/>
        </w:rPr>
        <w:t>RUNICS</w:t>
      </w:r>
    </w:p>
    <w:p>
      <w:pPr>
        <w:pStyle w:val="BodyText"/>
        <w:spacing w:before="26"/>
        <w:ind w:left="0"/>
        <w:jc w:val="left"/>
        <w:rPr>
          <w:rFonts w:ascii="Times New Roman"/>
          <w:b/>
        </w:rPr>
      </w:pPr>
    </w:p>
    <w:p>
      <w:pPr>
        <w:pStyle w:val="ListParagraph"/>
        <w:numPr>
          <w:ilvl w:val="0"/>
          <w:numId w:val="1"/>
        </w:numPr>
        <w:tabs>
          <w:tab w:pos="399" w:val="left" w:leader="none"/>
        </w:tabs>
        <w:spacing w:line="240" w:lineRule="auto" w:before="0" w:after="0"/>
        <w:ind w:left="399" w:right="0" w:hanging="245"/>
        <w:jc w:val="left"/>
        <w:rPr>
          <w:sz w:val="19"/>
        </w:rPr>
      </w:pPr>
      <w:r>
        <w:rPr>
          <w:color w:val="010202"/>
          <w:spacing w:val="-2"/>
          <w:w w:val="115"/>
          <w:sz w:val="19"/>
        </w:rPr>
        <w:t>Noological Runics and Numerical Kabbalah</w:t>
      </w:r>
    </w:p>
    <w:p>
      <w:pPr>
        <w:pStyle w:val="BodyText"/>
        <w:spacing w:before="21"/>
        <w:ind w:left="0"/>
        <w:jc w:val="left"/>
      </w:pPr>
    </w:p>
    <w:p>
      <w:pPr>
        <w:pStyle w:val="BodyText"/>
        <w:spacing w:line="252" w:lineRule="auto"/>
        <w:ind w:right="150" w:firstLine="246"/>
      </w:pPr>
      <w:r>
        <w:rPr>
          <w:color w:val="010202"/>
          <w:w w:val="115"/>
        </w:rPr>
        <w:t>It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has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been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aﬃrmed,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on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repeated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occasions,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existence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of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two Kabbalahs</w:t>
      </w:r>
      <w:r>
        <w:rPr>
          <w:color w:val="010202"/>
          <w:w w:val="115"/>
        </w:rPr>
        <w:t> and</w:t>
      </w:r>
      <w:r>
        <w:rPr>
          <w:color w:val="010202"/>
          <w:w w:val="115"/>
        </w:rPr>
        <w:t> that</w:t>
      </w:r>
      <w:r>
        <w:rPr>
          <w:color w:val="010202"/>
          <w:w w:val="115"/>
        </w:rPr>
        <w:t> both</w:t>
      </w:r>
      <w:r>
        <w:rPr>
          <w:color w:val="010202"/>
          <w:w w:val="115"/>
        </w:rPr>
        <w:t> deal</w:t>
      </w:r>
      <w:r>
        <w:rPr>
          <w:color w:val="010202"/>
          <w:w w:val="115"/>
        </w:rPr>
        <w:t> with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creation</w:t>
      </w:r>
      <w:r>
        <w:rPr>
          <w:color w:val="010202"/>
          <w:w w:val="115"/>
        </w:rPr>
        <w:t> of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world</w:t>
      </w:r>
      <w:r>
        <w:rPr>
          <w:color w:val="010202"/>
          <w:w w:val="115"/>
        </w:rPr>
        <w:t> by The One Demiurge. One, the Numerical Kabbalah, contains the se- cret</w:t>
      </w:r>
      <w:r>
        <w:rPr>
          <w:color w:val="010202"/>
          <w:spacing w:val="-13"/>
          <w:w w:val="115"/>
        </w:rPr>
        <w:t> </w:t>
      </w:r>
      <w:r>
        <w:rPr>
          <w:color w:val="010202"/>
          <w:w w:val="115"/>
        </w:rPr>
        <w:t>of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ten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Sephiroth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and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22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sounds;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it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enables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one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to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obtain the</w:t>
      </w:r>
      <w:r>
        <w:rPr>
          <w:color w:val="010202"/>
          <w:spacing w:val="-13"/>
          <w:w w:val="115"/>
        </w:rPr>
        <w:t> </w:t>
      </w:r>
      <w:r>
        <w:rPr>
          <w:color w:val="010202"/>
          <w:w w:val="115"/>
        </w:rPr>
        <w:t>keys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to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Collective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psychoid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Archetypes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(Manu)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and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to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know the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Plans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of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terrestrial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Demiurge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Sanat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Kumara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or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Jehovah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Sa- tan.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other,</w:t>
      </w:r>
      <w:r>
        <w:rPr>
          <w:color w:val="010202"/>
          <w:w w:val="115"/>
        </w:rPr>
        <w:t> Acoustic</w:t>
      </w:r>
      <w:r>
        <w:rPr>
          <w:color w:val="010202"/>
          <w:w w:val="115"/>
        </w:rPr>
        <w:t> Kabbalah,</w:t>
      </w:r>
      <w:r>
        <w:rPr>
          <w:color w:val="010202"/>
          <w:w w:val="115"/>
        </w:rPr>
        <w:t> deals</w:t>
      </w:r>
      <w:r>
        <w:rPr>
          <w:color w:val="010202"/>
          <w:w w:val="115"/>
        </w:rPr>
        <w:t> with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way</w:t>
      </w:r>
      <w:r>
        <w:rPr>
          <w:color w:val="010202"/>
          <w:w w:val="115"/>
        </w:rPr>
        <w:t> in</w:t>
      </w:r>
      <w:r>
        <w:rPr>
          <w:color w:val="010202"/>
          <w:w w:val="115"/>
        </w:rPr>
        <w:t> which these</w:t>
      </w:r>
      <w:r>
        <w:rPr>
          <w:color w:val="010202"/>
          <w:w w:val="115"/>
        </w:rPr>
        <w:t> Plans</w:t>
      </w:r>
      <w:r>
        <w:rPr>
          <w:color w:val="010202"/>
          <w:w w:val="115"/>
        </w:rPr>
        <w:t> can</w:t>
      </w:r>
      <w:r>
        <w:rPr>
          <w:color w:val="010202"/>
          <w:w w:val="115"/>
        </w:rPr>
        <w:t> be</w:t>
      </w:r>
      <w:r>
        <w:rPr>
          <w:color w:val="010202"/>
          <w:w w:val="115"/>
        </w:rPr>
        <w:t> put</w:t>
      </w:r>
      <w:r>
        <w:rPr>
          <w:color w:val="010202"/>
          <w:w w:val="115"/>
        </w:rPr>
        <w:t> into</w:t>
      </w:r>
      <w:r>
        <w:rPr>
          <w:color w:val="010202"/>
          <w:w w:val="115"/>
        </w:rPr>
        <w:t> practice</w:t>
      </w:r>
      <w:r>
        <w:rPr>
          <w:color w:val="010202"/>
          <w:w w:val="115"/>
        </w:rPr>
        <w:t> (through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mastery</w:t>
      </w:r>
      <w:r>
        <w:rPr>
          <w:color w:val="010202"/>
          <w:w w:val="115"/>
        </w:rPr>
        <w:t> of</w:t>
      </w:r>
      <w:r>
        <w:rPr>
          <w:color w:val="010202"/>
          <w:w w:val="115"/>
        </w:rPr>
        <w:t> the soniferous</w:t>
      </w:r>
      <w:r>
        <w:rPr>
          <w:color w:val="010202"/>
          <w:w w:val="115"/>
        </w:rPr>
        <w:t> ether,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Akasha</w:t>
      </w:r>
      <w:r>
        <w:rPr>
          <w:color w:val="010202"/>
          <w:w w:val="115"/>
        </w:rPr>
        <w:t> ta</w:t>
      </w:r>
      <w:r>
        <w:rPr>
          <w:color w:val="010202"/>
          <w:spacing w:val="40"/>
          <w:w w:val="115"/>
        </w:rPr>
        <w:t> </w:t>
      </w:r>
      <w:r>
        <w:rPr>
          <w:color w:val="010202"/>
          <w:w w:val="115"/>
        </w:rPr>
        <w:t>va)</w:t>
      </w:r>
      <w:r>
        <w:rPr>
          <w:color w:val="010202"/>
          <w:w w:val="115"/>
        </w:rPr>
        <w:t> and</w:t>
      </w:r>
      <w:r>
        <w:rPr>
          <w:color w:val="010202"/>
          <w:w w:val="115"/>
        </w:rPr>
        <w:t> enables</w:t>
      </w:r>
      <w:r>
        <w:rPr>
          <w:color w:val="010202"/>
          <w:w w:val="115"/>
        </w:rPr>
        <w:t> one</w:t>
      </w:r>
      <w:r>
        <w:rPr>
          <w:color w:val="010202"/>
          <w:w w:val="115"/>
        </w:rPr>
        <w:t> to</w:t>
      </w:r>
      <w:r>
        <w:rPr>
          <w:color w:val="010202"/>
          <w:w w:val="115"/>
        </w:rPr>
        <w:t> elaborate procedures in order to inﬂuence the physical world.</w:t>
      </w:r>
    </w:p>
    <w:p>
      <w:pPr>
        <w:spacing w:line="218" w:lineRule="auto" w:before="0"/>
        <w:ind w:left="154" w:right="151" w:firstLine="246"/>
        <w:jc w:val="both"/>
        <w:rPr>
          <w:rFonts w:ascii="Palatino Linotype"/>
          <w:b/>
          <w:i/>
          <w:sz w:val="19"/>
        </w:rPr>
      </w:pPr>
      <w:r>
        <w:rPr>
          <w:color w:val="010202"/>
          <w:w w:val="110"/>
          <w:sz w:val="19"/>
        </w:rPr>
        <w:t>Numerical Kabbalah</w:t>
      </w:r>
      <w:r>
        <w:rPr>
          <w:color w:val="010202"/>
          <w:w w:val="110"/>
          <w:sz w:val="19"/>
        </w:rPr>
        <w:t> facilitates</w:t>
      </w:r>
      <w:r>
        <w:rPr>
          <w:color w:val="010202"/>
          <w:w w:val="110"/>
          <w:sz w:val="19"/>
        </w:rPr>
        <w:t> control</w:t>
      </w:r>
      <w:r>
        <w:rPr>
          <w:color w:val="010202"/>
          <w:w w:val="110"/>
          <w:sz w:val="19"/>
        </w:rPr>
        <w:t> over</w:t>
      </w:r>
      <w:r>
        <w:rPr>
          <w:color w:val="010202"/>
          <w:w w:val="110"/>
          <w:sz w:val="19"/>
        </w:rPr>
        <w:t> crowds</w:t>
      </w:r>
      <w:r>
        <w:rPr>
          <w:color w:val="010202"/>
          <w:w w:val="110"/>
          <w:sz w:val="19"/>
        </w:rPr>
        <w:t> and</w:t>
      </w:r>
      <w:r>
        <w:rPr>
          <w:color w:val="010202"/>
          <w:w w:val="110"/>
          <w:sz w:val="19"/>
        </w:rPr>
        <w:t> men</w:t>
      </w:r>
      <w:r>
        <w:rPr>
          <w:color w:val="010202"/>
          <w:w w:val="110"/>
          <w:sz w:val="19"/>
        </w:rPr>
        <w:t> </w:t>
      </w:r>
      <w:r>
        <w:rPr>
          <w:rFonts w:ascii="Palatino Linotype"/>
          <w:b/>
          <w:i/>
          <w:color w:val="010202"/>
          <w:w w:val="110"/>
          <w:sz w:val="19"/>
        </w:rPr>
        <w:t>in combination</w:t>
      </w:r>
      <w:r>
        <w:rPr>
          <w:rFonts w:ascii="Palatino Linotype"/>
          <w:b/>
          <w:i/>
          <w:color w:val="010202"/>
          <w:spacing w:val="40"/>
          <w:w w:val="110"/>
          <w:sz w:val="19"/>
        </w:rPr>
        <w:t> </w:t>
      </w:r>
      <w:r>
        <w:rPr>
          <w:rFonts w:ascii="Palatino Linotype"/>
          <w:b/>
          <w:i/>
          <w:color w:val="010202"/>
          <w:w w:val="110"/>
          <w:sz w:val="19"/>
        </w:rPr>
        <w:t>with</w:t>
      </w:r>
      <w:r>
        <w:rPr>
          <w:rFonts w:ascii="Palatino Linotype"/>
          <w:b/>
          <w:i/>
          <w:color w:val="010202"/>
          <w:spacing w:val="40"/>
          <w:w w:val="110"/>
          <w:sz w:val="19"/>
        </w:rPr>
        <w:t> </w:t>
      </w:r>
      <w:r>
        <w:rPr>
          <w:rFonts w:ascii="Palatino Linotype"/>
          <w:b/>
          <w:i/>
          <w:color w:val="010202"/>
          <w:w w:val="110"/>
          <w:sz w:val="19"/>
        </w:rPr>
        <w:t>concrete</w:t>
      </w:r>
      <w:r>
        <w:rPr>
          <w:rFonts w:ascii="Palatino Linotype"/>
          <w:b/>
          <w:i/>
          <w:color w:val="010202"/>
          <w:spacing w:val="40"/>
          <w:w w:val="110"/>
          <w:sz w:val="19"/>
        </w:rPr>
        <w:t> </w:t>
      </w:r>
      <w:r>
        <w:rPr>
          <w:rFonts w:ascii="Palatino Linotype"/>
          <w:b/>
          <w:i/>
          <w:color w:val="010202"/>
          <w:w w:val="110"/>
          <w:sz w:val="19"/>
        </w:rPr>
        <w:t>elements</w:t>
      </w:r>
      <w:r>
        <w:rPr>
          <w:rFonts w:ascii="Palatino Linotype"/>
          <w:b/>
          <w:i/>
          <w:color w:val="010202"/>
          <w:spacing w:val="40"/>
          <w:w w:val="110"/>
          <w:sz w:val="19"/>
        </w:rPr>
        <w:t> </w:t>
      </w:r>
      <w:r>
        <w:rPr>
          <w:rFonts w:ascii="Palatino Linotype"/>
          <w:b/>
          <w:i/>
          <w:color w:val="010202"/>
          <w:w w:val="110"/>
          <w:sz w:val="19"/>
        </w:rPr>
        <w:t>of</w:t>
      </w:r>
      <w:r>
        <w:rPr>
          <w:rFonts w:ascii="Palatino Linotype"/>
          <w:b/>
          <w:i/>
          <w:color w:val="010202"/>
          <w:spacing w:val="40"/>
          <w:w w:val="110"/>
          <w:sz w:val="19"/>
        </w:rPr>
        <w:t> </w:t>
      </w:r>
      <w:r>
        <w:rPr>
          <w:rFonts w:ascii="Palatino Linotype"/>
          <w:b/>
          <w:i/>
          <w:color w:val="010202"/>
          <w:w w:val="110"/>
          <w:sz w:val="19"/>
        </w:rPr>
        <w:t>the</w:t>
      </w:r>
      <w:r>
        <w:rPr>
          <w:rFonts w:ascii="Palatino Linotype"/>
          <w:b/>
          <w:i/>
          <w:color w:val="010202"/>
          <w:spacing w:val="40"/>
          <w:w w:val="110"/>
          <w:sz w:val="19"/>
        </w:rPr>
        <w:t> </w:t>
      </w:r>
      <w:r>
        <w:rPr>
          <w:rFonts w:ascii="Palatino Linotype"/>
          <w:b/>
          <w:i/>
          <w:color w:val="010202"/>
          <w:w w:val="110"/>
          <w:sz w:val="19"/>
        </w:rPr>
        <w:t>Acoustic</w:t>
      </w:r>
      <w:r>
        <w:rPr>
          <w:rFonts w:ascii="Palatino Linotype"/>
          <w:b/>
          <w:i/>
          <w:color w:val="010202"/>
          <w:spacing w:val="40"/>
          <w:w w:val="110"/>
          <w:sz w:val="19"/>
        </w:rPr>
        <w:t> </w:t>
      </w:r>
      <w:r>
        <w:rPr>
          <w:rFonts w:ascii="Palatino Linotype"/>
          <w:b/>
          <w:i/>
          <w:color w:val="010202"/>
          <w:w w:val="110"/>
          <w:sz w:val="19"/>
        </w:rPr>
        <w:t>Kabbalah.</w:t>
      </w:r>
    </w:p>
    <w:p>
      <w:pPr>
        <w:spacing w:line="228" w:lineRule="auto" w:before="1"/>
        <w:ind w:left="154" w:right="151" w:firstLine="0"/>
        <w:jc w:val="both"/>
        <w:rPr>
          <w:sz w:val="19"/>
        </w:rPr>
      </w:pPr>
      <w:r>
        <w:rPr>
          <w:color w:val="010202"/>
          <w:w w:val="115"/>
          <w:sz w:val="19"/>
        </w:rPr>
        <w:t>Acoustic</w:t>
      </w:r>
      <w:r>
        <w:rPr>
          <w:color w:val="010202"/>
          <w:w w:val="115"/>
          <w:sz w:val="19"/>
        </w:rPr>
        <w:t> Kabbalah</w:t>
      </w:r>
      <w:r>
        <w:rPr>
          <w:color w:val="010202"/>
          <w:w w:val="115"/>
          <w:sz w:val="19"/>
        </w:rPr>
        <w:t> enables</w:t>
      </w:r>
      <w:r>
        <w:rPr>
          <w:color w:val="010202"/>
          <w:w w:val="115"/>
          <w:sz w:val="19"/>
        </w:rPr>
        <w:t> Thaumaturgy</w:t>
      </w:r>
      <w:r>
        <w:rPr>
          <w:color w:val="010202"/>
          <w:w w:val="115"/>
          <w:sz w:val="19"/>
        </w:rPr>
        <w:t> and</w:t>
      </w:r>
      <w:r>
        <w:rPr>
          <w:color w:val="010202"/>
          <w:w w:val="115"/>
          <w:sz w:val="19"/>
        </w:rPr>
        <w:t> the</w:t>
      </w:r>
      <w:r>
        <w:rPr>
          <w:color w:val="010202"/>
          <w:w w:val="115"/>
          <w:sz w:val="19"/>
        </w:rPr>
        <w:t> exercise</w:t>
      </w:r>
      <w:r>
        <w:rPr>
          <w:color w:val="010202"/>
          <w:w w:val="115"/>
          <w:sz w:val="19"/>
        </w:rPr>
        <w:t> of</w:t>
      </w:r>
      <w:r>
        <w:rPr>
          <w:color w:val="010202"/>
          <w:w w:val="115"/>
          <w:sz w:val="19"/>
        </w:rPr>
        <w:t> the </w:t>
      </w:r>
      <w:r>
        <w:rPr>
          <w:color w:val="010202"/>
          <w:w w:val="110"/>
          <w:sz w:val="19"/>
        </w:rPr>
        <w:t>totality of the occult arts </w:t>
      </w:r>
      <w:r>
        <w:rPr>
          <w:rFonts w:ascii="Palatino Linotype"/>
          <w:b/>
          <w:i/>
          <w:color w:val="010202"/>
          <w:w w:val="110"/>
          <w:sz w:val="19"/>
        </w:rPr>
        <w:t>in</w:t>
      </w:r>
      <w:r>
        <w:rPr>
          <w:rFonts w:ascii="Palatino Linotype"/>
          <w:b/>
          <w:i/>
          <w:color w:val="010202"/>
          <w:spacing w:val="-4"/>
          <w:w w:val="110"/>
          <w:sz w:val="19"/>
        </w:rPr>
        <w:t> </w:t>
      </w:r>
      <w:r>
        <w:rPr>
          <w:rFonts w:ascii="Palatino Linotype"/>
          <w:b/>
          <w:i/>
          <w:color w:val="010202"/>
          <w:w w:val="110"/>
          <w:sz w:val="19"/>
        </w:rPr>
        <w:t>combination</w:t>
      </w:r>
      <w:r>
        <w:rPr>
          <w:rFonts w:ascii="Palatino Linotype"/>
          <w:b/>
          <w:i/>
          <w:color w:val="010202"/>
          <w:spacing w:val="-4"/>
          <w:w w:val="110"/>
          <w:sz w:val="19"/>
        </w:rPr>
        <w:t> </w:t>
      </w:r>
      <w:r>
        <w:rPr>
          <w:rFonts w:ascii="Palatino Linotype"/>
          <w:b/>
          <w:i/>
          <w:color w:val="010202"/>
          <w:w w:val="110"/>
          <w:sz w:val="19"/>
        </w:rPr>
        <w:t>with</w:t>
      </w:r>
      <w:r>
        <w:rPr>
          <w:rFonts w:ascii="Palatino Linotype"/>
          <w:b/>
          <w:i/>
          <w:color w:val="010202"/>
          <w:spacing w:val="-4"/>
          <w:w w:val="110"/>
          <w:sz w:val="19"/>
        </w:rPr>
        <w:t> </w:t>
      </w:r>
      <w:r>
        <w:rPr>
          <w:rFonts w:ascii="Palatino Linotype"/>
          <w:b/>
          <w:i/>
          <w:color w:val="010202"/>
          <w:w w:val="110"/>
          <w:sz w:val="19"/>
        </w:rPr>
        <w:t>symbolic</w:t>
      </w:r>
      <w:r>
        <w:rPr>
          <w:rFonts w:ascii="Palatino Linotype"/>
          <w:b/>
          <w:i/>
          <w:color w:val="010202"/>
          <w:spacing w:val="-4"/>
          <w:w w:val="110"/>
          <w:sz w:val="19"/>
        </w:rPr>
        <w:t> </w:t>
      </w:r>
      <w:r>
        <w:rPr>
          <w:rFonts w:ascii="Palatino Linotype"/>
          <w:b/>
          <w:i/>
          <w:color w:val="010202"/>
          <w:w w:val="110"/>
          <w:sz w:val="19"/>
        </w:rPr>
        <w:t>elements</w:t>
      </w:r>
      <w:r>
        <w:rPr>
          <w:rFonts w:ascii="Palatino Linotype"/>
          <w:b/>
          <w:i/>
          <w:color w:val="010202"/>
          <w:spacing w:val="-4"/>
          <w:w w:val="110"/>
          <w:sz w:val="19"/>
        </w:rPr>
        <w:t> </w:t>
      </w:r>
      <w:r>
        <w:rPr>
          <w:rFonts w:ascii="Palatino Linotype"/>
          <w:b/>
          <w:i/>
          <w:color w:val="010202"/>
          <w:w w:val="110"/>
          <w:sz w:val="19"/>
        </w:rPr>
        <w:t>of </w:t>
      </w:r>
      <w:r>
        <w:rPr>
          <w:rFonts w:ascii="Palatino Linotype"/>
          <w:b/>
          <w:i/>
          <w:color w:val="010202"/>
          <w:w w:val="115"/>
          <w:sz w:val="19"/>
        </w:rPr>
        <w:t>the Numerical Kabbalah.</w:t>
      </w:r>
      <w:r>
        <w:rPr>
          <w:rFonts w:ascii="Palatino Linotype"/>
          <w:b/>
          <w:i/>
          <w:color w:val="010202"/>
          <w:w w:val="115"/>
          <w:sz w:val="19"/>
        </w:rPr>
        <w:t> </w:t>
      </w:r>
      <w:r>
        <w:rPr>
          <w:color w:val="010202"/>
          <w:w w:val="115"/>
          <w:sz w:val="19"/>
        </w:rPr>
        <w:t>Both</w:t>
      </w:r>
      <w:r>
        <w:rPr>
          <w:color w:val="010202"/>
          <w:w w:val="115"/>
          <w:sz w:val="19"/>
        </w:rPr>
        <w:t> doctrines</w:t>
      </w:r>
      <w:r>
        <w:rPr>
          <w:color w:val="010202"/>
          <w:w w:val="115"/>
          <w:sz w:val="19"/>
        </w:rPr>
        <w:t> are,</w:t>
      </w:r>
      <w:r>
        <w:rPr>
          <w:color w:val="010202"/>
          <w:w w:val="115"/>
          <w:sz w:val="19"/>
        </w:rPr>
        <w:t> therefore,</w:t>
      </w:r>
      <w:r>
        <w:rPr>
          <w:color w:val="010202"/>
          <w:w w:val="115"/>
          <w:sz w:val="19"/>
        </w:rPr>
        <w:t> comple- mentary and necessary for magical praxis.</w:t>
      </w:r>
    </w:p>
    <w:p>
      <w:pPr>
        <w:pStyle w:val="BodyText"/>
        <w:spacing w:line="252" w:lineRule="auto" w:before="13"/>
        <w:ind w:right="151" w:firstLine="246"/>
      </w:pPr>
      <w:r>
        <w:rPr>
          <w:color w:val="010202"/>
          <w:w w:val="115"/>
        </w:rPr>
        <w:t>But as the Numerical Kabbalah is the object, almost exclusively, of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study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by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Jewish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sages,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and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Acoustic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Kabbalah,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at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least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in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the last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3000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years,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is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domain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of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Druids,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this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complementation has</w:t>
      </w:r>
      <w:r>
        <w:rPr>
          <w:color w:val="010202"/>
          <w:w w:val="115"/>
        </w:rPr>
        <w:t> not</w:t>
      </w:r>
      <w:r>
        <w:rPr>
          <w:color w:val="010202"/>
          <w:w w:val="115"/>
        </w:rPr>
        <w:t> presented</w:t>
      </w:r>
      <w:r>
        <w:rPr>
          <w:color w:val="010202"/>
          <w:w w:val="115"/>
        </w:rPr>
        <w:t> problems</w:t>
      </w:r>
      <w:r>
        <w:rPr>
          <w:color w:val="010202"/>
          <w:w w:val="115"/>
        </w:rPr>
        <w:t> to</w:t>
      </w:r>
      <w:r>
        <w:rPr>
          <w:color w:val="010202"/>
          <w:w w:val="115"/>
        </w:rPr>
        <w:t> both</w:t>
      </w:r>
      <w:r>
        <w:rPr>
          <w:color w:val="010202"/>
          <w:w w:val="115"/>
        </w:rPr>
        <w:t> races</w:t>
      </w:r>
      <w:r>
        <w:rPr>
          <w:color w:val="010202"/>
          <w:w w:val="115"/>
        </w:rPr>
        <w:t> engendered</w:t>
      </w:r>
      <w:r>
        <w:rPr>
          <w:color w:val="010202"/>
          <w:w w:val="115"/>
        </w:rPr>
        <w:t> by</w:t>
      </w:r>
      <w:r>
        <w:rPr>
          <w:color w:val="010202"/>
          <w:w w:val="115"/>
        </w:rPr>
        <w:t> Jehovah Satan,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accomplices</w:t>
      </w:r>
      <w:r>
        <w:rPr>
          <w:color w:val="010202"/>
          <w:w w:val="115"/>
        </w:rPr>
        <w:t> and</w:t>
      </w:r>
      <w:r>
        <w:rPr>
          <w:color w:val="010202"/>
          <w:w w:val="115"/>
        </w:rPr>
        <w:t> executors</w:t>
      </w:r>
      <w:r>
        <w:rPr>
          <w:color w:val="010202"/>
          <w:w w:val="115"/>
        </w:rPr>
        <w:t> of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Plan</w:t>
      </w:r>
      <w:r>
        <w:rPr>
          <w:color w:val="010202"/>
          <w:w w:val="115"/>
        </w:rPr>
        <w:t> of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Synarchy. But this was not always so. In the Khristian-Luciferic period of At- lantis,</w:t>
      </w:r>
      <w:r>
        <w:rPr>
          <w:color w:val="010202"/>
          <w:w w:val="115"/>
        </w:rPr>
        <w:t> during</w:t>
      </w:r>
      <w:r>
        <w:rPr>
          <w:color w:val="010202"/>
          <w:w w:val="115"/>
        </w:rPr>
        <w:t> its</w:t>
      </w:r>
      <w:r>
        <w:rPr>
          <w:color w:val="010202"/>
          <w:w w:val="115"/>
        </w:rPr>
        <w:t> Hyperborean</w:t>
      </w:r>
      <w:r>
        <w:rPr>
          <w:color w:val="010202"/>
          <w:w w:val="115"/>
        </w:rPr>
        <w:t> splendor,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Numerical</w:t>
      </w:r>
      <w:r>
        <w:rPr>
          <w:color w:val="010202"/>
          <w:w w:val="115"/>
        </w:rPr>
        <w:t> Kabbalah, which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was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a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theoretical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doctrine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for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symbolic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interpretation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of the</w:t>
      </w:r>
      <w:r>
        <w:rPr>
          <w:color w:val="010202"/>
          <w:spacing w:val="-13"/>
          <w:w w:val="115"/>
        </w:rPr>
        <w:t> </w:t>
      </w:r>
      <w:r>
        <w:rPr>
          <w:color w:val="010202"/>
          <w:w w:val="115"/>
        </w:rPr>
        <w:t>world,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could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be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studied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by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anyone.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For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millennia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it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was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a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collec- tive</w:t>
      </w:r>
      <w:r>
        <w:rPr>
          <w:color w:val="010202"/>
          <w:w w:val="115"/>
        </w:rPr>
        <w:t> cultural</w:t>
      </w:r>
      <w:r>
        <w:rPr>
          <w:color w:val="010202"/>
          <w:w w:val="115"/>
        </w:rPr>
        <w:t> patrimony,</w:t>
      </w:r>
      <w:r>
        <w:rPr>
          <w:color w:val="010202"/>
          <w:w w:val="115"/>
        </w:rPr>
        <w:t> and</w:t>
      </w:r>
      <w:r>
        <w:rPr>
          <w:color w:val="010202"/>
          <w:w w:val="115"/>
        </w:rPr>
        <w:t> so</w:t>
      </w:r>
      <w:r>
        <w:rPr>
          <w:color w:val="010202"/>
          <w:w w:val="115"/>
        </w:rPr>
        <w:t> it</w:t>
      </w:r>
      <w:r>
        <w:rPr>
          <w:color w:val="010202"/>
          <w:w w:val="115"/>
        </w:rPr>
        <w:t> continued,</w:t>
      </w:r>
      <w:r>
        <w:rPr>
          <w:color w:val="010202"/>
          <w:w w:val="115"/>
        </w:rPr>
        <w:t> until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ﬁnal</w:t>
      </w:r>
      <w:r>
        <w:rPr>
          <w:color w:val="010202"/>
          <w:w w:val="115"/>
        </w:rPr>
        <w:t> cata- clysm</w:t>
      </w:r>
      <w:r>
        <w:rPr>
          <w:color w:val="010202"/>
          <w:w w:val="115"/>
        </w:rPr>
        <w:t> that</w:t>
      </w:r>
      <w:r>
        <w:rPr>
          <w:color w:val="010202"/>
          <w:w w:val="115"/>
        </w:rPr>
        <w:t> submerged</w:t>
      </w:r>
      <w:r>
        <w:rPr>
          <w:color w:val="010202"/>
          <w:w w:val="115"/>
        </w:rPr>
        <w:t> Atlantis.</w:t>
      </w:r>
      <w:r>
        <w:rPr>
          <w:color w:val="010202"/>
          <w:w w:val="115"/>
        </w:rPr>
        <w:t> This</w:t>
      </w:r>
      <w:r>
        <w:rPr>
          <w:color w:val="010202"/>
          <w:w w:val="115"/>
        </w:rPr>
        <w:t> is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reason</w:t>
      </w:r>
      <w:r>
        <w:rPr>
          <w:color w:val="010202"/>
          <w:w w:val="115"/>
        </w:rPr>
        <w:t> why</w:t>
      </w:r>
      <w:r>
        <w:rPr>
          <w:color w:val="010202"/>
          <w:w w:val="115"/>
        </w:rPr>
        <w:t> some</w:t>
      </w:r>
      <w:r>
        <w:rPr>
          <w:color w:val="010202"/>
          <w:w w:val="115"/>
        </w:rPr>
        <w:t> sur- viving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ethnic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groups,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and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others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who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were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vassals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and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were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inhab- iting</w:t>
      </w:r>
      <w:r>
        <w:rPr>
          <w:color w:val="010202"/>
          <w:spacing w:val="-13"/>
          <w:w w:val="115"/>
        </w:rPr>
        <w:t> </w:t>
      </w:r>
      <w:r>
        <w:rPr>
          <w:color w:val="010202"/>
          <w:w w:val="115"/>
        </w:rPr>
        <w:t>continental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lands,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originally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possessed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and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preserved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Kabbal- istic</w:t>
      </w:r>
      <w:r>
        <w:rPr>
          <w:color w:val="010202"/>
          <w:w w:val="115"/>
        </w:rPr>
        <w:t> knowledge,</w:t>
      </w:r>
      <w:r>
        <w:rPr>
          <w:color w:val="010202"/>
          <w:w w:val="115"/>
        </w:rPr>
        <w:t> such</w:t>
      </w:r>
      <w:r>
        <w:rPr>
          <w:color w:val="010202"/>
          <w:w w:val="115"/>
        </w:rPr>
        <w:t> as</w:t>
      </w:r>
      <w:r>
        <w:rPr>
          <w:color w:val="010202"/>
          <w:w w:val="115"/>
        </w:rPr>
        <w:t> mathematics</w:t>
      </w:r>
      <w:r>
        <w:rPr>
          <w:color w:val="010202"/>
          <w:w w:val="115"/>
        </w:rPr>
        <w:t> or</w:t>
      </w:r>
      <w:r>
        <w:rPr>
          <w:color w:val="010202"/>
          <w:w w:val="115"/>
        </w:rPr>
        <w:t> astronomy</w:t>
      </w:r>
      <w:r>
        <w:rPr>
          <w:color w:val="010202"/>
          <w:w w:val="115"/>
        </w:rPr>
        <w:t> (Egyptians, Sumerians, Maya, etc.).</w:t>
      </w:r>
    </w:p>
    <w:p>
      <w:pPr>
        <w:pStyle w:val="BodyText"/>
        <w:spacing w:line="252" w:lineRule="auto"/>
        <w:ind w:right="151" w:firstLine="246"/>
      </w:pPr>
      <w:r>
        <w:rPr>
          <w:color w:val="010202"/>
          <w:w w:val="115"/>
        </w:rPr>
        <w:t>Contrary to the vulgarization of the Numerical Kabbalah, in At- lantis,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Acoustic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Kábala</w:t>
      </w:r>
      <w:r>
        <w:rPr>
          <w:color w:val="010202"/>
          <w:w w:val="115"/>
          <w:vertAlign w:val="superscript"/>
        </w:rPr>
        <w:t>36</w:t>
      </w:r>
      <w:r>
        <w:rPr>
          <w:color w:val="010202"/>
          <w:spacing w:val="-6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was</w:t>
      </w:r>
      <w:r>
        <w:rPr>
          <w:color w:val="010202"/>
          <w:spacing w:val="-7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known</w:t>
      </w:r>
      <w:r>
        <w:rPr>
          <w:color w:val="010202"/>
          <w:spacing w:val="-7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only</w:t>
      </w:r>
      <w:r>
        <w:rPr>
          <w:color w:val="010202"/>
          <w:spacing w:val="-7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to</w:t>
      </w:r>
      <w:r>
        <w:rPr>
          <w:color w:val="010202"/>
          <w:spacing w:val="-7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Hyperborean</w:t>
      </w:r>
      <w:r>
        <w:rPr>
          <w:color w:val="010202"/>
          <w:spacing w:val="-7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Initi- ates,</w:t>
      </w:r>
      <w:r>
        <w:rPr>
          <w:color w:val="010202"/>
          <w:w w:val="115"/>
          <w:vertAlign w:val="baseline"/>
        </w:rPr>
        <w:t> while</w:t>
      </w:r>
      <w:r>
        <w:rPr>
          <w:color w:val="010202"/>
          <w:w w:val="115"/>
          <w:vertAlign w:val="baseline"/>
        </w:rPr>
        <w:t> the</w:t>
      </w:r>
      <w:r>
        <w:rPr>
          <w:color w:val="010202"/>
          <w:w w:val="115"/>
          <w:vertAlign w:val="baseline"/>
        </w:rPr>
        <w:t> Luciferic</w:t>
      </w:r>
      <w:r>
        <w:rPr>
          <w:color w:val="010202"/>
          <w:w w:val="115"/>
          <w:vertAlign w:val="baseline"/>
        </w:rPr>
        <w:t> period</w:t>
      </w:r>
      <w:r>
        <w:rPr>
          <w:color w:val="010202"/>
          <w:w w:val="115"/>
          <w:vertAlign w:val="baseline"/>
        </w:rPr>
        <w:t> lasted.</w:t>
      </w:r>
      <w:r>
        <w:rPr>
          <w:color w:val="010202"/>
          <w:w w:val="115"/>
          <w:vertAlign w:val="baseline"/>
        </w:rPr>
        <w:t> Later,</w:t>
      </w:r>
      <w:r>
        <w:rPr>
          <w:color w:val="010202"/>
          <w:w w:val="115"/>
          <w:vertAlign w:val="baseline"/>
        </w:rPr>
        <w:t> when</w:t>
      </w:r>
      <w:r>
        <w:rPr>
          <w:color w:val="010202"/>
          <w:w w:val="115"/>
          <w:vertAlign w:val="baseline"/>
        </w:rPr>
        <w:t> Satanism</w:t>
      </w:r>
      <w:r>
        <w:rPr>
          <w:color w:val="010202"/>
          <w:w w:val="115"/>
          <w:vertAlign w:val="baseline"/>
        </w:rPr>
        <w:t> be- came</w:t>
      </w:r>
      <w:r>
        <w:rPr>
          <w:color w:val="010202"/>
          <w:spacing w:val="7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a</w:t>
      </w:r>
      <w:r>
        <w:rPr>
          <w:color w:val="010202"/>
          <w:spacing w:val="7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standard</w:t>
      </w:r>
      <w:r>
        <w:rPr>
          <w:color w:val="010202"/>
          <w:spacing w:val="7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practice</w:t>
      </w:r>
      <w:r>
        <w:rPr>
          <w:color w:val="010202"/>
          <w:spacing w:val="7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on</w:t>
      </w:r>
      <w:r>
        <w:rPr>
          <w:color w:val="010202"/>
          <w:spacing w:val="7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the</w:t>
      </w:r>
      <w:r>
        <w:rPr>
          <w:color w:val="010202"/>
          <w:spacing w:val="8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part</w:t>
      </w:r>
      <w:r>
        <w:rPr>
          <w:color w:val="010202"/>
          <w:spacing w:val="7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of</w:t>
      </w:r>
      <w:r>
        <w:rPr>
          <w:color w:val="010202"/>
          <w:spacing w:val="7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the</w:t>
      </w:r>
      <w:r>
        <w:rPr>
          <w:color w:val="010202"/>
          <w:spacing w:val="7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Priestly</w:t>
      </w:r>
      <w:r>
        <w:rPr>
          <w:color w:val="010202"/>
          <w:spacing w:val="7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Caste,</w:t>
      </w:r>
      <w:r>
        <w:rPr>
          <w:color w:val="010202"/>
          <w:spacing w:val="7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a</w:t>
      </w:r>
      <w:r>
        <w:rPr>
          <w:color w:val="010202"/>
          <w:spacing w:val="8"/>
          <w:w w:val="115"/>
          <w:vertAlign w:val="baseline"/>
        </w:rPr>
        <w:t> </w:t>
      </w:r>
      <w:r>
        <w:rPr>
          <w:color w:val="010202"/>
          <w:spacing w:val="-4"/>
          <w:w w:val="115"/>
          <w:vertAlign w:val="baseline"/>
        </w:rPr>
        <w:t>great</w:t>
      </w:r>
    </w:p>
    <w:p>
      <w:pPr>
        <w:pStyle w:val="BodyText"/>
        <w:spacing w:before="108"/>
        <w:ind w:left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783767</wp:posOffset>
                </wp:positionH>
                <wp:positionV relativeFrom="paragraph">
                  <wp:posOffset>233178</wp:posOffset>
                </wp:positionV>
                <wp:extent cx="1089025" cy="5715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08902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9025" h="5715">
                              <a:moveTo>
                                <a:pt x="1088580" y="0"/>
                              </a:moveTo>
                              <a:lnTo>
                                <a:pt x="0" y="0"/>
                              </a:lnTo>
                              <a:lnTo>
                                <a:pt x="0" y="5447"/>
                              </a:lnTo>
                              <a:lnTo>
                                <a:pt x="1088580" y="5447"/>
                              </a:lnTo>
                              <a:lnTo>
                                <a:pt x="10885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6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1.714001pt;margin-top:18.360498pt;width:85.715pt;height:.42897pt;mso-position-horizontal-relative:page;mso-position-vertical-relative:paragraph;z-index:-15728640;mso-wrap-distance-left:0;mso-wrap-distance-right:0" id="docshape2" filled="true" fillcolor="#60606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ListParagraph"/>
        <w:numPr>
          <w:ilvl w:val="1"/>
          <w:numId w:val="1"/>
        </w:numPr>
        <w:tabs>
          <w:tab w:pos="754" w:val="left" w:leader="none"/>
        </w:tabs>
        <w:spacing w:line="249" w:lineRule="auto" w:before="164" w:after="0"/>
        <w:ind w:left="154" w:right="151" w:firstLine="246"/>
        <w:jc w:val="both"/>
        <w:rPr>
          <w:sz w:val="18"/>
        </w:rPr>
      </w:pPr>
      <w:r>
        <w:rPr>
          <w:color w:val="010202"/>
          <w:w w:val="110"/>
          <w:sz w:val="18"/>
        </w:rPr>
        <w:t>The noticed difference in spelling marks the clear distinction be- tween</w:t>
      </w:r>
      <w:r>
        <w:rPr>
          <w:color w:val="010202"/>
          <w:w w:val="110"/>
          <w:sz w:val="18"/>
        </w:rPr>
        <w:t> the</w:t>
      </w:r>
      <w:r>
        <w:rPr>
          <w:color w:val="010202"/>
          <w:w w:val="110"/>
          <w:sz w:val="18"/>
        </w:rPr>
        <w:t> Jewish</w:t>
      </w:r>
      <w:r>
        <w:rPr>
          <w:color w:val="010202"/>
          <w:w w:val="110"/>
          <w:sz w:val="18"/>
        </w:rPr>
        <w:t> </w:t>
      </w:r>
      <w:r>
        <w:rPr>
          <w:i/>
          <w:color w:val="010202"/>
          <w:w w:val="110"/>
          <w:sz w:val="18"/>
        </w:rPr>
        <w:t>Kabbalah,</w:t>
      </w:r>
      <w:r>
        <w:rPr>
          <w:i/>
          <w:color w:val="010202"/>
          <w:w w:val="110"/>
          <w:sz w:val="18"/>
        </w:rPr>
        <w:t> </w:t>
      </w:r>
      <w:r>
        <w:rPr>
          <w:color w:val="010202"/>
          <w:w w:val="110"/>
          <w:sz w:val="18"/>
        </w:rPr>
        <w:t>which</w:t>
      </w:r>
      <w:r>
        <w:rPr>
          <w:color w:val="010202"/>
          <w:w w:val="110"/>
          <w:sz w:val="18"/>
        </w:rPr>
        <w:t> is</w:t>
      </w:r>
      <w:r>
        <w:rPr>
          <w:color w:val="010202"/>
          <w:w w:val="110"/>
          <w:sz w:val="18"/>
        </w:rPr>
        <w:t> based</w:t>
      </w:r>
      <w:r>
        <w:rPr>
          <w:color w:val="010202"/>
          <w:w w:val="110"/>
          <w:sz w:val="18"/>
        </w:rPr>
        <w:t> on</w:t>
      </w:r>
      <w:r>
        <w:rPr>
          <w:color w:val="010202"/>
          <w:w w:val="110"/>
          <w:sz w:val="18"/>
        </w:rPr>
        <w:t> the</w:t>
      </w:r>
      <w:r>
        <w:rPr>
          <w:color w:val="010202"/>
          <w:w w:val="110"/>
          <w:sz w:val="18"/>
        </w:rPr>
        <w:t> twenty-two</w:t>
      </w:r>
      <w:r>
        <w:rPr>
          <w:color w:val="010202"/>
          <w:w w:val="110"/>
          <w:sz w:val="18"/>
        </w:rPr>
        <w:t> ar- chetypal</w:t>
      </w:r>
      <w:r>
        <w:rPr>
          <w:color w:val="010202"/>
          <w:w w:val="110"/>
          <w:sz w:val="18"/>
        </w:rPr>
        <w:t> </w:t>
      </w:r>
      <w:r>
        <w:rPr>
          <w:color w:val="010202"/>
          <w:w w:val="130"/>
          <w:sz w:val="18"/>
        </w:rPr>
        <w:t>le </w:t>
      </w:r>
      <w:r>
        <w:rPr>
          <w:color w:val="010202"/>
          <w:w w:val="110"/>
          <w:sz w:val="18"/>
        </w:rPr>
        <w:t>ers</w:t>
      </w:r>
      <w:r>
        <w:rPr>
          <w:color w:val="010202"/>
          <w:w w:val="110"/>
          <w:sz w:val="18"/>
        </w:rPr>
        <w:t> and</w:t>
      </w:r>
      <w:r>
        <w:rPr>
          <w:color w:val="010202"/>
          <w:w w:val="110"/>
          <w:sz w:val="18"/>
        </w:rPr>
        <w:t> sounds</w:t>
      </w:r>
      <w:r>
        <w:rPr>
          <w:color w:val="010202"/>
          <w:w w:val="110"/>
          <w:sz w:val="18"/>
        </w:rPr>
        <w:t> of</w:t>
      </w:r>
      <w:r>
        <w:rPr>
          <w:color w:val="010202"/>
          <w:w w:val="110"/>
          <w:sz w:val="18"/>
        </w:rPr>
        <w:t> The</w:t>
      </w:r>
      <w:r>
        <w:rPr>
          <w:color w:val="010202"/>
          <w:w w:val="110"/>
          <w:sz w:val="18"/>
        </w:rPr>
        <w:t> One</w:t>
      </w:r>
      <w:r>
        <w:rPr>
          <w:color w:val="010202"/>
          <w:w w:val="110"/>
          <w:sz w:val="18"/>
        </w:rPr>
        <w:t> Demiurge,</w:t>
      </w:r>
      <w:r>
        <w:rPr>
          <w:color w:val="010202"/>
          <w:w w:val="110"/>
          <w:sz w:val="18"/>
        </w:rPr>
        <w:t> and</w:t>
      </w:r>
      <w:r>
        <w:rPr>
          <w:color w:val="010202"/>
          <w:w w:val="110"/>
          <w:sz w:val="18"/>
        </w:rPr>
        <w:t> the</w:t>
      </w:r>
      <w:r>
        <w:rPr>
          <w:color w:val="010202"/>
          <w:w w:val="110"/>
          <w:sz w:val="18"/>
        </w:rPr>
        <w:t> White</w:t>
      </w:r>
      <w:r>
        <w:rPr>
          <w:color w:val="010202"/>
          <w:w w:val="110"/>
          <w:sz w:val="18"/>
        </w:rPr>
        <w:t> At- lantean</w:t>
      </w:r>
      <w:r>
        <w:rPr>
          <w:color w:val="010202"/>
          <w:w w:val="110"/>
          <w:sz w:val="18"/>
        </w:rPr>
        <w:t> </w:t>
      </w:r>
      <w:r>
        <w:rPr>
          <w:i/>
          <w:color w:val="010202"/>
          <w:w w:val="110"/>
          <w:sz w:val="18"/>
        </w:rPr>
        <w:t>Kábala,</w:t>
      </w:r>
      <w:r>
        <w:rPr>
          <w:i/>
          <w:color w:val="010202"/>
          <w:w w:val="110"/>
          <w:sz w:val="18"/>
        </w:rPr>
        <w:t> </w:t>
      </w:r>
      <w:r>
        <w:rPr>
          <w:color w:val="010202"/>
          <w:w w:val="110"/>
          <w:sz w:val="18"/>
        </w:rPr>
        <w:t>based</w:t>
      </w:r>
      <w:r>
        <w:rPr>
          <w:color w:val="010202"/>
          <w:w w:val="110"/>
          <w:sz w:val="18"/>
        </w:rPr>
        <w:t> on</w:t>
      </w:r>
      <w:r>
        <w:rPr>
          <w:color w:val="010202"/>
          <w:w w:val="110"/>
          <w:sz w:val="18"/>
        </w:rPr>
        <w:t> the</w:t>
      </w:r>
      <w:r>
        <w:rPr>
          <w:color w:val="010202"/>
          <w:w w:val="110"/>
          <w:sz w:val="18"/>
        </w:rPr>
        <w:t> Runes</w:t>
      </w:r>
      <w:r>
        <w:rPr>
          <w:color w:val="010202"/>
          <w:w w:val="110"/>
          <w:sz w:val="18"/>
        </w:rPr>
        <w:t> of</w:t>
      </w:r>
      <w:r>
        <w:rPr>
          <w:color w:val="010202"/>
          <w:w w:val="110"/>
          <w:sz w:val="18"/>
        </w:rPr>
        <w:t> Wotan,</w:t>
      </w:r>
      <w:r>
        <w:rPr>
          <w:color w:val="010202"/>
          <w:w w:val="110"/>
          <w:sz w:val="18"/>
        </w:rPr>
        <w:t> which</w:t>
      </w:r>
      <w:r>
        <w:rPr>
          <w:color w:val="010202"/>
          <w:w w:val="110"/>
          <w:sz w:val="18"/>
        </w:rPr>
        <w:t> are</w:t>
      </w:r>
      <w:r>
        <w:rPr>
          <w:color w:val="010202"/>
          <w:w w:val="110"/>
          <w:sz w:val="18"/>
        </w:rPr>
        <w:t> utilized</w:t>
      </w:r>
      <w:r>
        <w:rPr>
          <w:color w:val="010202"/>
          <w:w w:val="110"/>
          <w:sz w:val="18"/>
        </w:rPr>
        <w:t> as strategic weapons in order to counter said Hebrew science.</w:t>
      </w:r>
    </w:p>
    <w:p>
      <w:pPr>
        <w:pStyle w:val="BodyText"/>
        <w:spacing w:before="135"/>
        <w:ind w:left="1" w:right="20"/>
        <w:jc w:val="center"/>
      </w:pPr>
      <w:r>
        <w:rPr>
          <w:color w:val="010202"/>
          <w:spacing w:val="-5"/>
        </w:rPr>
        <w:t>995</w:t>
      </w:r>
    </w:p>
    <w:p>
      <w:pPr>
        <w:pStyle w:val="BodyText"/>
        <w:spacing w:after="0"/>
        <w:jc w:val="center"/>
        <w:sectPr>
          <w:type w:val="continuous"/>
          <w:pgSz w:w="8640" w:h="12960"/>
          <w:pgMar w:top="1180" w:bottom="280" w:left="1080" w:right="1080"/>
        </w:sectPr>
      </w:pPr>
    </w:p>
    <w:p>
      <w:pPr>
        <w:pStyle w:val="BodyText"/>
        <w:spacing w:line="252" w:lineRule="auto" w:before="92"/>
        <w:ind w:right="15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77408">
                <wp:simplePos x="0" y="0"/>
                <wp:positionH relativeFrom="page">
                  <wp:posOffset>0</wp:posOffset>
                </wp:positionH>
                <wp:positionV relativeFrom="page">
                  <wp:posOffset>195935</wp:posOffset>
                </wp:positionV>
                <wp:extent cx="5486400" cy="783780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486400" cy="78378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 h="7837805">
                              <a:moveTo>
                                <a:pt x="5486400" y="0"/>
                              </a:moveTo>
                              <a:lnTo>
                                <a:pt x="0" y="0"/>
                              </a:lnTo>
                              <a:lnTo>
                                <a:pt x="0" y="7837728"/>
                              </a:lnTo>
                              <a:lnTo>
                                <a:pt x="5486400" y="7837728"/>
                              </a:lnTo>
                              <a:lnTo>
                                <a:pt x="5486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F4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15.428pt;width:432pt;height:617.144pt;mso-position-horizontal-relative:page;mso-position-vertical-relative:page;z-index:-15939072" id="docshape3" filled="true" fillcolor="#faf4e8" stroked="false">
                <v:fill type="solid"/>
                <w10:wrap type="none"/>
              </v:rect>
            </w:pict>
          </mc:Fallback>
        </mc:AlternateContent>
      </w:r>
      <w:r>
        <w:rPr>
          <w:color w:val="010202"/>
          <w:w w:val="115"/>
        </w:rPr>
        <w:t>part</w:t>
      </w:r>
      <w:r>
        <w:rPr>
          <w:color w:val="010202"/>
          <w:w w:val="115"/>
        </w:rPr>
        <w:t> of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doctrine</w:t>
      </w:r>
      <w:r>
        <w:rPr>
          <w:color w:val="010202"/>
          <w:w w:val="115"/>
        </w:rPr>
        <w:t> was</w:t>
      </w:r>
      <w:r>
        <w:rPr>
          <w:color w:val="010202"/>
          <w:w w:val="115"/>
        </w:rPr>
        <w:t> lost</w:t>
      </w:r>
      <w:r>
        <w:rPr>
          <w:color w:val="010202"/>
          <w:w w:val="115"/>
        </w:rPr>
        <w:t> and,</w:t>
      </w:r>
      <w:r>
        <w:rPr>
          <w:color w:val="010202"/>
          <w:w w:val="115"/>
        </w:rPr>
        <w:t> afier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sinking,</w:t>
      </w:r>
      <w:r>
        <w:rPr>
          <w:color w:val="010202"/>
          <w:w w:val="115"/>
        </w:rPr>
        <w:t> it</w:t>
      </w:r>
      <w:r>
        <w:rPr>
          <w:color w:val="010202"/>
          <w:w w:val="115"/>
        </w:rPr>
        <w:t> practically disappeared as “initiatic knowledge.”</w:t>
      </w:r>
    </w:p>
    <w:p>
      <w:pPr>
        <w:pStyle w:val="BodyText"/>
        <w:spacing w:line="244" w:lineRule="auto"/>
        <w:ind w:right="151" w:firstLine="246"/>
      </w:pPr>
      <w:r>
        <w:rPr>
          <w:color w:val="010202"/>
          <w:w w:val="115"/>
        </w:rPr>
        <w:t>However,</w:t>
      </w:r>
      <w:r>
        <w:rPr>
          <w:color w:val="010202"/>
          <w:w w:val="115"/>
        </w:rPr>
        <w:t> a</w:t>
      </w:r>
      <w:r>
        <w:rPr>
          <w:color w:val="010202"/>
          <w:w w:val="115"/>
        </w:rPr>
        <w:t> small</w:t>
      </w:r>
      <w:r>
        <w:rPr>
          <w:color w:val="010202"/>
          <w:w w:val="115"/>
        </w:rPr>
        <w:t> remnant</w:t>
      </w:r>
      <w:r>
        <w:rPr>
          <w:color w:val="010202"/>
          <w:w w:val="115"/>
        </w:rPr>
        <w:t> of</w:t>
      </w:r>
      <w:r>
        <w:rPr>
          <w:color w:val="010202"/>
          <w:w w:val="115"/>
        </w:rPr>
        <w:t> survivors</w:t>
      </w:r>
      <w:r>
        <w:rPr>
          <w:color w:val="010202"/>
          <w:w w:val="115"/>
        </w:rPr>
        <w:t> who</w:t>
      </w:r>
      <w:r>
        <w:rPr>
          <w:color w:val="010202"/>
          <w:w w:val="115"/>
        </w:rPr>
        <w:t> were</w:t>
      </w:r>
      <w:r>
        <w:rPr>
          <w:color w:val="010202"/>
          <w:w w:val="115"/>
        </w:rPr>
        <w:t> neither</w:t>
      </w:r>
      <w:r>
        <w:rPr>
          <w:color w:val="010202"/>
          <w:w w:val="115"/>
        </w:rPr>
        <w:t> Ne- </w:t>
      </w:r>
      <w:r>
        <w:rPr>
          <w:color w:val="010202"/>
          <w:spacing w:val="-2"/>
          <w:w w:val="115"/>
        </w:rPr>
        <w:t>groid</w:t>
      </w:r>
      <w:r>
        <w:rPr>
          <w:color w:val="010202"/>
          <w:spacing w:val="-8"/>
          <w:w w:val="115"/>
        </w:rPr>
        <w:t> </w:t>
      </w:r>
      <w:r>
        <w:rPr>
          <w:color w:val="010202"/>
          <w:spacing w:val="-2"/>
          <w:w w:val="115"/>
        </w:rPr>
        <w:t>like</w:t>
      </w:r>
      <w:r>
        <w:rPr>
          <w:color w:val="010202"/>
          <w:spacing w:val="-8"/>
          <w:w w:val="115"/>
        </w:rPr>
        <w:t> </w:t>
      </w:r>
      <w:r>
        <w:rPr>
          <w:color w:val="010202"/>
          <w:spacing w:val="-2"/>
          <w:w w:val="115"/>
        </w:rPr>
        <w:t>the</w:t>
      </w:r>
      <w:r>
        <w:rPr>
          <w:color w:val="010202"/>
          <w:spacing w:val="-8"/>
          <w:w w:val="115"/>
        </w:rPr>
        <w:t> </w:t>
      </w:r>
      <w:r>
        <w:rPr>
          <w:color w:val="010202"/>
          <w:spacing w:val="-2"/>
          <w:w w:val="115"/>
        </w:rPr>
        <w:t>Egyptians,</w:t>
      </w:r>
      <w:r>
        <w:rPr>
          <w:color w:val="010202"/>
          <w:spacing w:val="-8"/>
          <w:w w:val="115"/>
        </w:rPr>
        <w:t> </w:t>
      </w:r>
      <w:r>
        <w:rPr>
          <w:color w:val="010202"/>
          <w:spacing w:val="-2"/>
          <w:w w:val="115"/>
        </w:rPr>
        <w:t>nor</w:t>
      </w:r>
      <w:r>
        <w:rPr>
          <w:color w:val="010202"/>
          <w:spacing w:val="-8"/>
          <w:w w:val="115"/>
        </w:rPr>
        <w:t> </w:t>
      </w:r>
      <w:r>
        <w:rPr>
          <w:color w:val="010202"/>
          <w:spacing w:val="-2"/>
          <w:w w:val="115"/>
        </w:rPr>
        <w:t>Red</w:t>
      </w:r>
      <w:r>
        <w:rPr>
          <w:color w:val="010202"/>
          <w:spacing w:val="-8"/>
          <w:w w:val="115"/>
        </w:rPr>
        <w:t> </w:t>
      </w:r>
      <w:r>
        <w:rPr>
          <w:color w:val="010202"/>
          <w:spacing w:val="-2"/>
          <w:w w:val="115"/>
        </w:rPr>
        <w:t>like</w:t>
      </w:r>
      <w:r>
        <w:rPr>
          <w:color w:val="010202"/>
          <w:spacing w:val="-8"/>
          <w:w w:val="115"/>
        </w:rPr>
        <w:t> </w:t>
      </w:r>
      <w:r>
        <w:rPr>
          <w:color w:val="010202"/>
          <w:spacing w:val="-2"/>
          <w:w w:val="115"/>
        </w:rPr>
        <w:t>the</w:t>
      </w:r>
      <w:r>
        <w:rPr>
          <w:color w:val="010202"/>
          <w:spacing w:val="-8"/>
          <w:w w:val="115"/>
        </w:rPr>
        <w:t> </w:t>
      </w:r>
      <w:r>
        <w:rPr>
          <w:color w:val="010202"/>
          <w:spacing w:val="-2"/>
          <w:w w:val="115"/>
        </w:rPr>
        <w:t>Toltecs,</w:t>
      </w:r>
      <w:r>
        <w:rPr>
          <w:color w:val="010202"/>
          <w:spacing w:val="-8"/>
          <w:w w:val="115"/>
        </w:rPr>
        <w:t> </w:t>
      </w:r>
      <w:r>
        <w:rPr>
          <w:color w:val="010202"/>
          <w:spacing w:val="-2"/>
          <w:w w:val="115"/>
        </w:rPr>
        <w:t>nor</w:t>
      </w:r>
      <w:r>
        <w:rPr>
          <w:color w:val="010202"/>
          <w:spacing w:val="-8"/>
          <w:w w:val="115"/>
        </w:rPr>
        <w:t> </w:t>
      </w:r>
      <w:r>
        <w:rPr>
          <w:color w:val="010202"/>
          <w:spacing w:val="-2"/>
          <w:w w:val="115"/>
        </w:rPr>
        <w:t>Yellow</w:t>
      </w:r>
      <w:r>
        <w:rPr>
          <w:color w:val="010202"/>
          <w:spacing w:val="-8"/>
          <w:w w:val="115"/>
        </w:rPr>
        <w:t> </w:t>
      </w:r>
      <w:r>
        <w:rPr>
          <w:color w:val="010202"/>
          <w:spacing w:val="-2"/>
          <w:w w:val="115"/>
        </w:rPr>
        <w:t>like</w:t>
      </w:r>
      <w:r>
        <w:rPr>
          <w:color w:val="010202"/>
          <w:spacing w:val="-8"/>
          <w:w w:val="115"/>
        </w:rPr>
        <w:t> </w:t>
      </w:r>
      <w:r>
        <w:rPr>
          <w:color w:val="010202"/>
          <w:spacing w:val="-2"/>
          <w:w w:val="115"/>
        </w:rPr>
        <w:t>the </w:t>
      </w:r>
      <w:r>
        <w:rPr>
          <w:color w:val="010202"/>
          <w:w w:val="115"/>
        </w:rPr>
        <w:t>Mongols,</w:t>
      </w:r>
      <w:r>
        <w:rPr>
          <w:color w:val="010202"/>
          <w:w w:val="115"/>
        </w:rPr>
        <w:t> were</w:t>
      </w:r>
      <w:r>
        <w:rPr>
          <w:color w:val="010202"/>
          <w:w w:val="115"/>
        </w:rPr>
        <w:t> possessing</w:t>
      </w:r>
      <w:r>
        <w:rPr>
          <w:color w:val="010202"/>
          <w:w w:val="115"/>
        </w:rPr>
        <w:t> suﬃcient</w:t>
      </w:r>
      <w:r>
        <w:rPr>
          <w:color w:val="010202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practical</w:t>
      </w:r>
      <w:r>
        <w:rPr>
          <w:rFonts w:ascii="Palatino Linotype" w:hAnsi="Palatino Linotype"/>
          <w:b/>
          <w:i/>
          <w:color w:val="010202"/>
          <w:w w:val="115"/>
        </w:rPr>
        <w:t> knowledge</w:t>
      </w:r>
      <w:r>
        <w:rPr>
          <w:rFonts w:ascii="Palatino Linotype" w:hAnsi="Palatino Linotype"/>
          <w:b/>
          <w:i/>
          <w:color w:val="010202"/>
          <w:w w:val="115"/>
        </w:rPr>
        <w:t> </w:t>
      </w:r>
      <w:r>
        <w:rPr>
          <w:color w:val="010202"/>
          <w:w w:val="115"/>
        </w:rPr>
        <w:t>of</w:t>
      </w:r>
      <w:r>
        <w:rPr>
          <w:color w:val="010202"/>
          <w:w w:val="115"/>
        </w:rPr>
        <w:t> At- lantean</w:t>
      </w:r>
      <w:r>
        <w:rPr>
          <w:color w:val="010202"/>
          <w:w w:val="115"/>
        </w:rPr>
        <w:t> Science</w:t>
      </w:r>
      <w:r>
        <w:rPr>
          <w:color w:val="010202"/>
          <w:w w:val="115"/>
        </w:rPr>
        <w:t> in</w:t>
      </w:r>
      <w:r>
        <w:rPr>
          <w:color w:val="010202"/>
          <w:w w:val="115"/>
        </w:rPr>
        <w:t> order</w:t>
      </w:r>
      <w:r>
        <w:rPr>
          <w:color w:val="010202"/>
          <w:w w:val="115"/>
        </w:rPr>
        <w:t> to</w:t>
      </w:r>
      <w:r>
        <w:rPr>
          <w:color w:val="010202"/>
          <w:w w:val="115"/>
        </w:rPr>
        <w:t> reconstruct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Acoustic</w:t>
      </w:r>
      <w:r>
        <w:rPr>
          <w:color w:val="010202"/>
          <w:w w:val="115"/>
        </w:rPr>
        <w:t> Kábala,</w:t>
      </w:r>
      <w:r>
        <w:rPr>
          <w:color w:val="010202"/>
          <w:w w:val="115"/>
        </w:rPr>
        <w:t> had they</w:t>
      </w:r>
      <w:r>
        <w:rPr>
          <w:color w:val="010202"/>
          <w:spacing w:val="-5"/>
          <w:w w:val="115"/>
        </w:rPr>
        <w:t> </w:t>
      </w:r>
      <w:r>
        <w:rPr>
          <w:color w:val="010202"/>
          <w:w w:val="115"/>
        </w:rPr>
        <w:t>wished</w:t>
      </w:r>
      <w:r>
        <w:rPr>
          <w:color w:val="010202"/>
          <w:spacing w:val="-5"/>
          <w:w w:val="115"/>
        </w:rPr>
        <w:t> </w:t>
      </w:r>
      <w:r>
        <w:rPr>
          <w:color w:val="010202"/>
          <w:w w:val="115"/>
        </w:rPr>
        <w:t>to</w:t>
      </w:r>
      <w:r>
        <w:rPr>
          <w:color w:val="010202"/>
          <w:spacing w:val="-5"/>
          <w:w w:val="115"/>
        </w:rPr>
        <w:t> </w:t>
      </w:r>
      <w:r>
        <w:rPr>
          <w:color w:val="010202"/>
          <w:w w:val="115"/>
        </w:rPr>
        <w:t>do</w:t>
      </w:r>
      <w:r>
        <w:rPr>
          <w:color w:val="010202"/>
          <w:spacing w:val="-5"/>
          <w:w w:val="115"/>
        </w:rPr>
        <w:t> </w:t>
      </w:r>
      <w:r>
        <w:rPr>
          <w:color w:val="010202"/>
          <w:w w:val="115"/>
        </w:rPr>
        <w:t>so.</w:t>
      </w:r>
      <w:r>
        <w:rPr>
          <w:color w:val="010202"/>
          <w:spacing w:val="-5"/>
          <w:w w:val="115"/>
        </w:rPr>
        <w:t> </w:t>
      </w:r>
      <w:r>
        <w:rPr>
          <w:color w:val="010202"/>
          <w:w w:val="115"/>
        </w:rPr>
        <w:t>This</w:t>
      </w:r>
      <w:r>
        <w:rPr>
          <w:color w:val="010202"/>
          <w:spacing w:val="-5"/>
          <w:w w:val="115"/>
        </w:rPr>
        <w:t> </w:t>
      </w:r>
      <w:r>
        <w:rPr>
          <w:color w:val="010202"/>
          <w:w w:val="115"/>
        </w:rPr>
        <w:t>group</w:t>
      </w:r>
      <w:r>
        <w:rPr>
          <w:color w:val="010202"/>
          <w:spacing w:val="-5"/>
          <w:w w:val="115"/>
        </w:rPr>
        <w:t> </w:t>
      </w:r>
      <w:r>
        <w:rPr>
          <w:color w:val="010202"/>
          <w:w w:val="115"/>
        </w:rPr>
        <w:t>is</w:t>
      </w:r>
      <w:r>
        <w:rPr>
          <w:color w:val="010202"/>
          <w:spacing w:val="-5"/>
          <w:w w:val="115"/>
        </w:rPr>
        <w:t> </w:t>
      </w:r>
      <w:r>
        <w:rPr>
          <w:color w:val="010202"/>
          <w:w w:val="115"/>
        </w:rPr>
        <w:t>what</w:t>
      </w:r>
      <w:r>
        <w:rPr>
          <w:color w:val="010202"/>
          <w:spacing w:val="-5"/>
          <w:w w:val="115"/>
        </w:rPr>
        <w:t> </w:t>
      </w:r>
      <w:r>
        <w:rPr>
          <w:color w:val="010202"/>
          <w:w w:val="115"/>
        </w:rPr>
        <w:t>modern</w:t>
      </w:r>
      <w:r>
        <w:rPr>
          <w:color w:val="010202"/>
          <w:spacing w:val="-5"/>
          <w:w w:val="115"/>
        </w:rPr>
        <w:t> </w:t>
      </w:r>
      <w:r>
        <w:rPr>
          <w:color w:val="010202"/>
          <w:w w:val="115"/>
        </w:rPr>
        <w:t>anthropology</w:t>
      </w:r>
      <w:r>
        <w:rPr>
          <w:color w:val="010202"/>
          <w:spacing w:val="-5"/>
          <w:w w:val="115"/>
        </w:rPr>
        <w:t> </w:t>
      </w:r>
      <w:r>
        <w:rPr>
          <w:color w:val="010202"/>
          <w:w w:val="115"/>
        </w:rPr>
        <w:t>de- nominates</w:t>
      </w:r>
      <w:r>
        <w:rPr>
          <w:color w:val="010202"/>
          <w:spacing w:val="-11"/>
          <w:w w:val="115"/>
        </w:rPr>
        <w:t> </w:t>
      </w:r>
      <w:r>
        <w:rPr>
          <w:color w:val="010202"/>
          <w:w w:val="115"/>
        </w:rPr>
        <w:t>“Cro-Magnon</w:t>
      </w:r>
      <w:r>
        <w:rPr>
          <w:color w:val="010202"/>
          <w:spacing w:val="-11"/>
          <w:w w:val="115"/>
        </w:rPr>
        <w:t> </w:t>
      </w:r>
      <w:r>
        <w:rPr>
          <w:color w:val="010202"/>
          <w:w w:val="115"/>
        </w:rPr>
        <w:t>men”</w:t>
      </w:r>
      <w:r>
        <w:rPr>
          <w:color w:val="010202"/>
          <w:spacing w:val="-11"/>
          <w:w w:val="115"/>
        </w:rPr>
        <w:t> </w:t>
      </w:r>
      <w:r>
        <w:rPr>
          <w:color w:val="010202"/>
          <w:w w:val="115"/>
        </w:rPr>
        <w:t>and</w:t>
      </w:r>
      <w:r>
        <w:rPr>
          <w:color w:val="010202"/>
          <w:spacing w:val="-11"/>
          <w:w w:val="115"/>
        </w:rPr>
        <w:t> </w:t>
      </w:r>
      <w:r>
        <w:rPr>
          <w:color w:val="010202"/>
          <w:w w:val="115"/>
        </w:rPr>
        <w:t>who</w:t>
      </w:r>
      <w:r>
        <w:rPr>
          <w:color w:val="010202"/>
          <w:spacing w:val="-11"/>
          <w:w w:val="115"/>
        </w:rPr>
        <w:t> </w:t>
      </w:r>
      <w:r>
        <w:rPr>
          <w:color w:val="010202"/>
          <w:w w:val="115"/>
        </w:rPr>
        <w:t>in</w:t>
      </w:r>
      <w:r>
        <w:rPr>
          <w:color w:val="010202"/>
          <w:spacing w:val="-11"/>
          <w:w w:val="115"/>
        </w:rPr>
        <w:t> </w:t>
      </w:r>
      <w:r>
        <w:rPr>
          <w:color w:val="010202"/>
          <w:w w:val="115"/>
        </w:rPr>
        <w:t>reality</w:t>
      </w:r>
      <w:r>
        <w:rPr>
          <w:color w:val="010202"/>
          <w:spacing w:val="-11"/>
          <w:w w:val="115"/>
        </w:rPr>
        <w:t> </w:t>
      </w:r>
      <w:r>
        <w:rPr>
          <w:color w:val="010202"/>
          <w:w w:val="115"/>
        </w:rPr>
        <w:t>constitute</w:t>
      </w:r>
      <w:r>
        <w:rPr>
          <w:color w:val="010202"/>
          <w:spacing w:val="-11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11"/>
          <w:w w:val="115"/>
        </w:rPr>
        <w:t> </w:t>
      </w:r>
      <w:r>
        <w:rPr>
          <w:color w:val="010202"/>
          <w:w w:val="115"/>
        </w:rPr>
        <w:t>au- thentic ancestors of the White Race.</w:t>
      </w:r>
    </w:p>
    <w:p>
      <w:pPr>
        <w:pStyle w:val="BodyText"/>
        <w:spacing w:line="249" w:lineRule="auto"/>
        <w:ind w:right="150" w:firstLine="246"/>
      </w:pPr>
      <w:r>
        <w:rPr>
          <w:color w:val="010202"/>
          <w:w w:val="115"/>
        </w:rPr>
        <w:t>In</w:t>
      </w:r>
      <w:r>
        <w:rPr>
          <w:color w:val="010202"/>
          <w:w w:val="115"/>
        </w:rPr>
        <w:t> Atlantis,</w:t>
      </w:r>
      <w:r>
        <w:rPr>
          <w:color w:val="010202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there</w:t>
      </w:r>
      <w:r>
        <w:rPr>
          <w:rFonts w:ascii="Palatino Linotype" w:hAnsi="Palatino Linotype"/>
          <w:b/>
          <w:i/>
          <w:color w:val="010202"/>
          <w:w w:val="115"/>
        </w:rPr>
        <w:t> was</w:t>
      </w:r>
      <w:r>
        <w:rPr>
          <w:rFonts w:ascii="Palatino Linotype" w:hAnsi="Palatino Linotype"/>
          <w:b/>
          <w:i/>
          <w:color w:val="010202"/>
          <w:w w:val="115"/>
        </w:rPr>
        <w:t> no</w:t>
      </w:r>
      <w:r>
        <w:rPr>
          <w:rFonts w:ascii="Palatino Linotype" w:hAnsi="Palatino Linotype"/>
          <w:b/>
          <w:i/>
          <w:color w:val="010202"/>
          <w:w w:val="115"/>
        </w:rPr>
        <w:t> signiflcant</w:t>
      </w:r>
      <w:r>
        <w:rPr>
          <w:rFonts w:ascii="Palatino Linotype" w:hAnsi="Palatino Linotype"/>
          <w:b/>
          <w:i/>
          <w:color w:val="010202"/>
          <w:w w:val="115"/>
        </w:rPr>
        <w:t> White</w:t>
      </w:r>
      <w:r>
        <w:rPr>
          <w:rFonts w:ascii="Palatino Linotype" w:hAnsi="Palatino Linotype"/>
          <w:b/>
          <w:i/>
          <w:color w:val="010202"/>
          <w:w w:val="115"/>
        </w:rPr>
        <w:t> Race.</w:t>
      </w:r>
      <w:r>
        <w:rPr>
          <w:rFonts w:ascii="Palatino Linotype" w:hAnsi="Palatino Linotype"/>
          <w:b/>
          <w:i/>
          <w:color w:val="010202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w w:val="115"/>
        </w:rPr>
        <w:t> Cro- Magnon was a minor race of Viryas taken under the protection of the</w:t>
      </w:r>
      <w:r>
        <w:rPr>
          <w:color w:val="010202"/>
          <w:w w:val="115"/>
        </w:rPr>
        <w:t> Hyperborean</w:t>
      </w:r>
      <w:r>
        <w:rPr>
          <w:color w:val="010202"/>
          <w:w w:val="115"/>
        </w:rPr>
        <w:t> Siddhas</w:t>
      </w:r>
      <w:r>
        <w:rPr>
          <w:color w:val="010202"/>
          <w:w w:val="115"/>
        </w:rPr>
        <w:t> of</w:t>
      </w:r>
      <w:r>
        <w:rPr>
          <w:color w:val="010202"/>
          <w:w w:val="115"/>
        </w:rPr>
        <w:t> Yellow</w:t>
      </w:r>
      <w:r>
        <w:rPr>
          <w:color w:val="010202"/>
          <w:w w:val="115"/>
        </w:rPr>
        <w:t> Race</w:t>
      </w:r>
      <w:r>
        <w:rPr>
          <w:color w:val="010202"/>
          <w:w w:val="115"/>
        </w:rPr>
        <w:t> to</w:t>
      </w:r>
      <w:r>
        <w:rPr>
          <w:color w:val="010202"/>
          <w:w w:val="115"/>
        </w:rPr>
        <w:t> whom</w:t>
      </w:r>
      <w:r>
        <w:rPr>
          <w:color w:val="010202"/>
          <w:w w:val="115"/>
        </w:rPr>
        <w:t> was</w:t>
      </w:r>
      <w:r>
        <w:rPr>
          <w:color w:val="010202"/>
          <w:w w:val="115"/>
        </w:rPr>
        <w:t> entrusted, during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Luciferic</w:t>
      </w:r>
      <w:r>
        <w:rPr>
          <w:color w:val="010202"/>
          <w:w w:val="115"/>
        </w:rPr>
        <w:t> period</w:t>
      </w:r>
      <w:r>
        <w:rPr>
          <w:color w:val="010202"/>
          <w:w w:val="115"/>
        </w:rPr>
        <w:t> (a</w:t>
      </w:r>
      <w:r>
        <w:rPr>
          <w:color w:val="010202"/>
          <w:w w:val="115"/>
        </w:rPr>
        <w:t> collective</w:t>
      </w:r>
      <w:r>
        <w:rPr>
          <w:color w:val="010202"/>
          <w:w w:val="115"/>
        </w:rPr>
        <w:t> mission</w:t>
      </w:r>
      <w:r>
        <w:rPr>
          <w:color w:val="010202"/>
          <w:w w:val="115"/>
        </w:rPr>
        <w:t> linked</w:t>
      </w:r>
      <w:r>
        <w:rPr>
          <w:color w:val="010202"/>
          <w:w w:val="115"/>
        </w:rPr>
        <w:t> to</w:t>
      </w:r>
      <w:r>
        <w:rPr>
          <w:color w:val="010202"/>
          <w:w w:val="115"/>
        </w:rPr>
        <w:t> the Acoustic</w:t>
      </w:r>
      <w:r>
        <w:rPr>
          <w:color w:val="010202"/>
          <w:spacing w:val="-5"/>
          <w:w w:val="115"/>
        </w:rPr>
        <w:t> </w:t>
      </w:r>
      <w:r>
        <w:rPr>
          <w:color w:val="010202"/>
          <w:w w:val="115"/>
        </w:rPr>
        <w:t>Kábala),</w:t>
      </w:r>
      <w:r>
        <w:rPr>
          <w:color w:val="010202"/>
          <w:spacing w:val="-5"/>
          <w:w w:val="115"/>
        </w:rPr>
        <w:t> </w:t>
      </w:r>
      <w:r>
        <w:rPr>
          <w:color w:val="010202"/>
          <w:w w:val="115"/>
        </w:rPr>
        <w:t>to</w:t>
      </w:r>
      <w:r>
        <w:rPr>
          <w:color w:val="010202"/>
          <w:spacing w:val="-5"/>
          <w:w w:val="115"/>
        </w:rPr>
        <w:t> </w:t>
      </w:r>
      <w:r>
        <w:rPr>
          <w:color w:val="010202"/>
          <w:w w:val="115"/>
        </w:rPr>
        <w:t>be</w:t>
      </w:r>
      <w:r>
        <w:rPr>
          <w:color w:val="010202"/>
          <w:spacing w:val="-5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5"/>
          <w:w w:val="115"/>
        </w:rPr>
        <w:t> </w:t>
      </w:r>
      <w:r>
        <w:rPr>
          <w:color w:val="010202"/>
          <w:w w:val="115"/>
        </w:rPr>
        <w:t>guardians</w:t>
      </w:r>
      <w:r>
        <w:rPr>
          <w:color w:val="010202"/>
          <w:spacing w:val="-5"/>
          <w:w w:val="115"/>
        </w:rPr>
        <w:t> </w:t>
      </w:r>
      <w:r>
        <w:rPr>
          <w:color w:val="010202"/>
          <w:w w:val="115"/>
        </w:rPr>
        <w:t>of</w:t>
      </w:r>
      <w:r>
        <w:rPr>
          <w:color w:val="010202"/>
          <w:spacing w:val="-5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5"/>
          <w:w w:val="115"/>
        </w:rPr>
        <w:t> </w:t>
      </w:r>
      <w:r>
        <w:rPr>
          <w:color w:val="010202"/>
          <w:w w:val="115"/>
        </w:rPr>
        <w:t>Lithic</w:t>
      </w:r>
      <w:r>
        <w:rPr>
          <w:color w:val="010202"/>
          <w:spacing w:val="-5"/>
          <w:w w:val="115"/>
        </w:rPr>
        <w:t> </w:t>
      </w:r>
      <w:r>
        <w:rPr>
          <w:color w:val="010202"/>
          <w:w w:val="115"/>
        </w:rPr>
        <w:t>Wisdom.</w:t>
      </w:r>
      <w:r>
        <w:rPr>
          <w:color w:val="010202"/>
          <w:w w:val="115"/>
          <w:vertAlign w:val="superscript"/>
        </w:rPr>
        <w:t>37</w:t>
      </w:r>
      <w:r>
        <w:rPr>
          <w:color w:val="010202"/>
          <w:spacing w:val="-5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They, </w:t>
      </w:r>
      <w:r>
        <w:rPr>
          <w:color w:val="010202"/>
          <w:w w:val="125"/>
          <w:vertAlign w:val="baseline"/>
        </w:rPr>
        <w:t>be</w:t>
      </w:r>
      <w:r>
        <w:rPr>
          <w:color w:val="010202"/>
          <w:spacing w:val="-4"/>
          <w:w w:val="125"/>
          <w:vertAlign w:val="baseline"/>
        </w:rPr>
        <w:t> </w:t>
      </w:r>
      <w:r>
        <w:rPr>
          <w:color w:val="010202"/>
          <w:w w:val="115"/>
          <w:vertAlign w:val="baseline"/>
        </w:rPr>
        <w:t>er</w:t>
      </w:r>
      <w:r>
        <w:rPr>
          <w:color w:val="010202"/>
          <w:spacing w:val="-4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than</w:t>
      </w:r>
      <w:r>
        <w:rPr>
          <w:color w:val="010202"/>
          <w:spacing w:val="-4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anyone</w:t>
      </w:r>
      <w:r>
        <w:rPr>
          <w:color w:val="010202"/>
          <w:spacing w:val="-4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else</w:t>
      </w:r>
      <w:r>
        <w:rPr>
          <w:color w:val="010202"/>
          <w:spacing w:val="-4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ever,</w:t>
      </w:r>
      <w:r>
        <w:rPr>
          <w:color w:val="010202"/>
          <w:spacing w:val="-4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possessed</w:t>
      </w:r>
      <w:r>
        <w:rPr>
          <w:color w:val="010202"/>
          <w:spacing w:val="-4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the</w:t>
      </w:r>
      <w:r>
        <w:rPr>
          <w:color w:val="010202"/>
          <w:spacing w:val="-4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secret</w:t>
      </w:r>
      <w:r>
        <w:rPr>
          <w:color w:val="010202"/>
          <w:spacing w:val="-4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of</w:t>
      </w:r>
      <w:r>
        <w:rPr>
          <w:color w:val="010202"/>
          <w:spacing w:val="-4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stone:</w:t>
      </w:r>
      <w:r>
        <w:rPr>
          <w:color w:val="010202"/>
          <w:spacing w:val="-4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of</w:t>
      </w:r>
      <w:r>
        <w:rPr>
          <w:color w:val="010202"/>
          <w:spacing w:val="-4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carv- ing;</w:t>
      </w:r>
      <w:r>
        <w:rPr>
          <w:color w:val="010202"/>
          <w:w w:val="115"/>
          <w:vertAlign w:val="baseline"/>
        </w:rPr>
        <w:t> of</w:t>
      </w:r>
      <w:r>
        <w:rPr>
          <w:color w:val="010202"/>
          <w:w w:val="115"/>
          <w:vertAlign w:val="baseline"/>
        </w:rPr>
        <w:t> its</w:t>
      </w:r>
      <w:r>
        <w:rPr>
          <w:color w:val="010202"/>
          <w:w w:val="115"/>
          <w:vertAlign w:val="baseline"/>
        </w:rPr>
        <w:t> transport</w:t>
      </w:r>
      <w:r>
        <w:rPr>
          <w:color w:val="010202"/>
          <w:w w:val="115"/>
          <w:vertAlign w:val="baseline"/>
        </w:rPr>
        <w:t> by</w:t>
      </w:r>
      <w:r>
        <w:rPr>
          <w:color w:val="010202"/>
          <w:w w:val="115"/>
          <w:vertAlign w:val="baseline"/>
        </w:rPr>
        <w:t> levitation;</w:t>
      </w:r>
      <w:r>
        <w:rPr>
          <w:color w:val="010202"/>
          <w:w w:val="115"/>
          <w:vertAlign w:val="baseline"/>
        </w:rPr>
        <w:t> of</w:t>
      </w:r>
      <w:r>
        <w:rPr>
          <w:color w:val="010202"/>
          <w:w w:val="115"/>
          <w:vertAlign w:val="baseline"/>
        </w:rPr>
        <w:t> telluric</w:t>
      </w:r>
      <w:r>
        <w:rPr>
          <w:color w:val="010202"/>
          <w:w w:val="115"/>
          <w:vertAlign w:val="baseline"/>
        </w:rPr>
        <w:t> resonance,</w:t>
      </w:r>
      <w:r>
        <w:rPr>
          <w:color w:val="010202"/>
          <w:w w:val="115"/>
          <w:vertAlign w:val="baseline"/>
        </w:rPr>
        <w:t> which</w:t>
      </w:r>
      <w:r>
        <w:rPr>
          <w:color w:val="010202"/>
          <w:w w:val="115"/>
          <w:vertAlign w:val="baseline"/>
        </w:rPr>
        <w:t> en- abled</w:t>
      </w:r>
      <w:r>
        <w:rPr>
          <w:color w:val="010202"/>
          <w:spacing w:val="-3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them</w:t>
      </w:r>
      <w:r>
        <w:rPr>
          <w:color w:val="010202"/>
          <w:spacing w:val="-3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to</w:t>
      </w:r>
      <w:r>
        <w:rPr>
          <w:color w:val="010202"/>
          <w:spacing w:val="-3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harness</w:t>
      </w:r>
      <w:r>
        <w:rPr>
          <w:color w:val="010202"/>
          <w:spacing w:val="-3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the</w:t>
      </w:r>
      <w:r>
        <w:rPr>
          <w:color w:val="010202"/>
          <w:spacing w:val="-3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energy</w:t>
      </w:r>
      <w:r>
        <w:rPr>
          <w:color w:val="010202"/>
          <w:spacing w:val="-3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currents</w:t>
      </w:r>
      <w:r>
        <w:rPr>
          <w:color w:val="010202"/>
          <w:spacing w:val="-3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of</w:t>
      </w:r>
      <w:r>
        <w:rPr>
          <w:color w:val="010202"/>
          <w:spacing w:val="-3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the</w:t>
      </w:r>
      <w:r>
        <w:rPr>
          <w:color w:val="010202"/>
          <w:spacing w:val="-3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earth;</w:t>
      </w:r>
      <w:r>
        <w:rPr>
          <w:color w:val="010202"/>
          <w:spacing w:val="-3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of</w:t>
      </w:r>
      <w:r>
        <w:rPr>
          <w:color w:val="010202"/>
          <w:spacing w:val="-3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the</w:t>
      </w:r>
      <w:r>
        <w:rPr>
          <w:color w:val="010202"/>
          <w:spacing w:val="-3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con- struction</w:t>
      </w:r>
      <w:r>
        <w:rPr>
          <w:color w:val="010202"/>
          <w:spacing w:val="-4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of</w:t>
      </w:r>
      <w:r>
        <w:rPr>
          <w:color w:val="010202"/>
          <w:spacing w:val="-4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rock-crystal</w:t>
      </w:r>
      <w:r>
        <w:rPr>
          <w:color w:val="010202"/>
          <w:spacing w:val="-4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transducers,</w:t>
      </w:r>
      <w:r>
        <w:rPr>
          <w:color w:val="010202"/>
          <w:spacing w:val="-4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the</w:t>
      </w:r>
      <w:r>
        <w:rPr>
          <w:color w:val="010202"/>
          <w:spacing w:val="-4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use</w:t>
      </w:r>
      <w:r>
        <w:rPr>
          <w:color w:val="010202"/>
          <w:spacing w:val="-4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of</w:t>
      </w:r>
      <w:r>
        <w:rPr>
          <w:color w:val="010202"/>
          <w:spacing w:val="-4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which</w:t>
      </w:r>
      <w:r>
        <w:rPr>
          <w:color w:val="010202"/>
          <w:spacing w:val="-4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as</w:t>
      </w:r>
      <w:r>
        <w:rPr>
          <w:color w:val="010202"/>
          <w:spacing w:val="-4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an</w:t>
      </w:r>
      <w:r>
        <w:rPr>
          <w:color w:val="010202"/>
          <w:spacing w:val="-4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oracle John</w:t>
      </w:r>
      <w:r>
        <w:rPr>
          <w:color w:val="010202"/>
          <w:spacing w:val="-1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Dee</w:t>
      </w:r>
      <w:r>
        <w:rPr>
          <w:color w:val="010202"/>
          <w:spacing w:val="-1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also</w:t>
      </w:r>
      <w:r>
        <w:rPr>
          <w:color w:val="010202"/>
          <w:spacing w:val="-1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knew,</w:t>
      </w:r>
      <w:r>
        <w:rPr>
          <w:color w:val="010202"/>
          <w:spacing w:val="-1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and</w:t>
      </w:r>
      <w:r>
        <w:rPr>
          <w:color w:val="010202"/>
          <w:spacing w:val="-1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which</w:t>
      </w:r>
      <w:r>
        <w:rPr>
          <w:color w:val="010202"/>
          <w:spacing w:val="-1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could</w:t>
      </w:r>
      <w:r>
        <w:rPr>
          <w:color w:val="010202"/>
          <w:spacing w:val="-1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constitute,</w:t>
      </w:r>
      <w:r>
        <w:rPr>
          <w:color w:val="010202"/>
          <w:spacing w:val="-1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depending</w:t>
      </w:r>
      <w:r>
        <w:rPr>
          <w:color w:val="010202"/>
          <w:spacing w:val="-1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on</w:t>
      </w:r>
      <w:r>
        <w:rPr>
          <w:color w:val="010202"/>
          <w:spacing w:val="-1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the type,</w:t>
      </w:r>
      <w:r>
        <w:rPr>
          <w:color w:val="010202"/>
          <w:spacing w:val="-12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a</w:t>
      </w:r>
      <w:r>
        <w:rPr>
          <w:color w:val="010202"/>
          <w:spacing w:val="-12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“ray-launching”</w:t>
      </w:r>
      <w:r>
        <w:rPr>
          <w:color w:val="010202"/>
          <w:spacing w:val="-12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weapon,</w:t>
      </w:r>
      <w:r>
        <w:rPr>
          <w:color w:val="010202"/>
          <w:spacing w:val="-12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an</w:t>
      </w:r>
      <w:r>
        <w:rPr>
          <w:color w:val="010202"/>
          <w:spacing w:val="-12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“ever-burning</w:t>
      </w:r>
      <w:r>
        <w:rPr>
          <w:color w:val="010202"/>
          <w:spacing w:val="-12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lamp”</w:t>
      </w:r>
      <w:r>
        <w:rPr>
          <w:color w:val="010202"/>
          <w:spacing w:val="-12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and</w:t>
      </w:r>
      <w:r>
        <w:rPr>
          <w:color w:val="010202"/>
          <w:spacing w:val="-12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even</w:t>
      </w:r>
      <w:r>
        <w:rPr>
          <w:color w:val="010202"/>
          <w:spacing w:val="-12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a “ﬂying vehicle.” The lithic technology of Atlantis would seem even today,</w:t>
      </w:r>
      <w:r>
        <w:rPr>
          <w:color w:val="010202"/>
          <w:w w:val="115"/>
          <w:vertAlign w:val="baseline"/>
        </w:rPr>
        <w:t> having</w:t>
      </w:r>
      <w:r>
        <w:rPr>
          <w:color w:val="010202"/>
          <w:w w:val="115"/>
          <w:vertAlign w:val="baseline"/>
        </w:rPr>
        <w:t> developed</w:t>
      </w:r>
      <w:r>
        <w:rPr>
          <w:color w:val="010202"/>
          <w:w w:val="115"/>
          <w:vertAlign w:val="baseline"/>
        </w:rPr>
        <w:t> techniques</w:t>
      </w:r>
      <w:r>
        <w:rPr>
          <w:color w:val="010202"/>
          <w:w w:val="115"/>
          <w:vertAlign w:val="baseline"/>
        </w:rPr>
        <w:t> in</w:t>
      </w:r>
      <w:r>
        <w:rPr>
          <w:color w:val="010202"/>
          <w:w w:val="115"/>
          <w:vertAlign w:val="baseline"/>
        </w:rPr>
        <w:t> order</w:t>
      </w:r>
      <w:r>
        <w:rPr>
          <w:color w:val="010202"/>
          <w:w w:val="115"/>
          <w:vertAlign w:val="baseline"/>
        </w:rPr>
        <w:t> to</w:t>
      </w:r>
      <w:r>
        <w:rPr>
          <w:color w:val="010202"/>
          <w:w w:val="115"/>
          <w:vertAlign w:val="baseline"/>
        </w:rPr>
        <w:t> construct</w:t>
      </w:r>
      <w:r>
        <w:rPr>
          <w:color w:val="010202"/>
          <w:w w:val="115"/>
          <w:vertAlign w:val="baseline"/>
        </w:rPr>
        <w:t> solid- state</w:t>
      </w:r>
      <w:r>
        <w:rPr>
          <w:color w:val="010202"/>
          <w:spacing w:val="-5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integrated</w:t>
      </w:r>
      <w:r>
        <w:rPr>
          <w:color w:val="010202"/>
          <w:spacing w:val="-5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circuits</w:t>
      </w:r>
      <w:r>
        <w:rPr>
          <w:color w:val="010202"/>
          <w:spacing w:val="-5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with</w:t>
      </w:r>
      <w:r>
        <w:rPr>
          <w:color w:val="010202"/>
          <w:spacing w:val="-5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50,000</w:t>
      </w:r>
      <w:r>
        <w:rPr>
          <w:color w:val="010202"/>
          <w:spacing w:val="-5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silicon</w:t>
      </w:r>
      <w:r>
        <w:rPr>
          <w:color w:val="010202"/>
          <w:spacing w:val="-5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crystal</w:t>
      </w:r>
      <w:r>
        <w:rPr>
          <w:color w:val="010202"/>
          <w:spacing w:val="-5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transistors,</w:t>
      </w:r>
      <w:r>
        <w:rPr>
          <w:color w:val="010202"/>
          <w:spacing w:val="-5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ox- ides,</w:t>
      </w:r>
      <w:r>
        <w:rPr>
          <w:color w:val="010202"/>
          <w:spacing w:val="-3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etc.,</w:t>
      </w:r>
      <w:r>
        <w:rPr>
          <w:color w:val="010202"/>
          <w:spacing w:val="-3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amazing</w:t>
      </w:r>
      <w:r>
        <w:rPr>
          <w:color w:val="010202"/>
          <w:spacing w:val="-3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for</w:t>
      </w:r>
      <w:r>
        <w:rPr>
          <w:color w:val="010202"/>
          <w:spacing w:val="-3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the</w:t>
      </w:r>
      <w:r>
        <w:rPr>
          <w:color w:val="010202"/>
          <w:spacing w:val="-3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precision</w:t>
      </w:r>
      <w:r>
        <w:rPr>
          <w:color w:val="010202"/>
          <w:spacing w:val="-3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and</w:t>
      </w:r>
      <w:r>
        <w:rPr>
          <w:color w:val="010202"/>
          <w:spacing w:val="-3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effectiveness</w:t>
      </w:r>
      <w:r>
        <w:rPr>
          <w:color w:val="010202"/>
          <w:spacing w:val="-3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that</w:t>
      </w:r>
      <w:r>
        <w:rPr>
          <w:color w:val="010202"/>
          <w:spacing w:val="-3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it</w:t>
      </w:r>
      <w:r>
        <w:rPr>
          <w:color w:val="010202"/>
          <w:spacing w:val="-3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would have</w:t>
      </w:r>
      <w:r>
        <w:rPr>
          <w:color w:val="010202"/>
          <w:spacing w:val="-1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achieved.</w:t>
      </w:r>
    </w:p>
    <w:p>
      <w:pPr>
        <w:pStyle w:val="BodyText"/>
        <w:spacing w:line="234" w:lineRule="exact"/>
        <w:ind w:right="149" w:firstLine="246"/>
      </w:pPr>
      <w:r>
        <w:rPr>
          <w:color w:val="010202"/>
          <w:w w:val="115"/>
        </w:rPr>
        <w:t>Afier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sinking,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White</w:t>
      </w:r>
      <w:r>
        <w:rPr>
          <w:color w:val="010202"/>
          <w:w w:val="115"/>
        </w:rPr>
        <w:t> Cro-Magnons,</w:t>
      </w:r>
      <w:r>
        <w:rPr>
          <w:color w:val="010202"/>
          <w:w w:val="115"/>
        </w:rPr>
        <w:t> guided</w:t>
      </w:r>
      <w:r>
        <w:rPr>
          <w:color w:val="010202"/>
          <w:w w:val="115"/>
        </w:rPr>
        <w:t> by</w:t>
      </w:r>
      <w:r>
        <w:rPr>
          <w:color w:val="010202"/>
          <w:w w:val="115"/>
        </w:rPr>
        <w:t> some</w:t>
      </w:r>
      <w:r>
        <w:rPr>
          <w:color w:val="010202"/>
          <w:w w:val="115"/>
        </w:rPr>
        <w:t> Hy- perborean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Siddhas,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occupy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themselves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with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“stabilizing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formal relief</w:t>
      </w:r>
      <w:r>
        <w:rPr>
          <w:color w:val="010202"/>
          <w:w w:val="115"/>
        </w:rPr>
        <w:t> of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terrestrial</w:t>
      </w:r>
      <w:r>
        <w:rPr>
          <w:color w:val="010202"/>
          <w:w w:val="115"/>
        </w:rPr>
        <w:t> surface,”</w:t>
      </w:r>
      <w:r>
        <w:rPr>
          <w:color w:val="010202"/>
          <w:w w:val="115"/>
        </w:rPr>
        <w:t> making</w:t>
      </w:r>
      <w:r>
        <w:rPr>
          <w:color w:val="010202"/>
          <w:w w:val="115"/>
        </w:rPr>
        <w:t> use</w:t>
      </w:r>
      <w:r>
        <w:rPr>
          <w:color w:val="010202"/>
          <w:w w:val="115"/>
        </w:rPr>
        <w:t> of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knowledge</w:t>
      </w:r>
      <w:r>
        <w:rPr>
          <w:color w:val="010202"/>
          <w:w w:val="115"/>
        </w:rPr>
        <w:t> ac- quired</w:t>
      </w:r>
      <w:r>
        <w:rPr>
          <w:color w:val="010202"/>
          <w:spacing w:val="-5"/>
          <w:w w:val="115"/>
        </w:rPr>
        <w:t> </w:t>
      </w:r>
      <w:r>
        <w:rPr>
          <w:color w:val="010202"/>
          <w:w w:val="115"/>
        </w:rPr>
        <w:t>in</w:t>
      </w:r>
      <w:r>
        <w:rPr>
          <w:color w:val="010202"/>
          <w:spacing w:val="-5"/>
          <w:w w:val="115"/>
        </w:rPr>
        <w:t> </w:t>
      </w:r>
      <w:r>
        <w:rPr>
          <w:color w:val="010202"/>
          <w:w w:val="115"/>
        </w:rPr>
        <w:t>Atlantis.</w:t>
      </w:r>
      <w:r>
        <w:rPr>
          <w:color w:val="010202"/>
          <w:spacing w:val="-5"/>
          <w:w w:val="115"/>
        </w:rPr>
        <w:t> </w:t>
      </w:r>
      <w:r>
        <w:rPr>
          <w:color w:val="010202"/>
          <w:w w:val="115"/>
        </w:rPr>
        <w:t>It</w:t>
      </w:r>
      <w:r>
        <w:rPr>
          <w:color w:val="010202"/>
          <w:spacing w:val="-5"/>
          <w:w w:val="115"/>
        </w:rPr>
        <w:t> </w:t>
      </w:r>
      <w:r>
        <w:rPr>
          <w:color w:val="010202"/>
          <w:w w:val="115"/>
        </w:rPr>
        <w:t>is</w:t>
      </w:r>
      <w:r>
        <w:rPr>
          <w:color w:val="010202"/>
          <w:spacing w:val="-5"/>
          <w:w w:val="115"/>
        </w:rPr>
        <w:t> </w:t>
      </w:r>
      <w:r>
        <w:rPr>
          <w:color w:val="010202"/>
          <w:w w:val="115"/>
        </w:rPr>
        <w:t>these</w:t>
      </w:r>
      <w:r>
        <w:rPr>
          <w:color w:val="010202"/>
          <w:spacing w:val="-5"/>
          <w:w w:val="115"/>
        </w:rPr>
        <w:t> </w:t>
      </w:r>
      <w:r>
        <w:rPr>
          <w:color w:val="010202"/>
          <w:w w:val="115"/>
        </w:rPr>
        <w:t>people</w:t>
      </w:r>
      <w:r>
        <w:rPr>
          <w:color w:val="010202"/>
          <w:spacing w:val="-5"/>
          <w:w w:val="115"/>
        </w:rPr>
        <w:t> </w:t>
      </w:r>
      <w:r>
        <w:rPr>
          <w:color w:val="010202"/>
          <w:w w:val="115"/>
        </w:rPr>
        <w:t>who</w:t>
      </w:r>
      <w:r>
        <w:rPr>
          <w:color w:val="010202"/>
          <w:spacing w:val="-5"/>
          <w:w w:val="115"/>
        </w:rPr>
        <w:t> </w:t>
      </w:r>
      <w:r>
        <w:rPr>
          <w:color w:val="010202"/>
          <w:w w:val="115"/>
        </w:rPr>
        <w:t>construct</w:t>
      </w:r>
      <w:r>
        <w:rPr>
          <w:color w:val="010202"/>
          <w:spacing w:val="-5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5"/>
          <w:w w:val="115"/>
        </w:rPr>
        <w:t> </w:t>
      </w:r>
      <w:r>
        <w:rPr>
          <w:color w:val="010202"/>
          <w:w w:val="115"/>
        </w:rPr>
        <w:t>great</w:t>
      </w:r>
      <w:r>
        <w:rPr>
          <w:color w:val="010202"/>
          <w:spacing w:val="-5"/>
          <w:w w:val="115"/>
        </w:rPr>
        <w:t> </w:t>
      </w:r>
      <w:r>
        <w:rPr>
          <w:color w:val="010202"/>
          <w:w w:val="115"/>
        </w:rPr>
        <w:t>mega- liths that are spread along the coasts throughout the world, which are</w:t>
      </w:r>
      <w:r>
        <w:rPr>
          <w:color w:val="010202"/>
          <w:w w:val="115"/>
        </w:rPr>
        <w:t> not</w:t>
      </w:r>
      <w:r>
        <w:rPr>
          <w:color w:val="010202"/>
          <w:w w:val="115"/>
        </w:rPr>
        <w:t> primitive</w:t>
      </w:r>
      <w:r>
        <w:rPr>
          <w:color w:val="010202"/>
          <w:w w:val="115"/>
        </w:rPr>
        <w:t> monuments,</w:t>
      </w:r>
      <w:r>
        <w:rPr>
          <w:color w:val="010202"/>
          <w:w w:val="115"/>
        </w:rPr>
        <w:t> but</w:t>
      </w:r>
      <w:r>
        <w:rPr>
          <w:color w:val="010202"/>
          <w:w w:val="115"/>
        </w:rPr>
        <w:t> highly</w:t>
      </w:r>
      <w:r>
        <w:rPr>
          <w:color w:val="010202"/>
          <w:w w:val="115"/>
        </w:rPr>
        <w:t> advanced</w:t>
      </w:r>
      <w:r>
        <w:rPr>
          <w:color w:val="010202"/>
          <w:w w:val="115"/>
        </w:rPr>
        <w:t> technical</w:t>
      </w:r>
      <w:r>
        <w:rPr>
          <w:color w:val="010202"/>
          <w:w w:val="115"/>
        </w:rPr>
        <w:t> in- struments.</w:t>
      </w:r>
      <w:r>
        <w:rPr>
          <w:color w:val="010202"/>
          <w:w w:val="115"/>
        </w:rPr>
        <w:t> But</w:t>
      </w:r>
      <w:r>
        <w:rPr>
          <w:color w:val="010202"/>
          <w:w w:val="115"/>
        </w:rPr>
        <w:t> as</w:t>
      </w:r>
      <w:r>
        <w:rPr>
          <w:color w:val="010202"/>
          <w:w w:val="115"/>
        </w:rPr>
        <w:t> long</w:t>
      </w:r>
      <w:r>
        <w:rPr>
          <w:color w:val="010202"/>
          <w:w w:val="115"/>
        </w:rPr>
        <w:t> as</w:t>
      </w:r>
      <w:r>
        <w:rPr>
          <w:color w:val="010202"/>
          <w:w w:val="115"/>
        </w:rPr>
        <w:t> we</w:t>
      </w:r>
      <w:r>
        <w:rPr>
          <w:color w:val="010202"/>
          <w:w w:val="115"/>
        </w:rPr>
        <w:t> do</w:t>
      </w:r>
      <w:r>
        <w:rPr>
          <w:color w:val="010202"/>
          <w:w w:val="115"/>
        </w:rPr>
        <w:t> not</w:t>
      </w:r>
      <w:r>
        <w:rPr>
          <w:color w:val="010202"/>
          <w:w w:val="115"/>
        </w:rPr>
        <w:t> have</w:t>
      </w:r>
      <w:r>
        <w:rPr>
          <w:color w:val="010202"/>
          <w:w w:val="115"/>
        </w:rPr>
        <w:t> a</w:t>
      </w:r>
      <w:r>
        <w:rPr>
          <w:color w:val="010202"/>
          <w:w w:val="115"/>
        </w:rPr>
        <w:t> clear</w:t>
      </w:r>
      <w:r>
        <w:rPr>
          <w:color w:val="010202"/>
          <w:w w:val="115"/>
        </w:rPr>
        <w:t> idea</w:t>
      </w:r>
      <w:r>
        <w:rPr>
          <w:color w:val="010202"/>
          <w:w w:val="115"/>
        </w:rPr>
        <w:t> of</w:t>
      </w:r>
      <w:r>
        <w:rPr>
          <w:color w:val="010202"/>
          <w:w w:val="115"/>
        </w:rPr>
        <w:t> what</w:t>
      </w:r>
      <w:r>
        <w:rPr>
          <w:color w:val="010202"/>
          <w:w w:val="115"/>
        </w:rPr>
        <w:t> the “sinking</w:t>
      </w:r>
      <w:r>
        <w:rPr>
          <w:color w:val="010202"/>
          <w:w w:val="115"/>
        </w:rPr>
        <w:t> of</w:t>
      </w:r>
      <w:r>
        <w:rPr>
          <w:color w:val="010202"/>
          <w:w w:val="115"/>
        </w:rPr>
        <w:t> Atlantis”</w:t>
      </w:r>
      <w:r>
        <w:rPr>
          <w:color w:val="010202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really</w:t>
      </w:r>
      <w:r>
        <w:rPr>
          <w:rFonts w:ascii="Palatino Linotype" w:hAnsi="Palatino Linotype"/>
          <w:b/>
          <w:i/>
          <w:color w:val="010202"/>
          <w:w w:val="115"/>
        </w:rPr>
        <w:t> </w:t>
      </w:r>
      <w:r>
        <w:rPr>
          <w:color w:val="010202"/>
          <w:w w:val="115"/>
        </w:rPr>
        <w:t>signiﬁes,</w:t>
      </w:r>
      <w:r>
        <w:rPr>
          <w:color w:val="010202"/>
          <w:w w:val="115"/>
        </w:rPr>
        <w:t> we</w:t>
      </w:r>
      <w:r>
        <w:rPr>
          <w:color w:val="010202"/>
          <w:w w:val="115"/>
        </w:rPr>
        <w:t> will</w:t>
      </w:r>
      <w:r>
        <w:rPr>
          <w:color w:val="010202"/>
          <w:w w:val="115"/>
        </w:rPr>
        <w:t> not</w:t>
      </w:r>
      <w:r>
        <w:rPr>
          <w:color w:val="010202"/>
          <w:w w:val="115"/>
        </w:rPr>
        <w:t> be</w:t>
      </w:r>
      <w:r>
        <w:rPr>
          <w:color w:val="010202"/>
          <w:w w:val="115"/>
        </w:rPr>
        <w:t> able</w:t>
      </w:r>
      <w:r>
        <w:rPr>
          <w:color w:val="010202"/>
          <w:w w:val="115"/>
        </w:rPr>
        <w:t> to</w:t>
      </w:r>
      <w:r>
        <w:rPr>
          <w:color w:val="010202"/>
          <w:w w:val="115"/>
        </w:rPr>
        <w:t> under- stand</w:t>
      </w:r>
      <w:r>
        <w:rPr>
          <w:color w:val="010202"/>
          <w:spacing w:val="-8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8"/>
          <w:w w:val="115"/>
        </w:rPr>
        <w:t> </w:t>
      </w:r>
      <w:r>
        <w:rPr>
          <w:color w:val="010202"/>
          <w:w w:val="115"/>
        </w:rPr>
        <w:t>megalithic</w:t>
      </w:r>
      <w:r>
        <w:rPr>
          <w:color w:val="010202"/>
          <w:spacing w:val="-8"/>
          <w:w w:val="115"/>
        </w:rPr>
        <w:t> </w:t>
      </w:r>
      <w:r>
        <w:rPr>
          <w:color w:val="010202"/>
          <w:w w:val="115"/>
        </w:rPr>
        <w:t>labor</w:t>
      </w:r>
      <w:r>
        <w:rPr>
          <w:color w:val="010202"/>
          <w:spacing w:val="-8"/>
          <w:w w:val="115"/>
        </w:rPr>
        <w:t> </w:t>
      </w:r>
      <w:r>
        <w:rPr>
          <w:color w:val="010202"/>
          <w:w w:val="115"/>
        </w:rPr>
        <w:t>of</w:t>
      </w:r>
      <w:r>
        <w:rPr>
          <w:color w:val="010202"/>
          <w:spacing w:val="-8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8"/>
          <w:w w:val="115"/>
        </w:rPr>
        <w:t> </w:t>
      </w:r>
      <w:r>
        <w:rPr>
          <w:color w:val="010202"/>
          <w:w w:val="115"/>
        </w:rPr>
        <w:t>Cro-Magnons.</w:t>
      </w:r>
      <w:r>
        <w:rPr>
          <w:color w:val="010202"/>
          <w:spacing w:val="-8"/>
          <w:w w:val="115"/>
        </w:rPr>
        <w:t> </w:t>
      </w:r>
      <w:r>
        <w:rPr>
          <w:color w:val="010202"/>
          <w:w w:val="115"/>
        </w:rPr>
        <w:t>Perhaps</w:t>
      </w:r>
      <w:r>
        <w:rPr>
          <w:color w:val="010202"/>
          <w:spacing w:val="-8"/>
          <w:w w:val="115"/>
        </w:rPr>
        <w:t> </w:t>
      </w:r>
      <w:r>
        <w:rPr>
          <w:color w:val="010202"/>
          <w:w w:val="115"/>
        </w:rPr>
        <w:t>something will</w:t>
      </w:r>
      <w:r>
        <w:rPr>
          <w:color w:val="010202"/>
          <w:w w:val="115"/>
        </w:rPr>
        <w:t> become</w:t>
      </w:r>
      <w:r>
        <w:rPr>
          <w:color w:val="010202"/>
          <w:w w:val="115"/>
        </w:rPr>
        <w:t> clearer</w:t>
      </w:r>
      <w:r>
        <w:rPr>
          <w:color w:val="010202"/>
          <w:w w:val="115"/>
        </w:rPr>
        <w:t> if</w:t>
      </w:r>
      <w:r>
        <w:rPr>
          <w:color w:val="010202"/>
          <w:w w:val="115"/>
        </w:rPr>
        <w:t> we</w:t>
      </w:r>
      <w:r>
        <w:rPr>
          <w:color w:val="010202"/>
          <w:w w:val="115"/>
        </w:rPr>
        <w:t> consider</w:t>
      </w:r>
      <w:r>
        <w:rPr>
          <w:color w:val="010202"/>
          <w:w w:val="115"/>
        </w:rPr>
        <w:t> that</w:t>
      </w:r>
      <w:r>
        <w:rPr>
          <w:color w:val="010202"/>
          <w:w w:val="115"/>
        </w:rPr>
        <w:t> what</w:t>
      </w:r>
      <w:r>
        <w:rPr>
          <w:color w:val="010202"/>
          <w:w w:val="115"/>
        </w:rPr>
        <w:t> occurred</w:t>
      </w:r>
      <w:r>
        <w:rPr>
          <w:color w:val="010202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was</w:t>
      </w:r>
      <w:r>
        <w:rPr>
          <w:rFonts w:ascii="Palatino Linotype" w:hAnsi="Palatino Linotype"/>
          <w:b/>
          <w:i/>
          <w:color w:val="010202"/>
          <w:w w:val="115"/>
        </w:rPr>
        <w:t> not</w:t>
      </w:r>
      <w:r>
        <w:rPr>
          <w:rFonts w:ascii="Palatino Linotype" w:hAnsi="Palatino Linotype"/>
          <w:b/>
          <w:i/>
          <w:color w:val="010202"/>
          <w:w w:val="115"/>
        </w:rPr>
        <w:t> a simple</w:t>
      </w:r>
      <w:r>
        <w:rPr>
          <w:rFonts w:ascii="Palatino Linotype" w:hAnsi="Palatino Linotype"/>
          <w:b/>
          <w:i/>
          <w:color w:val="010202"/>
          <w:spacing w:val="-14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cataclysm,</w:t>
      </w:r>
      <w:r>
        <w:rPr>
          <w:rFonts w:ascii="Palatino Linotype" w:hAnsi="Palatino Linotype"/>
          <w:b/>
          <w:i/>
          <w:color w:val="010202"/>
          <w:spacing w:val="-14"/>
          <w:w w:val="115"/>
        </w:rPr>
        <w:t> </w:t>
      </w:r>
      <w:r>
        <w:rPr>
          <w:color w:val="010202"/>
          <w:w w:val="115"/>
        </w:rPr>
        <w:t>explainable</w:t>
      </w:r>
      <w:r>
        <w:rPr>
          <w:color w:val="010202"/>
          <w:spacing w:val="-12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only</w:t>
      </w:r>
      <w:r>
        <w:rPr>
          <w:rFonts w:ascii="Palatino Linotype" w:hAnsi="Palatino Linotype"/>
          <w:b/>
          <w:i/>
          <w:color w:val="010202"/>
          <w:spacing w:val="-13"/>
          <w:w w:val="115"/>
        </w:rPr>
        <w:t> </w:t>
      </w:r>
      <w:r>
        <w:rPr>
          <w:color w:val="010202"/>
          <w:w w:val="115"/>
        </w:rPr>
        <w:t>by</w:t>
      </w:r>
      <w:r>
        <w:rPr>
          <w:color w:val="010202"/>
          <w:spacing w:val="-13"/>
          <w:w w:val="115"/>
        </w:rPr>
        <w:t> </w:t>
      </w:r>
      <w:r>
        <w:rPr>
          <w:color w:val="010202"/>
          <w:w w:val="115"/>
        </w:rPr>
        <w:t>physical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causes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such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as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Pla- to’s</w:t>
      </w:r>
      <w:r>
        <w:rPr>
          <w:color w:val="010202"/>
          <w:w w:val="115"/>
        </w:rPr>
        <w:t> “seismic”</w:t>
      </w:r>
      <w:r>
        <w:rPr>
          <w:color w:val="010202"/>
          <w:w w:val="115"/>
        </w:rPr>
        <w:t> hypothesis</w:t>
      </w:r>
      <w:r>
        <w:rPr>
          <w:color w:val="010202"/>
          <w:w w:val="115"/>
        </w:rPr>
        <w:t> or</w:t>
      </w:r>
      <w:r>
        <w:rPr>
          <w:color w:val="010202"/>
          <w:w w:val="115"/>
        </w:rPr>
        <w:t> that</w:t>
      </w:r>
      <w:r>
        <w:rPr>
          <w:color w:val="010202"/>
          <w:w w:val="115"/>
        </w:rPr>
        <w:t> of</w:t>
      </w:r>
      <w:r>
        <w:rPr>
          <w:color w:val="010202"/>
          <w:w w:val="115"/>
        </w:rPr>
        <w:t> Velikovsky’s</w:t>
      </w:r>
      <w:r>
        <w:rPr>
          <w:color w:val="010202"/>
          <w:w w:val="115"/>
        </w:rPr>
        <w:t> “aerolite,”</w:t>
      </w:r>
      <w:r>
        <w:rPr>
          <w:color w:val="010202"/>
          <w:w w:val="115"/>
        </w:rPr>
        <w:t> but</w:t>
      </w:r>
      <w:r>
        <w:rPr>
          <w:color w:val="010202"/>
          <w:w w:val="115"/>
        </w:rPr>
        <w:t> the consequence</w:t>
      </w:r>
      <w:r>
        <w:rPr>
          <w:color w:val="010202"/>
          <w:w w:val="115"/>
        </w:rPr>
        <w:t> of</w:t>
      </w:r>
      <w:r>
        <w:rPr>
          <w:color w:val="010202"/>
          <w:w w:val="115"/>
        </w:rPr>
        <w:t> a</w:t>
      </w:r>
      <w:r>
        <w:rPr>
          <w:color w:val="010202"/>
          <w:w w:val="115"/>
        </w:rPr>
        <w:t> terrible</w:t>
      </w:r>
      <w:r>
        <w:rPr>
          <w:color w:val="010202"/>
          <w:w w:val="115"/>
        </w:rPr>
        <w:t> war</w:t>
      </w:r>
      <w:r>
        <w:rPr>
          <w:color w:val="010202"/>
          <w:w w:val="115"/>
        </w:rPr>
        <w:t> into</w:t>
      </w:r>
      <w:r>
        <w:rPr>
          <w:color w:val="010202"/>
          <w:w w:val="115"/>
        </w:rPr>
        <w:t> which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extraterrestrial</w:t>
      </w:r>
      <w:r>
        <w:rPr>
          <w:color w:val="010202"/>
          <w:w w:val="115"/>
        </w:rPr>
        <w:t> Sid- dhas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poured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all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their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enormous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knowledge.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ba leﬁeld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was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not only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terrestrial</w:t>
      </w:r>
      <w:r>
        <w:rPr>
          <w:color w:val="010202"/>
          <w:w w:val="115"/>
        </w:rPr>
        <w:t> surface,</w:t>
      </w:r>
      <w:r>
        <w:rPr>
          <w:color w:val="010202"/>
          <w:w w:val="115"/>
        </w:rPr>
        <w:t> for</w:t>
      </w:r>
      <w:r>
        <w:rPr>
          <w:color w:val="010202"/>
          <w:w w:val="115"/>
        </w:rPr>
        <w:t> other,</w:t>
      </w:r>
      <w:r>
        <w:rPr>
          <w:color w:val="010202"/>
          <w:w w:val="115"/>
        </w:rPr>
        <w:t> more</w:t>
      </w:r>
      <w:r>
        <w:rPr>
          <w:color w:val="010202"/>
          <w:w w:val="115"/>
        </w:rPr>
        <w:t> subtle</w:t>
      </w:r>
      <w:r>
        <w:rPr>
          <w:color w:val="010202"/>
          <w:w w:val="115"/>
        </w:rPr>
        <w:t> planes</w:t>
      </w:r>
      <w:r>
        <w:rPr>
          <w:color w:val="010202"/>
          <w:w w:val="115"/>
        </w:rPr>
        <w:t> of</w:t>
      </w:r>
      <w:r>
        <w:rPr>
          <w:color w:val="010202"/>
          <w:w w:val="115"/>
        </w:rPr>
        <w:t> exis-</w:t>
      </w:r>
    </w:p>
    <w:p>
      <w:pPr>
        <w:pStyle w:val="BodyText"/>
        <w:spacing w:before="90"/>
        <w:ind w:left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783767</wp:posOffset>
                </wp:positionH>
                <wp:positionV relativeFrom="paragraph">
                  <wp:posOffset>221407</wp:posOffset>
                </wp:positionV>
                <wp:extent cx="1089025" cy="5715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08902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9025" h="5715">
                              <a:moveTo>
                                <a:pt x="1088580" y="0"/>
                              </a:moveTo>
                              <a:lnTo>
                                <a:pt x="0" y="0"/>
                              </a:lnTo>
                              <a:lnTo>
                                <a:pt x="0" y="5435"/>
                              </a:lnTo>
                              <a:lnTo>
                                <a:pt x="1088580" y="5435"/>
                              </a:lnTo>
                              <a:lnTo>
                                <a:pt x="10885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6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1.714001pt;margin-top:17.433653pt;width:85.715pt;height:.42796pt;mso-position-horizontal-relative:page;mso-position-vertical-relative:paragraph;z-index:-15727616;mso-wrap-distance-left:0;mso-wrap-distance-right:0" id="docshape4" filled="true" fillcolor="#60606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ListParagraph"/>
        <w:numPr>
          <w:ilvl w:val="1"/>
          <w:numId w:val="1"/>
        </w:numPr>
        <w:tabs>
          <w:tab w:pos="718" w:val="left" w:leader="none"/>
        </w:tabs>
        <w:spacing w:line="249" w:lineRule="auto" w:before="164" w:after="0"/>
        <w:ind w:left="154" w:right="151" w:firstLine="246"/>
        <w:jc w:val="both"/>
        <w:rPr>
          <w:sz w:val="18"/>
        </w:rPr>
      </w:pPr>
      <w:r>
        <w:rPr>
          <w:color w:val="010202"/>
          <w:w w:val="110"/>
          <w:sz w:val="18"/>
        </w:rPr>
        <w:t>This</w:t>
      </w:r>
      <w:r>
        <w:rPr>
          <w:color w:val="010202"/>
          <w:spacing w:val="-3"/>
          <w:w w:val="110"/>
          <w:sz w:val="18"/>
        </w:rPr>
        <w:t> </w:t>
      </w:r>
      <w:r>
        <w:rPr>
          <w:color w:val="010202"/>
          <w:w w:val="110"/>
          <w:sz w:val="18"/>
        </w:rPr>
        <w:t>is</w:t>
      </w:r>
      <w:r>
        <w:rPr>
          <w:color w:val="010202"/>
          <w:spacing w:val="-3"/>
          <w:w w:val="110"/>
          <w:sz w:val="18"/>
        </w:rPr>
        <w:t> </w:t>
      </w:r>
      <w:r>
        <w:rPr>
          <w:color w:val="010202"/>
          <w:w w:val="110"/>
          <w:sz w:val="18"/>
        </w:rPr>
        <w:t>the</w:t>
      </w:r>
      <w:r>
        <w:rPr>
          <w:color w:val="010202"/>
          <w:spacing w:val="-3"/>
          <w:w w:val="110"/>
          <w:sz w:val="18"/>
        </w:rPr>
        <w:t> </w:t>
      </w:r>
      <w:r>
        <w:rPr>
          <w:color w:val="010202"/>
          <w:w w:val="110"/>
          <w:sz w:val="18"/>
        </w:rPr>
        <w:t>origin</w:t>
      </w:r>
      <w:r>
        <w:rPr>
          <w:color w:val="010202"/>
          <w:spacing w:val="-3"/>
          <w:w w:val="110"/>
          <w:sz w:val="18"/>
        </w:rPr>
        <w:t> </w:t>
      </w:r>
      <w:r>
        <w:rPr>
          <w:color w:val="010202"/>
          <w:w w:val="110"/>
          <w:sz w:val="18"/>
        </w:rPr>
        <w:t>of</w:t>
      </w:r>
      <w:r>
        <w:rPr>
          <w:color w:val="010202"/>
          <w:spacing w:val="-3"/>
          <w:w w:val="110"/>
          <w:sz w:val="18"/>
        </w:rPr>
        <w:t> </w:t>
      </w:r>
      <w:r>
        <w:rPr>
          <w:color w:val="010202"/>
          <w:w w:val="110"/>
          <w:sz w:val="18"/>
        </w:rPr>
        <w:t>the</w:t>
      </w:r>
      <w:r>
        <w:rPr>
          <w:color w:val="010202"/>
          <w:spacing w:val="-3"/>
          <w:w w:val="110"/>
          <w:sz w:val="18"/>
        </w:rPr>
        <w:t> </w:t>
      </w:r>
      <w:r>
        <w:rPr>
          <w:color w:val="010202"/>
          <w:w w:val="110"/>
          <w:sz w:val="18"/>
        </w:rPr>
        <w:t>friendship</w:t>
      </w:r>
      <w:r>
        <w:rPr>
          <w:color w:val="010202"/>
          <w:spacing w:val="-3"/>
          <w:w w:val="110"/>
          <w:sz w:val="18"/>
        </w:rPr>
        <w:t> </w:t>
      </w:r>
      <w:r>
        <w:rPr>
          <w:color w:val="010202"/>
          <w:w w:val="110"/>
          <w:sz w:val="18"/>
        </w:rPr>
        <w:t>(Hyperborean</w:t>
      </w:r>
      <w:r>
        <w:rPr>
          <w:color w:val="010202"/>
          <w:spacing w:val="-3"/>
          <w:w w:val="110"/>
          <w:sz w:val="18"/>
        </w:rPr>
        <w:t> </w:t>
      </w:r>
      <w:r>
        <w:rPr>
          <w:color w:val="010202"/>
          <w:w w:val="110"/>
          <w:sz w:val="18"/>
        </w:rPr>
        <w:t>camaraderie)</w:t>
      </w:r>
      <w:r>
        <w:rPr>
          <w:color w:val="010202"/>
          <w:spacing w:val="-3"/>
          <w:w w:val="110"/>
          <w:sz w:val="18"/>
        </w:rPr>
        <w:t> </w:t>
      </w:r>
      <w:r>
        <w:rPr>
          <w:color w:val="010202"/>
          <w:w w:val="110"/>
          <w:sz w:val="18"/>
        </w:rPr>
        <w:t>be- tween</w:t>
      </w:r>
      <w:r>
        <w:rPr>
          <w:color w:val="010202"/>
          <w:w w:val="110"/>
          <w:sz w:val="18"/>
        </w:rPr>
        <w:t> Whites</w:t>
      </w:r>
      <w:r>
        <w:rPr>
          <w:color w:val="010202"/>
          <w:w w:val="110"/>
          <w:sz w:val="18"/>
        </w:rPr>
        <w:t> and</w:t>
      </w:r>
      <w:r>
        <w:rPr>
          <w:color w:val="010202"/>
          <w:w w:val="110"/>
          <w:sz w:val="18"/>
        </w:rPr>
        <w:t> Mongols;</w:t>
      </w:r>
      <w:r>
        <w:rPr>
          <w:color w:val="010202"/>
          <w:w w:val="110"/>
          <w:sz w:val="18"/>
        </w:rPr>
        <w:t> a</w:t>
      </w:r>
      <w:r>
        <w:rPr>
          <w:color w:val="010202"/>
          <w:w w:val="110"/>
          <w:sz w:val="18"/>
        </w:rPr>
        <w:t> friendship</w:t>
      </w:r>
      <w:r>
        <w:rPr>
          <w:color w:val="010202"/>
          <w:w w:val="110"/>
          <w:sz w:val="18"/>
        </w:rPr>
        <w:t> that</w:t>
      </w:r>
      <w:r>
        <w:rPr>
          <w:color w:val="010202"/>
          <w:w w:val="110"/>
          <w:sz w:val="18"/>
        </w:rPr>
        <w:t> today</w:t>
      </w:r>
      <w:r>
        <w:rPr>
          <w:color w:val="010202"/>
          <w:w w:val="110"/>
          <w:sz w:val="18"/>
        </w:rPr>
        <w:t> will</w:t>
      </w:r>
      <w:r>
        <w:rPr>
          <w:color w:val="010202"/>
          <w:w w:val="110"/>
          <w:sz w:val="18"/>
        </w:rPr>
        <w:t> have</w:t>
      </w:r>
      <w:r>
        <w:rPr>
          <w:color w:val="010202"/>
          <w:w w:val="110"/>
          <w:sz w:val="18"/>
        </w:rPr>
        <w:t> to</w:t>
      </w:r>
      <w:r>
        <w:rPr>
          <w:color w:val="010202"/>
          <w:w w:val="110"/>
          <w:sz w:val="18"/>
        </w:rPr>
        <w:t> be</w:t>
      </w:r>
      <w:r>
        <w:rPr>
          <w:color w:val="010202"/>
          <w:w w:val="110"/>
          <w:sz w:val="18"/>
        </w:rPr>
        <w:t> dis- covered</w:t>
      </w:r>
      <w:r>
        <w:rPr>
          <w:color w:val="010202"/>
          <w:spacing w:val="-1"/>
          <w:w w:val="110"/>
          <w:sz w:val="18"/>
        </w:rPr>
        <w:t> </w:t>
      </w:r>
      <w:r>
        <w:rPr>
          <w:color w:val="010202"/>
          <w:w w:val="110"/>
          <w:sz w:val="18"/>
        </w:rPr>
        <w:t>and</w:t>
      </w:r>
      <w:r>
        <w:rPr>
          <w:color w:val="010202"/>
          <w:spacing w:val="-1"/>
          <w:w w:val="110"/>
          <w:sz w:val="18"/>
        </w:rPr>
        <w:t> </w:t>
      </w:r>
      <w:r>
        <w:rPr>
          <w:color w:val="010202"/>
          <w:w w:val="110"/>
          <w:sz w:val="18"/>
        </w:rPr>
        <w:t>actualized:</w:t>
      </w:r>
      <w:r>
        <w:rPr>
          <w:color w:val="010202"/>
          <w:spacing w:val="-1"/>
          <w:w w:val="110"/>
          <w:sz w:val="18"/>
        </w:rPr>
        <w:t> </w:t>
      </w:r>
      <w:r>
        <w:rPr>
          <w:color w:val="010202"/>
          <w:w w:val="110"/>
          <w:sz w:val="18"/>
        </w:rPr>
        <w:t>this</w:t>
      </w:r>
      <w:r>
        <w:rPr>
          <w:color w:val="010202"/>
          <w:spacing w:val="-1"/>
          <w:w w:val="110"/>
          <w:sz w:val="18"/>
        </w:rPr>
        <w:t> </w:t>
      </w:r>
      <w:r>
        <w:rPr>
          <w:color w:val="010202"/>
          <w:w w:val="110"/>
          <w:sz w:val="18"/>
        </w:rPr>
        <w:t>is</w:t>
      </w:r>
      <w:r>
        <w:rPr>
          <w:color w:val="010202"/>
          <w:spacing w:val="-1"/>
          <w:w w:val="110"/>
          <w:sz w:val="18"/>
        </w:rPr>
        <w:t> </w:t>
      </w:r>
      <w:r>
        <w:rPr>
          <w:color w:val="010202"/>
          <w:w w:val="110"/>
          <w:sz w:val="18"/>
        </w:rPr>
        <w:t>the</w:t>
      </w:r>
      <w:r>
        <w:rPr>
          <w:color w:val="010202"/>
          <w:spacing w:val="-1"/>
          <w:w w:val="110"/>
          <w:sz w:val="18"/>
        </w:rPr>
        <w:t> </w:t>
      </w:r>
      <w:r>
        <w:rPr>
          <w:color w:val="010202"/>
          <w:w w:val="110"/>
          <w:sz w:val="18"/>
        </w:rPr>
        <w:t>problem</w:t>
      </w:r>
      <w:r>
        <w:rPr>
          <w:color w:val="010202"/>
          <w:spacing w:val="-1"/>
          <w:w w:val="110"/>
          <w:sz w:val="18"/>
        </w:rPr>
        <w:t> </w:t>
      </w:r>
      <w:r>
        <w:rPr>
          <w:color w:val="010202"/>
          <w:w w:val="110"/>
          <w:sz w:val="18"/>
        </w:rPr>
        <w:t>that</w:t>
      </w:r>
      <w:r>
        <w:rPr>
          <w:color w:val="010202"/>
          <w:spacing w:val="-1"/>
          <w:w w:val="110"/>
          <w:sz w:val="18"/>
        </w:rPr>
        <w:t> </w:t>
      </w:r>
      <w:r>
        <w:rPr>
          <w:color w:val="010202"/>
          <w:w w:val="110"/>
          <w:sz w:val="18"/>
        </w:rPr>
        <w:t>the</w:t>
      </w:r>
      <w:r>
        <w:rPr>
          <w:color w:val="010202"/>
          <w:spacing w:val="-1"/>
          <w:w w:val="110"/>
          <w:sz w:val="18"/>
        </w:rPr>
        <w:t> </w:t>
      </w:r>
      <w:r>
        <w:rPr>
          <w:color w:val="010202"/>
          <w:w w:val="110"/>
          <w:sz w:val="18"/>
        </w:rPr>
        <w:t>Siddha</w:t>
      </w:r>
      <w:r>
        <w:rPr>
          <w:color w:val="010202"/>
          <w:spacing w:val="-1"/>
          <w:w w:val="110"/>
          <w:sz w:val="18"/>
        </w:rPr>
        <w:t> </w:t>
      </w:r>
      <w:r>
        <w:rPr>
          <w:color w:val="010202"/>
          <w:w w:val="110"/>
          <w:sz w:val="18"/>
        </w:rPr>
        <w:t>Anael</w:t>
      </w:r>
      <w:r>
        <w:rPr>
          <w:color w:val="010202"/>
          <w:spacing w:val="-1"/>
          <w:w w:val="110"/>
          <w:sz w:val="18"/>
        </w:rPr>
        <w:t> </w:t>
      </w:r>
      <w:r>
        <w:rPr>
          <w:color w:val="010202"/>
          <w:w w:val="110"/>
          <w:sz w:val="18"/>
        </w:rPr>
        <w:t>faces</w:t>
      </w:r>
      <w:r>
        <w:rPr>
          <w:color w:val="010202"/>
          <w:spacing w:val="-1"/>
          <w:w w:val="110"/>
          <w:sz w:val="18"/>
        </w:rPr>
        <w:t> </w:t>
      </w:r>
      <w:r>
        <w:rPr>
          <w:color w:val="010202"/>
          <w:w w:val="110"/>
          <w:sz w:val="18"/>
        </w:rPr>
        <w:t>in Asia, Africa, and Latin America.</w:t>
      </w:r>
    </w:p>
    <w:p>
      <w:pPr>
        <w:pStyle w:val="BodyText"/>
        <w:spacing w:before="136"/>
        <w:ind w:left="5" w:right="20"/>
        <w:jc w:val="center"/>
      </w:pPr>
      <w:r>
        <w:rPr>
          <w:color w:val="010202"/>
          <w:spacing w:val="-5"/>
        </w:rPr>
        <w:t>996</w:t>
      </w:r>
    </w:p>
    <w:p>
      <w:pPr>
        <w:pStyle w:val="BodyText"/>
        <w:spacing w:after="0"/>
        <w:jc w:val="center"/>
        <w:sectPr>
          <w:pgSz w:w="8640" w:h="12960"/>
          <w:pgMar w:top="1180" w:bottom="280" w:left="1080" w:right="1080"/>
        </w:sectPr>
      </w:pPr>
    </w:p>
    <w:p>
      <w:pPr>
        <w:pStyle w:val="BodyText"/>
        <w:spacing w:line="242" w:lineRule="auto" w:before="92"/>
        <w:ind w:right="15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78432">
                <wp:simplePos x="0" y="0"/>
                <wp:positionH relativeFrom="page">
                  <wp:posOffset>0</wp:posOffset>
                </wp:positionH>
                <wp:positionV relativeFrom="page">
                  <wp:posOffset>195935</wp:posOffset>
                </wp:positionV>
                <wp:extent cx="5486400" cy="7837805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486400" cy="78378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 h="7837805">
                              <a:moveTo>
                                <a:pt x="5486400" y="0"/>
                              </a:moveTo>
                              <a:lnTo>
                                <a:pt x="0" y="0"/>
                              </a:lnTo>
                              <a:lnTo>
                                <a:pt x="0" y="7837728"/>
                              </a:lnTo>
                              <a:lnTo>
                                <a:pt x="5486400" y="7837728"/>
                              </a:lnTo>
                              <a:lnTo>
                                <a:pt x="5486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F4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15.428pt;width:432pt;height:617.144pt;mso-position-horizontal-relative:page;mso-position-vertical-relative:page;z-index:-15938048" id="docshape5" filled="true" fillcolor="#faf4e8" stroked="false">
                <v:fill type="solid"/>
                <w10:wrap type="none"/>
              </v:rect>
            </w:pict>
          </mc:Fallback>
        </mc:AlternateContent>
      </w:r>
      <w:r>
        <w:rPr>
          <w:color w:val="010202"/>
          <w:w w:val="115"/>
        </w:rPr>
        <w:t>tence</w:t>
      </w:r>
      <w:r>
        <w:rPr>
          <w:color w:val="010202"/>
          <w:spacing w:val="-5"/>
          <w:w w:val="115"/>
        </w:rPr>
        <w:t> </w:t>
      </w:r>
      <w:r>
        <w:rPr>
          <w:color w:val="010202"/>
          <w:w w:val="115"/>
        </w:rPr>
        <w:t>were</w:t>
      </w:r>
      <w:r>
        <w:rPr>
          <w:color w:val="010202"/>
          <w:spacing w:val="-5"/>
          <w:w w:val="115"/>
        </w:rPr>
        <w:t> </w:t>
      </w:r>
      <w:r>
        <w:rPr>
          <w:color w:val="010202"/>
          <w:w w:val="115"/>
        </w:rPr>
        <w:t>involved</w:t>
      </w:r>
      <w:r>
        <w:rPr>
          <w:color w:val="010202"/>
          <w:spacing w:val="-5"/>
          <w:w w:val="115"/>
        </w:rPr>
        <w:t> </w:t>
      </w:r>
      <w:r>
        <w:rPr>
          <w:color w:val="010202"/>
          <w:w w:val="115"/>
        </w:rPr>
        <w:t>in</w:t>
      </w:r>
      <w:r>
        <w:rPr>
          <w:color w:val="010202"/>
          <w:spacing w:val="-5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5"/>
          <w:w w:val="115"/>
        </w:rPr>
        <w:t> </w:t>
      </w:r>
      <w:r>
        <w:rPr>
          <w:color w:val="010202"/>
          <w:w w:val="115"/>
        </w:rPr>
        <w:t>conﬂict.</w:t>
      </w:r>
      <w:r>
        <w:rPr>
          <w:color w:val="010202"/>
          <w:spacing w:val="-5"/>
          <w:w w:val="115"/>
        </w:rPr>
        <w:t> </w:t>
      </w:r>
      <w:r>
        <w:rPr>
          <w:color w:val="010202"/>
          <w:w w:val="115"/>
        </w:rPr>
        <w:t>In</w:t>
      </w:r>
      <w:r>
        <w:rPr>
          <w:color w:val="010202"/>
          <w:spacing w:val="-5"/>
          <w:w w:val="115"/>
        </w:rPr>
        <w:t> </w:t>
      </w:r>
      <w:r>
        <w:rPr>
          <w:color w:val="010202"/>
          <w:w w:val="115"/>
        </w:rPr>
        <w:t>short,</w:t>
      </w:r>
      <w:r>
        <w:rPr>
          <w:color w:val="010202"/>
          <w:spacing w:val="-5"/>
          <w:w w:val="115"/>
        </w:rPr>
        <w:t> </w:t>
      </w:r>
      <w:r>
        <w:rPr>
          <w:color w:val="010202"/>
          <w:w w:val="115"/>
        </w:rPr>
        <w:t>much</w:t>
      </w:r>
      <w:r>
        <w:rPr>
          <w:color w:val="010202"/>
          <w:spacing w:val="-5"/>
          <w:w w:val="115"/>
        </w:rPr>
        <w:t> </w:t>
      </w:r>
      <w:r>
        <w:rPr>
          <w:color w:val="010202"/>
          <w:w w:val="115"/>
        </w:rPr>
        <w:t>is</w:t>
      </w:r>
      <w:r>
        <w:rPr>
          <w:color w:val="010202"/>
          <w:spacing w:val="-5"/>
          <w:w w:val="115"/>
        </w:rPr>
        <w:t> </w:t>
      </w:r>
      <w:r>
        <w:rPr>
          <w:color w:val="010202"/>
          <w:w w:val="115"/>
        </w:rPr>
        <w:t>unknown,</w:t>
      </w:r>
      <w:r>
        <w:rPr>
          <w:color w:val="010202"/>
          <w:spacing w:val="-5"/>
          <w:w w:val="115"/>
        </w:rPr>
        <w:t> </w:t>
      </w:r>
      <w:r>
        <w:rPr>
          <w:color w:val="010202"/>
          <w:w w:val="115"/>
        </w:rPr>
        <w:t>but it</w:t>
      </w:r>
      <w:r>
        <w:rPr>
          <w:color w:val="010202"/>
          <w:w w:val="115"/>
        </w:rPr>
        <w:t> should</w:t>
      </w:r>
      <w:r>
        <w:rPr>
          <w:color w:val="010202"/>
          <w:w w:val="115"/>
        </w:rPr>
        <w:t> be</w:t>
      </w:r>
      <w:r>
        <w:rPr>
          <w:color w:val="010202"/>
          <w:w w:val="115"/>
        </w:rPr>
        <w:t> kept</w:t>
      </w:r>
      <w:r>
        <w:rPr>
          <w:color w:val="010202"/>
          <w:w w:val="115"/>
        </w:rPr>
        <w:t> in</w:t>
      </w:r>
      <w:r>
        <w:rPr>
          <w:color w:val="010202"/>
          <w:w w:val="115"/>
        </w:rPr>
        <w:t> mind</w:t>
      </w:r>
      <w:r>
        <w:rPr>
          <w:color w:val="010202"/>
          <w:w w:val="115"/>
        </w:rPr>
        <w:t> that</w:t>
      </w:r>
      <w:r>
        <w:rPr>
          <w:color w:val="010202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afier</w:t>
      </w:r>
      <w:r>
        <w:rPr>
          <w:rFonts w:ascii="Palatino Linotype" w:hAnsi="Palatino Linotype"/>
          <w:b/>
          <w:i/>
          <w:color w:val="010202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w w:val="115"/>
        </w:rPr>
        <w:t> cataclysm</w:t>
      </w:r>
      <w:r>
        <w:rPr>
          <w:color w:val="010202"/>
          <w:w w:val="115"/>
        </w:rPr>
        <w:t> of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Earth, which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is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a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living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organism,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it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had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to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be</w:t>
      </w:r>
      <w:r>
        <w:rPr>
          <w:color w:val="010202"/>
          <w:spacing w:val="-4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restored</w:t>
      </w:r>
      <w:r>
        <w:rPr>
          <w:rFonts w:ascii="Palatino Linotype" w:hAnsi="Palatino Linotype"/>
          <w:b/>
          <w:i/>
          <w:color w:val="010202"/>
          <w:spacing w:val="-10"/>
          <w:w w:val="115"/>
        </w:rPr>
        <w:t> </w:t>
      </w:r>
      <w:r>
        <w:rPr>
          <w:color w:val="010202"/>
          <w:w w:val="115"/>
        </w:rPr>
        <w:t>in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its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physiological functionality so that it would continue to be habitable (so that the “kingdoms”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of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nature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would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not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react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“against”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man,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for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example). In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this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task,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Cro-Magnons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worked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using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menhirs,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dolmens,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and cromlechs,</w:t>
      </w:r>
      <w:r>
        <w:rPr>
          <w:color w:val="010202"/>
          <w:w w:val="115"/>
        </w:rPr>
        <w:t> and</w:t>
      </w:r>
      <w:r>
        <w:rPr>
          <w:color w:val="010202"/>
          <w:w w:val="115"/>
        </w:rPr>
        <w:t> other</w:t>
      </w:r>
      <w:r>
        <w:rPr>
          <w:color w:val="010202"/>
          <w:w w:val="115"/>
        </w:rPr>
        <w:t> telluric</w:t>
      </w:r>
      <w:r>
        <w:rPr>
          <w:color w:val="010202"/>
          <w:w w:val="115"/>
        </w:rPr>
        <w:t> instruments</w:t>
      </w:r>
      <w:r>
        <w:rPr>
          <w:color w:val="010202"/>
          <w:w w:val="115"/>
        </w:rPr>
        <w:t> that</w:t>
      </w:r>
      <w:r>
        <w:rPr>
          <w:color w:val="010202"/>
          <w:w w:val="115"/>
        </w:rPr>
        <w:t> will</w:t>
      </w:r>
      <w:r>
        <w:rPr>
          <w:color w:val="010202"/>
          <w:w w:val="115"/>
        </w:rPr>
        <w:t> be</w:t>
      </w:r>
      <w:r>
        <w:rPr>
          <w:color w:val="010202"/>
          <w:w w:val="115"/>
        </w:rPr>
        <w:t> described later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on.</w:t>
      </w:r>
    </w:p>
    <w:p>
      <w:pPr>
        <w:pStyle w:val="BodyText"/>
        <w:spacing w:line="252" w:lineRule="auto"/>
        <w:ind w:right="151" w:firstLine="246"/>
      </w:pPr>
      <w:r>
        <w:rPr>
          <w:color w:val="010202"/>
          <w:w w:val="110"/>
        </w:rPr>
        <w:t>It is now worth quoting a page by Louis Charpentier,</w:t>
      </w:r>
      <w:r>
        <w:rPr>
          <w:color w:val="010202"/>
          <w:w w:val="110"/>
          <w:vertAlign w:val="superscript"/>
        </w:rPr>
        <w:t>38</w:t>
      </w:r>
      <w:r>
        <w:rPr>
          <w:color w:val="010202"/>
          <w:w w:val="110"/>
          <w:vertAlign w:val="baseline"/>
        </w:rPr>
        <w:t> where he imagines the possible function of the menhirs:</w:t>
      </w:r>
    </w:p>
    <w:p>
      <w:pPr>
        <w:pStyle w:val="BodyText"/>
        <w:spacing w:line="252" w:lineRule="auto"/>
        <w:ind w:right="150" w:firstLine="246"/>
      </w:pPr>
      <w:r>
        <w:rPr>
          <w:color w:val="010202"/>
          <w:w w:val="115"/>
        </w:rPr>
        <w:t>“Some</w:t>
      </w:r>
      <w:r>
        <w:rPr>
          <w:color w:val="010202"/>
          <w:w w:val="115"/>
        </w:rPr>
        <w:t> ﬁve</w:t>
      </w:r>
      <w:r>
        <w:rPr>
          <w:color w:val="010202"/>
          <w:w w:val="115"/>
        </w:rPr>
        <w:t> or</w:t>
      </w:r>
      <w:r>
        <w:rPr>
          <w:color w:val="010202"/>
          <w:w w:val="115"/>
        </w:rPr>
        <w:t> six</w:t>
      </w:r>
      <w:r>
        <w:rPr>
          <w:color w:val="010202"/>
          <w:w w:val="115"/>
        </w:rPr>
        <w:t> thousand</w:t>
      </w:r>
      <w:r>
        <w:rPr>
          <w:color w:val="010202"/>
          <w:w w:val="115"/>
        </w:rPr>
        <w:t> years</w:t>
      </w:r>
      <w:r>
        <w:rPr>
          <w:color w:val="010202"/>
          <w:w w:val="115"/>
        </w:rPr>
        <w:t> ago,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Chinese</w:t>
      </w:r>
      <w:r>
        <w:rPr>
          <w:color w:val="010202"/>
          <w:w w:val="115"/>
        </w:rPr>
        <w:t> had</w:t>
      </w:r>
      <w:r>
        <w:rPr>
          <w:color w:val="010202"/>
          <w:w w:val="115"/>
        </w:rPr>
        <w:t> discov- ered—and</w:t>
      </w:r>
      <w:r>
        <w:rPr>
          <w:color w:val="010202"/>
          <w:w w:val="115"/>
        </w:rPr>
        <w:t> perhaps</w:t>
      </w:r>
      <w:r>
        <w:rPr>
          <w:color w:val="010202"/>
          <w:w w:val="115"/>
        </w:rPr>
        <w:t> not</w:t>
      </w:r>
      <w:r>
        <w:rPr>
          <w:color w:val="010202"/>
          <w:w w:val="115"/>
        </w:rPr>
        <w:t> only</w:t>
      </w:r>
      <w:r>
        <w:rPr>
          <w:color w:val="010202"/>
          <w:w w:val="115"/>
        </w:rPr>
        <w:t> them—that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human</w:t>
      </w:r>
      <w:r>
        <w:rPr>
          <w:color w:val="010202"/>
          <w:w w:val="115"/>
        </w:rPr>
        <w:t> body</w:t>
      </w:r>
      <w:r>
        <w:rPr>
          <w:color w:val="010202"/>
          <w:w w:val="115"/>
        </w:rPr>
        <w:t> is</w:t>
      </w:r>
      <w:r>
        <w:rPr>
          <w:color w:val="010202"/>
          <w:w w:val="115"/>
        </w:rPr>
        <w:t> the seat</w:t>
      </w:r>
      <w:r>
        <w:rPr>
          <w:color w:val="010202"/>
          <w:spacing w:val="-8"/>
          <w:w w:val="115"/>
        </w:rPr>
        <w:t> </w:t>
      </w:r>
      <w:r>
        <w:rPr>
          <w:color w:val="010202"/>
          <w:w w:val="115"/>
        </w:rPr>
        <w:t>of</w:t>
      </w:r>
      <w:r>
        <w:rPr>
          <w:color w:val="010202"/>
          <w:spacing w:val="-8"/>
          <w:w w:val="115"/>
        </w:rPr>
        <w:t> </w:t>
      </w:r>
      <w:r>
        <w:rPr>
          <w:color w:val="010202"/>
          <w:w w:val="115"/>
        </w:rPr>
        <w:t>currents</w:t>
      </w:r>
      <w:r>
        <w:rPr>
          <w:color w:val="010202"/>
          <w:spacing w:val="-8"/>
          <w:w w:val="115"/>
        </w:rPr>
        <w:t> </w:t>
      </w:r>
      <w:r>
        <w:rPr>
          <w:color w:val="010202"/>
          <w:w w:val="115"/>
        </w:rPr>
        <w:t>other</w:t>
      </w:r>
      <w:r>
        <w:rPr>
          <w:color w:val="010202"/>
          <w:spacing w:val="-8"/>
          <w:w w:val="115"/>
        </w:rPr>
        <w:t> </w:t>
      </w:r>
      <w:r>
        <w:rPr>
          <w:color w:val="010202"/>
          <w:w w:val="115"/>
        </w:rPr>
        <w:t>than</w:t>
      </w:r>
      <w:r>
        <w:rPr>
          <w:color w:val="010202"/>
          <w:spacing w:val="-8"/>
          <w:w w:val="115"/>
        </w:rPr>
        <w:t> </w:t>
      </w:r>
      <w:r>
        <w:rPr>
          <w:color w:val="010202"/>
          <w:w w:val="115"/>
        </w:rPr>
        <w:t>nerve</w:t>
      </w:r>
      <w:r>
        <w:rPr>
          <w:color w:val="010202"/>
          <w:spacing w:val="-8"/>
          <w:w w:val="115"/>
        </w:rPr>
        <w:t> </w:t>
      </w:r>
      <w:r>
        <w:rPr>
          <w:color w:val="010202"/>
          <w:w w:val="115"/>
        </w:rPr>
        <w:t>impulses,</w:t>
      </w:r>
      <w:r>
        <w:rPr>
          <w:color w:val="010202"/>
          <w:spacing w:val="-8"/>
          <w:w w:val="115"/>
        </w:rPr>
        <w:t> </w:t>
      </w:r>
      <w:r>
        <w:rPr>
          <w:color w:val="010202"/>
          <w:w w:val="115"/>
        </w:rPr>
        <w:t>and</w:t>
      </w:r>
      <w:r>
        <w:rPr>
          <w:color w:val="010202"/>
          <w:spacing w:val="-8"/>
          <w:w w:val="115"/>
        </w:rPr>
        <w:t> </w:t>
      </w:r>
      <w:r>
        <w:rPr>
          <w:color w:val="010202"/>
          <w:w w:val="115"/>
        </w:rPr>
        <w:t>that</w:t>
      </w:r>
      <w:r>
        <w:rPr>
          <w:color w:val="010202"/>
          <w:spacing w:val="-8"/>
          <w:w w:val="115"/>
        </w:rPr>
        <w:t> </w:t>
      </w:r>
      <w:r>
        <w:rPr>
          <w:color w:val="010202"/>
          <w:w w:val="115"/>
        </w:rPr>
        <w:t>these</w:t>
      </w:r>
      <w:r>
        <w:rPr>
          <w:color w:val="010202"/>
          <w:spacing w:val="-8"/>
          <w:w w:val="115"/>
        </w:rPr>
        <w:t> </w:t>
      </w:r>
      <w:r>
        <w:rPr>
          <w:color w:val="010202"/>
          <w:w w:val="115"/>
        </w:rPr>
        <w:t>currents take routes outside all known anatomical channels.</w:t>
      </w:r>
    </w:p>
    <w:p>
      <w:pPr>
        <w:pStyle w:val="BodyText"/>
        <w:spacing w:line="252" w:lineRule="auto"/>
        <w:ind w:right="151" w:firstLine="246"/>
      </w:pPr>
      <w:r>
        <w:rPr>
          <w:color w:val="010202"/>
          <w:w w:val="115"/>
        </w:rPr>
        <w:t>“In</w:t>
      </w:r>
      <w:r>
        <w:rPr>
          <w:color w:val="010202"/>
          <w:w w:val="115"/>
        </w:rPr>
        <w:t> a</w:t>
      </w:r>
      <w:r>
        <w:rPr>
          <w:color w:val="010202"/>
          <w:w w:val="115"/>
        </w:rPr>
        <w:t> healthy</w:t>
      </w:r>
      <w:r>
        <w:rPr>
          <w:color w:val="010202"/>
          <w:w w:val="115"/>
        </w:rPr>
        <w:t> human</w:t>
      </w:r>
      <w:r>
        <w:rPr>
          <w:color w:val="010202"/>
          <w:w w:val="115"/>
        </w:rPr>
        <w:t> being,</w:t>
      </w:r>
      <w:r>
        <w:rPr>
          <w:color w:val="010202"/>
          <w:w w:val="115"/>
        </w:rPr>
        <w:t> these</w:t>
      </w:r>
      <w:r>
        <w:rPr>
          <w:color w:val="010202"/>
          <w:w w:val="115"/>
        </w:rPr>
        <w:t> currents—there</w:t>
      </w:r>
      <w:r>
        <w:rPr>
          <w:color w:val="010202"/>
          <w:w w:val="115"/>
        </w:rPr>
        <w:t> are</w:t>
      </w:r>
      <w:r>
        <w:rPr>
          <w:color w:val="010202"/>
          <w:w w:val="115"/>
        </w:rPr>
        <w:t> two</w:t>
      </w:r>
      <w:r>
        <w:rPr>
          <w:color w:val="010202"/>
          <w:w w:val="115"/>
        </w:rPr>
        <w:t> of them,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and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they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are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opposite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in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nature—balance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each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other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out,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but if,</w:t>
      </w:r>
      <w:r>
        <w:rPr>
          <w:color w:val="010202"/>
          <w:spacing w:val="-11"/>
          <w:w w:val="115"/>
        </w:rPr>
        <w:t> </w:t>
      </w:r>
      <w:r>
        <w:rPr>
          <w:color w:val="010202"/>
          <w:w w:val="115"/>
        </w:rPr>
        <w:t>for</w:t>
      </w:r>
      <w:r>
        <w:rPr>
          <w:color w:val="010202"/>
          <w:spacing w:val="-11"/>
          <w:w w:val="115"/>
        </w:rPr>
        <w:t> </w:t>
      </w:r>
      <w:r>
        <w:rPr>
          <w:color w:val="010202"/>
          <w:w w:val="115"/>
        </w:rPr>
        <w:t>whatever</w:t>
      </w:r>
      <w:r>
        <w:rPr>
          <w:color w:val="010202"/>
          <w:spacing w:val="-11"/>
          <w:w w:val="115"/>
        </w:rPr>
        <w:t> </w:t>
      </w:r>
      <w:r>
        <w:rPr>
          <w:color w:val="010202"/>
          <w:w w:val="115"/>
        </w:rPr>
        <w:t>reason,</w:t>
      </w:r>
      <w:r>
        <w:rPr>
          <w:color w:val="010202"/>
          <w:spacing w:val="-11"/>
          <w:w w:val="115"/>
        </w:rPr>
        <w:t> </w:t>
      </w:r>
      <w:r>
        <w:rPr>
          <w:color w:val="010202"/>
          <w:w w:val="115"/>
        </w:rPr>
        <w:t>external</w:t>
      </w:r>
      <w:r>
        <w:rPr>
          <w:color w:val="010202"/>
          <w:spacing w:val="-11"/>
          <w:w w:val="115"/>
        </w:rPr>
        <w:t> </w:t>
      </w:r>
      <w:r>
        <w:rPr>
          <w:color w:val="010202"/>
          <w:w w:val="115"/>
        </w:rPr>
        <w:t>or</w:t>
      </w:r>
      <w:r>
        <w:rPr>
          <w:color w:val="010202"/>
          <w:spacing w:val="-11"/>
          <w:w w:val="115"/>
        </w:rPr>
        <w:t> </w:t>
      </w:r>
      <w:r>
        <w:rPr>
          <w:color w:val="010202"/>
          <w:w w:val="115"/>
        </w:rPr>
        <w:t>internal,</w:t>
      </w:r>
      <w:r>
        <w:rPr>
          <w:color w:val="010202"/>
          <w:spacing w:val="-11"/>
          <w:w w:val="115"/>
        </w:rPr>
        <w:t> </w:t>
      </w:r>
      <w:r>
        <w:rPr>
          <w:color w:val="010202"/>
          <w:w w:val="115"/>
        </w:rPr>
        <w:t>these</w:t>
      </w:r>
      <w:r>
        <w:rPr>
          <w:color w:val="010202"/>
          <w:spacing w:val="-11"/>
          <w:w w:val="115"/>
        </w:rPr>
        <w:t> </w:t>
      </w:r>
      <w:r>
        <w:rPr>
          <w:color w:val="010202"/>
          <w:w w:val="115"/>
        </w:rPr>
        <w:t>currents</w:t>
      </w:r>
      <w:r>
        <w:rPr>
          <w:color w:val="010202"/>
          <w:spacing w:val="-11"/>
          <w:w w:val="115"/>
        </w:rPr>
        <w:t> </w:t>
      </w:r>
      <w:r>
        <w:rPr>
          <w:color w:val="010202"/>
          <w:w w:val="115"/>
        </w:rPr>
        <w:t>become unbalanced,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illness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sets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in,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and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so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does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one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microbe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or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another.</w:t>
      </w:r>
    </w:p>
    <w:p>
      <w:pPr>
        <w:pStyle w:val="BodyText"/>
        <w:spacing w:line="252" w:lineRule="auto"/>
        <w:ind w:right="151" w:firstLine="246"/>
      </w:pPr>
      <w:r>
        <w:rPr>
          <w:color w:val="010202"/>
          <w:w w:val="115"/>
        </w:rPr>
        <w:t>“The</w:t>
      </w:r>
      <w:r>
        <w:rPr>
          <w:color w:val="010202"/>
          <w:w w:val="115"/>
        </w:rPr>
        <w:t> Chinese</w:t>
      </w:r>
      <w:r>
        <w:rPr>
          <w:color w:val="010202"/>
          <w:w w:val="115"/>
        </w:rPr>
        <w:t> physicians</w:t>
      </w:r>
      <w:r>
        <w:rPr>
          <w:color w:val="010202"/>
          <w:w w:val="115"/>
        </w:rPr>
        <w:t> of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time</w:t>
      </w:r>
      <w:r>
        <w:rPr>
          <w:color w:val="010202"/>
          <w:w w:val="115"/>
        </w:rPr>
        <w:t> had</w:t>
      </w:r>
      <w:r>
        <w:rPr>
          <w:color w:val="010202"/>
          <w:w w:val="115"/>
        </w:rPr>
        <w:t> also</w:t>
      </w:r>
      <w:r>
        <w:rPr>
          <w:color w:val="010202"/>
          <w:w w:val="115"/>
        </w:rPr>
        <w:t> discovered</w:t>
      </w:r>
      <w:r>
        <w:rPr>
          <w:color w:val="010202"/>
          <w:w w:val="115"/>
        </w:rPr>
        <w:t> that</w:t>
      </w:r>
      <w:r>
        <w:rPr>
          <w:color w:val="010202"/>
          <w:w w:val="115"/>
        </w:rPr>
        <w:t> it was possible to act on these currents by pricking certain points along</w:t>
      </w:r>
      <w:r>
        <w:rPr>
          <w:color w:val="010202"/>
          <w:w w:val="115"/>
        </w:rPr>
        <w:t> their</w:t>
      </w:r>
      <w:r>
        <w:rPr>
          <w:color w:val="010202"/>
          <w:w w:val="115"/>
        </w:rPr>
        <w:t> pathways</w:t>
      </w:r>
      <w:r>
        <w:rPr>
          <w:color w:val="010202"/>
          <w:w w:val="115"/>
        </w:rPr>
        <w:t> with</w:t>
      </w:r>
      <w:r>
        <w:rPr>
          <w:color w:val="010202"/>
          <w:w w:val="115"/>
        </w:rPr>
        <w:t> ﬂint</w:t>
      </w:r>
      <w:r>
        <w:rPr>
          <w:color w:val="010202"/>
          <w:w w:val="115"/>
        </w:rPr>
        <w:t> needles—they</w:t>
      </w:r>
      <w:r>
        <w:rPr>
          <w:color w:val="010202"/>
          <w:w w:val="115"/>
        </w:rPr>
        <w:t> are</w:t>
      </w:r>
      <w:r>
        <w:rPr>
          <w:color w:val="010202"/>
          <w:w w:val="115"/>
        </w:rPr>
        <w:t> now</w:t>
      </w:r>
      <w:r>
        <w:rPr>
          <w:color w:val="010202"/>
          <w:w w:val="115"/>
        </w:rPr>
        <w:t> metallic— and</w:t>
      </w:r>
      <w:r>
        <w:rPr>
          <w:color w:val="010202"/>
          <w:w w:val="115"/>
        </w:rPr>
        <w:t> thus</w:t>
      </w:r>
      <w:r>
        <w:rPr>
          <w:color w:val="010202"/>
          <w:w w:val="115"/>
        </w:rPr>
        <w:t> re-establish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necessary</w:t>
      </w:r>
      <w:r>
        <w:rPr>
          <w:color w:val="010202"/>
          <w:w w:val="115"/>
        </w:rPr>
        <w:t> balance</w:t>
      </w:r>
      <w:r>
        <w:rPr>
          <w:color w:val="010202"/>
          <w:w w:val="115"/>
        </w:rPr>
        <w:t> or</w:t>
      </w:r>
      <w:r>
        <w:rPr>
          <w:color w:val="010202"/>
          <w:w w:val="115"/>
        </w:rPr>
        <w:t> voluntarily</w:t>
      </w:r>
      <w:r>
        <w:rPr>
          <w:color w:val="010202"/>
          <w:w w:val="115"/>
        </w:rPr>
        <w:t> create certain</w:t>
      </w:r>
      <w:r>
        <w:rPr>
          <w:color w:val="010202"/>
          <w:w w:val="115"/>
        </w:rPr>
        <w:t> disturbances.</w:t>
      </w:r>
      <w:r>
        <w:rPr>
          <w:color w:val="010202"/>
          <w:w w:val="115"/>
        </w:rPr>
        <w:t> This</w:t>
      </w:r>
      <w:r>
        <w:rPr>
          <w:color w:val="010202"/>
          <w:w w:val="115"/>
        </w:rPr>
        <w:t> is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Chinese</w:t>
      </w:r>
      <w:r>
        <w:rPr>
          <w:color w:val="010202"/>
          <w:w w:val="115"/>
        </w:rPr>
        <w:t> therapy</w:t>
      </w:r>
      <w:r>
        <w:rPr>
          <w:color w:val="010202"/>
          <w:w w:val="115"/>
        </w:rPr>
        <w:t> known</w:t>
      </w:r>
      <w:r>
        <w:rPr>
          <w:color w:val="010202"/>
          <w:w w:val="115"/>
        </w:rPr>
        <w:t> as</w:t>
      </w:r>
      <w:r>
        <w:rPr>
          <w:color w:val="010202"/>
          <w:w w:val="115"/>
        </w:rPr>
        <w:t> acu- </w:t>
      </w:r>
      <w:r>
        <w:rPr>
          <w:color w:val="010202"/>
          <w:spacing w:val="-2"/>
          <w:w w:val="115"/>
        </w:rPr>
        <w:t>puncture.</w:t>
      </w:r>
    </w:p>
    <w:p>
      <w:pPr>
        <w:pStyle w:val="BodyText"/>
        <w:spacing w:line="252" w:lineRule="auto"/>
        <w:ind w:right="151" w:firstLine="246"/>
      </w:pPr>
      <w:r>
        <w:rPr>
          <w:color w:val="010202"/>
          <w:w w:val="115"/>
        </w:rPr>
        <w:t>“Now,</w:t>
      </w:r>
      <w:r>
        <w:rPr>
          <w:color w:val="010202"/>
          <w:w w:val="115"/>
        </w:rPr>
        <w:t> just</w:t>
      </w:r>
      <w:r>
        <w:rPr>
          <w:color w:val="010202"/>
          <w:w w:val="115"/>
        </w:rPr>
        <w:t> like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human</w:t>
      </w:r>
      <w:r>
        <w:rPr>
          <w:color w:val="010202"/>
          <w:w w:val="115"/>
        </w:rPr>
        <w:t> or</w:t>
      </w:r>
      <w:r>
        <w:rPr>
          <w:color w:val="010202"/>
          <w:w w:val="115"/>
        </w:rPr>
        <w:t> animal</w:t>
      </w:r>
      <w:r>
        <w:rPr>
          <w:color w:val="010202"/>
          <w:w w:val="115"/>
        </w:rPr>
        <w:t> body,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earth</w:t>
      </w:r>
      <w:r>
        <w:rPr>
          <w:color w:val="010202"/>
          <w:w w:val="115"/>
        </w:rPr>
        <w:t> is</w:t>
      </w:r>
      <w:r>
        <w:rPr>
          <w:color w:val="010202"/>
          <w:w w:val="115"/>
        </w:rPr>
        <w:t> ﬂowing with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currents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other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than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magnetic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currents,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nature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of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which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is relatively</w:t>
      </w:r>
      <w:r>
        <w:rPr>
          <w:color w:val="010202"/>
          <w:w w:val="115"/>
        </w:rPr>
        <w:t> unknown,</w:t>
      </w:r>
      <w:r>
        <w:rPr>
          <w:color w:val="010202"/>
          <w:w w:val="115"/>
        </w:rPr>
        <w:t> but</w:t>
      </w:r>
      <w:r>
        <w:rPr>
          <w:color w:val="010202"/>
          <w:w w:val="115"/>
        </w:rPr>
        <w:t> which</w:t>
      </w:r>
      <w:r>
        <w:rPr>
          <w:color w:val="010202"/>
          <w:w w:val="115"/>
        </w:rPr>
        <w:t> cannot</w:t>
      </w:r>
      <w:r>
        <w:rPr>
          <w:color w:val="010202"/>
          <w:w w:val="115"/>
        </w:rPr>
        <w:t> remain</w:t>
      </w:r>
      <w:r>
        <w:rPr>
          <w:color w:val="010202"/>
          <w:w w:val="115"/>
        </w:rPr>
        <w:t> without</w:t>
      </w:r>
      <w:r>
        <w:rPr>
          <w:color w:val="010202"/>
          <w:w w:val="115"/>
        </w:rPr>
        <w:t> action</w:t>
      </w:r>
      <w:r>
        <w:rPr>
          <w:color w:val="010202"/>
          <w:w w:val="115"/>
        </w:rPr>
        <w:t> on the geological layers they pass through.</w:t>
      </w:r>
    </w:p>
    <w:p>
      <w:pPr>
        <w:pStyle w:val="BodyText"/>
        <w:spacing w:line="220" w:lineRule="exact"/>
        <w:ind w:left="401"/>
      </w:pPr>
      <w:r>
        <w:rPr>
          <w:color w:val="010202"/>
          <w:spacing w:val="-2"/>
          <w:w w:val="115"/>
        </w:rPr>
        <w:t>“And</w:t>
      </w:r>
      <w:r>
        <w:rPr>
          <w:color w:val="010202"/>
          <w:spacing w:val="-3"/>
          <w:w w:val="115"/>
        </w:rPr>
        <w:t> </w:t>
      </w:r>
      <w:r>
        <w:rPr>
          <w:color w:val="010202"/>
          <w:spacing w:val="-2"/>
          <w:w w:val="115"/>
        </w:rPr>
        <w:t>they cannot remain without action on</w:t>
      </w:r>
      <w:r>
        <w:rPr>
          <w:color w:val="010202"/>
          <w:spacing w:val="-3"/>
          <w:w w:val="115"/>
        </w:rPr>
        <w:t> </w:t>
      </w:r>
      <w:r>
        <w:rPr>
          <w:color w:val="010202"/>
          <w:spacing w:val="-2"/>
          <w:w w:val="115"/>
        </w:rPr>
        <w:t>vegetation.</w:t>
      </w:r>
    </w:p>
    <w:p>
      <w:pPr>
        <w:pStyle w:val="BodyText"/>
        <w:spacing w:line="252" w:lineRule="auto"/>
        <w:ind w:right="151" w:firstLine="246"/>
      </w:pPr>
      <w:r>
        <w:rPr>
          <w:color w:val="010202"/>
          <w:w w:val="115"/>
        </w:rPr>
        <w:t>“I</w:t>
      </w:r>
      <w:r>
        <w:rPr>
          <w:color w:val="010202"/>
          <w:w w:val="115"/>
        </w:rPr>
        <w:t> ﬁnd</w:t>
      </w:r>
      <w:r>
        <w:rPr>
          <w:color w:val="010202"/>
          <w:w w:val="115"/>
        </w:rPr>
        <w:t> it</w:t>
      </w:r>
      <w:r>
        <w:rPr>
          <w:color w:val="010202"/>
          <w:w w:val="115"/>
        </w:rPr>
        <w:t> impossible</w:t>
      </w:r>
      <w:r>
        <w:rPr>
          <w:color w:val="010202"/>
          <w:w w:val="115"/>
        </w:rPr>
        <w:t> not</w:t>
      </w:r>
      <w:r>
        <w:rPr>
          <w:color w:val="010202"/>
          <w:w w:val="115"/>
        </w:rPr>
        <w:t> to</w:t>
      </w:r>
      <w:r>
        <w:rPr>
          <w:color w:val="010202"/>
          <w:w w:val="115"/>
        </w:rPr>
        <w:t> make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connection</w:t>
      </w:r>
      <w:r>
        <w:rPr>
          <w:color w:val="010202"/>
          <w:w w:val="115"/>
        </w:rPr>
        <w:t> between</w:t>
      </w:r>
      <w:r>
        <w:rPr>
          <w:color w:val="010202"/>
          <w:w w:val="115"/>
        </w:rPr>
        <w:t> the acupuncturist’s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needles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and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stone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needles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of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menhirs,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large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or small, which seem to have such an inﬂuence on vegetation.</w:t>
      </w:r>
    </w:p>
    <w:p>
      <w:pPr>
        <w:pStyle w:val="BodyText"/>
        <w:spacing w:line="252" w:lineRule="auto"/>
        <w:ind w:right="151" w:firstLine="246"/>
      </w:pPr>
      <w:r>
        <w:rPr>
          <w:color w:val="010202"/>
          <w:w w:val="115"/>
        </w:rPr>
        <w:t>“Moreover,</w:t>
      </w:r>
      <w:r>
        <w:rPr>
          <w:color w:val="010202"/>
          <w:w w:val="115"/>
        </w:rPr>
        <w:t> some</w:t>
      </w:r>
      <w:r>
        <w:rPr>
          <w:color w:val="010202"/>
          <w:w w:val="115"/>
        </w:rPr>
        <w:t> eons</w:t>
      </w:r>
      <w:r>
        <w:rPr>
          <w:color w:val="010202"/>
          <w:w w:val="115"/>
        </w:rPr>
        <w:t> ago,</w:t>
      </w:r>
      <w:r>
        <w:rPr>
          <w:color w:val="010202"/>
          <w:w w:val="115"/>
        </w:rPr>
        <w:t> agronomists</w:t>
      </w:r>
      <w:r>
        <w:rPr>
          <w:color w:val="010202"/>
          <w:w w:val="115"/>
        </w:rPr>
        <w:t> a</w:t>
      </w:r>
      <w:r>
        <w:rPr>
          <w:color w:val="010202"/>
          <w:spacing w:val="40"/>
          <w:w w:val="115"/>
        </w:rPr>
        <w:t> </w:t>
      </w:r>
      <w:r>
        <w:rPr>
          <w:color w:val="010202"/>
          <w:w w:val="115"/>
        </w:rPr>
        <w:t>empted—with</w:t>
      </w:r>
      <w:r>
        <w:rPr>
          <w:color w:val="010202"/>
          <w:w w:val="115"/>
        </w:rPr>
        <w:t> some success,</w:t>
      </w:r>
      <w:r>
        <w:rPr>
          <w:color w:val="010202"/>
          <w:w w:val="115"/>
        </w:rPr>
        <w:t> it</w:t>
      </w:r>
      <w:r>
        <w:rPr>
          <w:color w:val="010202"/>
          <w:w w:val="115"/>
        </w:rPr>
        <w:t> seems—to</w:t>
      </w:r>
      <w:r>
        <w:rPr>
          <w:color w:val="010202"/>
          <w:w w:val="115"/>
        </w:rPr>
        <w:t> activate</w:t>
      </w:r>
      <w:r>
        <w:rPr>
          <w:color w:val="010202"/>
          <w:w w:val="115"/>
        </w:rPr>
        <w:t> crops</w:t>
      </w:r>
      <w:r>
        <w:rPr>
          <w:color w:val="010202"/>
          <w:w w:val="115"/>
        </w:rPr>
        <w:t> by</w:t>
      </w:r>
      <w:r>
        <w:rPr>
          <w:color w:val="010202"/>
          <w:w w:val="115"/>
        </w:rPr>
        <w:t> erecting</w:t>
      </w:r>
      <w:r>
        <w:rPr>
          <w:color w:val="010202"/>
          <w:w w:val="115"/>
        </w:rPr>
        <w:t> antennae</w:t>
      </w:r>
      <w:r>
        <w:rPr>
          <w:color w:val="010202"/>
          <w:w w:val="115"/>
        </w:rPr>
        <w:t> capable of</w:t>
      </w:r>
      <w:r>
        <w:rPr>
          <w:color w:val="010202"/>
          <w:w w:val="115"/>
        </w:rPr>
        <w:t> collecting</w:t>
      </w:r>
      <w:r>
        <w:rPr>
          <w:color w:val="010202"/>
          <w:w w:val="115"/>
        </w:rPr>
        <w:t> atmospheric</w:t>
      </w:r>
      <w:r>
        <w:rPr>
          <w:color w:val="010202"/>
          <w:w w:val="115"/>
        </w:rPr>
        <w:t> static</w:t>
      </w:r>
      <w:r>
        <w:rPr>
          <w:color w:val="010202"/>
          <w:w w:val="115"/>
        </w:rPr>
        <w:t> electricity,</w:t>
      </w:r>
      <w:r>
        <w:rPr>
          <w:color w:val="010202"/>
          <w:w w:val="115"/>
        </w:rPr>
        <w:t> which</w:t>
      </w:r>
      <w:r>
        <w:rPr>
          <w:color w:val="010202"/>
          <w:w w:val="115"/>
        </w:rPr>
        <w:t> was</w:t>
      </w:r>
      <w:r>
        <w:rPr>
          <w:color w:val="010202"/>
          <w:w w:val="115"/>
        </w:rPr>
        <w:t> then</w:t>
      </w:r>
      <w:r>
        <w:rPr>
          <w:color w:val="010202"/>
          <w:w w:val="115"/>
        </w:rPr>
        <w:t> </w:t>
      </w:r>
      <w:r>
        <w:rPr>
          <w:color w:val="010202"/>
          <w:w w:val="115"/>
        </w:rPr>
        <w:t>dis- tributed in the soil by various means.</w:t>
      </w:r>
    </w:p>
    <w:p>
      <w:pPr>
        <w:pStyle w:val="BodyText"/>
        <w:spacing w:line="252" w:lineRule="auto"/>
        <w:ind w:right="151" w:firstLine="246"/>
      </w:pPr>
      <w:r>
        <w:rPr>
          <w:color w:val="010202"/>
          <w:w w:val="115"/>
        </w:rPr>
        <w:t>“Although</w:t>
      </w:r>
      <w:r>
        <w:rPr>
          <w:color w:val="010202"/>
          <w:w w:val="115"/>
        </w:rPr>
        <w:t> stone</w:t>
      </w:r>
      <w:r>
        <w:rPr>
          <w:color w:val="010202"/>
          <w:w w:val="115"/>
        </w:rPr>
        <w:t> is</w:t>
      </w:r>
      <w:r>
        <w:rPr>
          <w:color w:val="010202"/>
          <w:w w:val="115"/>
        </w:rPr>
        <w:t> not</w:t>
      </w:r>
      <w:r>
        <w:rPr>
          <w:color w:val="010202"/>
          <w:w w:val="115"/>
        </w:rPr>
        <w:t> a</w:t>
      </w:r>
      <w:r>
        <w:rPr>
          <w:color w:val="010202"/>
          <w:w w:val="115"/>
        </w:rPr>
        <w:t> good</w:t>
      </w:r>
      <w:r>
        <w:rPr>
          <w:color w:val="010202"/>
          <w:w w:val="115"/>
        </w:rPr>
        <w:t> conductor,</w:t>
      </w:r>
      <w:r>
        <w:rPr>
          <w:color w:val="010202"/>
          <w:w w:val="115"/>
        </w:rPr>
        <w:t> it</w:t>
      </w:r>
      <w:r>
        <w:rPr>
          <w:color w:val="010202"/>
          <w:w w:val="115"/>
        </w:rPr>
        <w:t> is</w:t>
      </w:r>
      <w:r>
        <w:rPr>
          <w:color w:val="010202"/>
          <w:w w:val="115"/>
        </w:rPr>
        <w:t> possible</w:t>
      </w:r>
      <w:r>
        <w:rPr>
          <w:color w:val="010202"/>
          <w:w w:val="115"/>
        </w:rPr>
        <w:t> that</w:t>
      </w:r>
      <w:r>
        <w:rPr>
          <w:color w:val="010202"/>
          <w:w w:val="115"/>
        </w:rPr>
        <w:t> a menhir has a similar effect, particularly when it's damp, for exam- ple through dew, the “water of the Moon.”</w:t>
      </w:r>
    </w:p>
    <w:p>
      <w:pPr>
        <w:pStyle w:val="BodyText"/>
        <w:spacing w:line="252" w:lineRule="auto"/>
        <w:ind w:right="149" w:firstLine="246"/>
      </w:pPr>
      <w:r>
        <w:rPr>
          <w:color w:val="010202"/>
          <w:w w:val="115"/>
        </w:rPr>
        <w:t>“We</w:t>
      </w:r>
      <w:r>
        <w:rPr>
          <w:color w:val="010202"/>
          <w:w w:val="115"/>
        </w:rPr>
        <w:t> could</w:t>
      </w:r>
      <w:r>
        <w:rPr>
          <w:color w:val="010202"/>
          <w:w w:val="115"/>
        </w:rPr>
        <w:t> then</w:t>
      </w:r>
      <w:r>
        <w:rPr>
          <w:color w:val="010202"/>
          <w:w w:val="115"/>
        </w:rPr>
        <w:t> imagine</w:t>
      </w:r>
      <w:r>
        <w:rPr>
          <w:color w:val="010202"/>
          <w:w w:val="115"/>
        </w:rPr>
        <w:t> that</w:t>
      </w:r>
      <w:r>
        <w:rPr>
          <w:color w:val="010202"/>
          <w:w w:val="115"/>
        </w:rPr>
        <w:t> menhirs</w:t>
      </w:r>
      <w:r>
        <w:rPr>
          <w:color w:val="010202"/>
          <w:w w:val="115"/>
        </w:rPr>
        <w:t> were</w:t>
      </w:r>
      <w:r>
        <w:rPr>
          <w:color w:val="010202"/>
          <w:w w:val="115"/>
        </w:rPr>
        <w:t> erected</w:t>
      </w:r>
      <w:r>
        <w:rPr>
          <w:color w:val="010202"/>
          <w:w w:val="115"/>
        </w:rPr>
        <w:t> higher</w:t>
      </w:r>
      <w:r>
        <w:rPr>
          <w:color w:val="010202"/>
          <w:w w:val="115"/>
        </w:rPr>
        <w:t> or lower,</w:t>
      </w:r>
      <w:r>
        <w:rPr>
          <w:color w:val="010202"/>
          <w:w w:val="115"/>
        </w:rPr>
        <w:t> depending</w:t>
      </w:r>
      <w:r>
        <w:rPr>
          <w:color w:val="010202"/>
          <w:w w:val="115"/>
        </w:rPr>
        <w:t> on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intensity</w:t>
      </w:r>
      <w:r>
        <w:rPr>
          <w:color w:val="010202"/>
          <w:w w:val="115"/>
        </w:rPr>
        <w:t> of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telluric</w:t>
      </w:r>
      <w:r>
        <w:rPr>
          <w:color w:val="010202"/>
          <w:w w:val="115"/>
        </w:rPr>
        <w:t> current,</w:t>
      </w:r>
      <w:r>
        <w:rPr>
          <w:color w:val="010202"/>
          <w:w w:val="115"/>
        </w:rPr>
        <w:t> to</w:t>
      </w:r>
      <w:r>
        <w:rPr>
          <w:color w:val="010202"/>
          <w:w w:val="115"/>
        </w:rPr>
        <w:t> estab- lish a beneﬁcial balance.</w:t>
      </w: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spacing w:before="52"/>
        <w:ind w:left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783767</wp:posOffset>
                </wp:positionH>
                <wp:positionV relativeFrom="paragraph">
                  <wp:posOffset>197305</wp:posOffset>
                </wp:positionV>
                <wp:extent cx="1089025" cy="5715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08902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9025" h="5715">
                              <a:moveTo>
                                <a:pt x="1088580" y="0"/>
                              </a:moveTo>
                              <a:lnTo>
                                <a:pt x="0" y="0"/>
                              </a:lnTo>
                              <a:lnTo>
                                <a:pt x="0" y="5435"/>
                              </a:lnTo>
                              <a:lnTo>
                                <a:pt x="1088580" y="5435"/>
                              </a:lnTo>
                              <a:lnTo>
                                <a:pt x="10885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6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1.714001pt;margin-top:15.535901pt;width:85.715pt;height:.42798pt;mso-position-horizontal-relative:page;mso-position-vertical-relative:paragraph;z-index:-15726592;mso-wrap-distance-left:0;mso-wrap-distance-right:0" id="docshape6" filled="true" fillcolor="#60606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ListParagraph"/>
        <w:numPr>
          <w:ilvl w:val="1"/>
          <w:numId w:val="1"/>
        </w:numPr>
        <w:tabs>
          <w:tab w:pos="700" w:val="left" w:leader="none"/>
        </w:tabs>
        <w:spacing w:line="240" w:lineRule="auto" w:before="164" w:after="0"/>
        <w:ind w:left="700" w:right="0" w:hanging="299"/>
        <w:jc w:val="left"/>
        <w:rPr>
          <w:sz w:val="18"/>
        </w:rPr>
      </w:pPr>
      <w:r>
        <w:rPr>
          <w:i/>
          <w:color w:val="010202"/>
          <w:w w:val="105"/>
          <w:sz w:val="18"/>
        </w:rPr>
        <w:t>Les</w:t>
      </w:r>
      <w:r>
        <w:rPr>
          <w:i/>
          <w:color w:val="010202"/>
          <w:spacing w:val="8"/>
          <w:w w:val="105"/>
          <w:sz w:val="18"/>
        </w:rPr>
        <w:t> </w:t>
      </w:r>
      <w:r>
        <w:rPr>
          <w:i/>
          <w:color w:val="010202"/>
          <w:w w:val="105"/>
          <w:sz w:val="18"/>
        </w:rPr>
        <w:t>Géants</w:t>
      </w:r>
      <w:r>
        <w:rPr>
          <w:i/>
          <w:color w:val="010202"/>
          <w:spacing w:val="9"/>
          <w:w w:val="105"/>
          <w:sz w:val="18"/>
        </w:rPr>
        <w:t> </w:t>
      </w:r>
      <w:r>
        <w:rPr>
          <w:i/>
          <w:color w:val="010202"/>
          <w:w w:val="105"/>
          <w:sz w:val="18"/>
        </w:rPr>
        <w:t>et</w:t>
      </w:r>
      <w:r>
        <w:rPr>
          <w:i/>
          <w:color w:val="010202"/>
          <w:spacing w:val="8"/>
          <w:w w:val="105"/>
          <w:sz w:val="18"/>
        </w:rPr>
        <w:t> </w:t>
      </w:r>
      <w:r>
        <w:rPr>
          <w:i/>
          <w:color w:val="010202"/>
          <w:w w:val="105"/>
          <w:sz w:val="18"/>
        </w:rPr>
        <w:t>le</w:t>
      </w:r>
      <w:r>
        <w:rPr>
          <w:i/>
          <w:color w:val="010202"/>
          <w:spacing w:val="9"/>
          <w:w w:val="105"/>
          <w:sz w:val="18"/>
        </w:rPr>
        <w:t> </w:t>
      </w:r>
      <w:r>
        <w:rPr>
          <w:i/>
          <w:color w:val="010202"/>
          <w:w w:val="105"/>
          <w:sz w:val="18"/>
        </w:rPr>
        <w:t>mystère</w:t>
      </w:r>
      <w:r>
        <w:rPr>
          <w:i/>
          <w:color w:val="010202"/>
          <w:spacing w:val="9"/>
          <w:w w:val="105"/>
          <w:sz w:val="18"/>
        </w:rPr>
        <w:t> </w:t>
      </w:r>
      <w:r>
        <w:rPr>
          <w:i/>
          <w:color w:val="010202"/>
          <w:w w:val="105"/>
          <w:sz w:val="18"/>
        </w:rPr>
        <w:t>des</w:t>
      </w:r>
      <w:r>
        <w:rPr>
          <w:i/>
          <w:color w:val="010202"/>
          <w:spacing w:val="8"/>
          <w:w w:val="105"/>
          <w:sz w:val="18"/>
        </w:rPr>
        <w:t> </w:t>
      </w:r>
      <w:r>
        <w:rPr>
          <w:i/>
          <w:color w:val="010202"/>
          <w:w w:val="105"/>
          <w:sz w:val="18"/>
        </w:rPr>
        <w:t>origines,</w:t>
      </w:r>
      <w:r>
        <w:rPr>
          <w:i/>
          <w:color w:val="010202"/>
          <w:spacing w:val="9"/>
          <w:w w:val="105"/>
          <w:sz w:val="18"/>
        </w:rPr>
        <w:t> </w:t>
      </w:r>
      <w:r>
        <w:rPr>
          <w:color w:val="010202"/>
          <w:w w:val="105"/>
          <w:sz w:val="18"/>
        </w:rPr>
        <w:t>Louis</w:t>
      </w:r>
      <w:r>
        <w:rPr>
          <w:color w:val="010202"/>
          <w:spacing w:val="8"/>
          <w:w w:val="105"/>
          <w:sz w:val="18"/>
        </w:rPr>
        <w:t> </w:t>
      </w:r>
      <w:r>
        <w:rPr>
          <w:color w:val="010202"/>
          <w:w w:val="105"/>
          <w:sz w:val="18"/>
        </w:rPr>
        <w:t>Charpentier,</w:t>
      </w:r>
      <w:r>
        <w:rPr>
          <w:color w:val="010202"/>
          <w:spacing w:val="9"/>
          <w:w w:val="105"/>
          <w:sz w:val="18"/>
        </w:rPr>
        <w:t> </w:t>
      </w:r>
      <w:r>
        <w:rPr>
          <w:color w:val="010202"/>
          <w:w w:val="105"/>
          <w:sz w:val="18"/>
        </w:rPr>
        <w:t>1969;</w:t>
      </w:r>
      <w:r>
        <w:rPr>
          <w:color w:val="010202"/>
          <w:spacing w:val="9"/>
          <w:w w:val="105"/>
          <w:sz w:val="18"/>
        </w:rPr>
        <w:t> </w:t>
      </w:r>
      <w:r>
        <w:rPr>
          <w:color w:val="010202"/>
          <w:w w:val="105"/>
          <w:sz w:val="18"/>
        </w:rPr>
        <w:t>p.</w:t>
      </w:r>
      <w:r>
        <w:rPr>
          <w:color w:val="010202"/>
          <w:spacing w:val="8"/>
          <w:w w:val="105"/>
          <w:sz w:val="18"/>
        </w:rPr>
        <w:t> </w:t>
      </w:r>
      <w:r>
        <w:rPr>
          <w:color w:val="010202"/>
          <w:spacing w:val="-5"/>
          <w:w w:val="105"/>
          <w:sz w:val="18"/>
        </w:rPr>
        <w:t>213</w:t>
      </w:r>
    </w:p>
    <w:p>
      <w:pPr>
        <w:pStyle w:val="BodyText"/>
        <w:spacing w:before="144"/>
        <w:ind w:left="5" w:right="20"/>
        <w:jc w:val="center"/>
      </w:pPr>
      <w:r>
        <w:rPr>
          <w:color w:val="010202"/>
          <w:spacing w:val="-5"/>
        </w:rPr>
        <w:t>997</w:t>
      </w:r>
    </w:p>
    <w:p>
      <w:pPr>
        <w:pStyle w:val="BodyText"/>
        <w:spacing w:after="0"/>
        <w:jc w:val="center"/>
        <w:sectPr>
          <w:pgSz w:w="8640" w:h="12960"/>
          <w:pgMar w:top="1180" w:bottom="280" w:left="1080" w:right="1080"/>
        </w:sectPr>
      </w:pPr>
    </w:p>
    <w:p>
      <w:pPr>
        <w:pStyle w:val="BodyText"/>
        <w:spacing w:line="252" w:lineRule="auto" w:before="92"/>
        <w:ind w:right="151" w:firstLine="24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78944">
                <wp:simplePos x="0" y="0"/>
                <wp:positionH relativeFrom="page">
                  <wp:posOffset>0</wp:posOffset>
                </wp:positionH>
                <wp:positionV relativeFrom="page">
                  <wp:posOffset>195935</wp:posOffset>
                </wp:positionV>
                <wp:extent cx="5486400" cy="783780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486400" cy="78378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 h="7837805">
                              <a:moveTo>
                                <a:pt x="5486400" y="0"/>
                              </a:moveTo>
                              <a:lnTo>
                                <a:pt x="0" y="0"/>
                              </a:lnTo>
                              <a:lnTo>
                                <a:pt x="0" y="7837728"/>
                              </a:lnTo>
                              <a:lnTo>
                                <a:pt x="5486400" y="7837728"/>
                              </a:lnTo>
                              <a:lnTo>
                                <a:pt x="5486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F4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15.428pt;width:432pt;height:617.144pt;mso-position-horizontal-relative:page;mso-position-vertical-relative:page;z-index:-15937536" id="docshape7" filled="true" fillcolor="#faf4e8" stroked="false">
                <v:fill type="solid"/>
                <w10:wrap type="none"/>
              </v:rect>
            </w:pict>
          </mc:Fallback>
        </mc:AlternateContent>
      </w:r>
      <w:r>
        <w:rPr>
          <w:color w:val="010202"/>
          <w:w w:val="115"/>
        </w:rPr>
        <w:t>“There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would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be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some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very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interesting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agronomic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studies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to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be undertaken . . . ”</w:t>
      </w:r>
    </w:p>
    <w:p>
      <w:pPr>
        <w:pStyle w:val="BodyText"/>
        <w:spacing w:line="252" w:lineRule="auto"/>
        <w:ind w:right="151" w:firstLine="246"/>
      </w:pPr>
      <w:r>
        <w:rPr>
          <w:color w:val="010202"/>
          <w:w w:val="115"/>
        </w:rPr>
        <w:t>Undoubtedly,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we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are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on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right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track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here.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But,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as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will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be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seen in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following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commentaries,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terrestrial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Acupuncture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is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only a secondary objective of the megalithic construction.</w:t>
      </w:r>
    </w:p>
    <w:p>
      <w:pPr>
        <w:pStyle w:val="BodyText"/>
        <w:spacing w:before="6"/>
        <w:ind w:left="0"/>
        <w:jc w:val="left"/>
      </w:pPr>
    </w:p>
    <w:p>
      <w:pPr>
        <w:pStyle w:val="ListParagraph"/>
        <w:numPr>
          <w:ilvl w:val="0"/>
          <w:numId w:val="1"/>
        </w:numPr>
        <w:tabs>
          <w:tab w:pos="400" w:val="left" w:leader="none"/>
        </w:tabs>
        <w:spacing w:line="240" w:lineRule="auto" w:before="0" w:after="0"/>
        <w:ind w:left="400" w:right="0" w:hanging="246"/>
        <w:jc w:val="left"/>
        <w:rPr>
          <w:sz w:val="19"/>
        </w:rPr>
      </w:pPr>
      <w:r>
        <w:rPr>
          <w:color w:val="010202"/>
          <w:w w:val="115"/>
          <w:sz w:val="19"/>
        </w:rPr>
        <w:t>The</w:t>
      </w:r>
      <w:r>
        <w:rPr>
          <w:color w:val="010202"/>
          <w:spacing w:val="-5"/>
          <w:w w:val="115"/>
          <w:sz w:val="19"/>
        </w:rPr>
        <w:t> </w:t>
      </w:r>
      <w:r>
        <w:rPr>
          <w:color w:val="010202"/>
          <w:w w:val="115"/>
          <w:sz w:val="19"/>
        </w:rPr>
        <w:t>Guardians</w:t>
      </w:r>
      <w:r>
        <w:rPr>
          <w:color w:val="010202"/>
          <w:spacing w:val="-4"/>
          <w:w w:val="115"/>
          <w:sz w:val="19"/>
        </w:rPr>
        <w:t> </w:t>
      </w:r>
      <w:r>
        <w:rPr>
          <w:color w:val="010202"/>
          <w:w w:val="115"/>
          <w:sz w:val="19"/>
        </w:rPr>
        <w:t>of</w:t>
      </w:r>
      <w:r>
        <w:rPr>
          <w:color w:val="010202"/>
          <w:spacing w:val="-4"/>
          <w:w w:val="115"/>
          <w:sz w:val="19"/>
        </w:rPr>
        <w:t> </w:t>
      </w:r>
      <w:r>
        <w:rPr>
          <w:color w:val="010202"/>
          <w:w w:val="115"/>
          <w:sz w:val="19"/>
        </w:rPr>
        <w:t>the</w:t>
      </w:r>
      <w:r>
        <w:rPr>
          <w:color w:val="010202"/>
          <w:spacing w:val="-4"/>
          <w:w w:val="115"/>
          <w:sz w:val="19"/>
        </w:rPr>
        <w:t> </w:t>
      </w:r>
      <w:r>
        <w:rPr>
          <w:color w:val="010202"/>
          <w:w w:val="115"/>
          <w:sz w:val="19"/>
        </w:rPr>
        <w:t>Lithic</w:t>
      </w:r>
      <w:r>
        <w:rPr>
          <w:color w:val="010202"/>
          <w:spacing w:val="-5"/>
          <w:w w:val="115"/>
          <w:sz w:val="19"/>
        </w:rPr>
        <w:t> </w:t>
      </w:r>
      <w:r>
        <w:rPr>
          <w:color w:val="010202"/>
          <w:spacing w:val="-2"/>
          <w:w w:val="115"/>
          <w:sz w:val="19"/>
        </w:rPr>
        <w:t>Wisdom</w:t>
      </w:r>
    </w:p>
    <w:p>
      <w:pPr>
        <w:pStyle w:val="BodyText"/>
        <w:spacing w:before="26"/>
        <w:ind w:left="0"/>
        <w:jc w:val="left"/>
      </w:pPr>
    </w:p>
    <w:p>
      <w:pPr>
        <w:pStyle w:val="BodyText"/>
        <w:spacing w:line="232" w:lineRule="auto" w:before="1"/>
        <w:ind w:right="151" w:firstLine="246"/>
        <w:rPr>
          <w:rFonts w:ascii="Palatino Linotype" w:hAnsi="Palatino Linotype"/>
          <w:b/>
          <w:i/>
        </w:rPr>
      </w:pPr>
      <w:r>
        <w:rPr>
          <w:color w:val="010202"/>
          <w:w w:val="115"/>
        </w:rPr>
        <w:t>In order to comprehend what we refer to when we speak of the “lithic</w:t>
      </w:r>
      <w:r>
        <w:rPr>
          <w:color w:val="010202"/>
          <w:w w:val="115"/>
        </w:rPr>
        <w:t> technology”</w:t>
      </w:r>
      <w:r>
        <w:rPr>
          <w:color w:val="010202"/>
          <w:w w:val="115"/>
        </w:rPr>
        <w:t> that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Cro-Magnons</w:t>
      </w:r>
      <w:r>
        <w:rPr>
          <w:color w:val="010202"/>
          <w:w w:val="115"/>
        </w:rPr>
        <w:t> applied,</w:t>
      </w:r>
      <w:r>
        <w:rPr>
          <w:color w:val="010202"/>
          <w:w w:val="115"/>
        </w:rPr>
        <w:t> afier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At- lantean cataclysms, we should ﬁrst consider certain aspects of the human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habitat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on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terrestrial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surface.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But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here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we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will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not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deal with</w:t>
      </w:r>
      <w:r>
        <w:rPr>
          <w:color w:val="010202"/>
          <w:spacing w:val="-13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ecological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habitat,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which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natural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sciences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are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occupied with,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but</w:t>
      </w:r>
      <w:r>
        <w:rPr>
          <w:color w:val="010202"/>
          <w:spacing w:val="-8"/>
          <w:w w:val="115"/>
        </w:rPr>
        <w:t> </w:t>
      </w:r>
      <w:r>
        <w:rPr>
          <w:color w:val="010202"/>
          <w:w w:val="115"/>
        </w:rPr>
        <w:t>with</w:t>
      </w:r>
      <w:r>
        <w:rPr>
          <w:color w:val="010202"/>
          <w:spacing w:val="-8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7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psychic</w:t>
      </w:r>
      <w:r>
        <w:rPr>
          <w:rFonts w:ascii="Palatino Linotype" w:hAnsi="Palatino Linotype"/>
          <w:b/>
          <w:i/>
          <w:color w:val="010202"/>
          <w:spacing w:val="-14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relationships</w:t>
      </w:r>
      <w:r>
        <w:rPr>
          <w:rFonts w:ascii="Palatino Linotype" w:hAnsi="Palatino Linotype"/>
          <w:b/>
          <w:i/>
          <w:color w:val="010202"/>
          <w:spacing w:val="-14"/>
          <w:w w:val="115"/>
        </w:rPr>
        <w:t> </w:t>
      </w:r>
      <w:r>
        <w:rPr>
          <w:color w:val="010202"/>
          <w:w w:val="115"/>
        </w:rPr>
        <w:t>that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man</w:t>
      </w:r>
      <w:r>
        <w:rPr>
          <w:color w:val="010202"/>
          <w:spacing w:val="-8"/>
          <w:w w:val="115"/>
        </w:rPr>
        <w:t> </w:t>
      </w:r>
      <w:r>
        <w:rPr>
          <w:color w:val="010202"/>
          <w:w w:val="115"/>
        </w:rPr>
        <w:t>establishes</w:t>
      </w:r>
      <w:r>
        <w:rPr>
          <w:color w:val="010202"/>
          <w:spacing w:val="-8"/>
          <w:w w:val="115"/>
        </w:rPr>
        <w:t> </w:t>
      </w:r>
      <w:r>
        <w:rPr>
          <w:color w:val="010202"/>
          <w:w w:val="115"/>
        </w:rPr>
        <w:t>with the </w:t>
      </w:r>
      <w:r>
        <w:rPr>
          <w:rFonts w:ascii="Palatino Linotype" w:hAnsi="Palatino Linotype"/>
          <w:b/>
          <w:i/>
          <w:color w:val="010202"/>
          <w:w w:val="115"/>
        </w:rPr>
        <w:t>environment</w:t>
      </w:r>
      <w:r>
        <w:rPr>
          <w:rFonts w:ascii="Palatino Linotype" w:hAnsi="Palatino Linotype"/>
          <w:b/>
          <w:i/>
          <w:color w:val="010202"/>
          <w:spacing w:val="-2"/>
          <w:w w:val="115"/>
        </w:rPr>
        <w:t> </w:t>
      </w:r>
      <w:r>
        <w:rPr>
          <w:color w:val="010202"/>
          <w:w w:val="115"/>
        </w:rPr>
        <w:t>that he inhabits, and the way in which this habi- tat</w:t>
      </w:r>
      <w:r>
        <w:rPr>
          <w:color w:val="010202"/>
          <w:w w:val="115"/>
        </w:rPr>
        <w:t> has</w:t>
      </w:r>
      <w:r>
        <w:rPr>
          <w:color w:val="010202"/>
          <w:w w:val="115"/>
        </w:rPr>
        <w:t> been</w:t>
      </w:r>
      <w:r>
        <w:rPr>
          <w:color w:val="010202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chosen.</w:t>
      </w:r>
      <w:r>
        <w:rPr>
          <w:rFonts w:ascii="Palatino Linotype" w:hAnsi="Palatino Linotype"/>
          <w:b/>
          <w:i/>
          <w:color w:val="010202"/>
          <w:w w:val="115"/>
        </w:rPr>
        <w:t> </w:t>
      </w:r>
      <w:r>
        <w:rPr>
          <w:color w:val="010202"/>
          <w:w w:val="115"/>
        </w:rPr>
        <w:t>For</w:t>
      </w:r>
      <w:r>
        <w:rPr>
          <w:color w:val="010202"/>
          <w:w w:val="115"/>
        </w:rPr>
        <w:t> this,</w:t>
      </w:r>
      <w:r>
        <w:rPr>
          <w:color w:val="010202"/>
          <w:w w:val="115"/>
        </w:rPr>
        <w:t> we</w:t>
      </w:r>
      <w:r>
        <w:rPr>
          <w:color w:val="010202"/>
          <w:w w:val="115"/>
        </w:rPr>
        <w:t> must</w:t>
      </w:r>
      <w:r>
        <w:rPr>
          <w:color w:val="010202"/>
          <w:w w:val="115"/>
        </w:rPr>
        <w:t> deﬁne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psychoregion </w:t>
      </w:r>
      <w:r>
        <w:rPr>
          <w:color w:val="010202"/>
          <w:w w:val="115"/>
        </w:rPr>
        <w:t>concept</w:t>
      </w:r>
      <w:r>
        <w:rPr>
          <w:color w:val="010202"/>
          <w:w w:val="115"/>
        </w:rPr>
        <w:t> as</w:t>
      </w:r>
      <w:r>
        <w:rPr>
          <w:color w:val="010202"/>
          <w:w w:val="115"/>
        </w:rPr>
        <w:t> “that</w:t>
      </w:r>
      <w:r>
        <w:rPr>
          <w:color w:val="010202"/>
          <w:w w:val="115"/>
        </w:rPr>
        <w:t> habitat</w:t>
      </w:r>
      <w:r>
        <w:rPr>
          <w:color w:val="010202"/>
          <w:w w:val="115"/>
        </w:rPr>
        <w:t> chosen</w:t>
      </w:r>
      <w:r>
        <w:rPr>
          <w:color w:val="010202"/>
          <w:w w:val="115"/>
        </w:rPr>
        <w:t> by</w:t>
      </w:r>
      <w:r>
        <w:rPr>
          <w:color w:val="010202"/>
          <w:w w:val="115"/>
        </w:rPr>
        <w:t> man</w:t>
      </w:r>
      <w:r>
        <w:rPr>
          <w:color w:val="010202"/>
          <w:w w:val="115"/>
        </w:rPr>
        <w:t> in</w:t>
      </w:r>
      <w:r>
        <w:rPr>
          <w:color w:val="010202"/>
          <w:w w:val="115"/>
        </w:rPr>
        <w:t> pursuance</w:t>
      </w:r>
      <w:r>
        <w:rPr>
          <w:color w:val="010202"/>
          <w:w w:val="115"/>
        </w:rPr>
        <w:t> of</w:t>
      </w:r>
      <w:r>
        <w:rPr>
          <w:color w:val="010202"/>
          <w:w w:val="115"/>
        </w:rPr>
        <w:t> a</w:t>
      </w:r>
      <w:r>
        <w:rPr>
          <w:color w:val="010202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psychi- </w:t>
      </w:r>
      <w:r>
        <w:rPr>
          <w:rFonts w:ascii="Palatino Linotype" w:hAnsi="Palatino Linotype"/>
          <w:b/>
          <w:i/>
          <w:color w:val="010202"/>
          <w:w w:val="110"/>
        </w:rPr>
        <w:t>cally appreciable telluric quality.”</w:t>
      </w:r>
    </w:p>
    <w:p>
      <w:pPr>
        <w:pStyle w:val="BodyText"/>
        <w:spacing w:line="235" w:lineRule="auto" w:before="6"/>
        <w:ind w:right="151" w:firstLine="246"/>
        <w:jc w:val="right"/>
      </w:pPr>
      <w:r>
        <w:rPr>
          <w:color w:val="010202"/>
          <w:w w:val="115"/>
        </w:rPr>
        <w:t>This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deﬁnition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excludes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choice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of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habitat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out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of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necessi- ty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or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obligation.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Because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in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his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multiple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displacements,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man</w:t>
      </w:r>
      <w:r>
        <w:rPr>
          <w:color w:val="010202"/>
          <w:spacing w:val="-12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usual- ly</w:t>
      </w:r>
      <w:r>
        <w:rPr>
          <w:rFonts w:ascii="Palatino Linotype" w:hAnsi="Palatino Linotype"/>
          <w:b/>
          <w:i/>
          <w:color w:val="010202"/>
          <w:spacing w:val="-2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chooses</w:t>
      </w:r>
      <w:r>
        <w:rPr>
          <w:rFonts w:ascii="Palatino Linotype" w:hAnsi="Palatino Linotype"/>
          <w:b/>
          <w:i/>
          <w:color w:val="010202"/>
          <w:spacing w:val="-2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the</w:t>
      </w:r>
      <w:r>
        <w:rPr>
          <w:rFonts w:ascii="Palatino Linotype" w:hAnsi="Palatino Linotype"/>
          <w:b/>
          <w:i/>
          <w:color w:val="010202"/>
          <w:spacing w:val="-2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precise</w:t>
      </w:r>
      <w:r>
        <w:rPr>
          <w:rFonts w:ascii="Palatino Linotype" w:hAnsi="Palatino Linotype"/>
          <w:b/>
          <w:i/>
          <w:color w:val="010202"/>
          <w:spacing w:val="-2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place</w:t>
      </w:r>
      <w:r>
        <w:rPr>
          <w:rFonts w:ascii="Palatino Linotype" w:hAnsi="Palatino Linotype"/>
          <w:b/>
          <w:i/>
          <w:color w:val="010202"/>
          <w:spacing w:val="-2"/>
          <w:w w:val="115"/>
        </w:rPr>
        <w:t> </w:t>
      </w:r>
      <w:r>
        <w:rPr>
          <w:color w:val="010202"/>
          <w:w w:val="115"/>
        </w:rPr>
        <w:t>where</w:t>
      </w:r>
      <w:r>
        <w:rPr>
          <w:color w:val="010202"/>
          <w:w w:val="115"/>
        </w:rPr>
        <w:t> he</w:t>
      </w:r>
      <w:r>
        <w:rPr>
          <w:color w:val="010202"/>
          <w:w w:val="115"/>
        </w:rPr>
        <w:t> will</w:t>
      </w:r>
      <w:r>
        <w:rPr>
          <w:color w:val="010202"/>
          <w:w w:val="115"/>
        </w:rPr>
        <w:t> construct</w:t>
      </w:r>
      <w:r>
        <w:rPr>
          <w:color w:val="010202"/>
          <w:w w:val="115"/>
        </w:rPr>
        <w:t> his</w:t>
      </w:r>
      <w:r>
        <w:rPr>
          <w:color w:val="010202"/>
          <w:w w:val="115"/>
        </w:rPr>
        <w:t> dwelling, found</w:t>
      </w:r>
      <w:r>
        <w:rPr>
          <w:color w:val="010202"/>
          <w:spacing w:val="-13"/>
          <w:w w:val="115"/>
        </w:rPr>
        <w:t> </w:t>
      </w:r>
      <w:r>
        <w:rPr>
          <w:color w:val="010202"/>
          <w:w w:val="115"/>
        </w:rPr>
        <w:t>a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city,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elevate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his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soul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to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God,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etc.,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motivated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by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transcendent experiences</w:t>
      </w:r>
      <w:r>
        <w:rPr>
          <w:color w:val="010202"/>
          <w:w w:val="115"/>
        </w:rPr>
        <w:t> that</w:t>
      </w:r>
      <w:r>
        <w:rPr>
          <w:color w:val="010202"/>
          <w:w w:val="115"/>
        </w:rPr>
        <w:t> surpass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mere</w:t>
      </w:r>
      <w:r>
        <w:rPr>
          <w:color w:val="010202"/>
          <w:w w:val="115"/>
        </w:rPr>
        <w:t> physiological</w:t>
      </w:r>
      <w:r>
        <w:rPr>
          <w:color w:val="010202"/>
          <w:w w:val="115"/>
        </w:rPr>
        <w:t> necessity</w:t>
      </w:r>
      <w:r>
        <w:rPr>
          <w:color w:val="010202"/>
          <w:w w:val="115"/>
        </w:rPr>
        <w:t> to</w:t>
      </w:r>
      <w:r>
        <w:rPr>
          <w:color w:val="010202"/>
          <w:w w:val="115"/>
        </w:rPr>
        <w:t> feed or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protect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himself.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Thus,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a</w:t>
      </w:r>
      <w:r>
        <w:rPr>
          <w:color w:val="010202"/>
          <w:spacing w:val="-4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psychoregion</w:t>
      </w:r>
      <w:r>
        <w:rPr>
          <w:rFonts w:ascii="Palatino Linotype" w:hAnsi="Palatino Linotype"/>
          <w:b/>
          <w:i/>
          <w:color w:val="010202"/>
          <w:spacing w:val="-10"/>
          <w:w w:val="115"/>
        </w:rPr>
        <w:t> </w:t>
      </w:r>
      <w:r>
        <w:rPr>
          <w:color w:val="010202"/>
          <w:w w:val="115"/>
        </w:rPr>
        <w:t>is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4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chosen</w:t>
      </w:r>
      <w:r>
        <w:rPr>
          <w:rFonts w:ascii="Palatino Linotype" w:hAnsi="Palatino Linotype"/>
          <w:b/>
          <w:i/>
          <w:color w:val="010202"/>
          <w:spacing w:val="-11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site,</w:t>
      </w:r>
      <w:r>
        <w:rPr>
          <w:rFonts w:ascii="Palatino Linotype" w:hAnsi="Palatino Linotype"/>
          <w:b/>
          <w:i/>
          <w:color w:val="010202"/>
          <w:spacing w:val="-10"/>
          <w:w w:val="115"/>
        </w:rPr>
        <w:t> </w:t>
      </w:r>
      <w:r>
        <w:rPr>
          <w:color w:val="010202"/>
          <w:w w:val="115"/>
        </w:rPr>
        <w:t>par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ex- </w:t>
      </w:r>
      <w:r>
        <w:rPr>
          <w:color w:val="010202"/>
          <w:spacing w:val="-2"/>
          <w:w w:val="115"/>
        </w:rPr>
        <w:t>cellence,</w:t>
      </w:r>
      <w:r>
        <w:rPr>
          <w:color w:val="010202"/>
          <w:spacing w:val="-10"/>
          <w:w w:val="115"/>
        </w:rPr>
        <w:t> </w:t>
      </w:r>
      <w:r>
        <w:rPr>
          <w:color w:val="010202"/>
          <w:spacing w:val="-2"/>
          <w:w w:val="115"/>
        </w:rPr>
        <w:t>in</w:t>
      </w:r>
      <w:r>
        <w:rPr>
          <w:color w:val="010202"/>
          <w:spacing w:val="-10"/>
          <w:w w:val="115"/>
        </w:rPr>
        <w:t> </w:t>
      </w:r>
      <w:r>
        <w:rPr>
          <w:color w:val="010202"/>
          <w:spacing w:val="-2"/>
          <w:w w:val="115"/>
        </w:rPr>
        <w:t>order</w:t>
      </w:r>
      <w:r>
        <w:rPr>
          <w:color w:val="010202"/>
          <w:spacing w:val="-10"/>
          <w:w w:val="115"/>
        </w:rPr>
        <w:t> </w:t>
      </w:r>
      <w:r>
        <w:rPr>
          <w:color w:val="010202"/>
          <w:spacing w:val="-2"/>
          <w:w w:val="115"/>
        </w:rPr>
        <w:t>to</w:t>
      </w:r>
      <w:r>
        <w:rPr>
          <w:color w:val="010202"/>
          <w:spacing w:val="-10"/>
          <w:w w:val="115"/>
        </w:rPr>
        <w:t> </w:t>
      </w:r>
      <w:r>
        <w:rPr>
          <w:color w:val="010202"/>
          <w:spacing w:val="-2"/>
          <w:w w:val="115"/>
        </w:rPr>
        <w:t>perform</w:t>
      </w:r>
      <w:r>
        <w:rPr>
          <w:color w:val="010202"/>
          <w:spacing w:val="-10"/>
          <w:w w:val="115"/>
        </w:rPr>
        <w:t> </w:t>
      </w:r>
      <w:r>
        <w:rPr>
          <w:color w:val="010202"/>
          <w:spacing w:val="-2"/>
          <w:w w:val="115"/>
        </w:rPr>
        <w:t>acts</w:t>
      </w:r>
      <w:r>
        <w:rPr>
          <w:color w:val="010202"/>
          <w:spacing w:val="-10"/>
          <w:w w:val="115"/>
        </w:rPr>
        <w:t> </w:t>
      </w:r>
      <w:r>
        <w:rPr>
          <w:color w:val="010202"/>
          <w:spacing w:val="-2"/>
          <w:w w:val="115"/>
        </w:rPr>
        <w:t>of</w:t>
      </w:r>
      <w:r>
        <w:rPr>
          <w:color w:val="010202"/>
          <w:spacing w:val="-10"/>
          <w:w w:val="115"/>
        </w:rPr>
        <w:t> </w:t>
      </w:r>
      <w:r>
        <w:rPr>
          <w:color w:val="010202"/>
          <w:spacing w:val="-2"/>
          <w:w w:val="115"/>
        </w:rPr>
        <w:t>greater</w:t>
      </w:r>
      <w:r>
        <w:rPr>
          <w:color w:val="010202"/>
          <w:spacing w:val="-10"/>
          <w:w w:val="115"/>
        </w:rPr>
        <w:t> </w:t>
      </w:r>
      <w:r>
        <w:rPr>
          <w:color w:val="010202"/>
          <w:spacing w:val="-2"/>
          <w:w w:val="115"/>
        </w:rPr>
        <w:t>or</w:t>
      </w:r>
      <w:r>
        <w:rPr>
          <w:color w:val="010202"/>
          <w:spacing w:val="-10"/>
          <w:w w:val="115"/>
        </w:rPr>
        <w:t> </w:t>
      </w:r>
      <w:r>
        <w:rPr>
          <w:color w:val="010202"/>
          <w:spacing w:val="-2"/>
          <w:w w:val="115"/>
        </w:rPr>
        <w:t>lesser</w:t>
      </w:r>
      <w:r>
        <w:rPr>
          <w:color w:val="010202"/>
          <w:spacing w:val="-10"/>
          <w:w w:val="115"/>
        </w:rPr>
        <w:t> </w:t>
      </w:r>
      <w:r>
        <w:rPr>
          <w:color w:val="010202"/>
          <w:spacing w:val="-2"/>
          <w:w w:val="115"/>
        </w:rPr>
        <w:t>transcendence. </w:t>
      </w:r>
      <w:r>
        <w:rPr>
          <w:color w:val="010202"/>
          <w:w w:val="115"/>
        </w:rPr>
        <w:t>In</w:t>
      </w:r>
      <w:r>
        <w:rPr>
          <w:color w:val="010202"/>
          <w:w w:val="115"/>
        </w:rPr>
        <w:t> principle,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psychoregion</w:t>
      </w:r>
      <w:r>
        <w:rPr>
          <w:color w:val="010202"/>
          <w:w w:val="115"/>
        </w:rPr>
        <w:t> can</w:t>
      </w:r>
      <w:r>
        <w:rPr>
          <w:color w:val="010202"/>
          <w:w w:val="115"/>
        </w:rPr>
        <w:t> be</w:t>
      </w:r>
      <w:r>
        <w:rPr>
          <w:color w:val="010202"/>
          <w:w w:val="115"/>
        </w:rPr>
        <w:t> “personal”</w:t>
      </w:r>
      <w:r>
        <w:rPr>
          <w:color w:val="010202"/>
          <w:w w:val="115"/>
        </w:rPr>
        <w:t> or</w:t>
      </w:r>
      <w:r>
        <w:rPr>
          <w:color w:val="010202"/>
          <w:w w:val="115"/>
        </w:rPr>
        <w:t> “social.”</w:t>
      </w:r>
      <w:r>
        <w:rPr>
          <w:color w:val="010202"/>
          <w:w w:val="115"/>
        </w:rPr>
        <w:t> We wished</w:t>
      </w:r>
      <w:r>
        <w:rPr>
          <w:color w:val="010202"/>
          <w:spacing w:val="-5"/>
          <w:w w:val="115"/>
        </w:rPr>
        <w:t> </w:t>
      </w:r>
      <w:r>
        <w:rPr>
          <w:color w:val="010202"/>
          <w:w w:val="115"/>
        </w:rPr>
        <w:t>to</w:t>
      </w:r>
      <w:r>
        <w:rPr>
          <w:color w:val="010202"/>
          <w:spacing w:val="-5"/>
          <w:w w:val="115"/>
        </w:rPr>
        <w:t> </w:t>
      </w:r>
      <w:r>
        <w:rPr>
          <w:color w:val="010202"/>
          <w:w w:val="115"/>
        </w:rPr>
        <w:t>climb</w:t>
      </w:r>
      <w:r>
        <w:rPr>
          <w:color w:val="010202"/>
          <w:spacing w:val="-5"/>
          <w:w w:val="115"/>
        </w:rPr>
        <w:t> </w:t>
      </w:r>
      <w:r>
        <w:rPr>
          <w:color w:val="010202"/>
          <w:w w:val="115"/>
        </w:rPr>
        <w:t>a</w:t>
      </w:r>
      <w:r>
        <w:rPr>
          <w:color w:val="010202"/>
          <w:spacing w:val="-5"/>
          <w:w w:val="115"/>
        </w:rPr>
        <w:t> </w:t>
      </w:r>
      <w:r>
        <w:rPr>
          <w:color w:val="010202"/>
          <w:w w:val="115"/>
        </w:rPr>
        <w:t>hill;</w:t>
      </w:r>
      <w:r>
        <w:rPr>
          <w:color w:val="010202"/>
          <w:spacing w:val="-4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we</w:t>
      </w:r>
      <w:r>
        <w:rPr>
          <w:rFonts w:ascii="Palatino Linotype" w:hAnsi="Palatino Linotype"/>
          <w:b/>
          <w:i/>
          <w:color w:val="010202"/>
          <w:spacing w:val="-12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chose</w:t>
      </w:r>
      <w:r>
        <w:rPr>
          <w:rFonts w:ascii="Palatino Linotype" w:hAnsi="Palatino Linotype"/>
          <w:b/>
          <w:i/>
          <w:color w:val="010202"/>
          <w:spacing w:val="-12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a</w:t>
      </w:r>
      <w:r>
        <w:rPr>
          <w:rFonts w:ascii="Palatino Linotype" w:hAnsi="Palatino Linotype"/>
          <w:b/>
          <w:i/>
          <w:color w:val="010202"/>
          <w:spacing w:val="-12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certain</w:t>
      </w:r>
      <w:r>
        <w:rPr>
          <w:rFonts w:ascii="Palatino Linotype" w:hAnsi="Palatino Linotype"/>
          <w:b/>
          <w:i/>
          <w:color w:val="010202"/>
          <w:spacing w:val="-12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one,</w:t>
      </w:r>
      <w:r>
        <w:rPr>
          <w:rFonts w:ascii="Palatino Linotype" w:hAnsi="Palatino Linotype"/>
          <w:b/>
          <w:i/>
          <w:color w:val="010202"/>
          <w:spacing w:val="-11"/>
          <w:w w:val="115"/>
        </w:rPr>
        <w:t> </w:t>
      </w:r>
      <w:r>
        <w:rPr>
          <w:color w:val="010202"/>
          <w:w w:val="115"/>
        </w:rPr>
        <w:t>among</w:t>
      </w:r>
      <w:r>
        <w:rPr>
          <w:color w:val="010202"/>
          <w:spacing w:val="-5"/>
          <w:w w:val="115"/>
        </w:rPr>
        <w:t> </w:t>
      </w:r>
      <w:r>
        <w:rPr>
          <w:color w:val="010202"/>
          <w:w w:val="115"/>
        </w:rPr>
        <w:t>many</w:t>
      </w:r>
      <w:r>
        <w:rPr>
          <w:color w:val="010202"/>
          <w:spacing w:val="-5"/>
          <w:w w:val="115"/>
        </w:rPr>
        <w:t> </w:t>
      </w:r>
      <w:r>
        <w:rPr>
          <w:color w:val="010202"/>
          <w:w w:val="115"/>
        </w:rPr>
        <w:t>others in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mountain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range.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Psychological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motivations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of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extreme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com- plexity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inﬂuenced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this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choice,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but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above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all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we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must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emphasize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the </w:t>
      </w:r>
      <w:r>
        <w:rPr>
          <w:rFonts w:ascii="Palatino Linotype" w:hAnsi="Palatino Linotype"/>
          <w:b/>
          <w:i/>
          <w:color w:val="010202"/>
          <w:w w:val="115"/>
        </w:rPr>
        <w:t>interaction</w:t>
      </w:r>
      <w:r>
        <w:rPr>
          <w:rFonts w:ascii="Palatino Linotype" w:hAnsi="Palatino Linotype"/>
          <w:b/>
          <w:i/>
          <w:color w:val="010202"/>
          <w:spacing w:val="-3"/>
          <w:w w:val="115"/>
        </w:rPr>
        <w:t> </w:t>
      </w:r>
      <w:r>
        <w:rPr>
          <w:color w:val="010202"/>
          <w:w w:val="115"/>
        </w:rPr>
        <w:t>between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chosen</w:t>
      </w:r>
      <w:r>
        <w:rPr>
          <w:rFonts w:ascii="Palatino Linotype" w:hAnsi="Palatino Linotype"/>
          <w:b/>
          <w:i/>
          <w:color w:val="010202"/>
          <w:spacing w:val="-4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hill</w:t>
      </w:r>
      <w:r>
        <w:rPr>
          <w:rFonts w:ascii="Palatino Linotype" w:hAnsi="Palatino Linotype"/>
          <w:b/>
          <w:i/>
          <w:color w:val="010202"/>
          <w:spacing w:val="-3"/>
          <w:w w:val="115"/>
        </w:rPr>
        <w:t> </w:t>
      </w:r>
      <w:r>
        <w:rPr>
          <w:color w:val="010202"/>
          <w:w w:val="115"/>
        </w:rPr>
        <w:t>and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fact</w:t>
      </w:r>
      <w:r>
        <w:rPr>
          <w:rFonts w:ascii="Palatino Linotype" w:hAnsi="Palatino Linotype"/>
          <w:b/>
          <w:i/>
          <w:color w:val="010202"/>
          <w:spacing w:val="-4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of</w:t>
      </w:r>
      <w:r>
        <w:rPr>
          <w:rFonts w:ascii="Palatino Linotype" w:hAnsi="Palatino Linotype"/>
          <w:b/>
          <w:i/>
          <w:color w:val="010202"/>
          <w:spacing w:val="-4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choosing,</w:t>
      </w:r>
      <w:r>
        <w:rPr>
          <w:rFonts w:ascii="Palatino Linotype" w:hAnsi="Palatino Linotype"/>
          <w:b/>
          <w:i/>
          <w:color w:val="010202"/>
          <w:spacing w:val="-3"/>
          <w:w w:val="115"/>
        </w:rPr>
        <w:t> </w:t>
      </w:r>
      <w:r>
        <w:rPr>
          <w:color w:val="010202"/>
          <w:w w:val="115"/>
        </w:rPr>
        <w:t>be- cause</w:t>
      </w:r>
      <w:r>
        <w:rPr>
          <w:color w:val="010202"/>
          <w:spacing w:val="9"/>
          <w:w w:val="115"/>
        </w:rPr>
        <w:t> </w:t>
      </w:r>
      <w:r>
        <w:rPr>
          <w:color w:val="010202"/>
          <w:w w:val="115"/>
        </w:rPr>
        <w:t>this</w:t>
      </w:r>
      <w:r>
        <w:rPr>
          <w:color w:val="010202"/>
          <w:spacing w:val="10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interaction</w:t>
      </w:r>
      <w:r>
        <w:rPr>
          <w:rFonts w:ascii="Palatino Linotype" w:hAnsi="Palatino Linotype"/>
          <w:b/>
          <w:i/>
          <w:color w:val="010202"/>
          <w:spacing w:val="3"/>
          <w:w w:val="115"/>
        </w:rPr>
        <w:t> </w:t>
      </w:r>
      <w:r>
        <w:rPr>
          <w:color w:val="010202"/>
          <w:w w:val="115"/>
        </w:rPr>
        <w:t>precisely</w:t>
      </w:r>
      <w:r>
        <w:rPr>
          <w:color w:val="010202"/>
          <w:spacing w:val="10"/>
          <w:w w:val="115"/>
        </w:rPr>
        <w:t> </w:t>
      </w:r>
      <w:r>
        <w:rPr>
          <w:color w:val="010202"/>
          <w:w w:val="115"/>
        </w:rPr>
        <w:t>converts</w:t>
      </w:r>
      <w:r>
        <w:rPr>
          <w:color w:val="010202"/>
          <w:spacing w:val="10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9"/>
          <w:w w:val="115"/>
        </w:rPr>
        <w:t> </w:t>
      </w:r>
      <w:r>
        <w:rPr>
          <w:color w:val="010202"/>
          <w:w w:val="115"/>
        </w:rPr>
        <w:t>preferred</w:t>
      </w:r>
      <w:r>
        <w:rPr>
          <w:color w:val="010202"/>
          <w:spacing w:val="10"/>
          <w:w w:val="115"/>
        </w:rPr>
        <w:t> </w:t>
      </w:r>
      <w:r>
        <w:rPr>
          <w:color w:val="010202"/>
          <w:w w:val="115"/>
        </w:rPr>
        <w:t>hill</w:t>
      </w:r>
      <w:r>
        <w:rPr>
          <w:color w:val="010202"/>
          <w:spacing w:val="10"/>
          <w:w w:val="115"/>
        </w:rPr>
        <w:t> </w:t>
      </w:r>
      <w:r>
        <w:rPr>
          <w:color w:val="010202"/>
          <w:w w:val="115"/>
        </w:rPr>
        <w:t>into</w:t>
      </w:r>
      <w:r>
        <w:rPr>
          <w:color w:val="010202"/>
          <w:spacing w:val="10"/>
          <w:w w:val="115"/>
        </w:rPr>
        <w:t> </w:t>
      </w:r>
      <w:r>
        <w:rPr>
          <w:color w:val="010202"/>
          <w:spacing w:val="-10"/>
          <w:w w:val="115"/>
        </w:rPr>
        <w:t>a</w:t>
      </w:r>
    </w:p>
    <w:p>
      <w:pPr>
        <w:pStyle w:val="Heading1"/>
        <w:spacing w:line="227" w:lineRule="exact"/>
      </w:pPr>
      <w:r>
        <w:rPr>
          <w:color w:val="010202"/>
          <w:w w:val="110"/>
        </w:rPr>
        <w:t>personal</w:t>
      </w:r>
      <w:r>
        <w:rPr>
          <w:color w:val="010202"/>
          <w:spacing w:val="-11"/>
          <w:w w:val="110"/>
        </w:rPr>
        <w:t> </w:t>
      </w:r>
      <w:r>
        <w:rPr>
          <w:color w:val="010202"/>
          <w:spacing w:val="-2"/>
          <w:w w:val="110"/>
        </w:rPr>
        <w:t>psychoregion.</w:t>
      </w:r>
    </w:p>
    <w:p>
      <w:pPr>
        <w:pStyle w:val="BodyText"/>
        <w:spacing w:line="232" w:lineRule="auto" w:before="3"/>
        <w:ind w:right="151" w:firstLine="246"/>
      </w:pPr>
      <w:r>
        <w:rPr>
          <w:color w:val="010202"/>
          <w:w w:val="115"/>
        </w:rPr>
        <w:t>Perhaps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another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person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prefers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another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hill,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but,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out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of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a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whole landscape of hills, for me, the chosen hill is</w:t>
      </w:r>
      <w:r>
        <w:rPr>
          <w:color w:val="010202"/>
          <w:spacing w:val="-1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diﬀerent,</w:t>
      </w:r>
      <w:r>
        <w:rPr>
          <w:rFonts w:ascii="Palatino Linotype" w:hAnsi="Palatino Linotype"/>
          <w:b/>
          <w:i/>
          <w:color w:val="010202"/>
          <w:spacing w:val="-7"/>
          <w:w w:val="115"/>
        </w:rPr>
        <w:t> </w:t>
      </w:r>
      <w:r>
        <w:rPr>
          <w:color w:val="010202"/>
          <w:w w:val="115"/>
        </w:rPr>
        <w:t>it </w:t>
      </w:r>
      <w:r>
        <w:rPr>
          <w:rFonts w:ascii="Palatino Linotype" w:hAnsi="Palatino Linotype"/>
          <w:b/>
          <w:i/>
          <w:color w:val="010202"/>
          <w:w w:val="115"/>
        </w:rPr>
        <w:t>stands</w:t>
      </w:r>
      <w:r>
        <w:rPr>
          <w:rFonts w:ascii="Palatino Linotype" w:hAnsi="Palatino Linotype"/>
          <w:b/>
          <w:i/>
          <w:color w:val="010202"/>
          <w:spacing w:val="-7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out </w:t>
      </w:r>
      <w:r>
        <w:rPr>
          <w:color w:val="010202"/>
          <w:w w:val="115"/>
        </w:rPr>
        <w:t>in</w:t>
      </w:r>
      <w:r>
        <w:rPr>
          <w:color w:val="010202"/>
          <w:w w:val="115"/>
        </w:rPr>
        <w:t> some</w:t>
      </w:r>
      <w:r>
        <w:rPr>
          <w:color w:val="010202"/>
          <w:w w:val="115"/>
        </w:rPr>
        <w:t> mysterious</w:t>
      </w:r>
      <w:r>
        <w:rPr>
          <w:color w:val="010202"/>
          <w:w w:val="115"/>
        </w:rPr>
        <w:t> way,</w:t>
      </w:r>
      <w:r>
        <w:rPr>
          <w:color w:val="010202"/>
          <w:w w:val="115"/>
        </w:rPr>
        <w:t> it</w:t>
      </w:r>
      <w:r>
        <w:rPr>
          <w:color w:val="010202"/>
          <w:w w:val="115"/>
        </w:rPr>
        <w:t> acquires</w:t>
      </w:r>
      <w:r>
        <w:rPr>
          <w:color w:val="010202"/>
          <w:w w:val="115"/>
        </w:rPr>
        <w:t> an</w:t>
      </w:r>
      <w:r>
        <w:rPr>
          <w:color w:val="010202"/>
          <w:w w:val="115"/>
        </w:rPr>
        <w:t> enhancement</w:t>
      </w:r>
      <w:r>
        <w:rPr>
          <w:color w:val="010202"/>
          <w:w w:val="115"/>
        </w:rPr>
        <w:t> that</w:t>
      </w:r>
      <w:r>
        <w:rPr>
          <w:color w:val="010202"/>
          <w:w w:val="115"/>
        </w:rPr>
        <w:t> trans- forms</w:t>
      </w:r>
      <w:r>
        <w:rPr>
          <w:color w:val="010202"/>
          <w:w w:val="115"/>
        </w:rPr>
        <w:t> it</w:t>
      </w:r>
      <w:r>
        <w:rPr>
          <w:color w:val="010202"/>
          <w:w w:val="115"/>
        </w:rPr>
        <w:t> into</w:t>
      </w:r>
      <w:r>
        <w:rPr>
          <w:color w:val="010202"/>
          <w:w w:val="115"/>
        </w:rPr>
        <w:t> an</w:t>
      </w:r>
      <w:r>
        <w:rPr>
          <w:color w:val="010202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object</w:t>
      </w:r>
      <w:r>
        <w:rPr>
          <w:rFonts w:ascii="Palatino Linotype" w:hAnsi="Palatino Linotype"/>
          <w:b/>
          <w:i/>
          <w:color w:val="010202"/>
          <w:spacing w:val="-5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of</w:t>
      </w:r>
      <w:r>
        <w:rPr>
          <w:rFonts w:ascii="Palatino Linotype" w:hAnsi="Palatino Linotype"/>
          <w:b/>
          <w:i/>
          <w:color w:val="010202"/>
          <w:spacing w:val="-5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appreciation,</w:t>
      </w:r>
      <w:r>
        <w:rPr>
          <w:rFonts w:ascii="Palatino Linotype" w:hAnsi="Palatino Linotype"/>
          <w:b/>
          <w:i/>
          <w:color w:val="010202"/>
          <w:spacing w:val="-4"/>
          <w:w w:val="115"/>
        </w:rPr>
        <w:t> </w:t>
      </w:r>
      <w:r>
        <w:rPr>
          <w:color w:val="010202"/>
          <w:w w:val="115"/>
        </w:rPr>
        <w:t>into</w:t>
      </w:r>
      <w:r>
        <w:rPr>
          <w:color w:val="010202"/>
          <w:w w:val="115"/>
        </w:rPr>
        <w:t> a</w:t>
      </w:r>
      <w:r>
        <w:rPr>
          <w:color w:val="010202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personal</w:t>
      </w:r>
      <w:r>
        <w:rPr>
          <w:rFonts w:ascii="Palatino Linotype" w:hAnsi="Palatino Linotype"/>
          <w:b/>
          <w:i/>
          <w:color w:val="010202"/>
          <w:spacing w:val="-5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psychore- gion.</w:t>
      </w:r>
      <w:r>
        <w:rPr>
          <w:rFonts w:ascii="Palatino Linotype" w:hAnsi="Palatino Linotype"/>
          <w:b/>
          <w:i/>
          <w:color w:val="010202"/>
          <w:spacing w:val="-7"/>
          <w:w w:val="115"/>
        </w:rPr>
        <w:t> </w:t>
      </w:r>
      <w:r>
        <w:rPr>
          <w:color w:val="010202"/>
          <w:w w:val="115"/>
        </w:rPr>
        <w:t>Personal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psychoregions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are,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then,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as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many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sites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one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chooses for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motives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of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telluric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interaction,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from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a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“lovers’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corner,”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a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ﬂeeting transit, to a “home” in which one is to live for many years.</w:t>
      </w:r>
    </w:p>
    <w:p>
      <w:pPr>
        <w:pStyle w:val="BodyText"/>
        <w:spacing w:line="252" w:lineRule="auto" w:before="16"/>
        <w:ind w:right="151" w:firstLine="246"/>
      </w:pPr>
      <w:r>
        <w:rPr>
          <w:color w:val="010202"/>
          <w:w w:val="115"/>
        </w:rPr>
        <w:t>On the other hand, a social psychoregion is a site that has been chosen on the basis of communal or collective psychological moti- vations.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E.g.,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a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place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that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exerts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a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certain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“charm”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on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more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than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one person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is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a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“social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psychoregion.”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“cave”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chosen,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among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many others,</w:t>
      </w:r>
      <w:r>
        <w:rPr>
          <w:color w:val="010202"/>
          <w:w w:val="115"/>
        </w:rPr>
        <w:t> by</w:t>
      </w:r>
      <w:r>
        <w:rPr>
          <w:color w:val="010202"/>
          <w:w w:val="115"/>
        </w:rPr>
        <w:t> a</w:t>
      </w:r>
      <w:r>
        <w:rPr>
          <w:color w:val="010202"/>
          <w:w w:val="115"/>
        </w:rPr>
        <w:t> tribe</w:t>
      </w:r>
      <w:r>
        <w:rPr>
          <w:color w:val="010202"/>
          <w:w w:val="115"/>
        </w:rPr>
        <w:t> as</w:t>
      </w:r>
      <w:r>
        <w:rPr>
          <w:color w:val="010202"/>
          <w:w w:val="115"/>
        </w:rPr>
        <w:t> a</w:t>
      </w:r>
      <w:r>
        <w:rPr>
          <w:color w:val="010202"/>
          <w:w w:val="115"/>
        </w:rPr>
        <w:t> communal</w:t>
      </w:r>
      <w:r>
        <w:rPr>
          <w:color w:val="010202"/>
          <w:w w:val="115"/>
        </w:rPr>
        <w:t> habitat</w:t>
      </w:r>
      <w:r>
        <w:rPr>
          <w:color w:val="010202"/>
          <w:w w:val="115"/>
        </w:rPr>
        <w:t> is</w:t>
      </w:r>
      <w:r>
        <w:rPr>
          <w:color w:val="010202"/>
          <w:w w:val="115"/>
        </w:rPr>
        <w:t> also</w:t>
      </w:r>
      <w:r>
        <w:rPr>
          <w:color w:val="010202"/>
          <w:w w:val="115"/>
        </w:rPr>
        <w:t> a</w:t>
      </w:r>
      <w:r>
        <w:rPr>
          <w:color w:val="010202"/>
          <w:w w:val="115"/>
        </w:rPr>
        <w:t> social</w:t>
      </w:r>
      <w:r>
        <w:rPr>
          <w:color w:val="010202"/>
          <w:w w:val="115"/>
        </w:rPr>
        <w:t> psychore- gion unless this choice was motivated exclusively out of necessity.</w:t>
      </w:r>
    </w:p>
    <w:p>
      <w:pPr>
        <w:pStyle w:val="BodyText"/>
        <w:spacing w:before="160"/>
        <w:ind w:left="0"/>
        <w:jc w:val="left"/>
      </w:pPr>
    </w:p>
    <w:p>
      <w:pPr>
        <w:pStyle w:val="BodyText"/>
        <w:spacing w:before="1"/>
        <w:ind w:left="5" w:right="20"/>
        <w:jc w:val="center"/>
      </w:pPr>
      <w:r>
        <w:rPr>
          <w:color w:val="010202"/>
          <w:spacing w:val="-5"/>
        </w:rPr>
        <w:t>998</w:t>
      </w:r>
    </w:p>
    <w:p>
      <w:pPr>
        <w:pStyle w:val="BodyText"/>
        <w:spacing w:after="0"/>
        <w:jc w:val="center"/>
        <w:sectPr>
          <w:pgSz w:w="8640" w:h="12960"/>
          <w:pgMar w:top="1180" w:bottom="280" w:left="1080" w:right="1080"/>
        </w:sectPr>
      </w:pPr>
    </w:p>
    <w:p>
      <w:pPr>
        <w:pStyle w:val="BodyText"/>
        <w:spacing w:line="237" w:lineRule="auto" w:before="93"/>
        <w:ind w:right="150" w:firstLine="24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79456">
                <wp:simplePos x="0" y="0"/>
                <wp:positionH relativeFrom="page">
                  <wp:posOffset>0</wp:posOffset>
                </wp:positionH>
                <wp:positionV relativeFrom="page">
                  <wp:posOffset>195935</wp:posOffset>
                </wp:positionV>
                <wp:extent cx="5486400" cy="783780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486400" cy="78378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 h="7837805">
                              <a:moveTo>
                                <a:pt x="5486400" y="0"/>
                              </a:moveTo>
                              <a:lnTo>
                                <a:pt x="0" y="0"/>
                              </a:lnTo>
                              <a:lnTo>
                                <a:pt x="0" y="7837728"/>
                              </a:lnTo>
                              <a:lnTo>
                                <a:pt x="5486400" y="7837728"/>
                              </a:lnTo>
                              <a:lnTo>
                                <a:pt x="5486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F4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15.428pt;width:432pt;height:617.144pt;mso-position-horizontal-relative:page;mso-position-vertical-relative:page;z-index:-15937024" id="docshape8" filled="true" fillcolor="#faf4e8" stroked="false">
                <v:fill type="solid"/>
                <w10:wrap type="none"/>
              </v:rect>
            </w:pict>
          </mc:Fallback>
        </mc:AlternateContent>
      </w:r>
      <w:r>
        <w:rPr>
          <w:color w:val="010202"/>
          <w:w w:val="115"/>
        </w:rPr>
        <w:t>In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antiquity,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sites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on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which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cities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were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erected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were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chosen for</w:t>
      </w:r>
      <w:r>
        <w:rPr>
          <w:color w:val="010202"/>
          <w:w w:val="115"/>
        </w:rPr>
        <w:t> transcendental,</w:t>
      </w:r>
      <w:r>
        <w:rPr>
          <w:color w:val="010202"/>
          <w:w w:val="115"/>
        </w:rPr>
        <w:t> religious,</w:t>
      </w:r>
      <w:r>
        <w:rPr>
          <w:color w:val="010202"/>
          <w:w w:val="115"/>
        </w:rPr>
        <w:t> or</w:t>
      </w:r>
      <w:r>
        <w:rPr>
          <w:color w:val="010202"/>
          <w:w w:val="115"/>
        </w:rPr>
        <w:t> esoteric</w:t>
      </w:r>
      <w:r>
        <w:rPr>
          <w:color w:val="010202"/>
          <w:w w:val="115"/>
        </w:rPr>
        <w:t> reasons.</w:t>
      </w:r>
      <w:r>
        <w:rPr>
          <w:color w:val="010202"/>
          <w:w w:val="115"/>
        </w:rPr>
        <w:t> Nowadays,</w:t>
      </w:r>
      <w:r>
        <w:rPr>
          <w:color w:val="010202"/>
          <w:w w:val="115"/>
        </w:rPr>
        <w:t> hu- manity</w:t>
      </w:r>
      <w:r>
        <w:rPr>
          <w:color w:val="010202"/>
          <w:w w:val="115"/>
        </w:rPr>
        <w:t> inhabits</w:t>
      </w:r>
      <w:r>
        <w:rPr>
          <w:color w:val="010202"/>
          <w:w w:val="115"/>
        </w:rPr>
        <w:t> large</w:t>
      </w:r>
      <w:r>
        <w:rPr>
          <w:color w:val="010202"/>
          <w:w w:val="115"/>
        </w:rPr>
        <w:t> cities</w:t>
      </w:r>
      <w:r>
        <w:rPr>
          <w:color w:val="010202"/>
          <w:w w:val="115"/>
        </w:rPr>
        <w:t> that</w:t>
      </w:r>
      <w:r>
        <w:rPr>
          <w:color w:val="010202"/>
          <w:w w:val="115"/>
        </w:rPr>
        <w:t> are</w:t>
      </w:r>
      <w:r>
        <w:rPr>
          <w:color w:val="010202"/>
          <w:w w:val="115"/>
        </w:rPr>
        <w:t> also</w:t>
      </w:r>
      <w:r>
        <w:rPr>
          <w:color w:val="010202"/>
          <w:w w:val="115"/>
        </w:rPr>
        <w:t> collective</w:t>
      </w:r>
      <w:r>
        <w:rPr>
          <w:color w:val="010202"/>
          <w:w w:val="115"/>
        </w:rPr>
        <w:t> psychoregions because,</w:t>
      </w:r>
      <w:r>
        <w:rPr>
          <w:color w:val="010202"/>
          <w:w w:val="115"/>
        </w:rPr>
        <w:t> although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current</w:t>
      </w:r>
      <w:r>
        <w:rPr>
          <w:color w:val="010202"/>
          <w:w w:val="115"/>
        </w:rPr>
        <w:t> citizens </w:t>
      </w:r>
      <w:r>
        <w:rPr>
          <w:rFonts w:ascii="Palatino Linotype" w:hAnsi="Palatino Linotype"/>
          <w:b/>
          <w:i/>
          <w:color w:val="010202"/>
          <w:w w:val="115"/>
        </w:rPr>
        <w:t>have</w:t>
      </w:r>
      <w:r>
        <w:rPr>
          <w:rFonts w:ascii="Palatino Linotype" w:hAnsi="Palatino Linotype"/>
          <w:b/>
          <w:i/>
          <w:color w:val="010202"/>
          <w:w w:val="115"/>
        </w:rPr>
        <w:t> not</w:t>
      </w:r>
      <w:r>
        <w:rPr>
          <w:rFonts w:ascii="Palatino Linotype" w:hAnsi="Palatino Linotype"/>
          <w:b/>
          <w:i/>
          <w:color w:val="010202"/>
          <w:w w:val="115"/>
        </w:rPr>
        <w:t> chosen</w:t>
      </w:r>
      <w:r>
        <w:rPr>
          <w:rFonts w:ascii="Palatino Linotype" w:hAnsi="Palatino Linotype"/>
          <w:b/>
          <w:i/>
          <w:color w:val="010202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w w:val="115"/>
        </w:rPr>
        <w:t> psy- choregion,</w:t>
      </w:r>
      <w:r>
        <w:rPr>
          <w:color w:val="010202"/>
          <w:w w:val="115"/>
        </w:rPr>
        <w:t> their</w:t>
      </w:r>
      <w:r>
        <w:rPr>
          <w:color w:val="010202"/>
          <w:w w:val="115"/>
        </w:rPr>
        <w:t> ancestors</w:t>
      </w:r>
      <w:r>
        <w:rPr>
          <w:color w:val="010202"/>
          <w:w w:val="115"/>
        </w:rPr>
        <w:t> have</w:t>
      </w:r>
      <w:r>
        <w:rPr>
          <w:color w:val="010202"/>
          <w:w w:val="115"/>
        </w:rPr>
        <w:t> done</w:t>
      </w:r>
      <w:r>
        <w:rPr>
          <w:color w:val="010202"/>
          <w:w w:val="115"/>
        </w:rPr>
        <w:t> so</w:t>
      </w:r>
      <w:r>
        <w:rPr>
          <w:color w:val="010202"/>
          <w:w w:val="115"/>
        </w:rPr>
        <w:t> at</w:t>
      </w:r>
      <w:r>
        <w:rPr>
          <w:color w:val="010202"/>
          <w:w w:val="115"/>
        </w:rPr>
        <w:t> some</w:t>
      </w:r>
      <w:r>
        <w:rPr>
          <w:color w:val="010202"/>
          <w:w w:val="115"/>
        </w:rPr>
        <w:t> point</w:t>
      </w:r>
      <w:r>
        <w:rPr>
          <w:color w:val="010202"/>
          <w:w w:val="115"/>
        </w:rPr>
        <w:t> when,</w:t>
      </w:r>
      <w:r>
        <w:rPr>
          <w:color w:val="010202"/>
          <w:w w:val="115"/>
        </w:rPr>
        <w:t> for certain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motivations,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they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decided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that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this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was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preferred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place, the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exact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site,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on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which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city</w:t>
      </w:r>
      <w:r>
        <w:rPr>
          <w:color w:val="010202"/>
          <w:spacing w:val="-5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should</w:t>
      </w:r>
      <w:r>
        <w:rPr>
          <w:rFonts w:ascii="Palatino Linotype" w:hAnsi="Palatino Linotype"/>
          <w:b/>
          <w:i/>
          <w:color w:val="010202"/>
          <w:spacing w:val="-12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be</w:t>
      </w:r>
      <w:r>
        <w:rPr>
          <w:rFonts w:ascii="Palatino Linotype" w:hAnsi="Palatino Linotype"/>
          <w:b/>
          <w:i/>
          <w:color w:val="010202"/>
          <w:spacing w:val="-11"/>
          <w:w w:val="115"/>
        </w:rPr>
        <w:t> </w:t>
      </w:r>
      <w:r>
        <w:rPr>
          <w:color w:val="010202"/>
          <w:w w:val="115"/>
        </w:rPr>
        <w:t>erected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and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4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founda- tion</w:t>
      </w:r>
      <w:r>
        <w:rPr>
          <w:rFonts w:ascii="Palatino Linotype" w:hAnsi="Palatino Linotype"/>
          <w:b/>
          <w:i/>
          <w:color w:val="010202"/>
          <w:spacing w:val="-2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stone</w:t>
      </w:r>
      <w:r>
        <w:rPr>
          <w:rFonts w:ascii="Palatino Linotype" w:hAnsi="Palatino Linotype"/>
          <w:b/>
          <w:i/>
          <w:color w:val="010202"/>
          <w:spacing w:val="-2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laid.</w:t>
      </w:r>
      <w:r>
        <w:rPr>
          <w:rFonts w:ascii="Palatino Linotype" w:hAnsi="Palatino Linotype"/>
          <w:b/>
          <w:i/>
          <w:color w:val="010202"/>
          <w:spacing w:val="-1"/>
          <w:w w:val="115"/>
        </w:rPr>
        <w:t> </w:t>
      </w:r>
      <w:r>
        <w:rPr>
          <w:color w:val="010202"/>
          <w:w w:val="115"/>
        </w:rPr>
        <w:t>It</w:t>
      </w:r>
      <w:r>
        <w:rPr>
          <w:color w:val="010202"/>
          <w:w w:val="115"/>
        </w:rPr>
        <w:t> is</w:t>
      </w:r>
      <w:r>
        <w:rPr>
          <w:color w:val="010202"/>
          <w:w w:val="115"/>
        </w:rPr>
        <w:t> evident,</w:t>
      </w:r>
      <w:r>
        <w:rPr>
          <w:color w:val="010202"/>
          <w:w w:val="115"/>
        </w:rPr>
        <w:t> then,</w:t>
      </w:r>
      <w:r>
        <w:rPr>
          <w:color w:val="010202"/>
          <w:w w:val="115"/>
        </w:rPr>
        <w:t> that</w:t>
      </w:r>
      <w:r>
        <w:rPr>
          <w:color w:val="010202"/>
          <w:w w:val="115"/>
        </w:rPr>
        <w:t> every</w:t>
      </w:r>
      <w:r>
        <w:rPr>
          <w:color w:val="010202"/>
          <w:w w:val="115"/>
        </w:rPr>
        <w:t> city</w:t>
      </w:r>
      <w:r>
        <w:rPr>
          <w:color w:val="010202"/>
          <w:w w:val="115"/>
        </w:rPr>
        <w:t> has</w:t>
      </w:r>
      <w:r>
        <w:rPr>
          <w:color w:val="010202"/>
          <w:w w:val="115"/>
        </w:rPr>
        <w:t> once</w:t>
      </w:r>
      <w:r>
        <w:rPr>
          <w:color w:val="010202"/>
          <w:w w:val="115"/>
        </w:rPr>
        <w:t> been</w:t>
      </w:r>
      <w:r>
        <w:rPr>
          <w:color w:val="010202"/>
          <w:w w:val="115"/>
        </w:rPr>
        <w:t> a </w:t>
      </w:r>
      <w:r>
        <w:rPr>
          <w:rFonts w:ascii="Palatino Linotype" w:hAnsi="Palatino Linotype"/>
          <w:b/>
          <w:i/>
          <w:color w:val="010202"/>
          <w:w w:val="115"/>
        </w:rPr>
        <w:t>primordial</w:t>
      </w:r>
      <w:r>
        <w:rPr>
          <w:rFonts w:ascii="Palatino Linotype" w:hAnsi="Palatino Linotype"/>
          <w:b/>
          <w:i/>
          <w:color w:val="010202"/>
          <w:w w:val="115"/>
        </w:rPr>
        <w:t> psychoregion,</w:t>
      </w:r>
      <w:r>
        <w:rPr>
          <w:rFonts w:ascii="Palatino Linotype" w:hAnsi="Palatino Linotype"/>
          <w:b/>
          <w:i/>
          <w:color w:val="010202"/>
          <w:w w:val="115"/>
        </w:rPr>
        <w:t> </w:t>
      </w:r>
      <w:r>
        <w:rPr>
          <w:color w:val="010202"/>
          <w:w w:val="115"/>
        </w:rPr>
        <w:t>chosen</w:t>
      </w:r>
      <w:r>
        <w:rPr>
          <w:color w:val="010202"/>
          <w:w w:val="115"/>
        </w:rPr>
        <w:t> by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“founders”</w:t>
      </w:r>
      <w:r>
        <w:rPr>
          <w:color w:val="010202"/>
          <w:w w:val="115"/>
        </w:rPr>
        <w:t> and</w:t>
      </w:r>
      <w:r>
        <w:rPr>
          <w:color w:val="010202"/>
          <w:w w:val="115"/>
        </w:rPr>
        <w:t> that</w:t>
      </w:r>
      <w:r>
        <w:rPr>
          <w:color w:val="010202"/>
          <w:w w:val="115"/>
        </w:rPr>
        <w:t> the same</w:t>
      </w:r>
      <w:r>
        <w:rPr>
          <w:color w:val="010202"/>
          <w:spacing w:val="-13"/>
          <w:w w:val="115"/>
        </w:rPr>
        <w:t> </w:t>
      </w:r>
      <w:r>
        <w:rPr>
          <w:color w:val="010202"/>
          <w:w w:val="115"/>
        </w:rPr>
        <w:t>must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have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occurred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with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“sacred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places,”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on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which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re- ligious</w:t>
      </w:r>
      <w:r>
        <w:rPr>
          <w:color w:val="010202"/>
          <w:w w:val="115"/>
        </w:rPr>
        <w:t> temples</w:t>
      </w:r>
      <w:r>
        <w:rPr>
          <w:color w:val="010202"/>
          <w:w w:val="115"/>
        </w:rPr>
        <w:t> are</w:t>
      </w:r>
      <w:r>
        <w:rPr>
          <w:color w:val="010202"/>
          <w:w w:val="115"/>
        </w:rPr>
        <w:t> erected,</w:t>
      </w:r>
      <w:r>
        <w:rPr>
          <w:color w:val="010202"/>
          <w:w w:val="115"/>
        </w:rPr>
        <w:t> which</w:t>
      </w:r>
      <w:r>
        <w:rPr>
          <w:color w:val="010202"/>
          <w:w w:val="115"/>
        </w:rPr>
        <w:t> were</w:t>
      </w:r>
      <w:r>
        <w:rPr>
          <w:color w:val="010202"/>
          <w:w w:val="115"/>
        </w:rPr>
        <w:t> also</w:t>
      </w:r>
      <w:r>
        <w:rPr>
          <w:color w:val="010202"/>
          <w:w w:val="115"/>
        </w:rPr>
        <w:t> selected</w:t>
      </w:r>
      <w:r>
        <w:rPr>
          <w:color w:val="010202"/>
          <w:w w:val="115"/>
        </w:rPr>
        <w:t> at</w:t>
      </w:r>
      <w:r>
        <w:rPr>
          <w:color w:val="010202"/>
          <w:w w:val="115"/>
        </w:rPr>
        <w:t> some</w:t>
      </w:r>
      <w:r>
        <w:rPr>
          <w:color w:val="010202"/>
          <w:w w:val="115"/>
        </w:rPr>
        <w:t> pri- mordial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time.</w:t>
      </w:r>
    </w:p>
    <w:p>
      <w:pPr>
        <w:pStyle w:val="BodyText"/>
        <w:spacing w:line="237" w:lineRule="auto" w:before="19"/>
        <w:ind w:right="151" w:firstLine="246"/>
      </w:pPr>
      <w:r>
        <w:rPr>
          <w:color w:val="010202"/>
          <w:w w:val="115"/>
        </w:rPr>
        <w:t>In</w:t>
      </w:r>
      <w:r>
        <w:rPr>
          <w:color w:val="010202"/>
          <w:w w:val="115"/>
        </w:rPr>
        <w:t> a</w:t>
      </w:r>
      <w:r>
        <w:rPr>
          <w:color w:val="010202"/>
          <w:w w:val="115"/>
        </w:rPr>
        <w:t> city</w:t>
      </w:r>
      <w:r>
        <w:rPr>
          <w:color w:val="010202"/>
          <w:w w:val="115"/>
        </w:rPr>
        <w:t> with</w:t>
      </w:r>
      <w:r>
        <w:rPr>
          <w:color w:val="010202"/>
          <w:w w:val="115"/>
        </w:rPr>
        <w:t> many</w:t>
      </w:r>
      <w:r>
        <w:rPr>
          <w:color w:val="010202"/>
          <w:w w:val="115"/>
        </w:rPr>
        <w:t> temples,</w:t>
      </w:r>
      <w:r>
        <w:rPr>
          <w:color w:val="010202"/>
          <w:w w:val="115"/>
        </w:rPr>
        <w:t> we</w:t>
      </w:r>
      <w:r>
        <w:rPr>
          <w:color w:val="010202"/>
          <w:w w:val="115"/>
        </w:rPr>
        <w:t> choose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one</w:t>
      </w:r>
      <w:r>
        <w:rPr>
          <w:color w:val="010202"/>
          <w:w w:val="115"/>
        </w:rPr>
        <w:t> that</w:t>
      </w:r>
      <w:r>
        <w:rPr>
          <w:color w:val="010202"/>
          <w:w w:val="115"/>
        </w:rPr>
        <w:t> we</w:t>
      </w:r>
      <w:r>
        <w:rPr>
          <w:color w:val="010202"/>
          <w:w w:val="115"/>
        </w:rPr>
        <w:t> like, which</w:t>
      </w:r>
      <w:r>
        <w:rPr>
          <w:color w:val="010202"/>
          <w:w w:val="115"/>
        </w:rPr>
        <w:t> constitutes,</w:t>
      </w:r>
      <w:r>
        <w:rPr>
          <w:color w:val="010202"/>
          <w:w w:val="115"/>
        </w:rPr>
        <w:t> for</w:t>
      </w:r>
      <w:r>
        <w:rPr>
          <w:color w:val="010202"/>
          <w:w w:val="115"/>
        </w:rPr>
        <w:t> us,</w:t>
      </w:r>
      <w:r>
        <w:rPr>
          <w:color w:val="010202"/>
          <w:w w:val="115"/>
        </w:rPr>
        <w:t> a</w:t>
      </w:r>
      <w:r>
        <w:rPr>
          <w:color w:val="010202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personal</w:t>
      </w:r>
      <w:r>
        <w:rPr>
          <w:rFonts w:ascii="Palatino Linotype" w:hAnsi="Palatino Linotype"/>
          <w:b/>
          <w:i/>
          <w:color w:val="010202"/>
          <w:w w:val="115"/>
        </w:rPr>
        <w:t> psychoregion.</w:t>
      </w:r>
      <w:r>
        <w:rPr>
          <w:rFonts w:ascii="Palatino Linotype" w:hAnsi="Palatino Linotype"/>
          <w:b/>
          <w:i/>
          <w:color w:val="010202"/>
          <w:w w:val="115"/>
        </w:rPr>
        <w:t> </w:t>
      </w:r>
      <w:r>
        <w:rPr>
          <w:color w:val="010202"/>
          <w:w w:val="115"/>
        </w:rPr>
        <w:t>But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place where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temple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is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located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has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been,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since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its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foundation,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a</w:t>
      </w:r>
      <w:r>
        <w:rPr>
          <w:color w:val="010202"/>
          <w:spacing w:val="-6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social psychoregion;</w:t>
      </w:r>
      <w:r>
        <w:rPr>
          <w:rFonts w:ascii="Palatino Linotype" w:hAnsi="Palatino Linotype"/>
          <w:b/>
          <w:i/>
          <w:color w:val="010202"/>
          <w:spacing w:val="-5"/>
          <w:w w:val="115"/>
        </w:rPr>
        <w:t> </w:t>
      </w:r>
      <w:r>
        <w:rPr>
          <w:color w:val="010202"/>
          <w:w w:val="115"/>
        </w:rPr>
        <w:t>and it still is, since many faithful who feel the same a</w:t>
      </w:r>
      <w:r>
        <w:rPr>
          <w:color w:val="010202"/>
          <w:spacing w:val="40"/>
          <w:w w:val="115"/>
        </w:rPr>
        <w:t> </w:t>
      </w:r>
      <w:r>
        <w:rPr>
          <w:color w:val="010202"/>
          <w:w w:val="115"/>
        </w:rPr>
        <w:t>raction</w:t>
      </w:r>
      <w:r>
        <w:rPr>
          <w:color w:val="010202"/>
          <w:w w:val="115"/>
        </w:rPr>
        <w:t> go</w:t>
      </w:r>
      <w:r>
        <w:rPr>
          <w:color w:val="010202"/>
          <w:w w:val="115"/>
        </w:rPr>
        <w:t> to</w:t>
      </w:r>
      <w:r>
        <w:rPr>
          <w:color w:val="010202"/>
          <w:w w:val="115"/>
        </w:rPr>
        <w:t> it.</w:t>
      </w:r>
      <w:r>
        <w:rPr>
          <w:color w:val="010202"/>
          <w:w w:val="115"/>
        </w:rPr>
        <w:t> As</w:t>
      </w:r>
      <w:r>
        <w:rPr>
          <w:color w:val="010202"/>
          <w:w w:val="115"/>
        </w:rPr>
        <w:t> usual,</w:t>
      </w:r>
      <w:r>
        <w:rPr>
          <w:color w:val="010202"/>
          <w:w w:val="115"/>
        </w:rPr>
        <w:t> we</w:t>
      </w:r>
      <w:r>
        <w:rPr>
          <w:color w:val="010202"/>
          <w:w w:val="115"/>
        </w:rPr>
        <w:t> refer</w:t>
      </w:r>
      <w:r>
        <w:rPr>
          <w:color w:val="010202"/>
          <w:w w:val="115"/>
        </w:rPr>
        <w:t> only</w:t>
      </w:r>
      <w:r>
        <w:rPr>
          <w:color w:val="010202"/>
          <w:w w:val="115"/>
        </w:rPr>
        <w:t> to</w:t>
      </w:r>
      <w:r>
        <w:rPr>
          <w:color w:val="010202"/>
          <w:w w:val="115"/>
        </w:rPr>
        <w:t> telluric</w:t>
      </w:r>
      <w:r>
        <w:rPr>
          <w:color w:val="010202"/>
          <w:w w:val="115"/>
        </w:rPr>
        <w:t> interactions and</w:t>
      </w:r>
      <w:r>
        <w:rPr>
          <w:color w:val="010202"/>
          <w:w w:val="115"/>
        </w:rPr>
        <w:t> discard</w:t>
      </w:r>
      <w:r>
        <w:rPr>
          <w:color w:val="010202"/>
          <w:w w:val="115"/>
        </w:rPr>
        <w:t> other</w:t>
      </w:r>
      <w:r>
        <w:rPr>
          <w:color w:val="010202"/>
          <w:w w:val="115"/>
        </w:rPr>
        <w:t> important</w:t>
      </w:r>
      <w:r>
        <w:rPr>
          <w:color w:val="010202"/>
          <w:w w:val="115"/>
        </w:rPr>
        <w:t> relationships,</w:t>
      </w:r>
      <w:r>
        <w:rPr>
          <w:color w:val="010202"/>
          <w:w w:val="115"/>
        </w:rPr>
        <w:t> but</w:t>
      </w:r>
      <w:r>
        <w:rPr>
          <w:color w:val="010202"/>
          <w:w w:val="115"/>
        </w:rPr>
        <w:t> of</w:t>
      </w:r>
      <w:r>
        <w:rPr>
          <w:color w:val="010202"/>
          <w:w w:val="115"/>
        </w:rPr>
        <w:t> a</w:t>
      </w:r>
      <w:r>
        <w:rPr>
          <w:color w:val="010202"/>
          <w:w w:val="115"/>
        </w:rPr>
        <w:t> psychological order,</w:t>
      </w:r>
      <w:r>
        <w:rPr>
          <w:color w:val="010202"/>
          <w:w w:val="115"/>
        </w:rPr>
        <w:t> such</w:t>
      </w:r>
      <w:r>
        <w:rPr>
          <w:color w:val="010202"/>
          <w:w w:val="115"/>
        </w:rPr>
        <w:t> as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“closeness”</w:t>
      </w:r>
      <w:r>
        <w:rPr>
          <w:color w:val="010202"/>
          <w:w w:val="115"/>
        </w:rPr>
        <w:t> or</w:t>
      </w:r>
      <w:r>
        <w:rPr>
          <w:color w:val="010202"/>
          <w:w w:val="115"/>
        </w:rPr>
        <w:t> “remoteness”</w:t>
      </w:r>
      <w:r>
        <w:rPr>
          <w:color w:val="010202"/>
          <w:w w:val="115"/>
        </w:rPr>
        <w:t> of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temple;</w:t>
      </w:r>
      <w:r>
        <w:rPr>
          <w:color w:val="010202"/>
          <w:w w:val="115"/>
        </w:rPr>
        <w:t> the worship</w:t>
      </w:r>
      <w:r>
        <w:rPr>
          <w:color w:val="010202"/>
          <w:w w:val="115"/>
        </w:rPr>
        <w:t> there</w:t>
      </w:r>
      <w:r>
        <w:rPr>
          <w:color w:val="010202"/>
          <w:w w:val="115"/>
        </w:rPr>
        <w:t> of</w:t>
      </w:r>
      <w:r>
        <w:rPr>
          <w:color w:val="010202"/>
          <w:w w:val="115"/>
        </w:rPr>
        <w:t> some</w:t>
      </w:r>
      <w:r>
        <w:rPr>
          <w:color w:val="010202"/>
          <w:w w:val="115"/>
        </w:rPr>
        <w:t> “advocation”</w:t>
      </w:r>
      <w:r>
        <w:rPr>
          <w:color w:val="010202"/>
          <w:w w:val="115"/>
        </w:rPr>
        <w:t> or</w:t>
      </w:r>
      <w:r>
        <w:rPr>
          <w:color w:val="010202"/>
          <w:w w:val="115"/>
        </w:rPr>
        <w:t> sacred</w:t>
      </w:r>
      <w:r>
        <w:rPr>
          <w:color w:val="010202"/>
          <w:w w:val="115"/>
        </w:rPr>
        <w:t> image;</w:t>
      </w:r>
      <w:r>
        <w:rPr>
          <w:color w:val="010202"/>
          <w:w w:val="115"/>
        </w:rPr>
        <w:t> any</w:t>
      </w:r>
      <w:r>
        <w:rPr>
          <w:color w:val="010202"/>
          <w:w w:val="115"/>
        </w:rPr>
        <w:t> need</w:t>
      </w:r>
      <w:r>
        <w:rPr>
          <w:color w:val="010202"/>
          <w:w w:val="115"/>
        </w:rPr>
        <w:t> or obligation;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etc.</w:t>
      </w:r>
    </w:p>
    <w:p>
      <w:pPr>
        <w:pStyle w:val="BodyText"/>
        <w:spacing w:line="252" w:lineRule="auto" w:before="12"/>
        <w:ind w:right="151" w:firstLine="246"/>
      </w:pPr>
      <w:r>
        <w:rPr>
          <w:color w:val="010202"/>
          <w:w w:val="115"/>
        </w:rPr>
        <w:t>Without</w:t>
      </w:r>
      <w:r>
        <w:rPr>
          <w:color w:val="010202"/>
          <w:w w:val="115"/>
        </w:rPr>
        <w:t> going</w:t>
      </w:r>
      <w:r>
        <w:rPr>
          <w:color w:val="010202"/>
          <w:w w:val="115"/>
        </w:rPr>
        <w:t> into</w:t>
      </w:r>
      <w:r>
        <w:rPr>
          <w:color w:val="010202"/>
          <w:w w:val="115"/>
        </w:rPr>
        <w:t> more</w:t>
      </w:r>
      <w:r>
        <w:rPr>
          <w:color w:val="010202"/>
          <w:w w:val="115"/>
        </w:rPr>
        <w:t> examples,</w:t>
      </w:r>
      <w:r>
        <w:rPr>
          <w:color w:val="010202"/>
          <w:w w:val="115"/>
        </w:rPr>
        <w:t> we</w:t>
      </w:r>
      <w:r>
        <w:rPr>
          <w:color w:val="010202"/>
          <w:w w:val="115"/>
        </w:rPr>
        <w:t> can</w:t>
      </w:r>
      <w:r>
        <w:rPr>
          <w:color w:val="010202"/>
          <w:w w:val="115"/>
        </w:rPr>
        <w:t> complete</w:t>
      </w:r>
      <w:r>
        <w:rPr>
          <w:color w:val="010202"/>
          <w:w w:val="115"/>
        </w:rPr>
        <w:t> this</w:t>
      </w:r>
      <w:r>
        <w:rPr>
          <w:color w:val="010202"/>
          <w:w w:val="115"/>
        </w:rPr>
        <w:t> con- cept</w:t>
      </w:r>
      <w:r>
        <w:rPr>
          <w:color w:val="010202"/>
          <w:w w:val="115"/>
        </w:rPr>
        <w:t> by</w:t>
      </w:r>
      <w:r>
        <w:rPr>
          <w:color w:val="010202"/>
          <w:w w:val="115"/>
        </w:rPr>
        <w:t> considering</w:t>
      </w:r>
      <w:r>
        <w:rPr>
          <w:color w:val="010202"/>
          <w:w w:val="115"/>
        </w:rPr>
        <w:t> that</w:t>
      </w:r>
      <w:r>
        <w:rPr>
          <w:color w:val="010202"/>
          <w:w w:val="115"/>
        </w:rPr>
        <w:t> nowadays,</w:t>
      </w:r>
      <w:r>
        <w:rPr>
          <w:color w:val="010202"/>
          <w:w w:val="115"/>
        </w:rPr>
        <w:t> due</w:t>
      </w:r>
      <w:r>
        <w:rPr>
          <w:color w:val="010202"/>
          <w:w w:val="115"/>
        </w:rPr>
        <w:t> to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demographic</w:t>
      </w:r>
      <w:r>
        <w:rPr>
          <w:color w:val="010202"/>
          <w:w w:val="115"/>
        </w:rPr>
        <w:t> </w:t>
      </w:r>
      <w:r>
        <w:rPr>
          <w:color w:val="010202"/>
          <w:w w:val="115"/>
        </w:rPr>
        <w:t>and material</w:t>
      </w:r>
      <w:r>
        <w:rPr>
          <w:color w:val="010202"/>
          <w:spacing w:val="-13"/>
          <w:w w:val="115"/>
        </w:rPr>
        <w:t> </w:t>
      </w:r>
      <w:r>
        <w:rPr>
          <w:color w:val="010202"/>
          <w:w w:val="115"/>
        </w:rPr>
        <w:t>expansion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of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civilization,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it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is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no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longer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common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to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choose a</w:t>
      </w:r>
      <w:r>
        <w:rPr>
          <w:color w:val="010202"/>
          <w:w w:val="115"/>
        </w:rPr>
        <w:t> social</w:t>
      </w:r>
      <w:r>
        <w:rPr>
          <w:color w:val="010202"/>
          <w:w w:val="115"/>
        </w:rPr>
        <w:t> psychoregion,</w:t>
      </w:r>
      <w:r>
        <w:rPr>
          <w:color w:val="010202"/>
          <w:w w:val="115"/>
        </w:rPr>
        <w:t> although</w:t>
      </w:r>
      <w:r>
        <w:rPr>
          <w:color w:val="010202"/>
          <w:w w:val="115"/>
        </w:rPr>
        <w:t> all</w:t>
      </w:r>
      <w:r>
        <w:rPr>
          <w:color w:val="010202"/>
          <w:w w:val="115"/>
        </w:rPr>
        <w:t> humanity</w:t>
      </w:r>
      <w:r>
        <w:rPr>
          <w:color w:val="010202"/>
          <w:w w:val="115"/>
        </w:rPr>
        <w:t> constantly</w:t>
      </w:r>
      <w:r>
        <w:rPr>
          <w:color w:val="010202"/>
          <w:w w:val="115"/>
        </w:rPr>
        <w:t> chooses personal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psychoregions.</w:t>
      </w:r>
    </w:p>
    <w:p>
      <w:pPr>
        <w:pStyle w:val="BodyText"/>
        <w:spacing w:line="252" w:lineRule="auto"/>
        <w:ind w:right="151" w:firstLine="246"/>
      </w:pPr>
      <w:r>
        <w:rPr>
          <w:color w:val="010202"/>
          <w:w w:val="110"/>
        </w:rPr>
        <w:t>But in antiquity there was a whole science for telluric selection and,</w:t>
      </w:r>
      <w:r>
        <w:rPr>
          <w:color w:val="010202"/>
          <w:spacing w:val="40"/>
          <w:w w:val="110"/>
        </w:rPr>
        <w:t> </w:t>
      </w:r>
      <w:r>
        <w:rPr>
          <w:color w:val="010202"/>
          <w:w w:val="110"/>
        </w:rPr>
        <w:t>in</w:t>
      </w:r>
      <w:r>
        <w:rPr>
          <w:color w:val="010202"/>
          <w:spacing w:val="40"/>
          <w:w w:val="110"/>
        </w:rPr>
        <w:t> </w:t>
      </w:r>
      <w:r>
        <w:rPr>
          <w:color w:val="010202"/>
          <w:w w:val="110"/>
        </w:rPr>
        <w:t>fact,</w:t>
      </w:r>
      <w:r>
        <w:rPr>
          <w:color w:val="010202"/>
          <w:spacing w:val="40"/>
          <w:w w:val="110"/>
        </w:rPr>
        <w:t> </w:t>
      </w:r>
      <w:r>
        <w:rPr>
          <w:color w:val="010202"/>
          <w:w w:val="110"/>
        </w:rPr>
        <w:t>the</w:t>
      </w:r>
      <w:r>
        <w:rPr>
          <w:color w:val="010202"/>
          <w:spacing w:val="40"/>
          <w:w w:val="110"/>
        </w:rPr>
        <w:t> </w:t>
      </w:r>
      <w:r>
        <w:rPr>
          <w:color w:val="010202"/>
          <w:w w:val="110"/>
        </w:rPr>
        <w:t>most</w:t>
      </w:r>
      <w:r>
        <w:rPr>
          <w:color w:val="010202"/>
          <w:spacing w:val="40"/>
          <w:w w:val="110"/>
        </w:rPr>
        <w:t> </w:t>
      </w:r>
      <w:r>
        <w:rPr>
          <w:color w:val="010202"/>
          <w:w w:val="110"/>
        </w:rPr>
        <w:t>ancient</w:t>
      </w:r>
      <w:r>
        <w:rPr>
          <w:color w:val="010202"/>
          <w:spacing w:val="40"/>
          <w:w w:val="110"/>
        </w:rPr>
        <w:t> </w:t>
      </w:r>
      <w:r>
        <w:rPr>
          <w:color w:val="010202"/>
          <w:w w:val="110"/>
        </w:rPr>
        <w:t>cities</w:t>
      </w:r>
      <w:r>
        <w:rPr>
          <w:color w:val="010202"/>
          <w:spacing w:val="40"/>
          <w:w w:val="110"/>
        </w:rPr>
        <w:t> </w:t>
      </w:r>
      <w:r>
        <w:rPr>
          <w:color w:val="010202"/>
          <w:w w:val="110"/>
        </w:rPr>
        <w:t>that</w:t>
      </w:r>
      <w:r>
        <w:rPr>
          <w:color w:val="010202"/>
          <w:spacing w:val="40"/>
          <w:w w:val="110"/>
        </w:rPr>
        <w:t> </w:t>
      </w:r>
      <w:r>
        <w:rPr>
          <w:color w:val="010202"/>
          <w:w w:val="110"/>
        </w:rPr>
        <w:t>have</w:t>
      </w:r>
      <w:r>
        <w:rPr>
          <w:color w:val="010202"/>
          <w:spacing w:val="40"/>
          <w:w w:val="110"/>
        </w:rPr>
        <w:t> </w:t>
      </w:r>
      <w:r>
        <w:rPr>
          <w:color w:val="010202"/>
          <w:w w:val="110"/>
        </w:rPr>
        <w:t>come</w:t>
      </w:r>
      <w:r>
        <w:rPr>
          <w:color w:val="010202"/>
          <w:spacing w:val="40"/>
          <w:w w:val="110"/>
        </w:rPr>
        <w:t> </w:t>
      </w:r>
      <w:r>
        <w:rPr>
          <w:color w:val="010202"/>
          <w:w w:val="110"/>
        </w:rPr>
        <w:t>down</w:t>
      </w:r>
      <w:r>
        <w:rPr>
          <w:color w:val="010202"/>
          <w:spacing w:val="40"/>
          <w:w w:val="110"/>
        </w:rPr>
        <w:t> </w:t>
      </w:r>
      <w:r>
        <w:rPr>
          <w:color w:val="010202"/>
          <w:w w:val="110"/>
        </w:rPr>
        <w:t>to</w:t>
      </w:r>
      <w:r>
        <w:rPr>
          <w:color w:val="010202"/>
          <w:spacing w:val="40"/>
          <w:w w:val="110"/>
        </w:rPr>
        <w:t> </w:t>
      </w:r>
      <w:r>
        <w:rPr>
          <w:color w:val="010202"/>
          <w:w w:val="110"/>
        </w:rPr>
        <w:t>our days</w:t>
      </w:r>
      <w:r>
        <w:rPr>
          <w:color w:val="010202"/>
          <w:w w:val="110"/>
        </w:rPr>
        <w:t> have</w:t>
      </w:r>
      <w:r>
        <w:rPr>
          <w:color w:val="010202"/>
          <w:w w:val="110"/>
        </w:rPr>
        <w:t> been</w:t>
      </w:r>
      <w:r>
        <w:rPr>
          <w:color w:val="010202"/>
          <w:w w:val="110"/>
        </w:rPr>
        <w:t> founded</w:t>
      </w:r>
      <w:r>
        <w:rPr>
          <w:color w:val="010202"/>
          <w:w w:val="110"/>
        </w:rPr>
        <w:t> by</w:t>
      </w:r>
      <w:r>
        <w:rPr>
          <w:color w:val="010202"/>
          <w:w w:val="110"/>
        </w:rPr>
        <w:t> means</w:t>
      </w:r>
      <w:r>
        <w:rPr>
          <w:color w:val="010202"/>
          <w:w w:val="110"/>
        </w:rPr>
        <w:t> of</w:t>
      </w:r>
      <w:r>
        <w:rPr>
          <w:color w:val="010202"/>
          <w:w w:val="110"/>
        </w:rPr>
        <w:t> guidelines</w:t>
      </w:r>
      <w:r>
        <w:rPr>
          <w:color w:val="010202"/>
          <w:w w:val="110"/>
        </w:rPr>
        <w:t> that</w:t>
      </w:r>
      <w:r>
        <w:rPr>
          <w:color w:val="010202"/>
          <w:w w:val="110"/>
        </w:rPr>
        <w:t> are</w:t>
      </w:r>
      <w:r>
        <w:rPr>
          <w:color w:val="010202"/>
          <w:w w:val="110"/>
        </w:rPr>
        <w:t> today completely</w:t>
      </w:r>
      <w:r>
        <w:rPr>
          <w:color w:val="010202"/>
          <w:w w:val="110"/>
        </w:rPr>
        <w:t> unknown.</w:t>
      </w:r>
      <w:r>
        <w:rPr>
          <w:color w:val="010202"/>
          <w:w w:val="110"/>
        </w:rPr>
        <w:t> Modern</w:t>
      </w:r>
      <w:r>
        <w:rPr>
          <w:color w:val="010202"/>
          <w:w w:val="110"/>
        </w:rPr>
        <w:t> rationalism,</w:t>
      </w:r>
      <w:r>
        <w:rPr>
          <w:color w:val="010202"/>
          <w:w w:val="110"/>
        </w:rPr>
        <w:t> as</w:t>
      </w:r>
      <w:r>
        <w:rPr>
          <w:color w:val="010202"/>
          <w:w w:val="110"/>
        </w:rPr>
        <w:t> always,</w:t>
      </w:r>
      <w:r>
        <w:rPr>
          <w:color w:val="010202"/>
          <w:w w:val="110"/>
        </w:rPr>
        <w:t> provides dogmatic explanations that “History,” “Archaeology,” etc., rigorously sustain.</w:t>
      </w:r>
      <w:r>
        <w:rPr>
          <w:color w:val="010202"/>
          <w:w w:val="110"/>
        </w:rPr>
        <w:t> In</w:t>
      </w:r>
      <w:r>
        <w:rPr>
          <w:color w:val="010202"/>
          <w:w w:val="110"/>
        </w:rPr>
        <w:t> order</w:t>
      </w:r>
      <w:r>
        <w:rPr>
          <w:color w:val="010202"/>
          <w:w w:val="110"/>
        </w:rPr>
        <w:t> to</w:t>
      </w:r>
      <w:r>
        <w:rPr>
          <w:color w:val="010202"/>
          <w:w w:val="110"/>
        </w:rPr>
        <w:t> elaborate</w:t>
      </w:r>
      <w:r>
        <w:rPr>
          <w:color w:val="010202"/>
          <w:w w:val="110"/>
        </w:rPr>
        <w:t> such</w:t>
      </w:r>
      <w:r>
        <w:rPr>
          <w:color w:val="010202"/>
          <w:w w:val="110"/>
        </w:rPr>
        <w:t> explanations,</w:t>
      </w:r>
      <w:r>
        <w:rPr>
          <w:color w:val="010202"/>
          <w:w w:val="110"/>
        </w:rPr>
        <w:t> the</w:t>
      </w:r>
      <w:r>
        <w:rPr>
          <w:color w:val="010202"/>
          <w:w w:val="110"/>
        </w:rPr>
        <w:t> Traditions</w:t>
      </w:r>
      <w:r>
        <w:rPr>
          <w:color w:val="010202"/>
          <w:w w:val="110"/>
        </w:rPr>
        <w:t> of</w:t>
      </w:r>
      <w:r>
        <w:rPr>
          <w:color w:val="010202"/>
          <w:spacing w:val="80"/>
          <w:w w:val="110"/>
        </w:rPr>
        <w:t> </w:t>
      </w:r>
      <w:r>
        <w:rPr>
          <w:color w:val="010202"/>
          <w:w w:val="110"/>
        </w:rPr>
        <w:t>the</w:t>
      </w:r>
      <w:r>
        <w:rPr>
          <w:color w:val="010202"/>
          <w:w w:val="110"/>
        </w:rPr>
        <w:t> peoples,</w:t>
      </w:r>
      <w:r>
        <w:rPr>
          <w:color w:val="010202"/>
          <w:w w:val="110"/>
        </w:rPr>
        <w:t> whose</w:t>
      </w:r>
      <w:r>
        <w:rPr>
          <w:color w:val="010202"/>
          <w:w w:val="110"/>
        </w:rPr>
        <w:t> wealth</w:t>
      </w:r>
      <w:r>
        <w:rPr>
          <w:color w:val="010202"/>
          <w:w w:val="110"/>
        </w:rPr>
        <w:t> of</w:t>
      </w:r>
      <w:r>
        <w:rPr>
          <w:color w:val="010202"/>
          <w:w w:val="110"/>
        </w:rPr>
        <w:t> myths</w:t>
      </w:r>
      <w:r>
        <w:rPr>
          <w:color w:val="010202"/>
          <w:w w:val="110"/>
        </w:rPr>
        <w:t> and</w:t>
      </w:r>
      <w:r>
        <w:rPr>
          <w:color w:val="010202"/>
          <w:w w:val="110"/>
        </w:rPr>
        <w:t> legends</w:t>
      </w:r>
      <w:r>
        <w:rPr>
          <w:color w:val="010202"/>
          <w:w w:val="110"/>
        </w:rPr>
        <w:t> (the</w:t>
      </w:r>
      <w:r>
        <w:rPr>
          <w:color w:val="010202"/>
          <w:w w:val="110"/>
        </w:rPr>
        <w:t> superstruc- tures’ “cultural objects” of historical facts) could surely come closer to</w:t>
      </w:r>
      <w:r>
        <w:rPr>
          <w:color w:val="010202"/>
          <w:w w:val="110"/>
        </w:rPr>
        <w:t> the</w:t>
      </w:r>
      <w:r>
        <w:rPr>
          <w:color w:val="010202"/>
          <w:w w:val="110"/>
        </w:rPr>
        <w:t> truth,</w:t>
      </w:r>
      <w:r>
        <w:rPr>
          <w:color w:val="010202"/>
          <w:w w:val="110"/>
        </w:rPr>
        <w:t> are</w:t>
      </w:r>
      <w:r>
        <w:rPr>
          <w:color w:val="010202"/>
          <w:w w:val="110"/>
        </w:rPr>
        <w:t> never</w:t>
      </w:r>
      <w:r>
        <w:rPr>
          <w:color w:val="010202"/>
          <w:w w:val="110"/>
        </w:rPr>
        <w:t> consulted.</w:t>
      </w:r>
      <w:r>
        <w:rPr>
          <w:color w:val="010202"/>
          <w:w w:val="110"/>
        </w:rPr>
        <w:t> On</w:t>
      </w:r>
      <w:r>
        <w:rPr>
          <w:color w:val="010202"/>
          <w:w w:val="110"/>
        </w:rPr>
        <w:t> the</w:t>
      </w:r>
      <w:r>
        <w:rPr>
          <w:color w:val="010202"/>
          <w:w w:val="110"/>
        </w:rPr>
        <w:t> contrary,</w:t>
      </w:r>
      <w:r>
        <w:rPr>
          <w:color w:val="010202"/>
          <w:w w:val="110"/>
        </w:rPr>
        <w:t> a</w:t>
      </w:r>
      <w:r>
        <w:rPr>
          <w:color w:val="010202"/>
          <w:w w:val="110"/>
        </w:rPr>
        <w:t> “scientiﬁc method” is used in order to interpret the fact that, this time, is ex- tremely</w:t>
      </w:r>
      <w:r>
        <w:rPr>
          <w:color w:val="010202"/>
          <w:w w:val="110"/>
        </w:rPr>
        <w:t> simple:</w:t>
      </w:r>
      <w:r>
        <w:rPr>
          <w:color w:val="010202"/>
          <w:w w:val="110"/>
        </w:rPr>
        <w:t> a</w:t>
      </w:r>
      <w:r>
        <w:rPr>
          <w:color w:val="010202"/>
          <w:w w:val="110"/>
        </w:rPr>
        <w:t> rational</w:t>
      </w:r>
      <w:r>
        <w:rPr>
          <w:color w:val="010202"/>
          <w:w w:val="110"/>
        </w:rPr>
        <w:t> “manual</w:t>
      </w:r>
      <w:r>
        <w:rPr>
          <w:color w:val="010202"/>
          <w:w w:val="110"/>
        </w:rPr>
        <w:t> of</w:t>
      </w:r>
      <w:r>
        <w:rPr>
          <w:color w:val="010202"/>
          <w:w w:val="110"/>
        </w:rPr>
        <w:t> procedures”</w:t>
      </w:r>
      <w:r>
        <w:rPr>
          <w:color w:val="010202"/>
          <w:w w:val="110"/>
        </w:rPr>
        <w:t> is</w:t>
      </w:r>
      <w:r>
        <w:rPr>
          <w:color w:val="010202"/>
          <w:w w:val="110"/>
        </w:rPr>
        <w:t> invented,</w:t>
      </w:r>
      <w:r>
        <w:rPr>
          <w:color w:val="010202"/>
          <w:w w:val="110"/>
        </w:rPr>
        <w:t> and</w:t>
      </w:r>
      <w:r>
        <w:rPr>
          <w:color w:val="010202"/>
          <w:spacing w:val="80"/>
          <w:w w:val="110"/>
        </w:rPr>
        <w:t> </w:t>
      </w:r>
      <w:r>
        <w:rPr>
          <w:color w:val="010202"/>
          <w:w w:val="110"/>
        </w:rPr>
        <w:t>by</w:t>
      </w:r>
      <w:r>
        <w:rPr>
          <w:color w:val="010202"/>
          <w:spacing w:val="27"/>
          <w:w w:val="110"/>
        </w:rPr>
        <w:t> </w:t>
      </w:r>
      <w:r>
        <w:rPr>
          <w:color w:val="010202"/>
          <w:w w:val="110"/>
        </w:rPr>
        <w:t>consulting</w:t>
      </w:r>
      <w:r>
        <w:rPr>
          <w:color w:val="010202"/>
          <w:spacing w:val="27"/>
          <w:w w:val="110"/>
        </w:rPr>
        <w:t> </w:t>
      </w:r>
      <w:r>
        <w:rPr>
          <w:color w:val="010202"/>
          <w:w w:val="110"/>
        </w:rPr>
        <w:t>its</w:t>
      </w:r>
      <w:r>
        <w:rPr>
          <w:color w:val="010202"/>
          <w:spacing w:val="27"/>
          <w:w w:val="110"/>
        </w:rPr>
        <w:t> </w:t>
      </w:r>
      <w:r>
        <w:rPr>
          <w:color w:val="010202"/>
          <w:w w:val="110"/>
        </w:rPr>
        <w:t>classiﬁcatory</w:t>
      </w:r>
      <w:r>
        <w:rPr>
          <w:color w:val="010202"/>
          <w:spacing w:val="27"/>
          <w:w w:val="110"/>
        </w:rPr>
        <w:t> </w:t>
      </w:r>
      <w:r>
        <w:rPr>
          <w:color w:val="010202"/>
          <w:w w:val="110"/>
        </w:rPr>
        <w:t>guidelines,</w:t>
      </w:r>
      <w:r>
        <w:rPr>
          <w:color w:val="010202"/>
          <w:spacing w:val="27"/>
          <w:w w:val="110"/>
        </w:rPr>
        <w:t> </w:t>
      </w:r>
      <w:r>
        <w:rPr>
          <w:color w:val="010202"/>
          <w:w w:val="110"/>
        </w:rPr>
        <w:t>the</w:t>
      </w:r>
      <w:r>
        <w:rPr>
          <w:color w:val="010202"/>
          <w:spacing w:val="27"/>
          <w:w w:val="110"/>
        </w:rPr>
        <w:t> </w:t>
      </w:r>
      <w:r>
        <w:rPr>
          <w:color w:val="010202"/>
          <w:w w:val="110"/>
        </w:rPr>
        <w:t>labor</w:t>
      </w:r>
      <w:r>
        <w:rPr>
          <w:color w:val="010202"/>
          <w:spacing w:val="27"/>
          <w:w w:val="110"/>
        </w:rPr>
        <w:t> </w:t>
      </w:r>
      <w:r>
        <w:rPr>
          <w:color w:val="010202"/>
          <w:w w:val="110"/>
        </w:rPr>
        <w:t>of</w:t>
      </w:r>
      <w:r>
        <w:rPr>
          <w:color w:val="010202"/>
          <w:spacing w:val="27"/>
          <w:w w:val="110"/>
        </w:rPr>
        <w:t> </w:t>
      </w:r>
      <w:r>
        <w:rPr>
          <w:color w:val="010202"/>
          <w:w w:val="110"/>
        </w:rPr>
        <w:t>the</w:t>
      </w:r>
      <w:r>
        <w:rPr>
          <w:color w:val="010202"/>
          <w:spacing w:val="27"/>
          <w:w w:val="110"/>
        </w:rPr>
        <w:t> </w:t>
      </w:r>
      <w:r>
        <w:rPr>
          <w:color w:val="010202"/>
          <w:w w:val="110"/>
        </w:rPr>
        <w:t>ancients is “academically” graded. In said manual, the guidelines of “defense,” “food,”</w:t>
      </w:r>
      <w:r>
        <w:rPr>
          <w:color w:val="010202"/>
          <w:spacing w:val="-1"/>
          <w:w w:val="110"/>
        </w:rPr>
        <w:t> </w:t>
      </w:r>
      <w:r>
        <w:rPr>
          <w:color w:val="010202"/>
          <w:w w:val="110"/>
        </w:rPr>
        <w:t>“water</w:t>
      </w:r>
      <w:r>
        <w:rPr>
          <w:color w:val="010202"/>
          <w:spacing w:val="-1"/>
          <w:w w:val="110"/>
        </w:rPr>
        <w:t> </w:t>
      </w:r>
      <w:r>
        <w:rPr>
          <w:color w:val="010202"/>
          <w:w w:val="110"/>
        </w:rPr>
        <w:t>supply,”</w:t>
      </w:r>
      <w:r>
        <w:rPr>
          <w:color w:val="010202"/>
          <w:spacing w:val="-1"/>
          <w:w w:val="110"/>
        </w:rPr>
        <w:t> </w:t>
      </w:r>
      <w:r>
        <w:rPr>
          <w:color w:val="010202"/>
          <w:w w:val="110"/>
        </w:rPr>
        <w:t>“communications,”</w:t>
      </w:r>
      <w:r>
        <w:rPr>
          <w:color w:val="010202"/>
          <w:spacing w:val="-1"/>
          <w:w w:val="110"/>
        </w:rPr>
        <w:t> </w:t>
      </w:r>
      <w:r>
        <w:rPr>
          <w:color w:val="010202"/>
          <w:w w:val="110"/>
        </w:rPr>
        <w:t>etc.,</w:t>
      </w:r>
      <w:r>
        <w:rPr>
          <w:color w:val="010202"/>
          <w:spacing w:val="-1"/>
          <w:w w:val="110"/>
        </w:rPr>
        <w:t> </w:t>
      </w:r>
      <w:r>
        <w:rPr>
          <w:color w:val="010202"/>
          <w:w w:val="110"/>
        </w:rPr>
        <w:t>are</w:t>
      </w:r>
      <w:r>
        <w:rPr>
          <w:color w:val="010202"/>
          <w:spacing w:val="-1"/>
          <w:w w:val="110"/>
        </w:rPr>
        <w:t> </w:t>
      </w:r>
      <w:r>
        <w:rPr>
          <w:color w:val="010202"/>
          <w:w w:val="110"/>
        </w:rPr>
        <w:t>considered.</w:t>
      </w:r>
      <w:r>
        <w:rPr>
          <w:color w:val="010202"/>
          <w:spacing w:val="-1"/>
          <w:w w:val="110"/>
        </w:rPr>
        <w:t> </w:t>
      </w:r>
      <w:r>
        <w:rPr>
          <w:color w:val="010202"/>
          <w:w w:val="110"/>
        </w:rPr>
        <w:t>If,</w:t>
      </w:r>
      <w:r>
        <w:rPr>
          <w:color w:val="010202"/>
          <w:spacing w:val="-1"/>
          <w:w w:val="110"/>
        </w:rPr>
        <w:t> </w:t>
      </w:r>
      <w:r>
        <w:rPr>
          <w:color w:val="010202"/>
          <w:w w:val="110"/>
        </w:rPr>
        <w:t>of</w:t>
      </w:r>
      <w:r>
        <w:rPr>
          <w:color w:val="010202"/>
          <w:spacing w:val="-1"/>
          <w:w w:val="110"/>
        </w:rPr>
        <w:t> </w:t>
      </w:r>
      <w:r>
        <w:rPr>
          <w:color w:val="010202"/>
          <w:w w:val="110"/>
        </w:rPr>
        <w:t>a city, e.g., Babylon, had been founded “with said guidelines in mind,” that is: near a river, close to trade routes, on an elevation that over- looks</w:t>
      </w:r>
      <w:r>
        <w:rPr>
          <w:color w:val="010202"/>
          <w:w w:val="110"/>
        </w:rPr>
        <w:t> the</w:t>
      </w:r>
      <w:r>
        <w:rPr>
          <w:color w:val="010202"/>
          <w:w w:val="110"/>
        </w:rPr>
        <w:t> surroundings,</w:t>
      </w:r>
      <w:r>
        <w:rPr>
          <w:color w:val="010202"/>
          <w:w w:val="110"/>
        </w:rPr>
        <w:t> etc.,</w:t>
      </w:r>
      <w:r>
        <w:rPr>
          <w:color w:val="010202"/>
          <w:w w:val="110"/>
        </w:rPr>
        <w:t> then</w:t>
      </w:r>
      <w:r>
        <w:rPr>
          <w:color w:val="010202"/>
          <w:w w:val="110"/>
        </w:rPr>
        <w:t> its</w:t>
      </w:r>
      <w:r>
        <w:rPr>
          <w:color w:val="010202"/>
          <w:w w:val="110"/>
        </w:rPr>
        <w:t> inhabitants</w:t>
      </w:r>
      <w:r>
        <w:rPr>
          <w:color w:val="010202"/>
          <w:w w:val="110"/>
        </w:rPr>
        <w:t> were</w:t>
      </w:r>
      <w:r>
        <w:rPr>
          <w:color w:val="010202"/>
          <w:w w:val="110"/>
        </w:rPr>
        <w:t> brilliant, “almost modern.” But if a people commi ed the “error” of building their</w:t>
      </w:r>
      <w:r>
        <w:rPr>
          <w:color w:val="010202"/>
          <w:w w:val="110"/>
        </w:rPr>
        <w:t> cities</w:t>
      </w:r>
      <w:r>
        <w:rPr>
          <w:color w:val="010202"/>
          <w:w w:val="110"/>
        </w:rPr>
        <w:t> without</w:t>
      </w:r>
      <w:r>
        <w:rPr>
          <w:color w:val="010202"/>
          <w:w w:val="110"/>
        </w:rPr>
        <w:t> following</w:t>
      </w:r>
      <w:r>
        <w:rPr>
          <w:color w:val="010202"/>
          <w:w w:val="110"/>
        </w:rPr>
        <w:t> any</w:t>
      </w:r>
      <w:r>
        <w:rPr>
          <w:color w:val="010202"/>
          <w:w w:val="110"/>
        </w:rPr>
        <w:t> of</w:t>
      </w:r>
      <w:r>
        <w:rPr>
          <w:color w:val="010202"/>
          <w:w w:val="110"/>
        </w:rPr>
        <w:t> such</w:t>
      </w:r>
      <w:r>
        <w:rPr>
          <w:color w:val="010202"/>
          <w:w w:val="110"/>
        </w:rPr>
        <w:t> rules</w:t>
      </w:r>
      <w:r>
        <w:rPr>
          <w:color w:val="010202"/>
          <w:w w:val="110"/>
        </w:rPr>
        <w:t> of</w:t>
      </w:r>
      <w:r>
        <w:rPr>
          <w:color w:val="010202"/>
          <w:w w:val="110"/>
        </w:rPr>
        <w:t> the</w:t>
      </w:r>
      <w:r>
        <w:rPr>
          <w:color w:val="010202"/>
          <w:w w:val="110"/>
        </w:rPr>
        <w:t> modern</w:t>
      </w:r>
      <w:r>
        <w:rPr>
          <w:color w:val="010202"/>
          <w:w w:val="110"/>
        </w:rPr>
        <w:t> ra- tionalist</w:t>
      </w:r>
      <w:r>
        <w:rPr>
          <w:color w:val="010202"/>
          <w:spacing w:val="29"/>
          <w:w w:val="110"/>
        </w:rPr>
        <w:t> </w:t>
      </w:r>
      <w:r>
        <w:rPr>
          <w:color w:val="010202"/>
          <w:w w:val="110"/>
        </w:rPr>
        <w:t>strategy,</w:t>
      </w:r>
      <w:r>
        <w:rPr>
          <w:color w:val="010202"/>
          <w:spacing w:val="29"/>
          <w:w w:val="110"/>
        </w:rPr>
        <w:t> </w:t>
      </w:r>
      <w:r>
        <w:rPr>
          <w:color w:val="010202"/>
          <w:w w:val="110"/>
        </w:rPr>
        <w:t>if,</w:t>
      </w:r>
      <w:r>
        <w:rPr>
          <w:color w:val="010202"/>
          <w:spacing w:val="29"/>
          <w:w w:val="110"/>
        </w:rPr>
        <w:t> </w:t>
      </w:r>
      <w:r>
        <w:rPr>
          <w:color w:val="010202"/>
          <w:w w:val="110"/>
        </w:rPr>
        <w:t>e.g.,</w:t>
      </w:r>
      <w:r>
        <w:rPr>
          <w:color w:val="010202"/>
          <w:spacing w:val="29"/>
          <w:w w:val="110"/>
        </w:rPr>
        <w:t> </w:t>
      </w:r>
      <w:r>
        <w:rPr>
          <w:color w:val="010202"/>
          <w:w w:val="110"/>
        </w:rPr>
        <w:t>they</w:t>
      </w:r>
      <w:r>
        <w:rPr>
          <w:color w:val="010202"/>
          <w:spacing w:val="29"/>
          <w:w w:val="110"/>
        </w:rPr>
        <w:t> </w:t>
      </w:r>
      <w:r>
        <w:rPr>
          <w:color w:val="010202"/>
          <w:w w:val="110"/>
        </w:rPr>
        <w:t>“despised”</w:t>
      </w:r>
      <w:r>
        <w:rPr>
          <w:color w:val="010202"/>
          <w:spacing w:val="29"/>
          <w:w w:val="110"/>
        </w:rPr>
        <w:t> </w:t>
      </w:r>
      <w:r>
        <w:rPr>
          <w:color w:val="010202"/>
          <w:w w:val="110"/>
        </w:rPr>
        <w:t>that</w:t>
      </w:r>
      <w:r>
        <w:rPr>
          <w:color w:val="010202"/>
          <w:spacing w:val="29"/>
          <w:w w:val="110"/>
        </w:rPr>
        <w:t> </w:t>
      </w:r>
      <w:r>
        <w:rPr>
          <w:color w:val="010202"/>
          <w:w w:val="110"/>
        </w:rPr>
        <w:t>impregnable</w:t>
      </w:r>
      <w:r>
        <w:rPr>
          <w:color w:val="010202"/>
          <w:spacing w:val="29"/>
          <w:w w:val="110"/>
        </w:rPr>
        <w:t> </w:t>
      </w:r>
      <w:r>
        <w:rPr>
          <w:color w:val="010202"/>
          <w:w w:val="110"/>
        </w:rPr>
        <w:t>hill</w:t>
      </w:r>
      <w:r>
        <w:rPr>
          <w:color w:val="010202"/>
          <w:spacing w:val="29"/>
          <w:w w:val="110"/>
        </w:rPr>
        <w:t> </w:t>
      </w:r>
      <w:r>
        <w:rPr>
          <w:color w:val="010202"/>
          <w:w w:val="110"/>
        </w:rPr>
        <w:t>and</w:t>
      </w:r>
    </w:p>
    <w:p>
      <w:pPr>
        <w:pStyle w:val="BodyText"/>
        <w:spacing w:before="136"/>
        <w:ind w:left="0" w:right="20"/>
        <w:jc w:val="center"/>
      </w:pPr>
      <w:r>
        <w:rPr>
          <w:color w:val="010202"/>
          <w:spacing w:val="-5"/>
          <w:w w:val="105"/>
        </w:rPr>
        <w:t>999</w:t>
      </w:r>
    </w:p>
    <w:p>
      <w:pPr>
        <w:pStyle w:val="BodyText"/>
        <w:spacing w:after="0"/>
        <w:jc w:val="center"/>
        <w:sectPr>
          <w:pgSz w:w="8640" w:h="12960"/>
          <w:pgMar w:top="1180" w:bottom="280" w:left="1080" w:right="1080"/>
        </w:sectPr>
      </w:pPr>
    </w:p>
    <w:p>
      <w:pPr>
        <w:pStyle w:val="BodyText"/>
        <w:spacing w:line="252" w:lineRule="auto" w:before="92"/>
        <w:ind w:right="15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80480">
                <wp:simplePos x="0" y="0"/>
                <wp:positionH relativeFrom="page">
                  <wp:posOffset>0</wp:posOffset>
                </wp:positionH>
                <wp:positionV relativeFrom="page">
                  <wp:posOffset>195935</wp:posOffset>
                </wp:positionV>
                <wp:extent cx="5486400" cy="783780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5486400" cy="78378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 h="7837805">
                              <a:moveTo>
                                <a:pt x="5486400" y="0"/>
                              </a:moveTo>
                              <a:lnTo>
                                <a:pt x="0" y="0"/>
                              </a:lnTo>
                              <a:lnTo>
                                <a:pt x="0" y="7837728"/>
                              </a:lnTo>
                              <a:lnTo>
                                <a:pt x="5486400" y="7837728"/>
                              </a:lnTo>
                              <a:lnTo>
                                <a:pt x="5486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F4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15.428pt;width:432pt;height:617.144pt;mso-position-horizontal-relative:page;mso-position-vertical-relative:page;z-index:-15936000" id="docshape9" filled="true" fillcolor="#faf4e8" stroked="false">
                <v:fill type="solid"/>
                <w10:wrap type="none"/>
              </v:rect>
            </w:pict>
          </mc:Fallback>
        </mc:AlternateContent>
      </w:r>
      <w:r>
        <w:rPr>
          <w:color w:val="010202"/>
          <w:w w:val="115"/>
        </w:rPr>
        <w:t>chose</w:t>
      </w:r>
      <w:r>
        <w:rPr>
          <w:color w:val="010202"/>
          <w:w w:val="115"/>
        </w:rPr>
        <w:t> to</w:t>
      </w:r>
      <w:r>
        <w:rPr>
          <w:color w:val="010202"/>
          <w:w w:val="115"/>
        </w:rPr>
        <w:t> live</w:t>
      </w:r>
      <w:r>
        <w:rPr>
          <w:color w:val="010202"/>
          <w:w w:val="115"/>
        </w:rPr>
        <w:t> in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valley,</w:t>
      </w:r>
      <w:r>
        <w:rPr>
          <w:color w:val="010202"/>
          <w:w w:val="115"/>
        </w:rPr>
        <w:t> then</w:t>
      </w:r>
      <w:r>
        <w:rPr>
          <w:color w:val="010202"/>
          <w:w w:val="115"/>
        </w:rPr>
        <w:t> they</w:t>
      </w:r>
      <w:r>
        <w:rPr>
          <w:color w:val="010202"/>
          <w:w w:val="115"/>
        </w:rPr>
        <w:t> are</w:t>
      </w:r>
      <w:r>
        <w:rPr>
          <w:color w:val="010202"/>
          <w:w w:val="115"/>
        </w:rPr>
        <w:t> “simply</w:t>
      </w:r>
      <w:r>
        <w:rPr>
          <w:color w:val="010202"/>
          <w:w w:val="115"/>
        </w:rPr>
        <w:t> idiots,”</w:t>
      </w:r>
      <w:r>
        <w:rPr>
          <w:color w:val="010202"/>
          <w:w w:val="115"/>
        </w:rPr>
        <w:t> primitive beings who “were ignorant of everything” about the way in which “a good city should be planned.”</w:t>
      </w:r>
    </w:p>
    <w:p>
      <w:pPr>
        <w:pStyle w:val="BodyText"/>
        <w:spacing w:line="252" w:lineRule="auto"/>
        <w:ind w:right="151" w:firstLine="246"/>
      </w:pPr>
      <w:r>
        <w:rPr>
          <w:color w:val="010202"/>
          <w:w w:val="115"/>
        </w:rPr>
        <w:t>Of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course,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rationalist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blindness,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which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aﬃrmed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for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centuries that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Troy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could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not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be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where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it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really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was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and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which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fails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to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grasp why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Maya</w:t>
      </w:r>
      <w:r>
        <w:rPr>
          <w:color w:val="010202"/>
          <w:w w:val="115"/>
        </w:rPr>
        <w:t> constructed</w:t>
      </w:r>
      <w:r>
        <w:rPr>
          <w:color w:val="010202"/>
          <w:w w:val="115"/>
        </w:rPr>
        <w:t> cities</w:t>
      </w:r>
      <w:r>
        <w:rPr>
          <w:color w:val="010202"/>
          <w:w w:val="115"/>
        </w:rPr>
        <w:t> that</w:t>
      </w:r>
      <w:r>
        <w:rPr>
          <w:color w:val="010202"/>
          <w:w w:val="115"/>
        </w:rPr>
        <w:t> they</w:t>
      </w:r>
      <w:r>
        <w:rPr>
          <w:color w:val="010202"/>
          <w:w w:val="115"/>
        </w:rPr>
        <w:t> were</w:t>
      </w:r>
      <w:r>
        <w:rPr>
          <w:color w:val="010202"/>
          <w:w w:val="115"/>
        </w:rPr>
        <w:t> never</w:t>
      </w:r>
      <w:r>
        <w:rPr>
          <w:color w:val="010202"/>
          <w:w w:val="115"/>
        </w:rPr>
        <w:t> inhabiting, does</w:t>
      </w:r>
      <w:r>
        <w:rPr>
          <w:color w:val="010202"/>
          <w:w w:val="115"/>
        </w:rPr>
        <w:t> not</w:t>
      </w:r>
      <w:r>
        <w:rPr>
          <w:color w:val="010202"/>
          <w:w w:val="115"/>
        </w:rPr>
        <w:t> recognize</w:t>
      </w:r>
      <w:r>
        <w:rPr>
          <w:color w:val="010202"/>
          <w:w w:val="115"/>
        </w:rPr>
        <w:t> an</w:t>
      </w:r>
      <w:r>
        <w:rPr>
          <w:color w:val="010202"/>
          <w:w w:val="115"/>
        </w:rPr>
        <w:t> important</w:t>
      </w:r>
      <w:r>
        <w:rPr>
          <w:color w:val="010202"/>
          <w:w w:val="115"/>
        </w:rPr>
        <w:t> aspect</w:t>
      </w:r>
      <w:r>
        <w:rPr>
          <w:color w:val="010202"/>
          <w:w w:val="115"/>
        </w:rPr>
        <w:t> of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problem,</w:t>
      </w:r>
      <w:r>
        <w:rPr>
          <w:color w:val="010202"/>
          <w:w w:val="115"/>
        </w:rPr>
        <w:t> which</w:t>
      </w:r>
      <w:r>
        <w:rPr>
          <w:color w:val="010202"/>
          <w:w w:val="115"/>
        </w:rPr>
        <w:t> is the choice of psychoregions.</w:t>
      </w:r>
    </w:p>
    <w:p>
      <w:pPr>
        <w:pStyle w:val="BodyText"/>
        <w:spacing w:line="249" w:lineRule="auto"/>
        <w:ind w:right="150" w:firstLine="246"/>
        <w:rPr>
          <w:rFonts w:ascii="Palatino Linotype" w:hAnsi="Palatino Linotype"/>
          <w:b/>
          <w:i/>
        </w:rPr>
      </w:pPr>
      <w:r>
        <w:rPr>
          <w:color w:val="010202"/>
          <w:w w:val="115"/>
        </w:rPr>
        <w:t>In</w:t>
      </w:r>
      <w:r>
        <w:rPr>
          <w:color w:val="010202"/>
          <w:w w:val="115"/>
        </w:rPr>
        <w:t> antiquity,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telluric</w:t>
      </w:r>
      <w:r>
        <w:rPr>
          <w:color w:val="010202"/>
          <w:w w:val="115"/>
        </w:rPr>
        <w:t> inspection</w:t>
      </w:r>
      <w:r>
        <w:rPr>
          <w:color w:val="010202"/>
          <w:w w:val="115"/>
        </w:rPr>
        <w:t> was</w:t>
      </w:r>
      <w:r>
        <w:rPr>
          <w:color w:val="010202"/>
          <w:w w:val="115"/>
        </w:rPr>
        <w:t> entrusted</w:t>
      </w:r>
      <w:r>
        <w:rPr>
          <w:color w:val="010202"/>
          <w:w w:val="115"/>
        </w:rPr>
        <w:t> to</w:t>
      </w:r>
      <w:r>
        <w:rPr>
          <w:color w:val="010202"/>
          <w:w w:val="115"/>
        </w:rPr>
        <w:t> sensitive persons,</w:t>
      </w:r>
      <w:r>
        <w:rPr>
          <w:color w:val="010202"/>
          <w:spacing w:val="-5"/>
          <w:w w:val="115"/>
        </w:rPr>
        <w:t> </w:t>
      </w:r>
      <w:r>
        <w:rPr>
          <w:color w:val="010202"/>
          <w:w w:val="115"/>
        </w:rPr>
        <w:t>priests</w:t>
      </w:r>
      <w:r>
        <w:rPr>
          <w:color w:val="010202"/>
          <w:spacing w:val="-5"/>
          <w:w w:val="115"/>
        </w:rPr>
        <w:t> </w:t>
      </w:r>
      <w:r>
        <w:rPr>
          <w:color w:val="010202"/>
          <w:w w:val="115"/>
        </w:rPr>
        <w:t>or</w:t>
      </w:r>
      <w:r>
        <w:rPr>
          <w:color w:val="010202"/>
          <w:spacing w:val="-5"/>
          <w:w w:val="115"/>
        </w:rPr>
        <w:t> </w:t>
      </w:r>
      <w:r>
        <w:rPr>
          <w:color w:val="010202"/>
          <w:w w:val="115"/>
        </w:rPr>
        <w:t>initiates,</w:t>
      </w:r>
      <w:r>
        <w:rPr>
          <w:color w:val="010202"/>
          <w:spacing w:val="-5"/>
          <w:w w:val="115"/>
        </w:rPr>
        <w:t> </w:t>
      </w:r>
      <w:r>
        <w:rPr>
          <w:color w:val="010202"/>
          <w:w w:val="115"/>
        </w:rPr>
        <w:t>who</w:t>
      </w:r>
      <w:r>
        <w:rPr>
          <w:color w:val="010202"/>
          <w:spacing w:val="-5"/>
          <w:w w:val="115"/>
        </w:rPr>
        <w:t> </w:t>
      </w:r>
      <w:r>
        <w:rPr>
          <w:color w:val="010202"/>
          <w:w w:val="115"/>
        </w:rPr>
        <w:t>were</w:t>
      </w:r>
      <w:r>
        <w:rPr>
          <w:color w:val="010202"/>
          <w:spacing w:val="-5"/>
          <w:w w:val="115"/>
        </w:rPr>
        <w:t> </w:t>
      </w:r>
      <w:r>
        <w:rPr>
          <w:color w:val="010202"/>
          <w:w w:val="115"/>
        </w:rPr>
        <w:t>never</w:t>
      </w:r>
      <w:r>
        <w:rPr>
          <w:color w:val="010202"/>
          <w:spacing w:val="-5"/>
          <w:w w:val="115"/>
        </w:rPr>
        <w:t> </w:t>
      </w:r>
      <w:r>
        <w:rPr>
          <w:color w:val="010202"/>
          <w:w w:val="115"/>
        </w:rPr>
        <w:t>using</w:t>
      </w:r>
      <w:r>
        <w:rPr>
          <w:color w:val="010202"/>
          <w:spacing w:val="-5"/>
          <w:w w:val="115"/>
        </w:rPr>
        <w:t> </w:t>
      </w:r>
      <w:r>
        <w:rPr>
          <w:color w:val="010202"/>
          <w:w w:val="115"/>
        </w:rPr>
        <w:t>a</w:t>
      </w:r>
      <w:r>
        <w:rPr>
          <w:color w:val="010202"/>
          <w:spacing w:val="-5"/>
          <w:w w:val="115"/>
        </w:rPr>
        <w:t> </w:t>
      </w:r>
      <w:r>
        <w:rPr>
          <w:color w:val="010202"/>
          <w:w w:val="115"/>
        </w:rPr>
        <w:t>rational</w:t>
      </w:r>
      <w:r>
        <w:rPr>
          <w:color w:val="010202"/>
          <w:spacing w:val="-5"/>
          <w:w w:val="115"/>
        </w:rPr>
        <w:t> </w:t>
      </w:r>
      <w:r>
        <w:rPr>
          <w:color w:val="010202"/>
          <w:w w:val="115"/>
        </w:rPr>
        <w:t>crite- </w:t>
      </w:r>
      <w:r>
        <w:rPr>
          <w:color w:val="010202"/>
          <w:spacing w:val="-2"/>
          <w:w w:val="115"/>
        </w:rPr>
        <w:t>rion</w:t>
      </w:r>
      <w:r>
        <w:rPr>
          <w:color w:val="010202"/>
          <w:spacing w:val="-5"/>
          <w:w w:val="115"/>
        </w:rPr>
        <w:t> </w:t>
      </w:r>
      <w:r>
        <w:rPr>
          <w:color w:val="010202"/>
          <w:spacing w:val="-2"/>
          <w:w w:val="115"/>
        </w:rPr>
        <w:t>in</w:t>
      </w:r>
      <w:r>
        <w:rPr>
          <w:color w:val="010202"/>
          <w:spacing w:val="-5"/>
          <w:w w:val="115"/>
        </w:rPr>
        <w:t> </w:t>
      </w:r>
      <w:r>
        <w:rPr>
          <w:color w:val="010202"/>
          <w:spacing w:val="-2"/>
          <w:w w:val="115"/>
        </w:rPr>
        <w:t>this</w:t>
      </w:r>
      <w:r>
        <w:rPr>
          <w:color w:val="010202"/>
          <w:spacing w:val="-5"/>
          <w:w w:val="115"/>
        </w:rPr>
        <w:t> </w:t>
      </w:r>
      <w:r>
        <w:rPr>
          <w:color w:val="010202"/>
          <w:spacing w:val="-2"/>
          <w:w w:val="115"/>
        </w:rPr>
        <w:t>task,</w:t>
      </w:r>
      <w:r>
        <w:rPr>
          <w:color w:val="010202"/>
          <w:spacing w:val="-5"/>
          <w:w w:val="115"/>
        </w:rPr>
        <w:t> </w:t>
      </w:r>
      <w:r>
        <w:rPr>
          <w:color w:val="010202"/>
          <w:spacing w:val="-2"/>
          <w:w w:val="115"/>
        </w:rPr>
        <w:t>but</w:t>
      </w:r>
      <w:r>
        <w:rPr>
          <w:color w:val="010202"/>
          <w:spacing w:val="-5"/>
          <w:w w:val="115"/>
        </w:rPr>
        <w:t> </w:t>
      </w:r>
      <w:r>
        <w:rPr>
          <w:color w:val="010202"/>
          <w:spacing w:val="-2"/>
          <w:w w:val="115"/>
        </w:rPr>
        <w:t>were</w:t>
      </w:r>
      <w:r>
        <w:rPr>
          <w:color w:val="010202"/>
          <w:spacing w:val="-5"/>
          <w:w w:val="115"/>
        </w:rPr>
        <w:t> </w:t>
      </w:r>
      <w:r>
        <w:rPr>
          <w:color w:val="010202"/>
          <w:spacing w:val="-2"/>
          <w:w w:val="115"/>
        </w:rPr>
        <w:t>guided</w:t>
      </w:r>
      <w:r>
        <w:rPr>
          <w:color w:val="010202"/>
          <w:spacing w:val="-5"/>
          <w:w w:val="115"/>
        </w:rPr>
        <w:t> </w:t>
      </w:r>
      <w:r>
        <w:rPr>
          <w:color w:val="010202"/>
          <w:spacing w:val="-2"/>
          <w:w w:val="115"/>
        </w:rPr>
        <w:t>by</w:t>
      </w:r>
      <w:r>
        <w:rPr>
          <w:color w:val="010202"/>
          <w:spacing w:val="-5"/>
          <w:w w:val="115"/>
        </w:rPr>
        <w:t> </w:t>
      </w:r>
      <w:r>
        <w:rPr>
          <w:color w:val="010202"/>
          <w:spacing w:val="-2"/>
          <w:w w:val="115"/>
        </w:rPr>
        <w:t>esoteric</w:t>
      </w:r>
      <w:r>
        <w:rPr>
          <w:color w:val="010202"/>
          <w:spacing w:val="-5"/>
          <w:w w:val="115"/>
        </w:rPr>
        <w:t> </w:t>
      </w:r>
      <w:r>
        <w:rPr>
          <w:color w:val="010202"/>
          <w:spacing w:val="-2"/>
          <w:w w:val="115"/>
        </w:rPr>
        <w:t>knowledge.</w:t>
      </w:r>
      <w:r>
        <w:rPr>
          <w:color w:val="010202"/>
          <w:spacing w:val="-5"/>
          <w:w w:val="115"/>
        </w:rPr>
        <w:t> </w:t>
      </w:r>
      <w:r>
        <w:rPr>
          <w:color w:val="010202"/>
          <w:spacing w:val="-2"/>
          <w:w w:val="115"/>
        </w:rPr>
        <w:t>These</w:t>
      </w:r>
      <w:r>
        <w:rPr>
          <w:color w:val="010202"/>
          <w:spacing w:val="-5"/>
          <w:w w:val="115"/>
        </w:rPr>
        <w:t> </w:t>
      </w:r>
      <w:r>
        <w:rPr>
          <w:color w:val="010202"/>
          <w:spacing w:val="-2"/>
          <w:w w:val="115"/>
        </w:rPr>
        <w:t>per- </w:t>
      </w:r>
      <w:r>
        <w:rPr>
          <w:color w:val="010202"/>
          <w:w w:val="115"/>
        </w:rPr>
        <w:t>sons</w:t>
      </w:r>
      <w:r>
        <w:rPr>
          <w:color w:val="010202"/>
          <w:w w:val="115"/>
        </w:rPr>
        <w:t> “knew</w:t>
      </w:r>
      <w:r>
        <w:rPr>
          <w:color w:val="010202"/>
          <w:w w:val="115"/>
        </w:rPr>
        <w:t> how</w:t>
      </w:r>
      <w:r>
        <w:rPr>
          <w:color w:val="010202"/>
          <w:w w:val="115"/>
        </w:rPr>
        <w:t> to</w:t>
      </w:r>
      <w:r>
        <w:rPr>
          <w:color w:val="010202"/>
          <w:w w:val="115"/>
        </w:rPr>
        <w:t> choose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right</w:t>
      </w:r>
      <w:r>
        <w:rPr>
          <w:color w:val="010202"/>
          <w:w w:val="115"/>
        </w:rPr>
        <w:t> place”</w:t>
      </w:r>
      <w:r>
        <w:rPr>
          <w:color w:val="010202"/>
          <w:w w:val="115"/>
        </w:rPr>
        <w:t> according</w:t>
      </w:r>
      <w:r>
        <w:rPr>
          <w:color w:val="010202"/>
          <w:w w:val="115"/>
        </w:rPr>
        <w:t> to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com- munity's</w:t>
      </w:r>
      <w:r>
        <w:rPr>
          <w:color w:val="010202"/>
          <w:w w:val="115"/>
        </w:rPr>
        <w:t> needs,</w:t>
      </w:r>
      <w:r>
        <w:rPr>
          <w:color w:val="010202"/>
          <w:w w:val="115"/>
        </w:rPr>
        <w:t> which</w:t>
      </w:r>
      <w:r>
        <w:rPr>
          <w:color w:val="010202"/>
          <w:w w:val="115"/>
        </w:rPr>
        <w:t> were</w:t>
      </w:r>
      <w:r>
        <w:rPr>
          <w:color w:val="010202"/>
          <w:w w:val="115"/>
        </w:rPr>
        <w:t> varying</w:t>
      </w:r>
      <w:r>
        <w:rPr>
          <w:color w:val="010202"/>
          <w:w w:val="115"/>
        </w:rPr>
        <w:t> in</w:t>
      </w:r>
      <w:r>
        <w:rPr>
          <w:color w:val="010202"/>
          <w:w w:val="115"/>
        </w:rPr>
        <w:t> many</w:t>
      </w:r>
      <w:r>
        <w:rPr>
          <w:color w:val="010202"/>
          <w:w w:val="115"/>
        </w:rPr>
        <w:t> cases:</w:t>
      </w:r>
      <w:r>
        <w:rPr>
          <w:color w:val="010202"/>
          <w:w w:val="115"/>
        </w:rPr>
        <w:t> lasting</w:t>
      </w:r>
      <w:r>
        <w:rPr>
          <w:color w:val="010202"/>
          <w:w w:val="115"/>
        </w:rPr>
        <w:t> city, transitory</w:t>
      </w:r>
      <w:r>
        <w:rPr>
          <w:color w:val="010202"/>
          <w:spacing w:val="-13"/>
          <w:w w:val="115"/>
        </w:rPr>
        <w:t> </w:t>
      </w:r>
      <w:r>
        <w:rPr>
          <w:color w:val="010202"/>
          <w:w w:val="115"/>
        </w:rPr>
        <w:t>city,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encampment,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fortresses,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grange,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etc.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In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very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ancient times,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a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suitable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site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was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carefully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selected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for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every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construction, be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it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a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port,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a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temple,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or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a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bridge.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Today,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it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seems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evident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that,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ﬁrst, the</w:t>
      </w:r>
      <w:r>
        <w:rPr>
          <w:color w:val="010202"/>
          <w:w w:val="115"/>
        </w:rPr>
        <w:t> road</w:t>
      </w:r>
      <w:r>
        <w:rPr>
          <w:color w:val="010202"/>
          <w:w w:val="115"/>
        </w:rPr>
        <w:t> has</w:t>
      </w:r>
      <w:r>
        <w:rPr>
          <w:color w:val="010202"/>
          <w:w w:val="115"/>
        </w:rPr>
        <w:t> arisen</w:t>
      </w:r>
      <w:r>
        <w:rPr>
          <w:color w:val="010202"/>
          <w:w w:val="115"/>
        </w:rPr>
        <w:t> and</w:t>
      </w:r>
      <w:r>
        <w:rPr>
          <w:color w:val="010202"/>
          <w:w w:val="115"/>
        </w:rPr>
        <w:t> then,</w:t>
      </w:r>
      <w:r>
        <w:rPr>
          <w:color w:val="010202"/>
          <w:w w:val="115"/>
        </w:rPr>
        <w:t> in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vacant</w:t>
      </w:r>
      <w:r>
        <w:rPr>
          <w:color w:val="010202"/>
          <w:w w:val="115"/>
        </w:rPr>
        <w:t> places,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bridge</w:t>
      </w:r>
      <w:r>
        <w:rPr>
          <w:color w:val="010202"/>
          <w:w w:val="115"/>
        </w:rPr>
        <w:t> was constructed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or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stones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for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jumping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over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were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placed.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However, it would be surprising to know how ofien very great detours were made</w:t>
      </w:r>
      <w:r>
        <w:rPr>
          <w:color w:val="010202"/>
          <w:w w:val="115"/>
        </w:rPr>
        <w:t> in</w:t>
      </w:r>
      <w:r>
        <w:rPr>
          <w:color w:val="010202"/>
          <w:w w:val="115"/>
        </w:rPr>
        <w:t> order</w:t>
      </w:r>
      <w:r>
        <w:rPr>
          <w:color w:val="010202"/>
          <w:w w:val="115"/>
        </w:rPr>
        <w:t> to</w:t>
      </w:r>
      <w:r>
        <w:rPr>
          <w:color w:val="010202"/>
          <w:w w:val="115"/>
        </w:rPr>
        <w:t> cross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river</w:t>
      </w:r>
      <w:r>
        <w:rPr>
          <w:color w:val="010202"/>
          <w:w w:val="115"/>
        </w:rPr>
        <w:t> at</w:t>
      </w:r>
      <w:r>
        <w:rPr>
          <w:color w:val="010202"/>
          <w:w w:val="115"/>
        </w:rPr>
        <w:t> places</w:t>
      </w:r>
      <w:r>
        <w:rPr>
          <w:color w:val="010202"/>
          <w:w w:val="115"/>
        </w:rPr>
        <w:t> that</w:t>
      </w:r>
      <w:r>
        <w:rPr>
          <w:color w:val="010202"/>
          <w:w w:val="115"/>
        </w:rPr>
        <w:t> were</w:t>
      </w:r>
      <w:r>
        <w:rPr>
          <w:color w:val="010202"/>
          <w:w w:val="115"/>
        </w:rPr>
        <w:t> neither</w:t>
      </w:r>
      <w:r>
        <w:rPr>
          <w:color w:val="010202"/>
          <w:w w:val="115"/>
        </w:rPr>
        <w:t> the most</w:t>
      </w:r>
      <w:r>
        <w:rPr>
          <w:color w:val="010202"/>
          <w:w w:val="115"/>
        </w:rPr>
        <w:t> beached,</w:t>
      </w:r>
      <w:r>
        <w:rPr>
          <w:color w:val="010202"/>
          <w:w w:val="115"/>
        </w:rPr>
        <w:t> nor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closest</w:t>
      </w:r>
      <w:r>
        <w:rPr>
          <w:color w:val="010202"/>
          <w:w w:val="115"/>
        </w:rPr>
        <w:t> between</w:t>
      </w:r>
      <w:r>
        <w:rPr>
          <w:color w:val="010202"/>
          <w:w w:val="115"/>
        </w:rPr>
        <w:t> banks,</w:t>
      </w:r>
      <w:r>
        <w:rPr>
          <w:color w:val="010202"/>
          <w:w w:val="115"/>
        </w:rPr>
        <w:t> but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“psychore- gion”</w:t>
      </w:r>
      <w:r>
        <w:rPr>
          <w:color w:val="010202"/>
          <w:w w:val="115"/>
        </w:rPr>
        <w:t> was</w:t>
      </w:r>
      <w:r>
        <w:rPr>
          <w:color w:val="010202"/>
          <w:w w:val="115"/>
        </w:rPr>
        <w:t> predominating</w:t>
      </w:r>
      <w:r>
        <w:rPr>
          <w:color w:val="010202"/>
          <w:w w:val="115"/>
        </w:rPr>
        <w:t> over</w:t>
      </w:r>
      <w:r>
        <w:rPr>
          <w:color w:val="010202"/>
          <w:w w:val="115"/>
        </w:rPr>
        <w:t> any</w:t>
      </w:r>
      <w:r>
        <w:rPr>
          <w:color w:val="010202"/>
          <w:w w:val="115"/>
        </w:rPr>
        <w:t> logical</w:t>
      </w:r>
      <w:r>
        <w:rPr>
          <w:color w:val="010202"/>
          <w:w w:val="115"/>
        </w:rPr>
        <w:t> or</w:t>
      </w:r>
      <w:r>
        <w:rPr>
          <w:color w:val="010202"/>
          <w:w w:val="115"/>
        </w:rPr>
        <w:t> rational</w:t>
      </w:r>
      <w:r>
        <w:rPr>
          <w:color w:val="010202"/>
          <w:w w:val="115"/>
        </w:rPr>
        <w:t> guideline.</w:t>
      </w:r>
      <w:r>
        <w:rPr>
          <w:color w:val="010202"/>
          <w:w w:val="115"/>
        </w:rPr>
        <w:t> A </w:t>
      </w:r>
      <w:r>
        <w:rPr>
          <w:color w:val="010202"/>
          <w:spacing w:val="-2"/>
          <w:w w:val="115"/>
        </w:rPr>
        <w:t>river</w:t>
      </w:r>
      <w:r>
        <w:rPr>
          <w:color w:val="010202"/>
          <w:spacing w:val="-11"/>
          <w:w w:val="115"/>
        </w:rPr>
        <w:t> </w:t>
      </w:r>
      <w:r>
        <w:rPr>
          <w:color w:val="010202"/>
          <w:spacing w:val="-2"/>
          <w:w w:val="115"/>
        </w:rPr>
        <w:t>“should</w:t>
      </w:r>
      <w:r>
        <w:rPr>
          <w:color w:val="010202"/>
          <w:spacing w:val="-10"/>
          <w:w w:val="115"/>
        </w:rPr>
        <w:t> </w:t>
      </w:r>
      <w:r>
        <w:rPr>
          <w:color w:val="010202"/>
          <w:spacing w:val="-2"/>
          <w:w w:val="115"/>
        </w:rPr>
        <w:t>not”</w:t>
      </w:r>
      <w:r>
        <w:rPr>
          <w:color w:val="010202"/>
          <w:spacing w:val="-10"/>
          <w:w w:val="115"/>
        </w:rPr>
        <w:t> </w:t>
      </w:r>
      <w:r>
        <w:rPr>
          <w:color w:val="010202"/>
          <w:spacing w:val="-2"/>
          <w:w w:val="115"/>
        </w:rPr>
        <w:t>be</w:t>
      </w:r>
      <w:r>
        <w:rPr>
          <w:color w:val="010202"/>
          <w:spacing w:val="-10"/>
          <w:w w:val="115"/>
        </w:rPr>
        <w:t> </w:t>
      </w:r>
      <w:r>
        <w:rPr>
          <w:color w:val="010202"/>
          <w:spacing w:val="-2"/>
          <w:w w:val="115"/>
        </w:rPr>
        <w:t>crossed</w:t>
      </w:r>
      <w:r>
        <w:rPr>
          <w:color w:val="010202"/>
          <w:spacing w:val="-10"/>
          <w:w w:val="115"/>
        </w:rPr>
        <w:t> </w:t>
      </w:r>
      <w:r>
        <w:rPr>
          <w:color w:val="010202"/>
          <w:spacing w:val="-2"/>
          <w:w w:val="115"/>
        </w:rPr>
        <w:t>anywhere,</w:t>
      </w:r>
      <w:r>
        <w:rPr>
          <w:color w:val="010202"/>
          <w:spacing w:val="-10"/>
          <w:w w:val="115"/>
        </w:rPr>
        <w:t> </w:t>
      </w:r>
      <w:r>
        <w:rPr>
          <w:color w:val="010202"/>
          <w:spacing w:val="-2"/>
          <w:w w:val="115"/>
        </w:rPr>
        <w:t>just</w:t>
      </w:r>
      <w:r>
        <w:rPr>
          <w:color w:val="010202"/>
          <w:spacing w:val="-10"/>
          <w:w w:val="115"/>
        </w:rPr>
        <w:t> </w:t>
      </w:r>
      <w:r>
        <w:rPr>
          <w:color w:val="010202"/>
          <w:spacing w:val="-2"/>
          <w:w w:val="115"/>
        </w:rPr>
        <w:t>as</w:t>
      </w:r>
      <w:r>
        <w:rPr>
          <w:color w:val="010202"/>
          <w:spacing w:val="-10"/>
          <w:w w:val="115"/>
        </w:rPr>
        <w:t> </w:t>
      </w:r>
      <w:r>
        <w:rPr>
          <w:color w:val="010202"/>
          <w:spacing w:val="-2"/>
          <w:w w:val="115"/>
        </w:rPr>
        <w:t>the</w:t>
      </w:r>
      <w:r>
        <w:rPr>
          <w:color w:val="010202"/>
          <w:spacing w:val="-10"/>
          <w:w w:val="115"/>
        </w:rPr>
        <w:t> </w:t>
      </w:r>
      <w:r>
        <w:rPr>
          <w:color w:val="010202"/>
          <w:spacing w:val="-2"/>
          <w:w w:val="115"/>
        </w:rPr>
        <w:t>land</w:t>
      </w:r>
      <w:r>
        <w:rPr>
          <w:color w:val="010202"/>
          <w:spacing w:val="-10"/>
          <w:w w:val="115"/>
        </w:rPr>
        <w:t> </w:t>
      </w:r>
      <w:r>
        <w:rPr>
          <w:color w:val="010202"/>
          <w:spacing w:val="-2"/>
          <w:w w:val="115"/>
        </w:rPr>
        <w:t>“should</w:t>
      </w:r>
      <w:r>
        <w:rPr>
          <w:color w:val="010202"/>
          <w:spacing w:val="-10"/>
          <w:w w:val="115"/>
        </w:rPr>
        <w:t> </w:t>
      </w:r>
      <w:r>
        <w:rPr>
          <w:color w:val="010202"/>
          <w:spacing w:val="-2"/>
          <w:w w:val="115"/>
        </w:rPr>
        <w:t>not” </w:t>
      </w:r>
      <w:r>
        <w:rPr>
          <w:color w:val="010202"/>
          <w:w w:val="115"/>
        </w:rPr>
        <w:t>be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plowed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and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cultivated</w:t>
      </w:r>
      <w:r>
        <w:rPr>
          <w:color w:val="010202"/>
          <w:spacing w:val="-5"/>
          <w:w w:val="115"/>
        </w:rPr>
        <w:t> </w:t>
      </w:r>
      <w:r>
        <w:rPr>
          <w:color w:val="010202"/>
          <w:w w:val="115"/>
        </w:rPr>
        <w:t>in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its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totality;</w:t>
      </w:r>
      <w:r>
        <w:rPr>
          <w:color w:val="010202"/>
          <w:spacing w:val="-5"/>
          <w:w w:val="115"/>
        </w:rPr>
        <w:t> </w:t>
      </w:r>
      <w:r>
        <w:rPr>
          <w:color w:val="010202"/>
          <w:w w:val="115"/>
        </w:rPr>
        <w:t>there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were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zones,</w:t>
      </w:r>
      <w:r>
        <w:rPr>
          <w:color w:val="010202"/>
          <w:spacing w:val="-6"/>
          <w:w w:val="115"/>
        </w:rPr>
        <w:t> </w:t>
      </w:r>
      <w:r>
        <w:rPr>
          <w:rFonts w:ascii="Palatino Linotype" w:hAnsi="Palatino Linotype"/>
          <w:b/>
          <w:i/>
          <w:color w:val="010202"/>
          <w:spacing w:val="-2"/>
          <w:w w:val="115"/>
        </w:rPr>
        <w:t>negative</w:t>
      </w:r>
    </w:p>
    <w:p>
      <w:pPr>
        <w:spacing w:line="224" w:lineRule="exact" w:before="0"/>
        <w:ind w:left="154" w:right="0" w:firstLine="0"/>
        <w:jc w:val="both"/>
        <w:rPr>
          <w:sz w:val="19"/>
        </w:rPr>
      </w:pPr>
      <w:r>
        <w:rPr>
          <w:rFonts w:ascii="Palatino Linotype" w:hAnsi="Palatino Linotype"/>
          <w:b/>
          <w:i/>
          <w:color w:val="010202"/>
          <w:w w:val="110"/>
          <w:sz w:val="19"/>
        </w:rPr>
        <w:t>psychoregions,</w:t>
      </w:r>
      <w:r>
        <w:rPr>
          <w:rFonts w:ascii="Palatino Linotype" w:hAnsi="Palatino Linotype"/>
          <w:b/>
          <w:i/>
          <w:color w:val="010202"/>
          <w:spacing w:val="4"/>
          <w:w w:val="110"/>
          <w:sz w:val="19"/>
        </w:rPr>
        <w:t> </w:t>
      </w:r>
      <w:r>
        <w:rPr>
          <w:color w:val="010202"/>
          <w:w w:val="110"/>
          <w:sz w:val="19"/>
        </w:rPr>
        <w:t>where</w:t>
      </w:r>
      <w:r>
        <w:rPr>
          <w:color w:val="010202"/>
          <w:spacing w:val="11"/>
          <w:w w:val="110"/>
          <w:sz w:val="19"/>
        </w:rPr>
        <w:t> </w:t>
      </w:r>
      <w:r>
        <w:rPr>
          <w:color w:val="010202"/>
          <w:w w:val="110"/>
          <w:sz w:val="19"/>
        </w:rPr>
        <w:t>the</w:t>
      </w:r>
      <w:r>
        <w:rPr>
          <w:color w:val="010202"/>
          <w:spacing w:val="12"/>
          <w:w w:val="110"/>
          <w:sz w:val="19"/>
        </w:rPr>
        <w:t> </w:t>
      </w:r>
      <w:r>
        <w:rPr>
          <w:color w:val="010202"/>
          <w:w w:val="110"/>
          <w:sz w:val="19"/>
        </w:rPr>
        <w:t>telluric</w:t>
      </w:r>
      <w:r>
        <w:rPr>
          <w:color w:val="010202"/>
          <w:spacing w:val="11"/>
          <w:w w:val="110"/>
          <w:sz w:val="19"/>
        </w:rPr>
        <w:t> </w:t>
      </w:r>
      <w:r>
        <w:rPr>
          <w:color w:val="010202"/>
          <w:w w:val="110"/>
          <w:sz w:val="19"/>
        </w:rPr>
        <w:t>inﬂuence</w:t>
      </w:r>
      <w:r>
        <w:rPr>
          <w:color w:val="010202"/>
          <w:spacing w:val="11"/>
          <w:w w:val="110"/>
          <w:sz w:val="19"/>
        </w:rPr>
        <w:t> </w:t>
      </w:r>
      <w:r>
        <w:rPr>
          <w:color w:val="010202"/>
          <w:w w:val="110"/>
          <w:sz w:val="19"/>
        </w:rPr>
        <w:t>was</w:t>
      </w:r>
      <w:r>
        <w:rPr>
          <w:color w:val="010202"/>
          <w:spacing w:val="11"/>
          <w:w w:val="110"/>
          <w:sz w:val="19"/>
        </w:rPr>
        <w:t> </w:t>
      </w:r>
      <w:r>
        <w:rPr>
          <w:color w:val="010202"/>
          <w:w w:val="110"/>
          <w:sz w:val="19"/>
        </w:rPr>
        <w:t>harmful</w:t>
      </w:r>
      <w:r>
        <w:rPr>
          <w:color w:val="010202"/>
          <w:spacing w:val="11"/>
          <w:w w:val="110"/>
          <w:sz w:val="19"/>
        </w:rPr>
        <w:t> </w:t>
      </w:r>
      <w:r>
        <w:rPr>
          <w:color w:val="010202"/>
          <w:w w:val="110"/>
          <w:sz w:val="19"/>
        </w:rPr>
        <w:t>and</w:t>
      </w:r>
      <w:r>
        <w:rPr>
          <w:color w:val="010202"/>
          <w:spacing w:val="12"/>
          <w:w w:val="110"/>
          <w:sz w:val="19"/>
        </w:rPr>
        <w:t> </w:t>
      </w:r>
      <w:r>
        <w:rPr>
          <w:color w:val="010202"/>
          <w:spacing w:val="-2"/>
          <w:w w:val="110"/>
          <w:sz w:val="19"/>
        </w:rPr>
        <w:t>which</w:t>
      </w:r>
    </w:p>
    <w:p>
      <w:pPr>
        <w:pStyle w:val="BodyText"/>
        <w:ind w:right="151"/>
      </w:pPr>
      <w:r>
        <w:rPr>
          <w:color w:val="010202"/>
          <w:w w:val="115"/>
        </w:rPr>
        <w:t>should</w:t>
      </w:r>
      <w:r>
        <w:rPr>
          <w:color w:val="010202"/>
          <w:w w:val="115"/>
        </w:rPr>
        <w:t> be</w:t>
      </w:r>
      <w:r>
        <w:rPr>
          <w:color w:val="010202"/>
          <w:w w:val="115"/>
        </w:rPr>
        <w:t> carefully</w:t>
      </w:r>
      <w:r>
        <w:rPr>
          <w:color w:val="010202"/>
          <w:w w:val="115"/>
        </w:rPr>
        <w:t> avoided.</w:t>
      </w:r>
      <w:r>
        <w:rPr>
          <w:color w:val="010202"/>
          <w:w w:val="115"/>
        </w:rPr>
        <w:t> Many</w:t>
      </w:r>
      <w:r>
        <w:rPr>
          <w:color w:val="010202"/>
          <w:w w:val="115"/>
        </w:rPr>
        <w:t> of</w:t>
      </w:r>
      <w:r>
        <w:rPr>
          <w:color w:val="010202"/>
          <w:w w:val="115"/>
        </w:rPr>
        <w:t> those</w:t>
      </w:r>
      <w:r>
        <w:rPr>
          <w:color w:val="010202"/>
          <w:w w:val="115"/>
        </w:rPr>
        <w:t> precautions</w:t>
      </w:r>
      <w:r>
        <w:rPr>
          <w:color w:val="010202"/>
          <w:w w:val="115"/>
        </w:rPr>
        <w:t> of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an- cients</w:t>
      </w:r>
      <w:r>
        <w:rPr>
          <w:color w:val="010202"/>
          <w:w w:val="115"/>
        </w:rPr>
        <w:t> have</w:t>
      </w:r>
      <w:r>
        <w:rPr>
          <w:color w:val="010202"/>
          <w:w w:val="115"/>
        </w:rPr>
        <w:t> come</w:t>
      </w:r>
      <w:r>
        <w:rPr>
          <w:color w:val="010202"/>
          <w:w w:val="115"/>
        </w:rPr>
        <w:t> down</w:t>
      </w:r>
      <w:r>
        <w:rPr>
          <w:color w:val="010202"/>
          <w:w w:val="115"/>
        </w:rPr>
        <w:t> to</w:t>
      </w:r>
      <w:r>
        <w:rPr>
          <w:color w:val="010202"/>
          <w:w w:val="115"/>
        </w:rPr>
        <w:t> our</w:t>
      </w:r>
      <w:r>
        <w:rPr>
          <w:color w:val="010202"/>
          <w:w w:val="115"/>
        </w:rPr>
        <w:t> days</w:t>
      </w:r>
      <w:r>
        <w:rPr>
          <w:color w:val="010202"/>
          <w:w w:val="115"/>
        </w:rPr>
        <w:t> (the</w:t>
      </w:r>
      <w:r>
        <w:rPr>
          <w:color w:val="010202"/>
          <w:w w:val="115"/>
        </w:rPr>
        <w:t> ethnologist</w:t>
      </w:r>
      <w:r>
        <w:rPr>
          <w:color w:val="010202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Jensen</w:t>
      </w:r>
      <w:r>
        <w:rPr>
          <w:color w:val="010202"/>
          <w:w w:val="115"/>
          <w:vertAlign w:val="superscript"/>
        </w:rPr>
        <w:t>39</w:t>
      </w:r>
      <w:r>
        <w:rPr>
          <w:color w:val="010202"/>
          <w:spacing w:val="-3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calls them</w:t>
      </w:r>
      <w:r>
        <w:rPr>
          <w:color w:val="010202"/>
          <w:w w:val="115"/>
          <w:vertAlign w:val="baseline"/>
        </w:rPr>
        <w:t> “survivals”)</w:t>
      </w:r>
      <w:r>
        <w:rPr>
          <w:color w:val="010202"/>
          <w:w w:val="115"/>
          <w:vertAlign w:val="baseline"/>
        </w:rPr>
        <w:t> as</w:t>
      </w:r>
      <w:r>
        <w:rPr>
          <w:color w:val="010202"/>
          <w:w w:val="115"/>
          <w:vertAlign w:val="baseline"/>
        </w:rPr>
        <w:t> complements</w:t>
      </w:r>
      <w:r>
        <w:rPr>
          <w:color w:val="010202"/>
          <w:w w:val="115"/>
          <w:vertAlign w:val="baseline"/>
        </w:rPr>
        <w:t> of</w:t>
      </w:r>
      <w:r>
        <w:rPr>
          <w:color w:val="010202"/>
          <w:w w:val="115"/>
          <w:vertAlign w:val="baseline"/>
        </w:rPr>
        <w:t> myths</w:t>
      </w:r>
      <w:r>
        <w:rPr>
          <w:color w:val="010202"/>
          <w:w w:val="115"/>
          <w:vertAlign w:val="baseline"/>
        </w:rPr>
        <w:t> and</w:t>
      </w:r>
      <w:r>
        <w:rPr>
          <w:color w:val="010202"/>
          <w:w w:val="115"/>
          <w:vertAlign w:val="baseline"/>
        </w:rPr>
        <w:t> legends,</w:t>
      </w:r>
      <w:r>
        <w:rPr>
          <w:color w:val="010202"/>
          <w:w w:val="115"/>
          <w:vertAlign w:val="baseline"/>
        </w:rPr>
        <w:t> but</w:t>
      </w:r>
      <w:r>
        <w:rPr>
          <w:color w:val="010202"/>
          <w:w w:val="115"/>
          <w:vertAlign w:val="baseline"/>
        </w:rPr>
        <w:t> they are taken for meaningless superstitions.</w:t>
      </w:r>
    </w:p>
    <w:p>
      <w:pPr>
        <w:pStyle w:val="BodyText"/>
        <w:ind w:right="151" w:firstLine="246"/>
      </w:pPr>
      <w:r>
        <w:rPr>
          <w:color w:val="010202"/>
          <w:w w:val="115"/>
        </w:rPr>
        <w:t>The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fact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is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that,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in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antiquity,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existence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of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“hostile”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places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was well</w:t>
      </w:r>
      <w:r>
        <w:rPr>
          <w:color w:val="010202"/>
          <w:w w:val="115"/>
        </w:rPr>
        <w:t> known</w:t>
      </w:r>
      <w:r>
        <w:rPr>
          <w:color w:val="010202"/>
          <w:w w:val="115"/>
        </w:rPr>
        <w:t> and</w:t>
      </w:r>
      <w:r>
        <w:rPr>
          <w:color w:val="010202"/>
          <w:w w:val="115"/>
        </w:rPr>
        <w:t> accepted,</w:t>
      </w:r>
      <w:r>
        <w:rPr>
          <w:color w:val="010202"/>
          <w:w w:val="115"/>
        </w:rPr>
        <w:t> which</w:t>
      </w:r>
      <w:r>
        <w:rPr>
          <w:color w:val="010202"/>
          <w:w w:val="115"/>
        </w:rPr>
        <w:t> explains</w:t>
      </w:r>
      <w:r>
        <w:rPr>
          <w:color w:val="010202"/>
          <w:w w:val="115"/>
        </w:rPr>
        <w:t> many</w:t>
      </w:r>
      <w:r>
        <w:rPr>
          <w:color w:val="010202"/>
          <w:w w:val="115"/>
        </w:rPr>
        <w:t> of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“mistakes” that</w:t>
      </w:r>
      <w:r>
        <w:rPr>
          <w:color w:val="010202"/>
          <w:w w:val="115"/>
        </w:rPr>
        <w:t> would</w:t>
      </w:r>
      <w:r>
        <w:rPr>
          <w:color w:val="010202"/>
          <w:w w:val="115"/>
        </w:rPr>
        <w:t> have</w:t>
      </w:r>
      <w:r>
        <w:rPr>
          <w:color w:val="010202"/>
          <w:w w:val="115"/>
        </w:rPr>
        <w:t> been</w:t>
      </w:r>
      <w:r>
        <w:rPr>
          <w:color w:val="010202"/>
          <w:w w:val="115"/>
        </w:rPr>
        <w:t> made</w:t>
      </w:r>
      <w:r>
        <w:rPr>
          <w:color w:val="010202"/>
          <w:w w:val="115"/>
        </w:rPr>
        <w:t> in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choice</w:t>
      </w:r>
      <w:r>
        <w:rPr>
          <w:color w:val="010202"/>
          <w:w w:val="115"/>
        </w:rPr>
        <w:t> of</w:t>
      </w:r>
      <w:r>
        <w:rPr>
          <w:color w:val="010202"/>
          <w:w w:val="115"/>
        </w:rPr>
        <w:t> useful</w:t>
      </w:r>
      <w:r>
        <w:rPr>
          <w:color w:val="010202"/>
          <w:w w:val="115"/>
        </w:rPr>
        <w:t> places,</w:t>
      </w:r>
      <w:r>
        <w:rPr>
          <w:color w:val="010202"/>
          <w:w w:val="115"/>
        </w:rPr>
        <w:t> accord- ing</w:t>
      </w:r>
      <w:r>
        <w:rPr>
          <w:color w:val="010202"/>
          <w:w w:val="115"/>
        </w:rPr>
        <w:t> to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guidelines</w:t>
      </w:r>
      <w:r>
        <w:rPr>
          <w:color w:val="010202"/>
          <w:w w:val="115"/>
        </w:rPr>
        <w:t> of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“procedures</w:t>
      </w:r>
      <w:r>
        <w:rPr>
          <w:color w:val="010202"/>
          <w:w w:val="115"/>
        </w:rPr>
        <w:t> manual”</w:t>
      </w:r>
      <w:r>
        <w:rPr>
          <w:color w:val="010202"/>
          <w:w w:val="115"/>
        </w:rPr>
        <w:t> of</w:t>
      </w:r>
      <w:r>
        <w:rPr>
          <w:color w:val="010202"/>
          <w:w w:val="115"/>
        </w:rPr>
        <w:t> modern</w:t>
      </w:r>
      <w:r>
        <w:rPr>
          <w:color w:val="010202"/>
          <w:w w:val="115"/>
        </w:rPr>
        <w:t> ratio- nalists.</w:t>
      </w:r>
      <w:r>
        <w:rPr>
          <w:color w:val="010202"/>
          <w:w w:val="115"/>
        </w:rPr>
        <w:t> Because</w:t>
      </w:r>
      <w:r>
        <w:rPr>
          <w:color w:val="010202"/>
          <w:w w:val="115"/>
        </w:rPr>
        <w:t> many</w:t>
      </w:r>
      <w:r>
        <w:rPr>
          <w:color w:val="010202"/>
          <w:w w:val="115"/>
        </w:rPr>
        <w:t> times,</w:t>
      </w:r>
      <w:r>
        <w:rPr>
          <w:color w:val="010202"/>
          <w:w w:val="115"/>
        </w:rPr>
        <w:t> a</w:t>
      </w:r>
      <w:r>
        <w:rPr>
          <w:color w:val="010202"/>
          <w:w w:val="115"/>
        </w:rPr>
        <w:t> place</w:t>
      </w:r>
      <w:r>
        <w:rPr>
          <w:color w:val="010202"/>
          <w:w w:val="115"/>
        </w:rPr>
        <w:t> endowed</w:t>
      </w:r>
      <w:r>
        <w:rPr>
          <w:color w:val="010202"/>
          <w:w w:val="115"/>
        </w:rPr>
        <w:t> with</w:t>
      </w:r>
      <w:r>
        <w:rPr>
          <w:color w:val="010202"/>
          <w:w w:val="115"/>
        </w:rPr>
        <w:t> all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evident </w:t>
      </w:r>
      <w:r>
        <w:rPr>
          <w:color w:val="010202"/>
          <w:w w:val="115"/>
        </w:rPr>
        <w:t>advantages,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in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terms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of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security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and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food,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was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presenting,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instead, the</w:t>
      </w:r>
      <w:r>
        <w:rPr>
          <w:color w:val="010202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esoteric</w:t>
      </w:r>
      <w:r>
        <w:rPr>
          <w:rFonts w:ascii="Palatino Linotype" w:hAnsi="Palatino Linotype"/>
          <w:b/>
          <w:i/>
          <w:color w:val="010202"/>
          <w:w w:val="115"/>
        </w:rPr>
        <w:t> </w:t>
      </w:r>
      <w:r>
        <w:rPr>
          <w:color w:val="010202"/>
          <w:w w:val="115"/>
        </w:rPr>
        <w:t>disadvantage</w:t>
      </w:r>
      <w:r>
        <w:rPr>
          <w:color w:val="010202"/>
          <w:w w:val="115"/>
        </w:rPr>
        <w:t> of</w:t>
      </w:r>
      <w:r>
        <w:rPr>
          <w:color w:val="010202"/>
          <w:w w:val="115"/>
        </w:rPr>
        <w:t> containing</w:t>
      </w:r>
      <w:r>
        <w:rPr>
          <w:color w:val="010202"/>
          <w:w w:val="115"/>
        </w:rPr>
        <w:t> a</w:t>
      </w:r>
      <w:r>
        <w:rPr>
          <w:color w:val="010202"/>
          <w:w w:val="115"/>
        </w:rPr>
        <w:t> negative</w:t>
      </w:r>
      <w:r>
        <w:rPr>
          <w:color w:val="010202"/>
          <w:w w:val="115"/>
        </w:rPr>
        <w:t> psychoregion that</w:t>
      </w:r>
      <w:r>
        <w:rPr>
          <w:color w:val="010202"/>
          <w:w w:val="115"/>
        </w:rPr>
        <w:t> was</w:t>
      </w:r>
      <w:r>
        <w:rPr>
          <w:color w:val="010202"/>
          <w:w w:val="115"/>
        </w:rPr>
        <w:t> effectively</w:t>
      </w:r>
      <w:r>
        <w:rPr>
          <w:color w:val="010202"/>
          <w:w w:val="115"/>
        </w:rPr>
        <w:t> preventing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se lement</w:t>
      </w:r>
      <w:r>
        <w:rPr>
          <w:color w:val="010202"/>
          <w:w w:val="115"/>
        </w:rPr>
        <w:t> because</w:t>
      </w:r>
      <w:r>
        <w:rPr>
          <w:color w:val="010202"/>
          <w:w w:val="115"/>
        </w:rPr>
        <w:t> it</w:t>
      </w:r>
      <w:r>
        <w:rPr>
          <w:color w:val="010202"/>
          <w:w w:val="115"/>
        </w:rPr>
        <w:t> did</w:t>
      </w:r>
      <w:r>
        <w:rPr>
          <w:color w:val="010202"/>
          <w:w w:val="115"/>
        </w:rPr>
        <w:t> not guarantee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communal</w:t>
      </w:r>
      <w:r>
        <w:rPr>
          <w:color w:val="010202"/>
          <w:w w:val="115"/>
        </w:rPr>
        <w:t> well-being.</w:t>
      </w:r>
      <w:r>
        <w:rPr>
          <w:color w:val="010202"/>
          <w:w w:val="115"/>
        </w:rPr>
        <w:t> On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contrary,</w:t>
      </w:r>
      <w:r>
        <w:rPr>
          <w:color w:val="010202"/>
          <w:w w:val="115"/>
        </w:rPr>
        <w:t> there</w:t>
      </w:r>
      <w:r>
        <w:rPr>
          <w:color w:val="010202"/>
          <w:w w:val="115"/>
        </w:rPr>
        <w:t> were places</w:t>
      </w:r>
      <w:r>
        <w:rPr>
          <w:color w:val="010202"/>
          <w:w w:val="115"/>
        </w:rPr>
        <w:t> that</w:t>
      </w:r>
      <w:r>
        <w:rPr>
          <w:color w:val="010202"/>
          <w:w w:val="115"/>
        </w:rPr>
        <w:t> were</w:t>
      </w:r>
      <w:r>
        <w:rPr>
          <w:color w:val="010202"/>
          <w:w w:val="115"/>
        </w:rPr>
        <w:t> completely</w:t>
      </w:r>
      <w:r>
        <w:rPr>
          <w:color w:val="010202"/>
          <w:w w:val="115"/>
        </w:rPr>
        <w:t> unguarded</w:t>
      </w:r>
      <w:r>
        <w:rPr>
          <w:color w:val="010202"/>
          <w:w w:val="115"/>
        </w:rPr>
        <w:t> or</w:t>
      </w:r>
      <w:r>
        <w:rPr>
          <w:color w:val="010202"/>
          <w:w w:val="115"/>
        </w:rPr>
        <w:t> dangerous,</w:t>
      </w:r>
      <w:r>
        <w:rPr>
          <w:color w:val="010202"/>
          <w:w w:val="115"/>
        </w:rPr>
        <w:t> but</w:t>
      </w:r>
      <w:r>
        <w:rPr>
          <w:color w:val="010202"/>
          <w:w w:val="115"/>
        </w:rPr>
        <w:t> which </w:t>
      </w:r>
      <w:r>
        <w:rPr>
          <w:color w:val="010202"/>
          <w:spacing w:val="-2"/>
          <w:w w:val="115"/>
        </w:rPr>
        <w:t>were</w:t>
      </w:r>
      <w:r>
        <w:rPr>
          <w:color w:val="010202"/>
          <w:spacing w:val="-11"/>
          <w:w w:val="115"/>
        </w:rPr>
        <w:t> </w:t>
      </w:r>
      <w:r>
        <w:rPr>
          <w:color w:val="010202"/>
          <w:spacing w:val="-2"/>
          <w:w w:val="115"/>
        </w:rPr>
        <w:t>representing</w:t>
      </w:r>
      <w:r>
        <w:rPr>
          <w:color w:val="010202"/>
          <w:spacing w:val="-10"/>
          <w:w w:val="115"/>
        </w:rPr>
        <w:t> </w:t>
      </w:r>
      <w:r>
        <w:rPr>
          <w:color w:val="010202"/>
          <w:spacing w:val="-2"/>
          <w:w w:val="115"/>
        </w:rPr>
        <w:t>true</w:t>
      </w:r>
      <w:r>
        <w:rPr>
          <w:color w:val="010202"/>
          <w:spacing w:val="-10"/>
          <w:w w:val="115"/>
        </w:rPr>
        <w:t> </w:t>
      </w:r>
      <w:r>
        <w:rPr>
          <w:color w:val="010202"/>
          <w:spacing w:val="-2"/>
          <w:w w:val="115"/>
        </w:rPr>
        <w:t>earthly</w:t>
      </w:r>
      <w:r>
        <w:rPr>
          <w:color w:val="010202"/>
          <w:spacing w:val="-10"/>
          <w:w w:val="115"/>
        </w:rPr>
        <w:t> </w:t>
      </w:r>
      <w:r>
        <w:rPr>
          <w:color w:val="010202"/>
          <w:spacing w:val="-2"/>
          <w:w w:val="115"/>
        </w:rPr>
        <w:t>paradises</w:t>
      </w:r>
      <w:r>
        <w:rPr>
          <w:color w:val="010202"/>
          <w:spacing w:val="-10"/>
          <w:w w:val="115"/>
        </w:rPr>
        <w:t> </w:t>
      </w:r>
      <w:r>
        <w:rPr>
          <w:color w:val="010202"/>
          <w:spacing w:val="-2"/>
          <w:w w:val="115"/>
        </w:rPr>
        <w:t>for</w:t>
      </w:r>
      <w:r>
        <w:rPr>
          <w:color w:val="010202"/>
          <w:spacing w:val="-10"/>
          <w:w w:val="115"/>
        </w:rPr>
        <w:t> </w:t>
      </w:r>
      <w:r>
        <w:rPr>
          <w:color w:val="010202"/>
          <w:spacing w:val="-2"/>
          <w:w w:val="115"/>
        </w:rPr>
        <w:t>those</w:t>
      </w:r>
      <w:r>
        <w:rPr>
          <w:color w:val="010202"/>
          <w:spacing w:val="-10"/>
          <w:w w:val="115"/>
        </w:rPr>
        <w:t> </w:t>
      </w:r>
      <w:r>
        <w:rPr>
          <w:color w:val="010202"/>
          <w:spacing w:val="-2"/>
          <w:w w:val="115"/>
        </w:rPr>
        <w:t>who</w:t>
      </w:r>
      <w:r>
        <w:rPr>
          <w:color w:val="010202"/>
          <w:spacing w:val="-10"/>
          <w:w w:val="115"/>
        </w:rPr>
        <w:t> </w:t>
      </w:r>
      <w:r>
        <w:rPr>
          <w:rFonts w:ascii="Palatino Linotype" w:hAnsi="Palatino Linotype"/>
          <w:b/>
          <w:i/>
          <w:color w:val="010202"/>
          <w:spacing w:val="-2"/>
          <w:w w:val="115"/>
        </w:rPr>
        <w:t>were</w:t>
      </w:r>
      <w:r>
        <w:rPr>
          <w:rFonts w:ascii="Palatino Linotype" w:hAnsi="Palatino Linotype"/>
          <w:b/>
          <w:i/>
          <w:color w:val="010202"/>
          <w:spacing w:val="-11"/>
          <w:w w:val="115"/>
        </w:rPr>
        <w:t> </w:t>
      </w:r>
      <w:r>
        <w:rPr>
          <w:rFonts w:ascii="Palatino Linotype" w:hAnsi="Palatino Linotype"/>
          <w:b/>
          <w:i/>
          <w:color w:val="010202"/>
          <w:spacing w:val="-2"/>
          <w:w w:val="115"/>
        </w:rPr>
        <w:t>enjoy- </w:t>
      </w:r>
      <w:r>
        <w:rPr>
          <w:rFonts w:ascii="Palatino Linotype" w:hAnsi="Palatino Linotype"/>
          <w:b/>
          <w:i/>
          <w:color w:val="010202"/>
          <w:w w:val="115"/>
        </w:rPr>
        <w:t>ing</w:t>
      </w:r>
      <w:r>
        <w:rPr>
          <w:rFonts w:ascii="Palatino Linotype" w:hAnsi="Palatino Linotype"/>
          <w:b/>
          <w:i/>
          <w:color w:val="010202"/>
          <w:w w:val="115"/>
        </w:rPr>
        <w:t> </w:t>
      </w:r>
      <w:r>
        <w:rPr>
          <w:color w:val="010202"/>
          <w:w w:val="115"/>
        </w:rPr>
        <w:t>their</w:t>
      </w:r>
      <w:r>
        <w:rPr>
          <w:color w:val="010202"/>
          <w:w w:val="115"/>
        </w:rPr>
        <w:t> psychoregion.</w:t>
      </w:r>
      <w:r>
        <w:rPr>
          <w:color w:val="010202"/>
          <w:w w:val="115"/>
        </w:rPr>
        <w:t> Nothing</w:t>
      </w:r>
      <w:r>
        <w:rPr>
          <w:color w:val="010202"/>
          <w:w w:val="115"/>
        </w:rPr>
        <w:t> else,</w:t>
      </w:r>
      <w:r>
        <w:rPr>
          <w:color w:val="010202"/>
          <w:w w:val="115"/>
        </w:rPr>
        <w:t> e.g.,</w:t>
      </w:r>
      <w:r>
        <w:rPr>
          <w:color w:val="010202"/>
          <w:w w:val="115"/>
        </w:rPr>
        <w:t> explains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tragedy</w:t>
      </w:r>
      <w:r>
        <w:rPr>
          <w:color w:val="010202"/>
          <w:w w:val="115"/>
        </w:rPr>
        <w:t> of Pompeii,</w:t>
      </w:r>
      <w:r>
        <w:rPr>
          <w:color w:val="010202"/>
          <w:w w:val="115"/>
        </w:rPr>
        <w:t> built</w:t>
      </w:r>
      <w:r>
        <w:rPr>
          <w:color w:val="010202"/>
          <w:w w:val="115"/>
        </w:rPr>
        <w:t> on</w:t>
      </w:r>
      <w:r>
        <w:rPr>
          <w:color w:val="010202"/>
          <w:w w:val="115"/>
        </w:rPr>
        <w:t> a</w:t>
      </w:r>
      <w:r>
        <w:rPr>
          <w:color w:val="010202"/>
          <w:w w:val="115"/>
        </w:rPr>
        <w:t> slope</w:t>
      </w:r>
      <w:r>
        <w:rPr>
          <w:color w:val="010202"/>
          <w:w w:val="115"/>
        </w:rPr>
        <w:t> of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Vesuvius</w:t>
      </w:r>
      <w:r>
        <w:rPr>
          <w:color w:val="010202"/>
          <w:w w:val="115"/>
        </w:rPr>
        <w:t> volcano,</w:t>
      </w:r>
      <w:r>
        <w:rPr>
          <w:color w:val="010202"/>
          <w:w w:val="115"/>
        </w:rPr>
        <w:t> a</w:t>
      </w:r>
      <w:r>
        <w:rPr>
          <w:color w:val="010202"/>
          <w:w w:val="115"/>
        </w:rPr>
        <w:t> city</w:t>
      </w:r>
      <w:r>
        <w:rPr>
          <w:color w:val="010202"/>
          <w:w w:val="115"/>
        </w:rPr>
        <w:t> that,</w:t>
      </w:r>
      <w:r>
        <w:rPr>
          <w:color w:val="010202"/>
          <w:w w:val="115"/>
        </w:rPr>
        <w:t> de-</w:t>
      </w:r>
    </w:p>
    <w:p>
      <w:pPr>
        <w:pStyle w:val="BodyText"/>
        <w:spacing w:before="81"/>
        <w:ind w:left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783767</wp:posOffset>
                </wp:positionH>
                <wp:positionV relativeFrom="paragraph">
                  <wp:posOffset>215824</wp:posOffset>
                </wp:positionV>
                <wp:extent cx="1089025" cy="5715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08902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9025" h="5715">
                              <a:moveTo>
                                <a:pt x="1088580" y="0"/>
                              </a:moveTo>
                              <a:lnTo>
                                <a:pt x="0" y="0"/>
                              </a:lnTo>
                              <a:lnTo>
                                <a:pt x="0" y="5447"/>
                              </a:lnTo>
                              <a:lnTo>
                                <a:pt x="1088580" y="5447"/>
                              </a:lnTo>
                              <a:lnTo>
                                <a:pt x="10885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6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1.714001pt;margin-top:16.994028pt;width:85.715pt;height:.42896pt;mso-position-horizontal-relative:page;mso-position-vertical-relative:paragraph;z-index:-15724544;mso-wrap-distance-left:0;mso-wrap-distance-right:0" id="docshape10" filled="true" fillcolor="#60606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tabs>
          <w:tab w:pos="752" w:val="left" w:leader="none"/>
        </w:tabs>
        <w:spacing w:line="249" w:lineRule="auto" w:before="164" w:after="0"/>
        <w:ind w:left="154" w:right="152" w:firstLine="246"/>
        <w:jc w:val="left"/>
        <w:rPr>
          <w:i/>
          <w:sz w:val="18"/>
        </w:rPr>
      </w:pPr>
      <w:r>
        <w:rPr>
          <w:color w:val="010202"/>
          <w:w w:val="115"/>
          <w:sz w:val="18"/>
        </w:rPr>
        <w:t>Adolf</w:t>
      </w:r>
      <w:r>
        <w:rPr>
          <w:color w:val="010202"/>
          <w:spacing w:val="-1"/>
          <w:w w:val="115"/>
          <w:sz w:val="18"/>
        </w:rPr>
        <w:t> </w:t>
      </w:r>
      <w:r>
        <w:rPr>
          <w:color w:val="010202"/>
          <w:w w:val="115"/>
          <w:sz w:val="18"/>
        </w:rPr>
        <w:t>Ellegard</w:t>
      </w:r>
      <w:r>
        <w:rPr>
          <w:color w:val="010202"/>
          <w:spacing w:val="-1"/>
          <w:w w:val="115"/>
          <w:sz w:val="18"/>
        </w:rPr>
        <w:t> </w:t>
      </w:r>
      <w:r>
        <w:rPr>
          <w:color w:val="010202"/>
          <w:w w:val="115"/>
          <w:sz w:val="18"/>
        </w:rPr>
        <w:t>Jensen,</w:t>
      </w:r>
      <w:r>
        <w:rPr>
          <w:color w:val="010202"/>
          <w:spacing w:val="-1"/>
          <w:w w:val="115"/>
          <w:sz w:val="18"/>
        </w:rPr>
        <w:t> </w:t>
      </w:r>
      <w:r>
        <w:rPr>
          <w:color w:val="010202"/>
          <w:w w:val="115"/>
          <w:sz w:val="18"/>
        </w:rPr>
        <w:t>author</w:t>
      </w:r>
      <w:r>
        <w:rPr>
          <w:color w:val="010202"/>
          <w:spacing w:val="-1"/>
          <w:w w:val="115"/>
          <w:sz w:val="18"/>
        </w:rPr>
        <w:t> </w:t>
      </w:r>
      <w:r>
        <w:rPr>
          <w:color w:val="010202"/>
          <w:w w:val="115"/>
          <w:sz w:val="18"/>
        </w:rPr>
        <w:t>of</w:t>
      </w:r>
      <w:r>
        <w:rPr>
          <w:color w:val="010202"/>
          <w:spacing w:val="-1"/>
          <w:w w:val="115"/>
          <w:sz w:val="18"/>
        </w:rPr>
        <w:t> </w:t>
      </w:r>
      <w:r>
        <w:rPr>
          <w:i/>
          <w:color w:val="010202"/>
          <w:w w:val="115"/>
          <w:sz w:val="18"/>
        </w:rPr>
        <w:t>Myth</w:t>
      </w:r>
      <w:r>
        <w:rPr>
          <w:i/>
          <w:color w:val="010202"/>
          <w:spacing w:val="-1"/>
          <w:w w:val="115"/>
          <w:sz w:val="18"/>
        </w:rPr>
        <w:t> </w:t>
      </w:r>
      <w:r>
        <w:rPr>
          <w:i/>
          <w:color w:val="010202"/>
          <w:w w:val="115"/>
          <w:sz w:val="18"/>
        </w:rPr>
        <w:t>and</w:t>
      </w:r>
      <w:r>
        <w:rPr>
          <w:i/>
          <w:color w:val="010202"/>
          <w:spacing w:val="-1"/>
          <w:w w:val="115"/>
          <w:sz w:val="18"/>
        </w:rPr>
        <w:t> </w:t>
      </w:r>
      <w:r>
        <w:rPr>
          <w:i/>
          <w:color w:val="010202"/>
          <w:w w:val="115"/>
          <w:sz w:val="18"/>
        </w:rPr>
        <w:t>Cult</w:t>
      </w:r>
      <w:r>
        <w:rPr>
          <w:i/>
          <w:color w:val="010202"/>
          <w:spacing w:val="-1"/>
          <w:w w:val="115"/>
          <w:sz w:val="18"/>
        </w:rPr>
        <w:t> </w:t>
      </w:r>
      <w:r>
        <w:rPr>
          <w:i/>
          <w:color w:val="010202"/>
          <w:w w:val="115"/>
          <w:sz w:val="18"/>
        </w:rPr>
        <w:t>Among</w:t>
      </w:r>
      <w:r>
        <w:rPr>
          <w:i/>
          <w:color w:val="010202"/>
          <w:spacing w:val="-1"/>
          <w:w w:val="115"/>
          <w:sz w:val="18"/>
        </w:rPr>
        <w:t> </w:t>
      </w:r>
      <w:r>
        <w:rPr>
          <w:i/>
          <w:color w:val="010202"/>
          <w:w w:val="115"/>
          <w:sz w:val="18"/>
        </w:rPr>
        <w:t>Primitive </w:t>
      </w:r>
      <w:r>
        <w:rPr>
          <w:i/>
          <w:color w:val="010202"/>
          <w:spacing w:val="-2"/>
          <w:w w:val="115"/>
          <w:sz w:val="18"/>
        </w:rPr>
        <w:t>Peoples.</w:t>
      </w:r>
    </w:p>
    <w:p>
      <w:pPr>
        <w:pStyle w:val="BodyText"/>
        <w:spacing w:before="136"/>
        <w:ind w:left="5" w:right="20"/>
        <w:jc w:val="center"/>
      </w:pPr>
      <w:r>
        <w:rPr>
          <w:color w:val="010202"/>
          <w:spacing w:val="-4"/>
        </w:rPr>
        <w:t>1000</w:t>
      </w:r>
    </w:p>
    <w:p>
      <w:pPr>
        <w:pStyle w:val="BodyText"/>
        <w:spacing w:after="0"/>
        <w:jc w:val="center"/>
        <w:sectPr>
          <w:pgSz w:w="8640" w:h="12960"/>
          <w:pgMar w:top="1180" w:bottom="280" w:left="1080" w:right="1080"/>
        </w:sectPr>
      </w:pPr>
    </w:p>
    <w:p>
      <w:pPr>
        <w:pStyle w:val="BodyText"/>
        <w:spacing w:line="252" w:lineRule="auto" w:before="92"/>
        <w:ind w:right="15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80992">
                <wp:simplePos x="0" y="0"/>
                <wp:positionH relativeFrom="page">
                  <wp:posOffset>0</wp:posOffset>
                </wp:positionH>
                <wp:positionV relativeFrom="page">
                  <wp:posOffset>195935</wp:posOffset>
                </wp:positionV>
                <wp:extent cx="5486400" cy="783780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5486400" cy="78378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 h="7837805">
                              <a:moveTo>
                                <a:pt x="5486400" y="0"/>
                              </a:moveTo>
                              <a:lnTo>
                                <a:pt x="0" y="0"/>
                              </a:lnTo>
                              <a:lnTo>
                                <a:pt x="0" y="7837728"/>
                              </a:lnTo>
                              <a:lnTo>
                                <a:pt x="5486400" y="7837728"/>
                              </a:lnTo>
                              <a:lnTo>
                                <a:pt x="5486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F4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15.428pt;width:432pt;height:617.144pt;mso-position-horizontal-relative:page;mso-position-vertical-relative:page;z-index:-15935488" id="docshape11" filled="true" fillcolor="#faf4e8" stroked="false">
                <v:fill type="solid"/>
                <w10:wrap type="none"/>
              </v:rect>
            </w:pict>
          </mc:Fallback>
        </mc:AlternateContent>
      </w:r>
      <w:r>
        <w:rPr>
          <w:color w:val="010202"/>
          <w:w w:val="115"/>
        </w:rPr>
        <w:t>spite the earthquake of 63 AD, was rebuilt at the request of its in- habitants,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who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could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not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bear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idea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of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abandoning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it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and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that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is why they perished in their totality sixteen years later, in 79 AD, when a new eruption buried it under the ﬁery lava and ashes.</w:t>
      </w:r>
    </w:p>
    <w:p>
      <w:pPr>
        <w:pStyle w:val="BodyText"/>
        <w:spacing w:line="252" w:lineRule="auto"/>
        <w:ind w:right="150" w:firstLine="246"/>
      </w:pPr>
      <w:r>
        <w:rPr>
          <w:color w:val="010202"/>
          <w:w w:val="115"/>
        </w:rPr>
        <w:t>We</w:t>
      </w:r>
      <w:r>
        <w:rPr>
          <w:color w:val="010202"/>
          <w:w w:val="115"/>
        </w:rPr>
        <w:t> will</w:t>
      </w:r>
      <w:r>
        <w:rPr>
          <w:color w:val="010202"/>
          <w:w w:val="115"/>
        </w:rPr>
        <w:t> not</w:t>
      </w:r>
      <w:r>
        <w:rPr>
          <w:color w:val="010202"/>
          <w:w w:val="115"/>
        </w:rPr>
        <w:t> dwell</w:t>
      </w:r>
      <w:r>
        <w:rPr>
          <w:color w:val="010202"/>
          <w:w w:val="115"/>
        </w:rPr>
        <w:t> any</w:t>
      </w:r>
      <w:r>
        <w:rPr>
          <w:color w:val="010202"/>
          <w:w w:val="115"/>
        </w:rPr>
        <w:t> longer</w:t>
      </w:r>
      <w:r>
        <w:rPr>
          <w:color w:val="010202"/>
          <w:w w:val="115"/>
        </w:rPr>
        <w:t> on</w:t>
      </w:r>
      <w:r>
        <w:rPr>
          <w:color w:val="010202"/>
          <w:w w:val="115"/>
        </w:rPr>
        <w:t> a</w:t>
      </w:r>
      <w:r>
        <w:rPr>
          <w:color w:val="010202"/>
          <w:w w:val="115"/>
        </w:rPr>
        <w:t> subject</w:t>
      </w:r>
      <w:r>
        <w:rPr>
          <w:color w:val="010202"/>
          <w:w w:val="115"/>
        </w:rPr>
        <w:t> of</w:t>
      </w:r>
      <w:r>
        <w:rPr>
          <w:color w:val="010202"/>
          <w:w w:val="115"/>
        </w:rPr>
        <w:t> easy</w:t>
      </w:r>
      <w:r>
        <w:rPr>
          <w:color w:val="010202"/>
          <w:w w:val="115"/>
        </w:rPr>
        <w:t> comprehen- sion.</w:t>
      </w:r>
      <w:r>
        <w:rPr>
          <w:color w:val="010202"/>
          <w:w w:val="115"/>
        </w:rPr>
        <w:t> It</w:t>
      </w:r>
      <w:r>
        <w:rPr>
          <w:color w:val="010202"/>
          <w:w w:val="115"/>
        </w:rPr>
        <w:t> only</w:t>
      </w:r>
      <w:r>
        <w:rPr>
          <w:color w:val="010202"/>
          <w:w w:val="115"/>
        </w:rPr>
        <w:t> remains</w:t>
      </w:r>
      <w:r>
        <w:rPr>
          <w:color w:val="010202"/>
          <w:w w:val="115"/>
        </w:rPr>
        <w:t> for</w:t>
      </w:r>
      <w:r>
        <w:rPr>
          <w:color w:val="010202"/>
          <w:w w:val="115"/>
        </w:rPr>
        <w:t> us</w:t>
      </w:r>
      <w:r>
        <w:rPr>
          <w:color w:val="010202"/>
          <w:w w:val="115"/>
        </w:rPr>
        <w:t> to</w:t>
      </w:r>
      <w:r>
        <w:rPr>
          <w:color w:val="010202"/>
          <w:w w:val="115"/>
        </w:rPr>
        <w:t> add</w:t>
      </w:r>
      <w:r>
        <w:rPr>
          <w:color w:val="010202"/>
          <w:w w:val="115"/>
        </w:rPr>
        <w:t> that</w:t>
      </w:r>
      <w:r>
        <w:rPr>
          <w:color w:val="010202"/>
          <w:w w:val="115"/>
        </w:rPr>
        <w:t> in</w:t>
      </w:r>
      <w:r>
        <w:rPr>
          <w:color w:val="010202"/>
          <w:w w:val="115"/>
        </w:rPr>
        <w:t> Atlantis,</w:t>
      </w:r>
      <w:r>
        <w:rPr>
          <w:color w:val="010202"/>
          <w:w w:val="115"/>
        </w:rPr>
        <w:t> during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Lu- ciferic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period,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there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existed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a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whole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“science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of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psychoregions”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on the</w:t>
      </w:r>
      <w:r>
        <w:rPr>
          <w:color w:val="010202"/>
          <w:w w:val="115"/>
        </w:rPr>
        <w:t> basis</w:t>
      </w:r>
      <w:r>
        <w:rPr>
          <w:color w:val="010202"/>
          <w:w w:val="115"/>
        </w:rPr>
        <w:t> of</w:t>
      </w:r>
      <w:r>
        <w:rPr>
          <w:color w:val="010202"/>
          <w:w w:val="115"/>
        </w:rPr>
        <w:t> which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Hyperborean</w:t>
      </w:r>
      <w:r>
        <w:rPr>
          <w:color w:val="010202"/>
          <w:w w:val="115"/>
        </w:rPr>
        <w:t> Siddhas</w:t>
      </w:r>
      <w:r>
        <w:rPr>
          <w:color w:val="010202"/>
          <w:w w:val="115"/>
        </w:rPr>
        <w:t> were</w:t>
      </w:r>
      <w:r>
        <w:rPr>
          <w:color w:val="010202"/>
          <w:w w:val="115"/>
        </w:rPr>
        <w:t> instructing</w:t>
      </w:r>
      <w:r>
        <w:rPr>
          <w:color w:val="010202"/>
          <w:w w:val="115"/>
        </w:rPr>
        <w:t> the Viryas on the techniques to use in order “to master nature” and to strategically</w:t>
      </w:r>
      <w:r>
        <w:rPr>
          <w:color w:val="010202"/>
          <w:w w:val="115"/>
        </w:rPr>
        <w:t> reorient</w:t>
      </w:r>
      <w:r>
        <w:rPr>
          <w:color w:val="010202"/>
          <w:w w:val="115"/>
        </w:rPr>
        <w:t> themselves.</w:t>
      </w:r>
      <w:r>
        <w:rPr>
          <w:color w:val="010202"/>
          <w:w w:val="115"/>
        </w:rPr>
        <w:t> “Nature,”</w:t>
      </w:r>
      <w:r>
        <w:rPr>
          <w:color w:val="010202"/>
          <w:w w:val="115"/>
        </w:rPr>
        <w:t> according</w:t>
      </w:r>
      <w:r>
        <w:rPr>
          <w:color w:val="010202"/>
          <w:w w:val="115"/>
        </w:rPr>
        <w:t> to</w:t>
      </w:r>
      <w:r>
        <w:rPr>
          <w:color w:val="010202"/>
          <w:w w:val="115"/>
        </w:rPr>
        <w:t> this</w:t>
      </w:r>
      <w:r>
        <w:rPr>
          <w:color w:val="010202"/>
          <w:w w:val="115"/>
        </w:rPr>
        <w:t> sci- ence,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is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only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a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perceptible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aspect,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a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concrete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appearance,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of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that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in- ﬁnite</w:t>
      </w:r>
      <w:r>
        <w:rPr>
          <w:color w:val="010202"/>
          <w:w w:val="115"/>
        </w:rPr>
        <w:t> multiplicity</w:t>
      </w:r>
      <w:r>
        <w:rPr>
          <w:color w:val="010202"/>
          <w:w w:val="115"/>
        </w:rPr>
        <w:t> of</w:t>
      </w:r>
      <w:r>
        <w:rPr>
          <w:color w:val="010202"/>
          <w:w w:val="115"/>
        </w:rPr>
        <w:t> evolutive</w:t>
      </w:r>
      <w:r>
        <w:rPr>
          <w:color w:val="010202"/>
          <w:w w:val="115"/>
        </w:rPr>
        <w:t> processes</w:t>
      </w:r>
      <w:r>
        <w:rPr>
          <w:color w:val="010202"/>
          <w:w w:val="115"/>
        </w:rPr>
        <w:t> in</w:t>
      </w:r>
      <w:r>
        <w:rPr>
          <w:color w:val="010202"/>
          <w:w w:val="115"/>
        </w:rPr>
        <w:t> which</w:t>
      </w:r>
      <w:r>
        <w:rPr>
          <w:color w:val="010202"/>
          <w:w w:val="115"/>
        </w:rPr>
        <w:t> consists</w:t>
      </w:r>
      <w:r>
        <w:rPr>
          <w:color w:val="010202"/>
          <w:w w:val="115"/>
        </w:rPr>
        <w:t> the macrostructure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of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a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Manu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Age.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That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is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why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“mastering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nature”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sig- niﬁes</w:t>
      </w:r>
      <w:r>
        <w:rPr>
          <w:color w:val="010202"/>
          <w:w w:val="115"/>
        </w:rPr>
        <w:t> knowing</w:t>
      </w:r>
      <w:r>
        <w:rPr>
          <w:color w:val="010202"/>
          <w:w w:val="115"/>
        </w:rPr>
        <w:t> how</w:t>
      </w:r>
      <w:r>
        <w:rPr>
          <w:color w:val="010202"/>
          <w:w w:val="115"/>
        </w:rPr>
        <w:t> to</w:t>
      </w:r>
      <w:r>
        <w:rPr>
          <w:color w:val="010202"/>
          <w:w w:val="115"/>
        </w:rPr>
        <w:t> operate</w:t>
      </w:r>
      <w:r>
        <w:rPr>
          <w:color w:val="010202"/>
          <w:w w:val="115"/>
        </w:rPr>
        <w:t> on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evolutive</w:t>
      </w:r>
      <w:r>
        <w:rPr>
          <w:color w:val="010202"/>
          <w:w w:val="115"/>
        </w:rPr>
        <w:t> processes</w:t>
      </w:r>
      <w:r>
        <w:rPr>
          <w:color w:val="010202"/>
          <w:w w:val="115"/>
        </w:rPr>
        <w:t> and achieve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independence</w:t>
      </w:r>
      <w:r>
        <w:rPr>
          <w:color w:val="010202"/>
          <w:w w:val="115"/>
        </w:rPr>
        <w:t> of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psychoid</w:t>
      </w:r>
      <w:r>
        <w:rPr>
          <w:color w:val="010202"/>
          <w:w w:val="115"/>
        </w:rPr>
        <w:t> Archetypes.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“sci- ence”</w:t>
      </w:r>
      <w:r>
        <w:rPr>
          <w:color w:val="010202"/>
          <w:w w:val="115"/>
        </w:rPr>
        <w:t> that</w:t>
      </w:r>
      <w:r>
        <w:rPr>
          <w:color w:val="010202"/>
          <w:w w:val="115"/>
        </w:rPr>
        <w:t> was</w:t>
      </w:r>
      <w:r>
        <w:rPr>
          <w:color w:val="010202"/>
          <w:w w:val="115"/>
        </w:rPr>
        <w:t> enabling</w:t>
      </w:r>
      <w:r>
        <w:rPr>
          <w:color w:val="010202"/>
          <w:w w:val="115"/>
        </w:rPr>
        <w:t> such</w:t>
      </w:r>
      <w:r>
        <w:rPr>
          <w:color w:val="010202"/>
          <w:w w:val="115"/>
        </w:rPr>
        <w:t> a</w:t>
      </w:r>
      <w:r>
        <w:rPr>
          <w:color w:val="010202"/>
          <w:w w:val="115"/>
        </w:rPr>
        <w:t> “mastery</w:t>
      </w:r>
      <w:r>
        <w:rPr>
          <w:color w:val="010202"/>
          <w:w w:val="115"/>
        </w:rPr>
        <w:t> of</w:t>
      </w:r>
      <w:r>
        <w:rPr>
          <w:color w:val="010202"/>
          <w:w w:val="115"/>
        </w:rPr>
        <w:t> nature”</w:t>
      </w:r>
      <w:r>
        <w:rPr>
          <w:color w:val="010202"/>
          <w:w w:val="115"/>
        </w:rPr>
        <w:t> was</w:t>
      </w:r>
      <w:r>
        <w:rPr>
          <w:color w:val="010202"/>
          <w:w w:val="115"/>
        </w:rPr>
        <w:t> forming part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of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Acoustic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Kábala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and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this,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as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we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already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stated,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was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only known by an elite of Hyperborean Initiates.</w:t>
      </w:r>
    </w:p>
    <w:p>
      <w:pPr>
        <w:pStyle w:val="BodyText"/>
        <w:spacing w:line="247" w:lineRule="auto"/>
        <w:ind w:right="150" w:firstLine="246"/>
      </w:pPr>
      <w:r>
        <w:rPr>
          <w:color w:val="010202"/>
          <w:w w:val="115"/>
        </w:rPr>
        <w:t>Afier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cataclysms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(the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“sinking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of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Atlantis”)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Earth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experi- enced</w:t>
      </w:r>
      <w:r>
        <w:rPr>
          <w:color w:val="010202"/>
          <w:w w:val="115"/>
        </w:rPr>
        <w:t> a</w:t>
      </w:r>
      <w:r>
        <w:rPr>
          <w:color w:val="010202"/>
          <w:w w:val="115"/>
        </w:rPr>
        <w:t> very</w:t>
      </w:r>
      <w:r>
        <w:rPr>
          <w:color w:val="010202"/>
          <w:w w:val="115"/>
        </w:rPr>
        <w:t> great</w:t>
      </w:r>
      <w:r>
        <w:rPr>
          <w:color w:val="010202"/>
          <w:w w:val="115"/>
        </w:rPr>
        <w:t> alteration</w:t>
      </w:r>
      <w:r>
        <w:rPr>
          <w:color w:val="010202"/>
          <w:w w:val="115"/>
        </w:rPr>
        <w:t> in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functioning</w:t>
      </w:r>
      <w:r>
        <w:rPr>
          <w:color w:val="010202"/>
          <w:w w:val="115"/>
        </w:rPr>
        <w:t> of</w:t>
      </w:r>
      <w:r>
        <w:rPr>
          <w:color w:val="010202"/>
          <w:w w:val="115"/>
        </w:rPr>
        <w:t> its</w:t>
      </w:r>
      <w:r>
        <w:rPr>
          <w:color w:val="010202"/>
          <w:w w:val="115"/>
        </w:rPr>
        <w:t> systems</w:t>
      </w:r>
      <w:r>
        <w:rPr>
          <w:color w:val="010202"/>
          <w:w w:val="115"/>
        </w:rPr>
        <w:t> of vital</w:t>
      </w:r>
      <w:r>
        <w:rPr>
          <w:color w:val="010202"/>
          <w:w w:val="115"/>
        </w:rPr>
        <w:t> energies</w:t>
      </w:r>
      <w:r>
        <w:rPr>
          <w:color w:val="010202"/>
          <w:w w:val="115"/>
        </w:rPr>
        <w:t> and</w:t>
      </w:r>
      <w:r>
        <w:rPr>
          <w:color w:val="010202"/>
          <w:w w:val="115"/>
        </w:rPr>
        <w:t> subtle</w:t>
      </w:r>
      <w:r>
        <w:rPr>
          <w:color w:val="010202"/>
          <w:w w:val="115"/>
        </w:rPr>
        <w:t> ﬂuids.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contrasts</w:t>
      </w:r>
      <w:r>
        <w:rPr>
          <w:color w:val="010202"/>
          <w:w w:val="115"/>
        </w:rPr>
        <w:t> between</w:t>
      </w:r>
      <w:r>
        <w:rPr>
          <w:color w:val="010202"/>
          <w:w w:val="115"/>
        </w:rPr>
        <w:t> psychore- gions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were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accentuated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to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such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an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extent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that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unbalances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were easily</w:t>
      </w:r>
      <w:r>
        <w:rPr>
          <w:color w:val="010202"/>
          <w:w w:val="115"/>
        </w:rPr>
        <w:t> perceived</w:t>
      </w:r>
      <w:r>
        <w:rPr>
          <w:color w:val="010202"/>
          <w:w w:val="115"/>
        </w:rPr>
        <w:t> by</w:t>
      </w:r>
      <w:r>
        <w:rPr>
          <w:color w:val="010202"/>
          <w:w w:val="115"/>
        </w:rPr>
        <w:t> man</w:t>
      </w:r>
      <w:r>
        <w:rPr>
          <w:color w:val="010202"/>
          <w:w w:val="115"/>
        </w:rPr>
        <w:t> and</w:t>
      </w:r>
      <w:r>
        <w:rPr>
          <w:color w:val="010202"/>
          <w:w w:val="115"/>
        </w:rPr>
        <w:t> were</w:t>
      </w:r>
      <w:r>
        <w:rPr>
          <w:color w:val="010202"/>
          <w:w w:val="115"/>
        </w:rPr>
        <w:t> ofien</w:t>
      </w:r>
      <w:r>
        <w:rPr>
          <w:color w:val="010202"/>
          <w:w w:val="115"/>
        </w:rPr>
        <w:t> dangerous.</w:t>
      </w:r>
      <w:r>
        <w:rPr>
          <w:color w:val="010202"/>
          <w:w w:val="115"/>
        </w:rPr>
        <w:t> In</w:t>
      </w:r>
      <w:r>
        <w:rPr>
          <w:color w:val="010202"/>
          <w:w w:val="115"/>
        </w:rPr>
        <w:t> order</w:t>
      </w:r>
      <w:r>
        <w:rPr>
          <w:color w:val="010202"/>
          <w:w w:val="115"/>
        </w:rPr>
        <w:t> to equilibrate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psychoregions</w:t>
      </w:r>
      <w:r>
        <w:rPr>
          <w:color w:val="010202"/>
          <w:w w:val="115"/>
        </w:rPr>
        <w:t> and</w:t>
      </w:r>
      <w:r>
        <w:rPr>
          <w:color w:val="010202"/>
          <w:w w:val="115"/>
        </w:rPr>
        <w:t> make</w:t>
      </w:r>
      <w:r>
        <w:rPr>
          <w:color w:val="010202"/>
          <w:w w:val="115"/>
        </w:rPr>
        <w:t> them</w:t>
      </w:r>
      <w:r>
        <w:rPr>
          <w:color w:val="010202"/>
          <w:w w:val="115"/>
        </w:rPr>
        <w:t> habitable</w:t>
      </w:r>
      <w:r>
        <w:rPr>
          <w:color w:val="010202"/>
          <w:w w:val="115"/>
        </w:rPr>
        <w:t> for</w:t>
      </w:r>
      <w:r>
        <w:rPr>
          <w:color w:val="010202"/>
          <w:w w:val="115"/>
        </w:rPr>
        <w:t> hu- manity,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Cro-Magnons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used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their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knowledge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of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Acoustic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Kábala externally.</w:t>
      </w:r>
      <w:r>
        <w:rPr>
          <w:color w:val="010202"/>
          <w:spacing w:val="-8"/>
          <w:w w:val="115"/>
        </w:rPr>
        <w:t> </w:t>
      </w:r>
      <w:r>
        <w:rPr>
          <w:color w:val="010202"/>
          <w:w w:val="115"/>
        </w:rPr>
        <w:t>But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for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such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an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exterior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action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to</w:t>
      </w:r>
      <w:r>
        <w:rPr>
          <w:color w:val="010202"/>
          <w:spacing w:val="-8"/>
          <w:w w:val="115"/>
        </w:rPr>
        <w:t> </w:t>
      </w:r>
      <w:r>
        <w:rPr>
          <w:color w:val="010202"/>
          <w:w w:val="115"/>
        </w:rPr>
        <w:t>be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effective,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it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must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be accompanied</w:t>
      </w:r>
      <w:r>
        <w:rPr>
          <w:color w:val="010202"/>
          <w:w w:val="115"/>
        </w:rPr>
        <w:t> by</w:t>
      </w:r>
      <w:r>
        <w:rPr>
          <w:color w:val="010202"/>
          <w:w w:val="115"/>
        </w:rPr>
        <w:t> an</w:t>
      </w:r>
      <w:r>
        <w:rPr>
          <w:color w:val="010202"/>
          <w:w w:val="115"/>
        </w:rPr>
        <w:t> interior</w:t>
      </w:r>
      <w:r>
        <w:rPr>
          <w:color w:val="010202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work,</w:t>
      </w:r>
      <w:r>
        <w:rPr>
          <w:rFonts w:ascii="Palatino Linotype" w:hAnsi="Palatino Linotype"/>
          <w:b/>
          <w:i/>
          <w:color w:val="010202"/>
          <w:w w:val="115"/>
        </w:rPr>
        <w:t> </w:t>
      </w:r>
      <w:r>
        <w:rPr>
          <w:color w:val="010202"/>
          <w:w w:val="115"/>
        </w:rPr>
        <w:t>for</w:t>
      </w:r>
      <w:r>
        <w:rPr>
          <w:color w:val="010202"/>
          <w:w w:val="115"/>
        </w:rPr>
        <w:t> humanity</w:t>
      </w:r>
      <w:r>
        <w:rPr>
          <w:color w:val="010202"/>
          <w:w w:val="115"/>
        </w:rPr>
        <w:t> (or</w:t>
      </w:r>
      <w:r>
        <w:rPr>
          <w:color w:val="010202"/>
          <w:w w:val="115"/>
        </w:rPr>
        <w:t> its</w:t>
      </w:r>
      <w:r>
        <w:rPr>
          <w:color w:val="010202"/>
          <w:w w:val="115"/>
        </w:rPr>
        <w:t> ethnic groups)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interacts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with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psychosphere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(the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“subtle”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body)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of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the Earth,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seat</w:t>
      </w:r>
      <w:r>
        <w:rPr>
          <w:color w:val="010202"/>
          <w:w w:val="115"/>
        </w:rPr>
        <w:t> of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psychoid</w:t>
      </w:r>
      <w:r>
        <w:rPr>
          <w:color w:val="010202"/>
          <w:w w:val="115"/>
        </w:rPr>
        <w:t> Archetypes,</w:t>
      </w:r>
      <w:r>
        <w:rPr>
          <w:color w:val="010202"/>
          <w:w w:val="115"/>
        </w:rPr>
        <w:t> and</w:t>
      </w:r>
      <w:r>
        <w:rPr>
          <w:color w:val="010202"/>
          <w:w w:val="115"/>
        </w:rPr>
        <w:t> this</w:t>
      </w:r>
      <w:r>
        <w:rPr>
          <w:color w:val="010202"/>
          <w:w w:val="115"/>
        </w:rPr>
        <w:t> relationship can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“a</w:t>
      </w:r>
      <w:r>
        <w:rPr>
          <w:color w:val="010202"/>
          <w:spacing w:val="78"/>
          <w:w w:val="115"/>
        </w:rPr>
        <w:t> </w:t>
      </w:r>
      <w:r>
        <w:rPr>
          <w:color w:val="010202"/>
          <w:w w:val="115"/>
        </w:rPr>
        <w:t>enuate”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or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“excite”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contrasts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between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psychoregions.</w:t>
      </w:r>
    </w:p>
    <w:p>
      <w:pPr>
        <w:pStyle w:val="BodyText"/>
        <w:spacing w:line="252" w:lineRule="auto"/>
        <w:ind w:right="150" w:firstLine="246"/>
      </w:pPr>
      <w:r>
        <w:rPr>
          <w:color w:val="010202"/>
          <w:w w:val="115"/>
        </w:rPr>
        <w:t>Today,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possibility</w:t>
      </w:r>
      <w:r>
        <w:rPr>
          <w:color w:val="010202"/>
          <w:w w:val="115"/>
        </w:rPr>
        <w:t> of</w:t>
      </w:r>
      <w:r>
        <w:rPr>
          <w:color w:val="010202"/>
          <w:w w:val="115"/>
        </w:rPr>
        <w:t> effectuating</w:t>
      </w:r>
      <w:r>
        <w:rPr>
          <w:color w:val="010202"/>
          <w:w w:val="115"/>
        </w:rPr>
        <w:t> a</w:t>
      </w:r>
      <w:r>
        <w:rPr>
          <w:color w:val="010202"/>
          <w:w w:val="115"/>
        </w:rPr>
        <w:t> “collective”</w:t>
      </w:r>
      <w:r>
        <w:rPr>
          <w:color w:val="010202"/>
          <w:w w:val="115"/>
        </w:rPr>
        <w:t> control</w:t>
      </w:r>
      <w:r>
        <w:rPr>
          <w:color w:val="010202"/>
          <w:w w:val="115"/>
        </w:rPr>
        <w:t> over the</w:t>
      </w:r>
      <w:r>
        <w:rPr>
          <w:color w:val="010202"/>
          <w:w w:val="115"/>
        </w:rPr>
        <w:t> environment</w:t>
      </w:r>
      <w:r>
        <w:rPr>
          <w:color w:val="010202"/>
          <w:w w:val="115"/>
        </w:rPr>
        <w:t> by</w:t>
      </w:r>
      <w:r>
        <w:rPr>
          <w:color w:val="010202"/>
          <w:w w:val="115"/>
        </w:rPr>
        <w:t> using</w:t>
      </w:r>
      <w:r>
        <w:rPr>
          <w:color w:val="010202"/>
          <w:w w:val="115"/>
        </w:rPr>
        <w:t> psychic</w:t>
      </w:r>
      <w:r>
        <w:rPr>
          <w:color w:val="010202"/>
          <w:w w:val="115"/>
        </w:rPr>
        <w:t> powers</w:t>
      </w:r>
      <w:r>
        <w:rPr>
          <w:color w:val="010202"/>
          <w:w w:val="115"/>
        </w:rPr>
        <w:t> (the</w:t>
      </w:r>
      <w:r>
        <w:rPr>
          <w:color w:val="010202"/>
          <w:w w:val="115"/>
        </w:rPr>
        <w:t> “force</w:t>
      </w:r>
      <w:r>
        <w:rPr>
          <w:color w:val="010202"/>
          <w:w w:val="115"/>
        </w:rPr>
        <w:t> of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will”) will</w:t>
      </w:r>
      <w:r>
        <w:rPr>
          <w:color w:val="010202"/>
          <w:w w:val="115"/>
        </w:rPr>
        <w:t> be</w:t>
      </w:r>
      <w:r>
        <w:rPr>
          <w:color w:val="010202"/>
          <w:w w:val="115"/>
        </w:rPr>
        <w:t> taken</w:t>
      </w:r>
      <w:r>
        <w:rPr>
          <w:color w:val="010202"/>
          <w:w w:val="115"/>
        </w:rPr>
        <w:t> with</w:t>
      </w:r>
      <w:r>
        <w:rPr>
          <w:color w:val="010202"/>
          <w:w w:val="115"/>
        </w:rPr>
        <w:t> skepticism,</w:t>
      </w:r>
      <w:r>
        <w:rPr>
          <w:color w:val="010202"/>
          <w:w w:val="115"/>
        </w:rPr>
        <w:t> since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advance</w:t>
      </w:r>
      <w:r>
        <w:rPr>
          <w:color w:val="010202"/>
          <w:w w:val="115"/>
        </w:rPr>
        <w:t> of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Kaly</w:t>
      </w:r>
      <w:r>
        <w:rPr>
          <w:color w:val="010202"/>
          <w:w w:val="115"/>
        </w:rPr>
        <w:t> Yuga (the</w:t>
      </w:r>
      <w:r>
        <w:rPr>
          <w:color w:val="010202"/>
          <w:w w:val="115"/>
        </w:rPr>
        <w:t> demographic</w:t>
      </w:r>
      <w:r>
        <w:rPr>
          <w:color w:val="010202"/>
          <w:w w:val="115"/>
        </w:rPr>
        <w:t> expansion</w:t>
      </w:r>
      <w:r>
        <w:rPr>
          <w:color w:val="010202"/>
          <w:w w:val="115"/>
        </w:rPr>
        <w:t> of</w:t>
      </w:r>
      <w:r>
        <w:rPr>
          <w:color w:val="010202"/>
          <w:w w:val="115"/>
        </w:rPr>
        <w:t> “confused”</w:t>
      </w:r>
      <w:r>
        <w:rPr>
          <w:color w:val="010202"/>
          <w:w w:val="115"/>
        </w:rPr>
        <w:t> rational</w:t>
      </w:r>
      <w:r>
        <w:rPr>
          <w:color w:val="010202"/>
          <w:w w:val="115"/>
        </w:rPr>
        <w:t> elements,</w:t>
      </w:r>
      <w:r>
        <w:rPr>
          <w:color w:val="010202"/>
          <w:w w:val="115"/>
        </w:rPr>
        <w:t> the generalized</w:t>
      </w:r>
      <w:r>
        <w:rPr>
          <w:color w:val="010202"/>
          <w:w w:val="115"/>
        </w:rPr>
        <w:t> predominance</w:t>
      </w:r>
      <w:r>
        <w:rPr>
          <w:color w:val="010202"/>
          <w:w w:val="115"/>
        </w:rPr>
        <w:t> of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animal</w:t>
      </w:r>
      <w:r>
        <w:rPr>
          <w:color w:val="010202"/>
          <w:w w:val="115"/>
        </w:rPr>
        <w:t> tendencies</w:t>
      </w:r>
      <w:r>
        <w:rPr>
          <w:color w:val="010202"/>
          <w:w w:val="115"/>
        </w:rPr>
        <w:t> of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Paśu, etc.)</w:t>
      </w:r>
      <w:r>
        <w:rPr>
          <w:color w:val="010202"/>
          <w:w w:val="115"/>
        </w:rPr>
        <w:t> has</w:t>
      </w:r>
      <w:r>
        <w:rPr>
          <w:color w:val="010202"/>
          <w:w w:val="115"/>
        </w:rPr>
        <w:t> produced</w:t>
      </w:r>
      <w:r>
        <w:rPr>
          <w:color w:val="010202"/>
          <w:w w:val="115"/>
        </w:rPr>
        <w:t> a</w:t>
      </w:r>
      <w:r>
        <w:rPr>
          <w:color w:val="010202"/>
          <w:w w:val="115"/>
        </w:rPr>
        <w:t> humanity</w:t>
      </w:r>
      <w:r>
        <w:rPr>
          <w:color w:val="010202"/>
          <w:w w:val="115"/>
        </w:rPr>
        <w:t> immersed</w:t>
      </w:r>
      <w:r>
        <w:rPr>
          <w:color w:val="010202"/>
          <w:w w:val="115"/>
        </w:rPr>
        <w:t> in</w:t>
      </w:r>
      <w:r>
        <w:rPr>
          <w:color w:val="010202"/>
          <w:w w:val="115"/>
        </w:rPr>
        <w:t> a</w:t>
      </w:r>
      <w:r>
        <w:rPr>
          <w:color w:val="010202"/>
          <w:w w:val="115"/>
        </w:rPr>
        <w:t> materialistic</w:t>
      </w:r>
      <w:r>
        <w:rPr>
          <w:color w:val="010202"/>
          <w:w w:val="115"/>
        </w:rPr>
        <w:t> stupor that</w:t>
      </w:r>
      <w:r>
        <w:rPr>
          <w:color w:val="010202"/>
          <w:w w:val="115"/>
        </w:rPr>
        <w:t> prevents</w:t>
      </w:r>
      <w:r>
        <w:rPr>
          <w:color w:val="010202"/>
          <w:w w:val="115"/>
        </w:rPr>
        <w:t> it</w:t>
      </w:r>
      <w:r>
        <w:rPr>
          <w:color w:val="010202"/>
          <w:w w:val="115"/>
        </w:rPr>
        <w:t> from</w:t>
      </w:r>
      <w:r>
        <w:rPr>
          <w:color w:val="010202"/>
          <w:w w:val="115"/>
        </w:rPr>
        <w:t> becoming</w:t>
      </w:r>
      <w:r>
        <w:rPr>
          <w:color w:val="010202"/>
          <w:w w:val="115"/>
        </w:rPr>
        <w:t> aware</w:t>
      </w:r>
      <w:r>
        <w:rPr>
          <w:color w:val="010202"/>
          <w:w w:val="115"/>
        </w:rPr>
        <w:t> of</w:t>
      </w:r>
      <w:r>
        <w:rPr>
          <w:color w:val="010202"/>
          <w:w w:val="115"/>
        </w:rPr>
        <w:t> its</w:t>
      </w:r>
      <w:r>
        <w:rPr>
          <w:color w:val="010202"/>
          <w:w w:val="115"/>
        </w:rPr>
        <w:t> mental</w:t>
      </w:r>
      <w:r>
        <w:rPr>
          <w:color w:val="010202"/>
          <w:w w:val="115"/>
        </w:rPr>
        <w:t> potential</w:t>
      </w:r>
      <w:r>
        <w:rPr>
          <w:color w:val="010202"/>
          <w:w w:val="115"/>
        </w:rPr>
        <w:t> and the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power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with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which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this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potency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could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act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on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psychoregions. In</w:t>
      </w:r>
      <w:r>
        <w:rPr>
          <w:color w:val="010202"/>
          <w:w w:val="115"/>
        </w:rPr>
        <w:t> consequence,</w:t>
      </w:r>
      <w:r>
        <w:rPr>
          <w:color w:val="010202"/>
          <w:w w:val="115"/>
        </w:rPr>
        <w:t> modern</w:t>
      </w:r>
      <w:r>
        <w:rPr>
          <w:color w:val="010202"/>
          <w:w w:val="115"/>
        </w:rPr>
        <w:t> man</w:t>
      </w:r>
      <w:r>
        <w:rPr>
          <w:color w:val="010202"/>
          <w:w w:val="115"/>
        </w:rPr>
        <w:t> ﬁnds</w:t>
      </w:r>
      <w:r>
        <w:rPr>
          <w:color w:val="010202"/>
          <w:w w:val="115"/>
        </w:rPr>
        <w:t> himself</w:t>
      </w:r>
      <w:r>
        <w:rPr>
          <w:color w:val="010202"/>
          <w:w w:val="115"/>
        </w:rPr>
        <w:t> unable</w:t>
      </w:r>
      <w:r>
        <w:rPr>
          <w:color w:val="010202"/>
          <w:w w:val="115"/>
        </w:rPr>
        <w:t> to</w:t>
      </w:r>
      <w:r>
        <w:rPr>
          <w:color w:val="010202"/>
          <w:w w:val="115"/>
        </w:rPr>
        <w:t> resolve</w:t>
      </w:r>
      <w:r>
        <w:rPr>
          <w:color w:val="010202"/>
          <w:w w:val="115"/>
        </w:rPr>
        <w:t> the present-day</w:t>
      </w:r>
      <w:r>
        <w:rPr>
          <w:color w:val="010202"/>
          <w:w w:val="115"/>
        </w:rPr>
        <w:t> alterations</w:t>
      </w:r>
      <w:r>
        <w:rPr>
          <w:color w:val="010202"/>
          <w:w w:val="115"/>
        </w:rPr>
        <w:t> between</w:t>
      </w:r>
      <w:r>
        <w:rPr>
          <w:color w:val="010202"/>
          <w:w w:val="115"/>
        </w:rPr>
        <w:t> psychoregions.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Strategy</w:t>
      </w:r>
      <w:r>
        <w:rPr>
          <w:color w:val="010202"/>
          <w:w w:val="115"/>
        </w:rPr>
        <w:t> of the</w:t>
      </w:r>
      <w:r>
        <w:rPr>
          <w:color w:val="010202"/>
          <w:w w:val="115"/>
        </w:rPr>
        <w:t> Synarchy</w:t>
      </w:r>
      <w:r>
        <w:rPr>
          <w:color w:val="010202"/>
          <w:w w:val="115"/>
        </w:rPr>
        <w:t> has</w:t>
      </w:r>
      <w:r>
        <w:rPr>
          <w:color w:val="010202"/>
          <w:w w:val="115"/>
        </w:rPr>
        <w:t> capitalized</w:t>
      </w:r>
      <w:r>
        <w:rPr>
          <w:color w:val="010202"/>
          <w:w w:val="115"/>
        </w:rPr>
        <w:t> on</w:t>
      </w:r>
      <w:r>
        <w:rPr>
          <w:color w:val="010202"/>
          <w:w w:val="115"/>
        </w:rPr>
        <w:t> this</w:t>
      </w:r>
      <w:r>
        <w:rPr>
          <w:color w:val="010202"/>
          <w:w w:val="115"/>
        </w:rPr>
        <w:t> impotence</w:t>
      </w:r>
      <w:r>
        <w:rPr>
          <w:color w:val="010202"/>
          <w:w w:val="115"/>
        </w:rPr>
        <w:t> and</w:t>
      </w:r>
      <w:r>
        <w:rPr>
          <w:color w:val="010202"/>
          <w:w w:val="115"/>
        </w:rPr>
        <w:t> has</w:t>
      </w:r>
      <w:r>
        <w:rPr>
          <w:color w:val="010202"/>
          <w:w w:val="115"/>
        </w:rPr>
        <w:t> launched subversive</w:t>
      </w:r>
      <w:r>
        <w:rPr>
          <w:color w:val="010202"/>
          <w:w w:val="115"/>
        </w:rPr>
        <w:t> movements</w:t>
      </w:r>
      <w:r>
        <w:rPr>
          <w:color w:val="010202"/>
          <w:w w:val="115"/>
        </w:rPr>
        <w:t> that</w:t>
      </w:r>
      <w:r>
        <w:rPr>
          <w:color w:val="010202"/>
          <w:w w:val="115"/>
        </w:rPr>
        <w:t> “denounce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conﬂict</w:t>
      </w:r>
      <w:r>
        <w:rPr>
          <w:color w:val="010202"/>
          <w:w w:val="115"/>
        </w:rPr>
        <w:t> between</w:t>
      </w:r>
      <w:r>
        <w:rPr>
          <w:color w:val="010202"/>
          <w:w w:val="115"/>
        </w:rPr>
        <w:t> man and</w:t>
      </w:r>
      <w:r>
        <w:rPr>
          <w:color w:val="010202"/>
          <w:w w:val="115"/>
        </w:rPr>
        <w:t> his</w:t>
      </w:r>
      <w:r>
        <w:rPr>
          <w:color w:val="010202"/>
          <w:w w:val="115"/>
        </w:rPr>
        <w:t> ecological</w:t>
      </w:r>
      <w:r>
        <w:rPr>
          <w:color w:val="010202"/>
          <w:w w:val="115"/>
        </w:rPr>
        <w:t> environment,”</w:t>
      </w:r>
      <w:r>
        <w:rPr>
          <w:color w:val="010202"/>
          <w:w w:val="115"/>
        </w:rPr>
        <w:t> but</w:t>
      </w:r>
      <w:r>
        <w:rPr>
          <w:color w:val="010202"/>
          <w:w w:val="115"/>
        </w:rPr>
        <w:t> there</w:t>
      </w:r>
      <w:r>
        <w:rPr>
          <w:color w:val="010202"/>
          <w:w w:val="115"/>
        </w:rPr>
        <w:t> are,</w:t>
      </w:r>
      <w:r>
        <w:rPr>
          <w:color w:val="010202"/>
          <w:w w:val="115"/>
        </w:rPr>
        <w:t> in</w:t>
      </w:r>
      <w:r>
        <w:rPr>
          <w:color w:val="010202"/>
          <w:w w:val="115"/>
        </w:rPr>
        <w:t> truth,</w:t>
      </w:r>
      <w:r>
        <w:rPr>
          <w:color w:val="010202"/>
          <w:w w:val="115"/>
        </w:rPr>
        <w:t> actual causes</w:t>
      </w:r>
      <w:r>
        <w:rPr>
          <w:color w:val="010202"/>
          <w:w w:val="115"/>
        </w:rPr>
        <w:t> that</w:t>
      </w:r>
      <w:r>
        <w:rPr>
          <w:color w:val="010202"/>
          <w:w w:val="115"/>
        </w:rPr>
        <w:t> an</w:t>
      </w:r>
      <w:r>
        <w:rPr>
          <w:color w:val="010202"/>
          <w:w w:val="115"/>
        </w:rPr>
        <w:t> authentically</w:t>
      </w:r>
      <w:r>
        <w:rPr>
          <w:color w:val="010202"/>
          <w:w w:val="115"/>
        </w:rPr>
        <w:t> ecological</w:t>
      </w:r>
      <w:r>
        <w:rPr>
          <w:color w:val="010202"/>
          <w:w w:val="115"/>
        </w:rPr>
        <w:t> movement</w:t>
      </w:r>
      <w:r>
        <w:rPr>
          <w:color w:val="010202"/>
          <w:w w:val="115"/>
        </w:rPr>
        <w:t> should</w:t>
      </w:r>
      <w:r>
        <w:rPr>
          <w:color w:val="010202"/>
          <w:w w:val="115"/>
        </w:rPr>
        <w:t> investi- gate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seriously.</w:t>
      </w:r>
    </w:p>
    <w:p>
      <w:pPr>
        <w:pStyle w:val="BodyText"/>
        <w:spacing w:before="150"/>
        <w:ind w:left="0"/>
        <w:jc w:val="left"/>
      </w:pPr>
    </w:p>
    <w:p>
      <w:pPr>
        <w:pStyle w:val="BodyText"/>
        <w:ind w:left="5" w:right="20"/>
        <w:jc w:val="center"/>
      </w:pPr>
      <w:r>
        <w:rPr>
          <w:color w:val="010202"/>
          <w:spacing w:val="-4"/>
        </w:rPr>
        <w:t>1001</w:t>
      </w:r>
    </w:p>
    <w:p>
      <w:pPr>
        <w:pStyle w:val="BodyText"/>
        <w:spacing w:after="0"/>
        <w:jc w:val="center"/>
        <w:sectPr>
          <w:pgSz w:w="8640" w:h="12960"/>
          <w:pgMar w:top="1180" w:bottom="280" w:left="1080" w:right="1080"/>
        </w:sectPr>
      </w:pPr>
    </w:p>
    <w:p>
      <w:pPr>
        <w:pStyle w:val="BodyText"/>
        <w:spacing w:line="237" w:lineRule="auto" w:before="93"/>
        <w:ind w:right="151" w:firstLine="246"/>
        <w:rPr>
          <w:rFonts w:ascii="Palatino Linotype" w:hAnsi="Palatino Linotype"/>
          <w:b/>
          <w:i/>
        </w:rPr>
      </w:pPr>
      <w:r>
        <w:rPr>
          <w:rFonts w:ascii="Palatino Linotype" w:hAnsi="Palatino Linotype"/>
          <w:b/>
          <w:i/>
        </w:rPr>
        <mc:AlternateContent>
          <mc:Choice Requires="wps">
            <w:drawing>
              <wp:anchor distT="0" distB="0" distL="0" distR="0" allowOverlap="1" layoutInCell="1" locked="0" behindDoc="1" simplePos="0" relativeHeight="487381504">
                <wp:simplePos x="0" y="0"/>
                <wp:positionH relativeFrom="page">
                  <wp:posOffset>0</wp:posOffset>
                </wp:positionH>
                <wp:positionV relativeFrom="page">
                  <wp:posOffset>195935</wp:posOffset>
                </wp:positionV>
                <wp:extent cx="5486400" cy="783780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5486400" cy="78378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 h="7837805">
                              <a:moveTo>
                                <a:pt x="5486400" y="0"/>
                              </a:moveTo>
                              <a:lnTo>
                                <a:pt x="0" y="0"/>
                              </a:lnTo>
                              <a:lnTo>
                                <a:pt x="0" y="7837728"/>
                              </a:lnTo>
                              <a:lnTo>
                                <a:pt x="5486400" y="7837728"/>
                              </a:lnTo>
                              <a:lnTo>
                                <a:pt x="5486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F4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15.428pt;width:432pt;height:617.144pt;mso-position-horizontal-relative:page;mso-position-vertical-relative:page;z-index:-15934976" id="docshape12" filled="true" fillcolor="#faf4e8" stroked="false">
                <v:fill type="solid"/>
                <w10:wrap type="none"/>
              </v:rect>
            </w:pict>
          </mc:Fallback>
        </mc:AlternateContent>
      </w:r>
      <w:r>
        <w:rPr>
          <w:color w:val="010202"/>
          <w:w w:val="115"/>
        </w:rPr>
        <w:t>Returning</w:t>
      </w:r>
      <w:r>
        <w:rPr>
          <w:color w:val="010202"/>
          <w:w w:val="115"/>
        </w:rPr>
        <w:t> to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psychoregion</w:t>
      </w:r>
      <w:r>
        <w:rPr>
          <w:color w:val="010202"/>
          <w:w w:val="115"/>
        </w:rPr>
        <w:t> concept,</w:t>
      </w:r>
      <w:r>
        <w:rPr>
          <w:color w:val="010202"/>
          <w:w w:val="115"/>
        </w:rPr>
        <w:t> it</w:t>
      </w:r>
      <w:r>
        <w:rPr>
          <w:color w:val="010202"/>
          <w:w w:val="115"/>
        </w:rPr>
        <w:t> is</w:t>
      </w:r>
      <w:r>
        <w:rPr>
          <w:color w:val="010202"/>
          <w:w w:val="115"/>
        </w:rPr>
        <w:t> now</w:t>
      </w:r>
      <w:r>
        <w:rPr>
          <w:color w:val="010202"/>
          <w:w w:val="115"/>
        </w:rPr>
        <w:t> time</w:t>
      </w:r>
      <w:r>
        <w:rPr>
          <w:color w:val="010202"/>
          <w:w w:val="115"/>
        </w:rPr>
        <w:t> to</w:t>
      </w:r>
      <w:r>
        <w:rPr>
          <w:color w:val="010202"/>
          <w:w w:val="115"/>
        </w:rPr>
        <w:t> ask: what</w:t>
      </w:r>
      <w:r>
        <w:rPr>
          <w:color w:val="010202"/>
          <w:w w:val="115"/>
        </w:rPr>
        <w:t> is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psychological</w:t>
      </w:r>
      <w:r>
        <w:rPr>
          <w:color w:val="010202"/>
          <w:w w:val="115"/>
        </w:rPr>
        <w:t> interaction</w:t>
      </w:r>
      <w:r>
        <w:rPr>
          <w:color w:val="010202"/>
          <w:w w:val="115"/>
        </w:rPr>
        <w:t> between</w:t>
      </w:r>
      <w:r>
        <w:rPr>
          <w:color w:val="010202"/>
          <w:w w:val="115"/>
        </w:rPr>
        <w:t> man</w:t>
      </w:r>
      <w:r>
        <w:rPr>
          <w:color w:val="010202"/>
          <w:w w:val="115"/>
        </w:rPr>
        <w:t> and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envi- ronment</w:t>
      </w:r>
      <w:r>
        <w:rPr>
          <w:color w:val="010202"/>
          <w:w w:val="115"/>
        </w:rPr>
        <w:t> called?</w:t>
      </w:r>
      <w:r>
        <w:rPr>
          <w:color w:val="010202"/>
          <w:w w:val="115"/>
        </w:rPr>
        <w:t> We</w:t>
      </w:r>
      <w:r>
        <w:rPr>
          <w:color w:val="010202"/>
          <w:w w:val="115"/>
        </w:rPr>
        <w:t> have</w:t>
      </w:r>
      <w:r>
        <w:rPr>
          <w:color w:val="010202"/>
          <w:w w:val="115"/>
        </w:rPr>
        <w:t> already</w:t>
      </w:r>
      <w:r>
        <w:rPr>
          <w:color w:val="010202"/>
          <w:w w:val="115"/>
        </w:rPr>
        <w:t> deﬁned</w:t>
      </w:r>
      <w:r>
        <w:rPr>
          <w:color w:val="010202"/>
          <w:w w:val="115"/>
        </w:rPr>
        <w:t> it</w:t>
      </w:r>
      <w:r>
        <w:rPr>
          <w:color w:val="010202"/>
          <w:w w:val="115"/>
        </w:rPr>
        <w:t> indirectly:</w:t>
      </w:r>
      <w:r>
        <w:rPr>
          <w:color w:val="010202"/>
          <w:w w:val="115"/>
        </w:rPr>
        <w:t> there</w:t>
      </w:r>
      <w:r>
        <w:rPr>
          <w:color w:val="010202"/>
          <w:w w:val="115"/>
        </w:rPr>
        <w:t> are “harmful”</w:t>
      </w:r>
      <w:r>
        <w:rPr>
          <w:color w:val="010202"/>
          <w:w w:val="115"/>
        </w:rPr>
        <w:t> places</w:t>
      </w:r>
      <w:r>
        <w:rPr>
          <w:color w:val="010202"/>
          <w:w w:val="115"/>
        </w:rPr>
        <w:t> that</w:t>
      </w:r>
      <w:r>
        <w:rPr>
          <w:color w:val="010202"/>
          <w:w w:val="115"/>
        </w:rPr>
        <w:t> we</w:t>
      </w:r>
      <w:r>
        <w:rPr>
          <w:color w:val="010202"/>
          <w:w w:val="115"/>
        </w:rPr>
        <w:t> denominate</w:t>
      </w:r>
      <w:r>
        <w:rPr>
          <w:color w:val="010202"/>
          <w:w w:val="115"/>
        </w:rPr>
        <w:t> as</w:t>
      </w:r>
      <w:r>
        <w:rPr>
          <w:color w:val="010202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negative</w:t>
      </w:r>
      <w:r>
        <w:rPr>
          <w:rFonts w:ascii="Palatino Linotype" w:hAnsi="Palatino Linotype"/>
          <w:b/>
          <w:i/>
          <w:color w:val="010202"/>
          <w:w w:val="115"/>
        </w:rPr>
        <w:t> psychoregions </w:t>
      </w:r>
      <w:r>
        <w:rPr>
          <w:color w:val="010202"/>
          <w:w w:val="115"/>
        </w:rPr>
        <w:t>just</w:t>
      </w:r>
      <w:r>
        <w:rPr>
          <w:color w:val="010202"/>
          <w:w w:val="115"/>
        </w:rPr>
        <w:t> as</w:t>
      </w:r>
      <w:r>
        <w:rPr>
          <w:color w:val="010202"/>
          <w:w w:val="115"/>
        </w:rPr>
        <w:t> there</w:t>
      </w:r>
      <w:r>
        <w:rPr>
          <w:color w:val="010202"/>
          <w:w w:val="115"/>
        </w:rPr>
        <w:t> are</w:t>
      </w:r>
      <w:r>
        <w:rPr>
          <w:color w:val="010202"/>
          <w:w w:val="115"/>
        </w:rPr>
        <w:t> also</w:t>
      </w:r>
      <w:r>
        <w:rPr>
          <w:color w:val="010202"/>
          <w:w w:val="115"/>
        </w:rPr>
        <w:t> places</w:t>
      </w:r>
      <w:r>
        <w:rPr>
          <w:color w:val="010202"/>
          <w:w w:val="115"/>
        </w:rPr>
        <w:t> that</w:t>
      </w:r>
      <w:r>
        <w:rPr>
          <w:color w:val="010202"/>
          <w:w w:val="115"/>
        </w:rPr>
        <w:t> possess</w:t>
      </w:r>
      <w:r>
        <w:rPr>
          <w:color w:val="010202"/>
          <w:w w:val="115"/>
        </w:rPr>
        <w:t> a</w:t>
      </w:r>
      <w:r>
        <w:rPr>
          <w:color w:val="010202"/>
          <w:w w:val="115"/>
        </w:rPr>
        <w:t> certain</w:t>
      </w:r>
      <w:r>
        <w:rPr>
          <w:color w:val="010202"/>
          <w:w w:val="115"/>
        </w:rPr>
        <w:t> “charm,”</w:t>
      </w:r>
      <w:r>
        <w:rPr>
          <w:color w:val="010202"/>
          <w:w w:val="115"/>
        </w:rPr>
        <w:t> which we</w:t>
      </w:r>
      <w:r>
        <w:rPr>
          <w:color w:val="010202"/>
          <w:spacing w:val="-13"/>
          <w:w w:val="115"/>
        </w:rPr>
        <w:t> </w:t>
      </w:r>
      <w:r>
        <w:rPr>
          <w:color w:val="010202"/>
          <w:w w:val="115"/>
        </w:rPr>
        <w:t>are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now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going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to</w:t>
      </w:r>
      <w:r>
        <w:rPr>
          <w:color w:val="010202"/>
          <w:spacing w:val="-11"/>
          <w:w w:val="115"/>
        </w:rPr>
        <w:t> </w:t>
      </w:r>
      <w:r>
        <w:rPr>
          <w:color w:val="010202"/>
          <w:w w:val="115"/>
        </w:rPr>
        <w:t>denominate</w:t>
      </w:r>
      <w:r>
        <w:rPr>
          <w:color w:val="010202"/>
          <w:spacing w:val="-11"/>
          <w:w w:val="115"/>
        </w:rPr>
        <w:t> </w:t>
      </w:r>
      <w:r>
        <w:rPr>
          <w:color w:val="010202"/>
          <w:w w:val="115"/>
        </w:rPr>
        <w:t>as</w:t>
      </w:r>
      <w:r>
        <w:rPr>
          <w:color w:val="010202"/>
          <w:spacing w:val="-11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positive</w:t>
      </w:r>
      <w:r>
        <w:rPr>
          <w:rFonts w:ascii="Palatino Linotype" w:hAnsi="Palatino Linotype"/>
          <w:b/>
          <w:i/>
          <w:color w:val="010202"/>
          <w:spacing w:val="-14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psychoregions.</w:t>
      </w:r>
      <w:r>
        <w:rPr>
          <w:rFonts w:ascii="Palatino Linotype" w:hAnsi="Palatino Linotype"/>
          <w:b/>
          <w:i/>
          <w:color w:val="010202"/>
          <w:spacing w:val="-14"/>
          <w:w w:val="115"/>
        </w:rPr>
        <w:t> </w:t>
      </w:r>
      <w:r>
        <w:rPr>
          <w:color w:val="010202"/>
          <w:w w:val="115"/>
        </w:rPr>
        <w:t>These elementary</w:t>
      </w:r>
      <w:r>
        <w:rPr>
          <w:color w:val="010202"/>
          <w:w w:val="115"/>
        </w:rPr>
        <w:t> concepts</w:t>
      </w:r>
      <w:r>
        <w:rPr>
          <w:color w:val="010202"/>
          <w:w w:val="115"/>
        </w:rPr>
        <w:t> can</w:t>
      </w:r>
      <w:r>
        <w:rPr>
          <w:color w:val="010202"/>
          <w:w w:val="115"/>
        </w:rPr>
        <w:t> be</w:t>
      </w:r>
      <w:r>
        <w:rPr>
          <w:color w:val="010202"/>
          <w:w w:val="115"/>
        </w:rPr>
        <w:t> deepened</w:t>
      </w:r>
      <w:r>
        <w:rPr>
          <w:color w:val="010202"/>
          <w:w w:val="115"/>
        </w:rPr>
        <w:t> if</w:t>
      </w:r>
      <w:r>
        <w:rPr>
          <w:color w:val="010202"/>
          <w:w w:val="115"/>
        </w:rPr>
        <w:t> we</w:t>
      </w:r>
      <w:r>
        <w:rPr>
          <w:color w:val="010202"/>
          <w:w w:val="115"/>
        </w:rPr>
        <w:t> deﬁne</w:t>
      </w:r>
      <w:r>
        <w:rPr>
          <w:color w:val="010202"/>
          <w:w w:val="115"/>
        </w:rPr>
        <w:t> a</w:t>
      </w:r>
      <w:r>
        <w:rPr>
          <w:color w:val="010202"/>
          <w:w w:val="115"/>
        </w:rPr>
        <w:t> new</w:t>
      </w:r>
      <w:r>
        <w:rPr>
          <w:color w:val="010202"/>
          <w:w w:val="115"/>
        </w:rPr>
        <w:t> concept: that of </w:t>
      </w:r>
      <w:r>
        <w:rPr>
          <w:rFonts w:ascii="Palatino Linotype" w:hAnsi="Palatino Linotype"/>
          <w:b/>
          <w:i/>
          <w:color w:val="010202"/>
          <w:w w:val="115"/>
        </w:rPr>
        <w:t>psychophysical</w:t>
      </w:r>
      <w:r>
        <w:rPr>
          <w:rFonts w:ascii="Palatino Linotype" w:hAnsi="Palatino Linotype"/>
          <w:b/>
          <w:i/>
          <w:color w:val="010202"/>
          <w:spacing w:val="-5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climate.</w:t>
      </w:r>
    </w:p>
    <w:p>
      <w:pPr>
        <w:pStyle w:val="BodyText"/>
        <w:spacing w:line="249" w:lineRule="auto"/>
        <w:ind w:right="148" w:firstLine="246"/>
      </w:pPr>
      <w:r>
        <w:rPr>
          <w:color w:val="010202"/>
          <w:w w:val="115"/>
        </w:rPr>
        <w:t>Let us recall that a psychoregion is the “habitat chosen by man in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pursuance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of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a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psychically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appreciable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telluric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quality.”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Now,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we can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add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that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every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psychoregion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possesses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a</w:t>
      </w:r>
      <w:r>
        <w:rPr>
          <w:color w:val="010202"/>
          <w:spacing w:val="-9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climate</w:t>
      </w:r>
      <w:r>
        <w:rPr>
          <w:rFonts w:ascii="Palatino Linotype" w:hAnsi="Palatino Linotype"/>
          <w:b/>
          <w:i/>
          <w:color w:val="010202"/>
          <w:spacing w:val="-14"/>
          <w:w w:val="115"/>
        </w:rPr>
        <w:t> </w:t>
      </w:r>
      <w:r>
        <w:rPr>
          <w:color w:val="010202"/>
          <w:w w:val="115"/>
        </w:rPr>
        <w:t>that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is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partic- ular</w:t>
      </w:r>
      <w:r>
        <w:rPr>
          <w:color w:val="010202"/>
          <w:w w:val="115"/>
        </w:rPr>
        <w:t> to</w:t>
      </w:r>
      <w:r>
        <w:rPr>
          <w:color w:val="010202"/>
          <w:w w:val="115"/>
        </w:rPr>
        <w:t> it,</w:t>
      </w:r>
      <w:r>
        <w:rPr>
          <w:color w:val="010202"/>
          <w:w w:val="115"/>
        </w:rPr>
        <w:t> which</w:t>
      </w:r>
      <w:r>
        <w:rPr>
          <w:color w:val="010202"/>
          <w:w w:val="115"/>
        </w:rPr>
        <w:t> can</w:t>
      </w:r>
      <w:r>
        <w:rPr>
          <w:color w:val="010202"/>
          <w:w w:val="115"/>
        </w:rPr>
        <w:t> be</w:t>
      </w:r>
      <w:r>
        <w:rPr>
          <w:color w:val="010202"/>
          <w:w w:val="115"/>
        </w:rPr>
        <w:t> deﬁned</w:t>
      </w:r>
      <w:r>
        <w:rPr>
          <w:color w:val="010202"/>
          <w:w w:val="115"/>
        </w:rPr>
        <w:t> as</w:t>
      </w:r>
      <w:r>
        <w:rPr>
          <w:color w:val="010202"/>
          <w:w w:val="115"/>
        </w:rPr>
        <w:t> “the</w:t>
      </w:r>
      <w:r>
        <w:rPr>
          <w:color w:val="010202"/>
          <w:w w:val="115"/>
        </w:rPr>
        <w:t> set</w:t>
      </w:r>
      <w:r>
        <w:rPr>
          <w:color w:val="010202"/>
          <w:w w:val="115"/>
        </w:rPr>
        <w:t> of</w:t>
      </w:r>
      <w:r>
        <w:rPr>
          <w:color w:val="010202"/>
          <w:w w:val="115"/>
        </w:rPr>
        <w:t> sensorial</w:t>
      </w:r>
      <w:r>
        <w:rPr>
          <w:color w:val="010202"/>
          <w:w w:val="115"/>
        </w:rPr>
        <w:t> and</w:t>
      </w:r>
      <w:r>
        <w:rPr>
          <w:color w:val="010202"/>
          <w:w w:val="115"/>
        </w:rPr>
        <w:t> ex- trasensorial</w:t>
      </w:r>
      <w:r>
        <w:rPr>
          <w:color w:val="010202"/>
          <w:w w:val="115"/>
        </w:rPr>
        <w:t> perceptions</w:t>
      </w:r>
      <w:r>
        <w:rPr>
          <w:color w:val="010202"/>
          <w:w w:val="115"/>
        </w:rPr>
        <w:t> that</w:t>
      </w:r>
      <w:r>
        <w:rPr>
          <w:color w:val="010202"/>
          <w:w w:val="115"/>
        </w:rPr>
        <w:t> impression</w:t>
      </w:r>
      <w:r>
        <w:rPr>
          <w:color w:val="010202"/>
          <w:w w:val="115"/>
        </w:rPr>
        <w:t> a</w:t>
      </w:r>
      <w:r>
        <w:rPr>
          <w:color w:val="010202"/>
          <w:w w:val="115"/>
        </w:rPr>
        <w:t> man</w:t>
      </w:r>
      <w:r>
        <w:rPr>
          <w:color w:val="010202"/>
          <w:w w:val="115"/>
        </w:rPr>
        <w:t> situated</w:t>
      </w:r>
      <w:r>
        <w:rPr>
          <w:color w:val="010202"/>
          <w:w w:val="115"/>
        </w:rPr>
        <w:t> in</w:t>
      </w:r>
      <w:r>
        <w:rPr>
          <w:color w:val="010202"/>
          <w:w w:val="115"/>
        </w:rPr>
        <w:t> his</w:t>
      </w:r>
      <w:r>
        <w:rPr>
          <w:color w:val="010202"/>
          <w:w w:val="115"/>
        </w:rPr>
        <w:t> en- </w:t>
      </w:r>
      <w:r>
        <w:rPr>
          <w:color w:val="010202"/>
          <w:spacing w:val="-2"/>
          <w:w w:val="115"/>
        </w:rPr>
        <w:t>vironment.”</w:t>
      </w:r>
      <w:r>
        <w:rPr>
          <w:color w:val="010202"/>
          <w:spacing w:val="-8"/>
          <w:w w:val="115"/>
        </w:rPr>
        <w:t> </w:t>
      </w:r>
      <w:r>
        <w:rPr>
          <w:color w:val="010202"/>
          <w:spacing w:val="-2"/>
          <w:w w:val="115"/>
        </w:rPr>
        <w:t>The</w:t>
      </w:r>
      <w:r>
        <w:rPr>
          <w:color w:val="010202"/>
          <w:spacing w:val="-8"/>
          <w:w w:val="115"/>
        </w:rPr>
        <w:t> </w:t>
      </w:r>
      <w:r>
        <w:rPr>
          <w:color w:val="010202"/>
          <w:spacing w:val="-2"/>
          <w:w w:val="115"/>
        </w:rPr>
        <w:t>concept</w:t>
      </w:r>
      <w:r>
        <w:rPr>
          <w:color w:val="010202"/>
          <w:spacing w:val="-8"/>
          <w:w w:val="115"/>
        </w:rPr>
        <w:t> </w:t>
      </w:r>
      <w:r>
        <w:rPr>
          <w:color w:val="010202"/>
          <w:spacing w:val="-2"/>
          <w:w w:val="115"/>
        </w:rPr>
        <w:t>of</w:t>
      </w:r>
      <w:r>
        <w:rPr>
          <w:color w:val="010202"/>
          <w:spacing w:val="-8"/>
          <w:w w:val="115"/>
        </w:rPr>
        <w:t> </w:t>
      </w:r>
      <w:r>
        <w:rPr>
          <w:color w:val="010202"/>
          <w:spacing w:val="-2"/>
          <w:w w:val="115"/>
        </w:rPr>
        <w:t>“climate”</w:t>
      </w:r>
      <w:r>
        <w:rPr>
          <w:color w:val="010202"/>
          <w:spacing w:val="-8"/>
          <w:w w:val="115"/>
        </w:rPr>
        <w:t> </w:t>
      </w:r>
      <w:r>
        <w:rPr>
          <w:color w:val="010202"/>
          <w:spacing w:val="-2"/>
          <w:w w:val="115"/>
        </w:rPr>
        <w:t>can</w:t>
      </w:r>
      <w:r>
        <w:rPr>
          <w:color w:val="010202"/>
          <w:spacing w:val="-8"/>
          <w:w w:val="115"/>
        </w:rPr>
        <w:t> </w:t>
      </w:r>
      <w:r>
        <w:rPr>
          <w:color w:val="010202"/>
          <w:spacing w:val="-2"/>
          <w:w w:val="115"/>
        </w:rPr>
        <w:t>be</w:t>
      </w:r>
      <w:r>
        <w:rPr>
          <w:color w:val="010202"/>
          <w:spacing w:val="-8"/>
          <w:w w:val="115"/>
        </w:rPr>
        <w:t> </w:t>
      </w:r>
      <w:r>
        <w:rPr>
          <w:color w:val="010202"/>
          <w:spacing w:val="-2"/>
          <w:w w:val="115"/>
        </w:rPr>
        <w:t>applied</w:t>
      </w:r>
      <w:r>
        <w:rPr>
          <w:color w:val="010202"/>
          <w:spacing w:val="-8"/>
          <w:w w:val="115"/>
        </w:rPr>
        <w:t> </w:t>
      </w:r>
      <w:r>
        <w:rPr>
          <w:color w:val="010202"/>
          <w:spacing w:val="-2"/>
          <w:w w:val="115"/>
        </w:rPr>
        <w:t>to</w:t>
      </w:r>
      <w:r>
        <w:rPr>
          <w:color w:val="010202"/>
          <w:spacing w:val="-7"/>
          <w:w w:val="115"/>
        </w:rPr>
        <w:t> </w:t>
      </w:r>
      <w:r>
        <w:rPr>
          <w:color w:val="010202"/>
          <w:spacing w:val="-2"/>
          <w:w w:val="115"/>
        </w:rPr>
        <w:t>both</w:t>
      </w:r>
      <w:r>
        <w:rPr>
          <w:color w:val="010202"/>
          <w:spacing w:val="-8"/>
          <w:w w:val="115"/>
        </w:rPr>
        <w:t> </w:t>
      </w:r>
      <w:r>
        <w:rPr>
          <w:color w:val="010202"/>
          <w:spacing w:val="-2"/>
          <w:w w:val="115"/>
        </w:rPr>
        <w:t>positive </w:t>
      </w:r>
      <w:r>
        <w:rPr>
          <w:color w:val="010202"/>
          <w:w w:val="115"/>
        </w:rPr>
        <w:t>and</w:t>
      </w:r>
      <w:r>
        <w:rPr>
          <w:color w:val="010202"/>
          <w:w w:val="115"/>
        </w:rPr>
        <w:t> negative</w:t>
      </w:r>
      <w:r>
        <w:rPr>
          <w:color w:val="010202"/>
          <w:w w:val="115"/>
        </w:rPr>
        <w:t> psychoregions,</w:t>
      </w:r>
      <w:r>
        <w:rPr>
          <w:color w:val="010202"/>
          <w:w w:val="115"/>
        </w:rPr>
        <w:t> personal</w:t>
      </w:r>
      <w:r>
        <w:rPr>
          <w:color w:val="010202"/>
          <w:w w:val="115"/>
        </w:rPr>
        <w:t> or</w:t>
      </w:r>
      <w:r>
        <w:rPr>
          <w:color w:val="010202"/>
          <w:w w:val="115"/>
        </w:rPr>
        <w:t> social,</w:t>
      </w:r>
      <w:r>
        <w:rPr>
          <w:color w:val="010202"/>
          <w:w w:val="115"/>
        </w:rPr>
        <w:t> etc.</w:t>
      </w:r>
      <w:r>
        <w:rPr>
          <w:color w:val="010202"/>
          <w:w w:val="115"/>
        </w:rPr>
        <w:t> E.g.,</w:t>
      </w:r>
      <w:r>
        <w:rPr>
          <w:color w:val="010202"/>
          <w:w w:val="115"/>
        </w:rPr>
        <w:t> from</w:t>
      </w:r>
      <w:r>
        <w:rPr>
          <w:color w:val="010202"/>
          <w:w w:val="115"/>
        </w:rPr>
        <w:t> the gloomy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“feeling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of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oppression”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that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is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experienced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in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a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dark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cavern to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“electriﬁed</w:t>
      </w:r>
      <w:r>
        <w:rPr>
          <w:color w:val="010202"/>
          <w:w w:val="115"/>
        </w:rPr>
        <w:t> atmosphere”</w:t>
      </w:r>
      <w:r>
        <w:rPr>
          <w:color w:val="010202"/>
          <w:w w:val="115"/>
        </w:rPr>
        <w:t> of</w:t>
      </w:r>
      <w:r>
        <w:rPr>
          <w:color w:val="010202"/>
          <w:w w:val="115"/>
        </w:rPr>
        <w:t> a</w:t>
      </w:r>
      <w:r>
        <w:rPr>
          <w:color w:val="010202"/>
          <w:w w:val="115"/>
        </w:rPr>
        <w:t> theater</w:t>
      </w:r>
      <w:r>
        <w:rPr>
          <w:color w:val="010202"/>
          <w:w w:val="115"/>
        </w:rPr>
        <w:t> hall</w:t>
      </w:r>
      <w:r>
        <w:rPr>
          <w:color w:val="010202"/>
          <w:w w:val="115"/>
        </w:rPr>
        <w:t> that</w:t>
      </w:r>
      <w:r>
        <w:rPr>
          <w:color w:val="010202"/>
          <w:w w:val="115"/>
        </w:rPr>
        <w:t> at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climax of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drama</w:t>
      </w:r>
      <w:r>
        <w:rPr>
          <w:color w:val="010202"/>
          <w:w w:val="115"/>
        </w:rPr>
        <w:t> or</w:t>
      </w:r>
      <w:r>
        <w:rPr>
          <w:color w:val="010202"/>
          <w:w w:val="115"/>
        </w:rPr>
        <w:t> tragedy</w:t>
      </w:r>
      <w:r>
        <w:rPr>
          <w:color w:val="010202"/>
          <w:w w:val="115"/>
        </w:rPr>
        <w:t> is</w:t>
      </w:r>
      <w:r>
        <w:rPr>
          <w:color w:val="010202"/>
          <w:w w:val="115"/>
        </w:rPr>
        <w:t> perceived</w:t>
      </w:r>
      <w:r>
        <w:rPr>
          <w:color w:val="010202"/>
          <w:w w:val="115"/>
        </w:rPr>
        <w:t> by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whole</w:t>
      </w:r>
      <w:r>
        <w:rPr>
          <w:color w:val="010202"/>
          <w:w w:val="115"/>
        </w:rPr>
        <w:t> audience,</w:t>
      </w:r>
      <w:r>
        <w:rPr>
          <w:color w:val="010202"/>
          <w:w w:val="115"/>
        </w:rPr>
        <w:t> exist an</w:t>
      </w:r>
      <w:r>
        <w:rPr>
          <w:color w:val="010202"/>
          <w:w w:val="115"/>
        </w:rPr>
        <w:t> inﬁnity</w:t>
      </w:r>
      <w:r>
        <w:rPr>
          <w:color w:val="010202"/>
          <w:w w:val="115"/>
        </w:rPr>
        <w:t> of</w:t>
      </w:r>
      <w:r>
        <w:rPr>
          <w:color w:val="010202"/>
          <w:w w:val="115"/>
        </w:rPr>
        <w:t> special</w:t>
      </w:r>
      <w:r>
        <w:rPr>
          <w:color w:val="010202"/>
          <w:w w:val="115"/>
        </w:rPr>
        <w:t> “climates”</w:t>
      </w:r>
      <w:r>
        <w:rPr>
          <w:color w:val="010202"/>
          <w:w w:val="115"/>
        </w:rPr>
        <w:t> of</w:t>
      </w:r>
      <w:r>
        <w:rPr>
          <w:color w:val="010202"/>
          <w:w w:val="115"/>
        </w:rPr>
        <w:t> common</w:t>
      </w:r>
      <w:r>
        <w:rPr>
          <w:color w:val="010202"/>
          <w:w w:val="115"/>
        </w:rPr>
        <w:t> knowledge.</w:t>
      </w:r>
      <w:r>
        <w:rPr>
          <w:color w:val="010202"/>
          <w:w w:val="115"/>
        </w:rPr>
        <w:t> With</w:t>
      </w:r>
      <w:r>
        <w:rPr>
          <w:color w:val="010202"/>
          <w:w w:val="115"/>
        </w:rPr>
        <w:t> the purpose</w:t>
      </w:r>
      <w:r>
        <w:rPr>
          <w:color w:val="010202"/>
          <w:w w:val="115"/>
        </w:rPr>
        <w:t> of</w:t>
      </w:r>
      <w:r>
        <w:rPr>
          <w:color w:val="010202"/>
          <w:w w:val="115"/>
        </w:rPr>
        <w:t> achieving</w:t>
      </w:r>
      <w:r>
        <w:rPr>
          <w:color w:val="010202"/>
          <w:w w:val="115"/>
        </w:rPr>
        <w:t> a</w:t>
      </w:r>
      <w:r>
        <w:rPr>
          <w:color w:val="010202"/>
          <w:w w:val="115"/>
        </w:rPr>
        <w:t> clear</w:t>
      </w:r>
      <w:r>
        <w:rPr>
          <w:color w:val="010202"/>
          <w:w w:val="115"/>
        </w:rPr>
        <w:t> and</w:t>
      </w:r>
      <w:r>
        <w:rPr>
          <w:color w:val="010202"/>
          <w:w w:val="115"/>
        </w:rPr>
        <w:t> comprehensible</w:t>
      </w:r>
      <w:r>
        <w:rPr>
          <w:color w:val="010202"/>
          <w:w w:val="115"/>
        </w:rPr>
        <w:t> elaboration</w:t>
      </w:r>
      <w:r>
        <w:rPr>
          <w:color w:val="010202"/>
          <w:w w:val="115"/>
        </w:rPr>
        <w:t> of this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concept,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we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will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begin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by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studying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“climates”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of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natural </w:t>
      </w:r>
      <w:r>
        <w:rPr>
          <w:color w:val="010202"/>
          <w:spacing w:val="-2"/>
          <w:w w:val="115"/>
        </w:rPr>
        <w:t>psychoregions.</w:t>
      </w:r>
    </w:p>
    <w:p>
      <w:pPr>
        <w:pStyle w:val="ListParagraph"/>
        <w:numPr>
          <w:ilvl w:val="0"/>
          <w:numId w:val="1"/>
        </w:numPr>
        <w:tabs>
          <w:tab w:pos="399" w:val="left" w:leader="none"/>
        </w:tabs>
        <w:spacing w:line="240" w:lineRule="auto" w:before="219" w:after="0"/>
        <w:ind w:left="399" w:right="0" w:hanging="245"/>
        <w:jc w:val="left"/>
        <w:rPr>
          <w:sz w:val="19"/>
        </w:rPr>
      </w:pPr>
      <w:r>
        <w:rPr>
          <w:color w:val="010202"/>
          <w:spacing w:val="-2"/>
          <w:w w:val="110"/>
          <w:sz w:val="19"/>
        </w:rPr>
        <w:t>“Psychoregion”</w:t>
      </w:r>
      <w:r>
        <w:rPr>
          <w:color w:val="010202"/>
          <w:spacing w:val="10"/>
          <w:w w:val="115"/>
          <w:sz w:val="19"/>
        </w:rPr>
        <w:t> </w:t>
      </w:r>
      <w:r>
        <w:rPr>
          <w:color w:val="010202"/>
          <w:spacing w:val="-2"/>
          <w:w w:val="115"/>
          <w:sz w:val="19"/>
        </w:rPr>
        <w:t>Concepts</w:t>
      </w:r>
    </w:p>
    <w:p>
      <w:pPr>
        <w:pStyle w:val="BodyText"/>
        <w:spacing w:before="21"/>
        <w:ind w:left="0"/>
        <w:jc w:val="left"/>
      </w:pPr>
    </w:p>
    <w:p>
      <w:pPr>
        <w:pStyle w:val="BodyText"/>
        <w:spacing w:line="252" w:lineRule="auto"/>
        <w:ind w:right="151" w:firstLine="246"/>
      </w:pPr>
      <w:r>
        <w:rPr>
          <w:color w:val="010202"/>
          <w:w w:val="115"/>
        </w:rPr>
        <w:t>There are places in the world that enjoy a particular charm and sometimes</w:t>
      </w:r>
      <w:r>
        <w:rPr>
          <w:color w:val="010202"/>
          <w:w w:val="115"/>
        </w:rPr>
        <w:t> their</w:t>
      </w:r>
      <w:r>
        <w:rPr>
          <w:color w:val="010202"/>
          <w:w w:val="115"/>
        </w:rPr>
        <w:t> qualities</w:t>
      </w:r>
      <w:r>
        <w:rPr>
          <w:color w:val="010202"/>
          <w:w w:val="115"/>
        </w:rPr>
        <w:t> are</w:t>
      </w:r>
      <w:r>
        <w:rPr>
          <w:color w:val="010202"/>
          <w:w w:val="115"/>
        </w:rPr>
        <w:t> so</w:t>
      </w:r>
      <w:r>
        <w:rPr>
          <w:color w:val="010202"/>
          <w:w w:val="115"/>
        </w:rPr>
        <w:t> intense</w:t>
      </w:r>
      <w:r>
        <w:rPr>
          <w:color w:val="010202"/>
          <w:w w:val="115"/>
        </w:rPr>
        <w:t> that,</w:t>
      </w:r>
      <w:r>
        <w:rPr>
          <w:color w:val="010202"/>
          <w:w w:val="115"/>
        </w:rPr>
        <w:t> when</w:t>
      </w:r>
      <w:r>
        <w:rPr>
          <w:color w:val="010202"/>
          <w:w w:val="115"/>
        </w:rPr>
        <w:t> perceived</w:t>
      </w:r>
      <w:r>
        <w:rPr>
          <w:color w:val="010202"/>
          <w:w w:val="115"/>
        </w:rPr>
        <w:t> by many,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they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transcend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borders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and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gain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a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lasting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fame.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Who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has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not heard</w:t>
      </w:r>
      <w:r>
        <w:rPr>
          <w:color w:val="010202"/>
          <w:w w:val="115"/>
        </w:rPr>
        <w:t> of</w:t>
      </w:r>
      <w:r>
        <w:rPr>
          <w:color w:val="010202"/>
          <w:w w:val="115"/>
        </w:rPr>
        <w:t> an</w:t>
      </w:r>
      <w:r>
        <w:rPr>
          <w:color w:val="010202"/>
          <w:w w:val="115"/>
        </w:rPr>
        <w:t> inspiring</w:t>
      </w:r>
      <w:r>
        <w:rPr>
          <w:color w:val="010202"/>
          <w:w w:val="115"/>
        </w:rPr>
        <w:t> mountain,</w:t>
      </w:r>
      <w:r>
        <w:rPr>
          <w:color w:val="010202"/>
          <w:w w:val="115"/>
        </w:rPr>
        <w:t> a</w:t>
      </w:r>
      <w:r>
        <w:rPr>
          <w:color w:val="010202"/>
          <w:w w:val="115"/>
        </w:rPr>
        <w:t> dreamy</w:t>
      </w:r>
      <w:r>
        <w:rPr>
          <w:color w:val="010202"/>
          <w:w w:val="115"/>
        </w:rPr>
        <w:t> riverbank,</w:t>
      </w:r>
      <w:r>
        <w:rPr>
          <w:color w:val="010202"/>
          <w:w w:val="115"/>
        </w:rPr>
        <w:t> a</w:t>
      </w:r>
      <w:r>
        <w:rPr>
          <w:color w:val="010202"/>
          <w:w w:val="115"/>
        </w:rPr>
        <w:t> sweetly murmuring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stream,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all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places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recommended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as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very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propitious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for meditation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or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love,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or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for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recovering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lost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health,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or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even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for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inquir- ing into the future? Generally, it is the sensitive spirits, musicians, or</w:t>
      </w:r>
      <w:r>
        <w:rPr>
          <w:color w:val="010202"/>
          <w:w w:val="115"/>
        </w:rPr>
        <w:t> poets,</w:t>
      </w:r>
      <w:r>
        <w:rPr>
          <w:color w:val="010202"/>
          <w:w w:val="115"/>
        </w:rPr>
        <w:t> who</w:t>
      </w:r>
      <w:r>
        <w:rPr>
          <w:color w:val="010202"/>
          <w:w w:val="115"/>
        </w:rPr>
        <w:t> express,</w:t>
      </w:r>
      <w:r>
        <w:rPr>
          <w:color w:val="010202"/>
          <w:w w:val="115"/>
        </w:rPr>
        <w:t> in</w:t>
      </w:r>
      <w:r>
        <w:rPr>
          <w:color w:val="010202"/>
          <w:w w:val="115"/>
        </w:rPr>
        <w:t> popular</w:t>
      </w:r>
      <w:r>
        <w:rPr>
          <w:color w:val="010202"/>
          <w:w w:val="115"/>
        </w:rPr>
        <w:t> language,</w:t>
      </w:r>
      <w:r>
        <w:rPr>
          <w:color w:val="010202"/>
          <w:w w:val="115"/>
        </w:rPr>
        <w:t> these</w:t>
      </w:r>
      <w:r>
        <w:rPr>
          <w:color w:val="010202"/>
          <w:w w:val="115"/>
        </w:rPr>
        <w:t> geographical qualities by contributing to increase their fame.</w:t>
      </w:r>
    </w:p>
    <w:p>
      <w:pPr>
        <w:spacing w:line="229" w:lineRule="exact" w:before="0"/>
        <w:ind w:left="401" w:right="0" w:firstLine="0"/>
        <w:jc w:val="both"/>
        <w:rPr>
          <w:sz w:val="19"/>
        </w:rPr>
      </w:pPr>
      <w:r>
        <w:rPr>
          <w:color w:val="010202"/>
          <w:w w:val="115"/>
          <w:sz w:val="19"/>
        </w:rPr>
        <w:t>Here,</w:t>
      </w:r>
      <w:r>
        <w:rPr>
          <w:color w:val="010202"/>
          <w:spacing w:val="-4"/>
          <w:w w:val="115"/>
          <w:sz w:val="19"/>
        </w:rPr>
        <w:t> </w:t>
      </w:r>
      <w:r>
        <w:rPr>
          <w:color w:val="010202"/>
          <w:w w:val="115"/>
          <w:sz w:val="19"/>
        </w:rPr>
        <w:t>we</w:t>
      </w:r>
      <w:r>
        <w:rPr>
          <w:color w:val="010202"/>
          <w:spacing w:val="-3"/>
          <w:w w:val="115"/>
          <w:sz w:val="19"/>
        </w:rPr>
        <w:t> </w:t>
      </w:r>
      <w:r>
        <w:rPr>
          <w:color w:val="010202"/>
          <w:w w:val="115"/>
          <w:sz w:val="19"/>
        </w:rPr>
        <w:t>are</w:t>
      </w:r>
      <w:r>
        <w:rPr>
          <w:color w:val="010202"/>
          <w:spacing w:val="-3"/>
          <w:w w:val="115"/>
          <w:sz w:val="19"/>
        </w:rPr>
        <w:t> </w:t>
      </w:r>
      <w:r>
        <w:rPr>
          <w:color w:val="010202"/>
          <w:w w:val="115"/>
          <w:sz w:val="19"/>
        </w:rPr>
        <w:t>facing</w:t>
      </w:r>
      <w:r>
        <w:rPr>
          <w:color w:val="010202"/>
          <w:spacing w:val="-3"/>
          <w:w w:val="115"/>
          <w:sz w:val="19"/>
        </w:rPr>
        <w:t> </w:t>
      </w:r>
      <w:r>
        <w:rPr>
          <w:color w:val="010202"/>
          <w:w w:val="115"/>
          <w:sz w:val="19"/>
        </w:rPr>
        <w:t>a</w:t>
      </w:r>
      <w:r>
        <w:rPr>
          <w:color w:val="010202"/>
          <w:spacing w:val="-3"/>
          <w:w w:val="115"/>
          <w:sz w:val="19"/>
        </w:rPr>
        <w:t> </w:t>
      </w:r>
      <w:r>
        <w:rPr>
          <w:color w:val="010202"/>
          <w:w w:val="115"/>
          <w:sz w:val="19"/>
        </w:rPr>
        <w:t>case</w:t>
      </w:r>
      <w:r>
        <w:rPr>
          <w:color w:val="010202"/>
          <w:spacing w:val="-3"/>
          <w:w w:val="115"/>
          <w:sz w:val="19"/>
        </w:rPr>
        <w:t> </w:t>
      </w:r>
      <w:r>
        <w:rPr>
          <w:color w:val="010202"/>
          <w:w w:val="115"/>
          <w:sz w:val="19"/>
        </w:rPr>
        <w:t>of</w:t>
      </w:r>
      <w:r>
        <w:rPr>
          <w:color w:val="010202"/>
          <w:spacing w:val="-3"/>
          <w:w w:val="115"/>
          <w:sz w:val="19"/>
        </w:rPr>
        <w:t> </w:t>
      </w:r>
      <w:r>
        <w:rPr>
          <w:rFonts w:ascii="Palatino Linotype"/>
          <w:b/>
          <w:i/>
          <w:color w:val="010202"/>
          <w:w w:val="115"/>
          <w:sz w:val="19"/>
        </w:rPr>
        <w:t>profound</w:t>
      </w:r>
      <w:r>
        <w:rPr>
          <w:rFonts w:ascii="Palatino Linotype"/>
          <w:b/>
          <w:i/>
          <w:color w:val="010202"/>
          <w:spacing w:val="-10"/>
          <w:w w:val="115"/>
          <w:sz w:val="19"/>
        </w:rPr>
        <w:t> </w:t>
      </w:r>
      <w:r>
        <w:rPr>
          <w:rFonts w:ascii="Palatino Linotype"/>
          <w:b/>
          <w:i/>
          <w:color w:val="010202"/>
          <w:w w:val="115"/>
          <w:sz w:val="19"/>
        </w:rPr>
        <w:t>psychology,</w:t>
      </w:r>
      <w:r>
        <w:rPr>
          <w:rFonts w:ascii="Palatino Linotype"/>
          <w:b/>
          <w:i/>
          <w:color w:val="010202"/>
          <w:spacing w:val="-9"/>
          <w:w w:val="115"/>
          <w:sz w:val="19"/>
        </w:rPr>
        <w:t> </w:t>
      </w:r>
      <w:r>
        <w:rPr>
          <w:color w:val="010202"/>
          <w:w w:val="115"/>
          <w:sz w:val="19"/>
        </w:rPr>
        <w:t>the</w:t>
      </w:r>
      <w:r>
        <w:rPr>
          <w:color w:val="010202"/>
          <w:spacing w:val="-3"/>
          <w:w w:val="115"/>
          <w:sz w:val="19"/>
        </w:rPr>
        <w:t> </w:t>
      </w:r>
      <w:r>
        <w:rPr>
          <w:color w:val="010202"/>
          <w:spacing w:val="-2"/>
          <w:w w:val="115"/>
          <w:sz w:val="19"/>
        </w:rPr>
        <w:t>compre-</w:t>
      </w:r>
    </w:p>
    <w:p>
      <w:pPr>
        <w:pStyle w:val="BodyText"/>
        <w:spacing w:line="237" w:lineRule="auto"/>
        <w:ind w:right="151"/>
      </w:pPr>
      <w:r>
        <w:rPr>
          <w:color w:val="010202"/>
          <w:w w:val="115"/>
        </w:rPr>
        <w:t>hension</w:t>
      </w:r>
      <w:r>
        <w:rPr>
          <w:color w:val="010202"/>
          <w:w w:val="115"/>
        </w:rPr>
        <w:t> of</w:t>
      </w:r>
      <w:r>
        <w:rPr>
          <w:color w:val="010202"/>
          <w:w w:val="115"/>
        </w:rPr>
        <w:t> which</w:t>
      </w:r>
      <w:r>
        <w:rPr>
          <w:color w:val="010202"/>
          <w:w w:val="115"/>
        </w:rPr>
        <w:t> is</w:t>
      </w:r>
      <w:r>
        <w:rPr>
          <w:color w:val="010202"/>
          <w:w w:val="115"/>
        </w:rPr>
        <w:t> usually</w:t>
      </w:r>
      <w:r>
        <w:rPr>
          <w:color w:val="010202"/>
          <w:w w:val="115"/>
        </w:rPr>
        <w:t> facilitated</w:t>
      </w:r>
      <w:r>
        <w:rPr>
          <w:color w:val="010202"/>
          <w:w w:val="115"/>
        </w:rPr>
        <w:t> by</w:t>
      </w:r>
      <w:r>
        <w:rPr>
          <w:color w:val="010202"/>
          <w:w w:val="115"/>
        </w:rPr>
        <w:t> establishing</w:t>
      </w:r>
      <w:r>
        <w:rPr>
          <w:color w:val="010202"/>
          <w:w w:val="115"/>
        </w:rPr>
        <w:t> analogies with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phenomena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of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Physics.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That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is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why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we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speak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of</w:t>
      </w:r>
      <w:r>
        <w:rPr>
          <w:color w:val="010202"/>
          <w:spacing w:val="-9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psychophysi- </w:t>
      </w:r>
      <w:r>
        <w:rPr>
          <w:rFonts w:ascii="Palatino Linotype" w:hAnsi="Palatino Linotype"/>
          <w:b/>
          <w:i/>
          <w:color w:val="010202"/>
          <w:spacing w:val="-2"/>
          <w:w w:val="115"/>
        </w:rPr>
        <w:t>cal</w:t>
      </w:r>
      <w:r>
        <w:rPr>
          <w:rFonts w:ascii="Palatino Linotype" w:hAnsi="Palatino Linotype"/>
          <w:b/>
          <w:i/>
          <w:color w:val="010202"/>
          <w:spacing w:val="-12"/>
          <w:w w:val="115"/>
        </w:rPr>
        <w:t> </w:t>
      </w:r>
      <w:r>
        <w:rPr>
          <w:rFonts w:ascii="Palatino Linotype" w:hAnsi="Palatino Linotype"/>
          <w:b/>
          <w:i/>
          <w:color w:val="010202"/>
          <w:spacing w:val="-2"/>
          <w:w w:val="115"/>
        </w:rPr>
        <w:t>climate,</w:t>
      </w:r>
      <w:r>
        <w:rPr>
          <w:rFonts w:ascii="Palatino Linotype" w:hAnsi="Palatino Linotype"/>
          <w:b/>
          <w:i/>
          <w:color w:val="010202"/>
          <w:spacing w:val="-12"/>
          <w:w w:val="115"/>
        </w:rPr>
        <w:t> </w:t>
      </w:r>
      <w:r>
        <w:rPr>
          <w:color w:val="010202"/>
          <w:spacing w:val="-2"/>
          <w:w w:val="115"/>
        </w:rPr>
        <w:t>although</w:t>
      </w:r>
      <w:r>
        <w:rPr>
          <w:color w:val="010202"/>
          <w:spacing w:val="-9"/>
          <w:w w:val="115"/>
        </w:rPr>
        <w:t> </w:t>
      </w:r>
      <w:r>
        <w:rPr>
          <w:color w:val="010202"/>
          <w:spacing w:val="-2"/>
          <w:w w:val="115"/>
        </w:rPr>
        <w:t>it</w:t>
      </w:r>
      <w:r>
        <w:rPr>
          <w:color w:val="010202"/>
          <w:spacing w:val="-6"/>
          <w:w w:val="115"/>
        </w:rPr>
        <w:t> </w:t>
      </w:r>
      <w:r>
        <w:rPr>
          <w:color w:val="010202"/>
          <w:spacing w:val="-2"/>
          <w:w w:val="115"/>
        </w:rPr>
        <w:t>would</w:t>
      </w:r>
      <w:r>
        <w:rPr>
          <w:color w:val="010202"/>
          <w:spacing w:val="-6"/>
          <w:w w:val="115"/>
        </w:rPr>
        <w:t> </w:t>
      </w:r>
      <w:r>
        <w:rPr>
          <w:color w:val="010202"/>
          <w:spacing w:val="-2"/>
          <w:w w:val="115"/>
        </w:rPr>
        <w:t>be</w:t>
      </w:r>
      <w:r>
        <w:rPr>
          <w:color w:val="010202"/>
          <w:spacing w:val="-6"/>
          <w:w w:val="115"/>
        </w:rPr>
        <w:t> </w:t>
      </w:r>
      <w:r>
        <w:rPr>
          <w:color w:val="010202"/>
          <w:spacing w:val="-2"/>
          <w:w w:val="115"/>
        </w:rPr>
        <w:t>more</w:t>
      </w:r>
      <w:r>
        <w:rPr>
          <w:color w:val="010202"/>
          <w:spacing w:val="-6"/>
          <w:w w:val="115"/>
        </w:rPr>
        <w:t> </w:t>
      </w:r>
      <w:r>
        <w:rPr>
          <w:color w:val="010202"/>
          <w:spacing w:val="-2"/>
          <w:w w:val="115"/>
        </w:rPr>
        <w:t>appropriate</w:t>
      </w:r>
      <w:r>
        <w:rPr>
          <w:color w:val="010202"/>
          <w:spacing w:val="-6"/>
          <w:w w:val="115"/>
        </w:rPr>
        <w:t> </w:t>
      </w:r>
      <w:r>
        <w:rPr>
          <w:color w:val="010202"/>
          <w:spacing w:val="-2"/>
          <w:w w:val="115"/>
        </w:rPr>
        <w:t>to</w:t>
      </w:r>
      <w:r>
        <w:rPr>
          <w:color w:val="010202"/>
          <w:spacing w:val="-6"/>
          <w:w w:val="115"/>
        </w:rPr>
        <w:t> </w:t>
      </w:r>
      <w:r>
        <w:rPr>
          <w:color w:val="010202"/>
          <w:spacing w:val="-2"/>
          <w:w w:val="115"/>
        </w:rPr>
        <w:t>refer</w:t>
      </w:r>
      <w:r>
        <w:rPr>
          <w:color w:val="010202"/>
          <w:spacing w:val="-6"/>
          <w:w w:val="115"/>
        </w:rPr>
        <w:t> </w:t>
      </w:r>
      <w:r>
        <w:rPr>
          <w:color w:val="010202"/>
          <w:spacing w:val="-2"/>
          <w:w w:val="115"/>
        </w:rPr>
        <w:t>to</w:t>
      </w:r>
      <w:r>
        <w:rPr>
          <w:color w:val="010202"/>
          <w:spacing w:val="-6"/>
          <w:w w:val="115"/>
        </w:rPr>
        <w:t> </w:t>
      </w:r>
      <w:r>
        <w:rPr>
          <w:color w:val="010202"/>
          <w:spacing w:val="-2"/>
          <w:w w:val="115"/>
        </w:rPr>
        <w:t>a</w:t>
      </w:r>
      <w:r>
        <w:rPr>
          <w:color w:val="010202"/>
          <w:spacing w:val="-7"/>
          <w:w w:val="115"/>
        </w:rPr>
        <w:t> </w:t>
      </w:r>
      <w:r>
        <w:rPr>
          <w:rFonts w:ascii="Palatino Linotype" w:hAnsi="Palatino Linotype"/>
          <w:b/>
          <w:i/>
          <w:color w:val="010202"/>
          <w:spacing w:val="-2"/>
          <w:w w:val="115"/>
        </w:rPr>
        <w:t>mi- </w:t>
      </w:r>
      <w:r>
        <w:rPr>
          <w:rFonts w:ascii="Palatino Linotype" w:hAnsi="Palatino Linotype"/>
          <w:b/>
          <w:i/>
          <w:color w:val="010202"/>
          <w:w w:val="115"/>
        </w:rPr>
        <w:t>croclimate,</w:t>
      </w:r>
      <w:r>
        <w:rPr>
          <w:rFonts w:ascii="Palatino Linotype" w:hAnsi="Palatino Linotype"/>
          <w:b/>
          <w:i/>
          <w:color w:val="010202"/>
          <w:spacing w:val="-12"/>
          <w:w w:val="115"/>
        </w:rPr>
        <w:t> </w:t>
      </w:r>
      <w:r>
        <w:rPr>
          <w:color w:val="010202"/>
          <w:w w:val="115"/>
        </w:rPr>
        <w:t>i.e.,</w:t>
      </w:r>
      <w:r>
        <w:rPr>
          <w:color w:val="010202"/>
          <w:spacing w:val="-6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to</w:t>
      </w:r>
      <w:r>
        <w:rPr>
          <w:rFonts w:ascii="Palatino Linotype" w:hAnsi="Palatino Linotype"/>
          <w:b/>
          <w:i/>
          <w:color w:val="010202"/>
          <w:spacing w:val="-12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the</w:t>
      </w:r>
      <w:r>
        <w:rPr>
          <w:rFonts w:ascii="Palatino Linotype" w:hAnsi="Palatino Linotype"/>
          <w:b/>
          <w:i/>
          <w:color w:val="010202"/>
          <w:spacing w:val="-12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climatic</w:t>
      </w:r>
      <w:r>
        <w:rPr>
          <w:rFonts w:ascii="Palatino Linotype" w:hAnsi="Palatino Linotype"/>
          <w:b/>
          <w:i/>
          <w:color w:val="010202"/>
          <w:spacing w:val="-12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conditions</w:t>
      </w:r>
      <w:r>
        <w:rPr>
          <w:rFonts w:ascii="Palatino Linotype" w:hAnsi="Palatino Linotype"/>
          <w:b/>
          <w:i/>
          <w:color w:val="010202"/>
          <w:spacing w:val="-12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in</w:t>
      </w:r>
      <w:r>
        <w:rPr>
          <w:rFonts w:ascii="Palatino Linotype" w:hAnsi="Palatino Linotype"/>
          <w:b/>
          <w:i/>
          <w:color w:val="010202"/>
          <w:spacing w:val="-12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a</w:t>
      </w:r>
      <w:r>
        <w:rPr>
          <w:rFonts w:ascii="Palatino Linotype" w:hAnsi="Palatino Linotype"/>
          <w:b/>
          <w:i/>
          <w:color w:val="010202"/>
          <w:spacing w:val="-12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limited</w:t>
      </w:r>
      <w:r>
        <w:rPr>
          <w:rFonts w:ascii="Palatino Linotype" w:hAnsi="Palatino Linotype"/>
          <w:b/>
          <w:i/>
          <w:color w:val="010202"/>
          <w:spacing w:val="-12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space.</w:t>
      </w:r>
      <w:r>
        <w:rPr>
          <w:rFonts w:ascii="Palatino Linotype" w:hAnsi="Palatino Linotype"/>
          <w:b/>
          <w:i/>
          <w:color w:val="010202"/>
          <w:spacing w:val="-12"/>
          <w:w w:val="115"/>
        </w:rPr>
        <w:t> </w:t>
      </w:r>
      <w:r>
        <w:rPr>
          <w:color w:val="010202"/>
          <w:w w:val="115"/>
        </w:rPr>
        <w:t>E.g., what</w:t>
      </w:r>
      <w:r>
        <w:rPr>
          <w:color w:val="010202"/>
          <w:w w:val="115"/>
        </w:rPr>
        <w:t> do</w:t>
      </w:r>
      <w:r>
        <w:rPr>
          <w:color w:val="010202"/>
          <w:w w:val="115"/>
        </w:rPr>
        <w:t> we</w:t>
      </w:r>
      <w:r>
        <w:rPr>
          <w:color w:val="010202"/>
          <w:w w:val="115"/>
        </w:rPr>
        <w:t> mean</w:t>
      </w:r>
      <w:r>
        <w:rPr>
          <w:color w:val="010202"/>
          <w:w w:val="115"/>
        </w:rPr>
        <w:t> when</w:t>
      </w:r>
      <w:r>
        <w:rPr>
          <w:color w:val="010202"/>
          <w:w w:val="115"/>
        </w:rPr>
        <w:t> we</w:t>
      </w:r>
      <w:r>
        <w:rPr>
          <w:color w:val="010202"/>
          <w:w w:val="115"/>
        </w:rPr>
        <w:t> say</w:t>
      </w:r>
      <w:r>
        <w:rPr>
          <w:color w:val="010202"/>
          <w:w w:val="115"/>
        </w:rPr>
        <w:t> that</w:t>
      </w:r>
      <w:r>
        <w:rPr>
          <w:color w:val="010202"/>
          <w:w w:val="115"/>
        </w:rPr>
        <w:t> a</w:t>
      </w:r>
      <w:r>
        <w:rPr>
          <w:color w:val="010202"/>
          <w:w w:val="115"/>
        </w:rPr>
        <w:t> psychoregion</w:t>
      </w:r>
      <w:r>
        <w:rPr>
          <w:color w:val="010202"/>
          <w:w w:val="115"/>
        </w:rPr>
        <w:t> possesses</w:t>
      </w:r>
      <w:r>
        <w:rPr>
          <w:color w:val="010202"/>
          <w:w w:val="115"/>
        </w:rPr>
        <w:t> a particular</w:t>
      </w:r>
      <w:r>
        <w:rPr>
          <w:color w:val="010202"/>
          <w:spacing w:val="-8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microclimate?</w:t>
      </w:r>
      <w:r>
        <w:rPr>
          <w:rFonts w:ascii="Palatino Linotype" w:hAnsi="Palatino Linotype"/>
          <w:b/>
          <w:i/>
          <w:color w:val="010202"/>
          <w:spacing w:val="-14"/>
          <w:w w:val="115"/>
        </w:rPr>
        <w:t> </w:t>
      </w:r>
      <w:r>
        <w:rPr>
          <w:color w:val="010202"/>
          <w:w w:val="115"/>
        </w:rPr>
        <w:t>We</w:t>
      </w:r>
      <w:r>
        <w:rPr>
          <w:color w:val="010202"/>
          <w:spacing w:val="-8"/>
          <w:w w:val="115"/>
        </w:rPr>
        <w:t> </w:t>
      </w:r>
      <w:r>
        <w:rPr>
          <w:color w:val="010202"/>
          <w:w w:val="115"/>
        </w:rPr>
        <w:t>mean</w:t>
      </w:r>
      <w:r>
        <w:rPr>
          <w:color w:val="010202"/>
          <w:spacing w:val="-8"/>
          <w:w w:val="115"/>
        </w:rPr>
        <w:t> </w:t>
      </w:r>
      <w:r>
        <w:rPr>
          <w:color w:val="010202"/>
          <w:w w:val="115"/>
        </w:rPr>
        <w:t>that</w:t>
      </w:r>
      <w:r>
        <w:rPr>
          <w:color w:val="010202"/>
          <w:spacing w:val="-8"/>
          <w:w w:val="115"/>
        </w:rPr>
        <w:t> </w:t>
      </w:r>
      <w:r>
        <w:rPr>
          <w:color w:val="010202"/>
          <w:w w:val="115"/>
        </w:rPr>
        <w:t>in</w:t>
      </w:r>
      <w:r>
        <w:rPr>
          <w:color w:val="010202"/>
          <w:spacing w:val="-8"/>
          <w:w w:val="115"/>
        </w:rPr>
        <w:t> </w:t>
      </w:r>
      <w:r>
        <w:rPr>
          <w:color w:val="010202"/>
          <w:w w:val="115"/>
        </w:rPr>
        <w:t>that</w:t>
      </w:r>
      <w:r>
        <w:rPr>
          <w:color w:val="010202"/>
          <w:spacing w:val="-8"/>
          <w:w w:val="115"/>
        </w:rPr>
        <w:t> </w:t>
      </w:r>
      <w:r>
        <w:rPr>
          <w:color w:val="010202"/>
          <w:w w:val="115"/>
        </w:rPr>
        <w:t>psychoregion</w:t>
      </w:r>
      <w:r>
        <w:rPr>
          <w:color w:val="010202"/>
          <w:spacing w:val="-8"/>
          <w:w w:val="115"/>
        </w:rPr>
        <w:t> </w:t>
      </w:r>
      <w:r>
        <w:rPr>
          <w:color w:val="010202"/>
          <w:w w:val="115"/>
        </w:rPr>
        <w:t>is</w:t>
      </w:r>
      <w:r>
        <w:rPr>
          <w:color w:val="010202"/>
          <w:spacing w:val="-8"/>
          <w:w w:val="115"/>
        </w:rPr>
        <w:t> </w:t>
      </w:r>
      <w:r>
        <w:rPr>
          <w:color w:val="010202"/>
          <w:w w:val="115"/>
        </w:rPr>
        <w:t>ex- perienced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a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psychological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state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different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from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that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which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would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be experienced</w:t>
      </w:r>
      <w:r>
        <w:rPr>
          <w:color w:val="010202"/>
          <w:w w:val="115"/>
        </w:rPr>
        <w:t> elsewhere,</w:t>
      </w:r>
      <w:r>
        <w:rPr>
          <w:color w:val="010202"/>
          <w:w w:val="115"/>
        </w:rPr>
        <w:t> even</w:t>
      </w:r>
      <w:r>
        <w:rPr>
          <w:color w:val="010202"/>
          <w:w w:val="115"/>
        </w:rPr>
        <w:t> in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immediate</w:t>
      </w:r>
      <w:r>
        <w:rPr>
          <w:color w:val="010202"/>
          <w:w w:val="115"/>
        </w:rPr>
        <w:t> vicinity.</w:t>
      </w:r>
      <w:r>
        <w:rPr>
          <w:color w:val="010202"/>
          <w:w w:val="115"/>
        </w:rPr>
        <w:t> But</w:t>
      </w:r>
      <w:r>
        <w:rPr>
          <w:color w:val="010202"/>
          <w:w w:val="115"/>
        </w:rPr>
        <w:t> such</w:t>
      </w:r>
      <w:r>
        <w:rPr>
          <w:color w:val="010202"/>
          <w:w w:val="115"/>
        </w:rPr>
        <w:t> a psychological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state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does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not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respond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only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to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sensorial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perceptions, i.e.,</w:t>
      </w:r>
      <w:r>
        <w:rPr>
          <w:color w:val="010202"/>
          <w:spacing w:val="-11"/>
          <w:w w:val="115"/>
        </w:rPr>
        <w:t> </w:t>
      </w:r>
      <w:r>
        <w:rPr>
          <w:color w:val="010202"/>
          <w:w w:val="115"/>
        </w:rPr>
        <w:t>visual,</w:t>
      </w:r>
      <w:r>
        <w:rPr>
          <w:color w:val="010202"/>
          <w:spacing w:val="-11"/>
          <w:w w:val="115"/>
        </w:rPr>
        <w:t> </w:t>
      </w:r>
      <w:r>
        <w:rPr>
          <w:color w:val="010202"/>
          <w:w w:val="115"/>
        </w:rPr>
        <w:t>auditory,</w:t>
      </w:r>
      <w:r>
        <w:rPr>
          <w:color w:val="010202"/>
          <w:spacing w:val="-11"/>
          <w:w w:val="115"/>
        </w:rPr>
        <w:t> </w:t>
      </w:r>
      <w:r>
        <w:rPr>
          <w:color w:val="010202"/>
          <w:w w:val="115"/>
        </w:rPr>
        <w:t>olfactory,</w:t>
      </w:r>
      <w:r>
        <w:rPr>
          <w:color w:val="010202"/>
          <w:spacing w:val="-11"/>
          <w:w w:val="115"/>
        </w:rPr>
        <w:t> </w:t>
      </w:r>
      <w:r>
        <w:rPr>
          <w:color w:val="010202"/>
          <w:w w:val="115"/>
        </w:rPr>
        <w:t>etc.,</w:t>
      </w:r>
      <w:r>
        <w:rPr>
          <w:color w:val="010202"/>
          <w:spacing w:val="-11"/>
          <w:w w:val="115"/>
        </w:rPr>
        <w:t> </w:t>
      </w:r>
      <w:r>
        <w:rPr>
          <w:color w:val="010202"/>
          <w:w w:val="115"/>
        </w:rPr>
        <w:t>but</w:t>
      </w:r>
      <w:r>
        <w:rPr>
          <w:color w:val="010202"/>
          <w:spacing w:val="-11"/>
          <w:w w:val="115"/>
        </w:rPr>
        <w:t> </w:t>
      </w:r>
      <w:r>
        <w:rPr>
          <w:color w:val="010202"/>
          <w:w w:val="115"/>
        </w:rPr>
        <w:t>also</w:t>
      </w:r>
      <w:r>
        <w:rPr>
          <w:color w:val="010202"/>
          <w:spacing w:val="-11"/>
          <w:w w:val="115"/>
        </w:rPr>
        <w:t> </w:t>
      </w:r>
      <w:r>
        <w:rPr>
          <w:color w:val="010202"/>
          <w:w w:val="115"/>
        </w:rPr>
        <w:t>involves</w:t>
      </w:r>
      <w:r>
        <w:rPr>
          <w:color w:val="010202"/>
          <w:spacing w:val="-11"/>
          <w:w w:val="115"/>
        </w:rPr>
        <w:t> </w:t>
      </w:r>
      <w:r>
        <w:rPr>
          <w:color w:val="010202"/>
          <w:w w:val="115"/>
        </w:rPr>
        <w:t>other</w:t>
      </w:r>
      <w:r>
        <w:rPr>
          <w:color w:val="010202"/>
          <w:spacing w:val="-11"/>
          <w:w w:val="115"/>
        </w:rPr>
        <w:t> </w:t>
      </w:r>
      <w:r>
        <w:rPr>
          <w:color w:val="010202"/>
          <w:w w:val="115"/>
        </w:rPr>
        <w:t>planes</w:t>
      </w:r>
      <w:r>
        <w:rPr>
          <w:color w:val="010202"/>
          <w:spacing w:val="-11"/>
          <w:w w:val="115"/>
        </w:rPr>
        <w:t> </w:t>
      </w:r>
      <w:r>
        <w:rPr>
          <w:color w:val="010202"/>
          <w:w w:val="115"/>
        </w:rPr>
        <w:t>of being, other regions of the soul, the ﬁber of which is not easily af-</w:t>
      </w:r>
    </w:p>
    <w:p>
      <w:pPr>
        <w:pStyle w:val="BodyText"/>
        <w:spacing w:before="158"/>
        <w:ind w:left="5" w:right="20"/>
        <w:jc w:val="center"/>
      </w:pPr>
      <w:r>
        <w:rPr>
          <w:color w:val="010202"/>
          <w:spacing w:val="-4"/>
        </w:rPr>
        <w:t>1002</w:t>
      </w:r>
    </w:p>
    <w:p>
      <w:pPr>
        <w:pStyle w:val="BodyText"/>
        <w:spacing w:after="0"/>
        <w:jc w:val="center"/>
        <w:sectPr>
          <w:pgSz w:w="8640" w:h="12960"/>
          <w:pgMar w:top="1180" w:bottom="280" w:left="1080" w:right="1080"/>
        </w:sectPr>
      </w:pPr>
    </w:p>
    <w:p>
      <w:pPr>
        <w:pStyle w:val="BodyText"/>
        <w:spacing w:line="230" w:lineRule="auto" w:before="81"/>
        <w:ind w:right="151"/>
        <w:rPr>
          <w:rFonts w:ascii="Palatino Linotype" w:hAnsi="Palatino Linotype"/>
          <w:b/>
          <w:i/>
        </w:rPr>
      </w:pPr>
      <w:r>
        <w:rPr>
          <w:rFonts w:ascii="Palatino Linotype" w:hAnsi="Palatino Linotype"/>
          <w:b/>
          <w:i/>
        </w:rPr>
        <mc:AlternateContent>
          <mc:Choice Requires="wps">
            <w:drawing>
              <wp:anchor distT="0" distB="0" distL="0" distR="0" allowOverlap="1" layoutInCell="1" locked="0" behindDoc="1" simplePos="0" relativeHeight="487382016">
                <wp:simplePos x="0" y="0"/>
                <wp:positionH relativeFrom="page">
                  <wp:posOffset>0</wp:posOffset>
                </wp:positionH>
                <wp:positionV relativeFrom="page">
                  <wp:posOffset>195935</wp:posOffset>
                </wp:positionV>
                <wp:extent cx="5486400" cy="783780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5486400" cy="78378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 h="7837805">
                              <a:moveTo>
                                <a:pt x="5486400" y="0"/>
                              </a:moveTo>
                              <a:lnTo>
                                <a:pt x="0" y="0"/>
                              </a:lnTo>
                              <a:lnTo>
                                <a:pt x="0" y="7837728"/>
                              </a:lnTo>
                              <a:lnTo>
                                <a:pt x="5486400" y="7837728"/>
                              </a:lnTo>
                              <a:lnTo>
                                <a:pt x="5486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F4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15.428pt;width:432pt;height:617.144pt;mso-position-horizontal-relative:page;mso-position-vertical-relative:page;z-index:-15934464" id="docshape13" filled="true" fillcolor="#faf4e8" stroked="false">
                <v:fill type="solid"/>
                <w10:wrap type="none"/>
              </v:rect>
            </w:pict>
          </mc:Fallback>
        </mc:AlternateContent>
      </w:r>
      <w:r>
        <w:rPr>
          <w:color w:val="010202"/>
          <w:w w:val="115"/>
        </w:rPr>
        <w:t>fected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in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ordinary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life.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It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is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as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if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place,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its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microclimate,</w:t>
      </w:r>
      <w:r>
        <w:rPr>
          <w:color w:val="010202"/>
          <w:spacing w:val="-6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induced </w:t>
      </w:r>
      <w:r>
        <w:rPr>
          <w:color w:val="010202"/>
          <w:w w:val="115"/>
        </w:rPr>
        <w:t>in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man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a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totalizing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force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that,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by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dissolving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perceptions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and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sensa- </w:t>
      </w:r>
      <w:r>
        <w:rPr>
          <w:color w:val="010202"/>
          <w:w w:val="120"/>
        </w:rPr>
        <w:t>tions,</w:t>
      </w:r>
      <w:r>
        <w:rPr>
          <w:color w:val="010202"/>
          <w:w w:val="120"/>
        </w:rPr>
        <w:t> transports</w:t>
      </w:r>
      <w:r>
        <w:rPr>
          <w:color w:val="010202"/>
          <w:w w:val="120"/>
        </w:rPr>
        <w:t> him</w:t>
      </w:r>
      <w:r>
        <w:rPr>
          <w:color w:val="010202"/>
          <w:w w:val="120"/>
        </w:rPr>
        <w:t> toward</w:t>
      </w:r>
      <w:r>
        <w:rPr>
          <w:color w:val="010202"/>
          <w:w w:val="120"/>
        </w:rPr>
        <w:t> the</w:t>
      </w:r>
      <w:r>
        <w:rPr>
          <w:color w:val="010202"/>
          <w:w w:val="120"/>
        </w:rPr>
        <w:t> </w:t>
      </w:r>
      <w:r>
        <w:rPr>
          <w:rFonts w:ascii="Palatino Linotype" w:hAnsi="Palatino Linotype"/>
          <w:b/>
          <w:i/>
          <w:color w:val="010202"/>
          <w:w w:val="120"/>
        </w:rPr>
        <w:t>non-diﬀerentiated</w:t>
      </w:r>
      <w:r>
        <w:rPr>
          <w:rFonts w:ascii="Palatino Linotype" w:hAnsi="Palatino Linotype"/>
          <w:b/>
          <w:i/>
          <w:color w:val="010202"/>
          <w:w w:val="120"/>
        </w:rPr>
        <w:t> </w:t>
      </w:r>
      <w:r>
        <w:rPr>
          <w:color w:val="010202"/>
          <w:w w:val="120"/>
        </w:rPr>
        <w:t>or</w:t>
      </w:r>
      <w:r>
        <w:rPr>
          <w:color w:val="010202"/>
          <w:w w:val="120"/>
        </w:rPr>
        <w:t> uncon- scious.</w:t>
      </w:r>
      <w:r>
        <w:rPr>
          <w:color w:val="010202"/>
          <w:spacing w:val="-13"/>
          <w:w w:val="120"/>
        </w:rPr>
        <w:t> </w:t>
      </w:r>
      <w:r>
        <w:rPr>
          <w:color w:val="010202"/>
          <w:w w:val="120"/>
        </w:rPr>
        <w:t>And</w:t>
      </w:r>
      <w:r>
        <w:rPr>
          <w:color w:val="010202"/>
          <w:spacing w:val="-13"/>
          <w:w w:val="120"/>
        </w:rPr>
        <w:t> </w:t>
      </w:r>
      <w:r>
        <w:rPr>
          <w:color w:val="010202"/>
          <w:w w:val="120"/>
        </w:rPr>
        <w:t>this</w:t>
      </w:r>
      <w:r>
        <w:rPr>
          <w:color w:val="010202"/>
          <w:spacing w:val="-12"/>
          <w:w w:val="120"/>
        </w:rPr>
        <w:t> </w:t>
      </w:r>
      <w:r>
        <w:rPr>
          <w:color w:val="010202"/>
          <w:w w:val="120"/>
        </w:rPr>
        <w:t>regression</w:t>
      </w:r>
      <w:r>
        <w:rPr>
          <w:color w:val="010202"/>
          <w:spacing w:val="-13"/>
          <w:w w:val="120"/>
        </w:rPr>
        <w:t> </w:t>
      </w:r>
      <w:r>
        <w:rPr>
          <w:color w:val="010202"/>
          <w:w w:val="120"/>
        </w:rPr>
        <w:t>to</w:t>
      </w:r>
      <w:r>
        <w:rPr>
          <w:color w:val="010202"/>
          <w:spacing w:val="-12"/>
          <w:w w:val="120"/>
        </w:rPr>
        <w:t> </w:t>
      </w:r>
      <w:r>
        <w:rPr>
          <w:color w:val="010202"/>
          <w:w w:val="120"/>
        </w:rPr>
        <w:t>the</w:t>
      </w:r>
      <w:r>
        <w:rPr>
          <w:color w:val="010202"/>
          <w:spacing w:val="-13"/>
          <w:w w:val="120"/>
        </w:rPr>
        <w:t> </w:t>
      </w:r>
      <w:r>
        <w:rPr>
          <w:color w:val="010202"/>
          <w:w w:val="120"/>
        </w:rPr>
        <w:t>primordial</w:t>
      </w:r>
      <w:r>
        <w:rPr>
          <w:color w:val="010202"/>
          <w:spacing w:val="-12"/>
          <w:w w:val="120"/>
        </w:rPr>
        <w:t> </w:t>
      </w:r>
      <w:r>
        <w:rPr>
          <w:color w:val="010202"/>
          <w:w w:val="120"/>
        </w:rPr>
        <w:t>states</w:t>
      </w:r>
      <w:r>
        <w:rPr>
          <w:color w:val="010202"/>
          <w:spacing w:val="-13"/>
          <w:w w:val="120"/>
        </w:rPr>
        <w:t> </w:t>
      </w:r>
      <w:r>
        <w:rPr>
          <w:color w:val="010202"/>
          <w:w w:val="120"/>
        </w:rPr>
        <w:t>of</w:t>
      </w:r>
      <w:r>
        <w:rPr>
          <w:color w:val="010202"/>
          <w:spacing w:val="-12"/>
          <w:w w:val="120"/>
        </w:rPr>
        <w:t> </w:t>
      </w:r>
      <w:r>
        <w:rPr>
          <w:color w:val="010202"/>
          <w:w w:val="120"/>
        </w:rPr>
        <w:t>conscious- </w:t>
      </w:r>
      <w:r>
        <w:rPr>
          <w:color w:val="010202"/>
          <w:spacing w:val="-2"/>
          <w:w w:val="120"/>
        </w:rPr>
        <w:t>ness,</w:t>
      </w:r>
      <w:r>
        <w:rPr>
          <w:color w:val="010202"/>
          <w:spacing w:val="-9"/>
          <w:w w:val="120"/>
        </w:rPr>
        <w:t> </w:t>
      </w:r>
      <w:r>
        <w:rPr>
          <w:color w:val="010202"/>
          <w:spacing w:val="-2"/>
          <w:w w:val="120"/>
        </w:rPr>
        <w:t>far</w:t>
      </w:r>
      <w:r>
        <w:rPr>
          <w:color w:val="010202"/>
          <w:spacing w:val="-9"/>
          <w:w w:val="120"/>
        </w:rPr>
        <w:t> </w:t>
      </w:r>
      <w:r>
        <w:rPr>
          <w:color w:val="010202"/>
          <w:spacing w:val="-2"/>
          <w:w w:val="120"/>
        </w:rPr>
        <w:t>from</w:t>
      </w:r>
      <w:r>
        <w:rPr>
          <w:color w:val="010202"/>
          <w:spacing w:val="-9"/>
          <w:w w:val="120"/>
        </w:rPr>
        <w:t> </w:t>
      </w:r>
      <w:r>
        <w:rPr>
          <w:color w:val="010202"/>
          <w:spacing w:val="-2"/>
          <w:w w:val="120"/>
        </w:rPr>
        <w:t>constituting</w:t>
      </w:r>
      <w:r>
        <w:rPr>
          <w:color w:val="010202"/>
          <w:spacing w:val="-9"/>
          <w:w w:val="120"/>
        </w:rPr>
        <w:t> </w:t>
      </w:r>
      <w:r>
        <w:rPr>
          <w:color w:val="010202"/>
          <w:spacing w:val="-2"/>
          <w:w w:val="120"/>
        </w:rPr>
        <w:t>a</w:t>
      </w:r>
      <w:r>
        <w:rPr>
          <w:color w:val="010202"/>
          <w:spacing w:val="-9"/>
          <w:w w:val="120"/>
        </w:rPr>
        <w:t> </w:t>
      </w:r>
      <w:r>
        <w:rPr>
          <w:color w:val="010202"/>
          <w:spacing w:val="-2"/>
          <w:w w:val="120"/>
        </w:rPr>
        <w:t>passive</w:t>
      </w:r>
      <w:r>
        <w:rPr>
          <w:color w:val="010202"/>
          <w:spacing w:val="-9"/>
          <w:w w:val="120"/>
        </w:rPr>
        <w:t> </w:t>
      </w:r>
      <w:r>
        <w:rPr>
          <w:color w:val="010202"/>
          <w:spacing w:val="-2"/>
          <w:w w:val="120"/>
        </w:rPr>
        <w:t>a</w:t>
      </w:r>
      <w:r>
        <w:rPr>
          <w:color w:val="010202"/>
          <w:spacing w:val="13"/>
          <w:w w:val="120"/>
        </w:rPr>
        <w:t> </w:t>
      </w:r>
      <w:r>
        <w:rPr>
          <w:color w:val="010202"/>
          <w:spacing w:val="-2"/>
          <w:w w:val="120"/>
        </w:rPr>
        <w:t>itude</w:t>
      </w:r>
      <w:r>
        <w:rPr>
          <w:color w:val="010202"/>
          <w:spacing w:val="-9"/>
          <w:w w:val="120"/>
        </w:rPr>
        <w:t> </w:t>
      </w:r>
      <w:r>
        <w:rPr>
          <w:color w:val="010202"/>
          <w:spacing w:val="-2"/>
          <w:w w:val="120"/>
        </w:rPr>
        <w:t>on</w:t>
      </w:r>
      <w:r>
        <w:rPr>
          <w:color w:val="010202"/>
          <w:spacing w:val="-9"/>
          <w:w w:val="120"/>
        </w:rPr>
        <w:t> </w:t>
      </w:r>
      <w:r>
        <w:rPr>
          <w:color w:val="010202"/>
          <w:spacing w:val="-2"/>
          <w:w w:val="120"/>
        </w:rPr>
        <w:t>the</w:t>
      </w:r>
      <w:r>
        <w:rPr>
          <w:color w:val="010202"/>
          <w:spacing w:val="-9"/>
          <w:w w:val="120"/>
        </w:rPr>
        <w:t> </w:t>
      </w:r>
      <w:r>
        <w:rPr>
          <w:color w:val="010202"/>
          <w:spacing w:val="-2"/>
          <w:w w:val="120"/>
        </w:rPr>
        <w:t>part</w:t>
      </w:r>
      <w:r>
        <w:rPr>
          <w:color w:val="010202"/>
          <w:spacing w:val="-9"/>
          <w:w w:val="120"/>
        </w:rPr>
        <w:t> </w:t>
      </w:r>
      <w:r>
        <w:rPr>
          <w:color w:val="010202"/>
          <w:spacing w:val="-2"/>
          <w:w w:val="120"/>
        </w:rPr>
        <w:t>of</w:t>
      </w:r>
      <w:r>
        <w:rPr>
          <w:color w:val="010202"/>
          <w:spacing w:val="-9"/>
          <w:w w:val="120"/>
        </w:rPr>
        <w:t> </w:t>
      </w:r>
      <w:r>
        <w:rPr>
          <w:color w:val="010202"/>
          <w:spacing w:val="-2"/>
          <w:w w:val="120"/>
        </w:rPr>
        <w:t>the</w:t>
      </w:r>
      <w:r>
        <w:rPr>
          <w:color w:val="010202"/>
          <w:spacing w:val="-9"/>
          <w:w w:val="120"/>
        </w:rPr>
        <w:t> </w:t>
      </w:r>
      <w:r>
        <w:rPr>
          <w:color w:val="010202"/>
          <w:spacing w:val="-2"/>
          <w:w w:val="120"/>
        </w:rPr>
        <w:t>one </w:t>
      </w:r>
      <w:r>
        <w:rPr>
          <w:color w:val="010202"/>
          <w:w w:val="120"/>
        </w:rPr>
        <w:t>who</w:t>
      </w:r>
      <w:r>
        <w:rPr>
          <w:color w:val="010202"/>
          <w:spacing w:val="-13"/>
          <w:w w:val="120"/>
        </w:rPr>
        <w:t> </w:t>
      </w:r>
      <w:r>
        <w:rPr>
          <w:color w:val="010202"/>
          <w:w w:val="120"/>
        </w:rPr>
        <w:t>experiences</w:t>
      </w:r>
      <w:r>
        <w:rPr>
          <w:color w:val="010202"/>
          <w:spacing w:val="-13"/>
          <w:w w:val="120"/>
        </w:rPr>
        <w:t> </w:t>
      </w:r>
      <w:r>
        <w:rPr>
          <w:color w:val="010202"/>
          <w:w w:val="120"/>
        </w:rPr>
        <w:t>it,</w:t>
      </w:r>
      <w:r>
        <w:rPr>
          <w:color w:val="010202"/>
          <w:spacing w:val="-12"/>
          <w:w w:val="120"/>
        </w:rPr>
        <w:t> </w:t>
      </w:r>
      <w:r>
        <w:rPr>
          <w:color w:val="010202"/>
          <w:w w:val="120"/>
        </w:rPr>
        <w:t>generates</w:t>
      </w:r>
      <w:r>
        <w:rPr>
          <w:color w:val="010202"/>
          <w:spacing w:val="-13"/>
          <w:w w:val="120"/>
        </w:rPr>
        <w:t> </w:t>
      </w:r>
      <w:r>
        <w:rPr>
          <w:color w:val="010202"/>
          <w:w w:val="120"/>
        </w:rPr>
        <w:t>the</w:t>
      </w:r>
      <w:r>
        <w:rPr>
          <w:color w:val="010202"/>
          <w:spacing w:val="-12"/>
          <w:w w:val="120"/>
        </w:rPr>
        <w:t> </w:t>
      </w:r>
      <w:r>
        <w:rPr>
          <w:rFonts w:ascii="Palatino Linotype" w:hAnsi="Palatino Linotype"/>
          <w:b/>
          <w:i/>
          <w:color w:val="010202"/>
          <w:w w:val="120"/>
        </w:rPr>
        <w:t>active</w:t>
      </w:r>
      <w:r>
        <w:rPr>
          <w:rFonts w:ascii="Palatino Linotype" w:hAnsi="Palatino Linotype"/>
          <w:b/>
          <w:i/>
          <w:color w:val="010202"/>
          <w:spacing w:val="-14"/>
          <w:w w:val="120"/>
        </w:rPr>
        <w:t> </w:t>
      </w:r>
      <w:r>
        <w:rPr>
          <w:rFonts w:ascii="Palatino Linotype" w:hAnsi="Palatino Linotype"/>
          <w:b/>
          <w:i/>
          <w:color w:val="010202"/>
          <w:w w:val="120"/>
        </w:rPr>
        <w:t>participation</w:t>
      </w:r>
      <w:r>
        <w:rPr>
          <w:rFonts w:ascii="Palatino Linotype" w:hAnsi="Palatino Linotype"/>
          <w:b/>
          <w:i/>
          <w:color w:val="010202"/>
          <w:spacing w:val="-14"/>
          <w:w w:val="120"/>
        </w:rPr>
        <w:t> </w:t>
      </w:r>
      <w:r>
        <w:rPr>
          <w:color w:val="010202"/>
          <w:w w:val="120"/>
        </w:rPr>
        <w:t>between man</w:t>
      </w:r>
      <w:r>
        <w:rPr>
          <w:color w:val="010202"/>
          <w:w w:val="120"/>
        </w:rPr>
        <w:t> and</w:t>
      </w:r>
      <w:r>
        <w:rPr>
          <w:color w:val="010202"/>
          <w:w w:val="120"/>
        </w:rPr>
        <w:t> the</w:t>
      </w:r>
      <w:r>
        <w:rPr>
          <w:color w:val="010202"/>
          <w:w w:val="120"/>
        </w:rPr>
        <w:t> microclimate.</w:t>
      </w:r>
      <w:r>
        <w:rPr>
          <w:color w:val="010202"/>
          <w:w w:val="120"/>
        </w:rPr>
        <w:t> The</w:t>
      </w:r>
      <w:r>
        <w:rPr>
          <w:color w:val="010202"/>
          <w:w w:val="120"/>
        </w:rPr>
        <w:t> </w:t>
      </w:r>
      <w:r>
        <w:rPr>
          <w:rFonts w:ascii="Palatino Linotype" w:hAnsi="Palatino Linotype"/>
          <w:b/>
          <w:i/>
          <w:color w:val="010202"/>
          <w:w w:val="120"/>
        </w:rPr>
        <w:t>consciousness</w:t>
      </w:r>
      <w:r>
        <w:rPr>
          <w:rFonts w:ascii="Palatino Linotype" w:hAnsi="Palatino Linotype"/>
          <w:b/>
          <w:i/>
          <w:color w:val="010202"/>
          <w:w w:val="120"/>
        </w:rPr>
        <w:t> of</w:t>
      </w:r>
      <w:r>
        <w:rPr>
          <w:rFonts w:ascii="Palatino Linotype" w:hAnsi="Palatino Linotype"/>
          <w:b/>
          <w:i/>
          <w:color w:val="010202"/>
          <w:w w:val="120"/>
        </w:rPr>
        <w:t> </w:t>
      </w:r>
      <w:r>
        <w:rPr>
          <w:rFonts w:ascii="Palatino Linotype" w:hAnsi="Palatino Linotype"/>
          <w:b/>
          <w:i/>
          <w:color w:val="010202"/>
          <w:w w:val="120"/>
        </w:rPr>
        <w:t>experiencing </w:t>
      </w:r>
      <w:r>
        <w:rPr>
          <w:color w:val="010202"/>
          <w:w w:val="120"/>
        </w:rPr>
        <w:t>something</w:t>
      </w:r>
      <w:r>
        <w:rPr>
          <w:color w:val="010202"/>
          <w:spacing w:val="-13"/>
          <w:w w:val="120"/>
        </w:rPr>
        <w:t> </w:t>
      </w:r>
      <w:r>
        <w:rPr>
          <w:color w:val="010202"/>
          <w:w w:val="120"/>
        </w:rPr>
        <w:t>special,</w:t>
      </w:r>
      <w:r>
        <w:rPr>
          <w:color w:val="010202"/>
          <w:spacing w:val="-13"/>
          <w:w w:val="120"/>
        </w:rPr>
        <w:t> </w:t>
      </w:r>
      <w:r>
        <w:rPr>
          <w:color w:val="010202"/>
          <w:w w:val="120"/>
        </w:rPr>
        <w:t>the</w:t>
      </w:r>
      <w:r>
        <w:rPr>
          <w:color w:val="010202"/>
          <w:spacing w:val="-12"/>
          <w:w w:val="120"/>
        </w:rPr>
        <w:t> </w:t>
      </w:r>
      <w:r>
        <w:rPr>
          <w:color w:val="010202"/>
          <w:w w:val="120"/>
        </w:rPr>
        <w:t>ecstasy,</w:t>
      </w:r>
      <w:r>
        <w:rPr>
          <w:color w:val="010202"/>
          <w:spacing w:val="-13"/>
          <w:w w:val="120"/>
        </w:rPr>
        <w:t> </w:t>
      </w:r>
      <w:r>
        <w:rPr>
          <w:color w:val="010202"/>
          <w:w w:val="120"/>
        </w:rPr>
        <w:t>is</w:t>
      </w:r>
      <w:r>
        <w:rPr>
          <w:color w:val="010202"/>
          <w:spacing w:val="-12"/>
          <w:w w:val="120"/>
        </w:rPr>
        <w:t> </w:t>
      </w:r>
      <w:r>
        <w:rPr>
          <w:color w:val="010202"/>
          <w:w w:val="120"/>
        </w:rPr>
        <w:t>precisely</w:t>
      </w:r>
      <w:r>
        <w:rPr>
          <w:color w:val="010202"/>
          <w:spacing w:val="-13"/>
          <w:w w:val="120"/>
        </w:rPr>
        <w:t> </w:t>
      </w:r>
      <w:r>
        <w:rPr>
          <w:color w:val="010202"/>
          <w:w w:val="120"/>
        </w:rPr>
        <w:t>the</w:t>
      </w:r>
      <w:r>
        <w:rPr>
          <w:color w:val="010202"/>
          <w:spacing w:val="-12"/>
          <w:w w:val="120"/>
        </w:rPr>
        <w:t> </w:t>
      </w:r>
      <w:r>
        <w:rPr>
          <w:color w:val="010202"/>
          <w:w w:val="120"/>
        </w:rPr>
        <w:t>effect</w:t>
      </w:r>
      <w:r>
        <w:rPr>
          <w:color w:val="010202"/>
          <w:spacing w:val="-13"/>
          <w:w w:val="120"/>
        </w:rPr>
        <w:t> </w:t>
      </w:r>
      <w:r>
        <w:rPr>
          <w:color w:val="010202"/>
          <w:w w:val="120"/>
        </w:rPr>
        <w:t>of</w:t>
      </w:r>
      <w:r>
        <w:rPr>
          <w:color w:val="010202"/>
          <w:spacing w:val="-12"/>
          <w:w w:val="120"/>
        </w:rPr>
        <w:t> </w:t>
      </w:r>
      <w:r>
        <w:rPr>
          <w:color w:val="010202"/>
          <w:w w:val="120"/>
        </w:rPr>
        <w:t>an</w:t>
      </w:r>
      <w:r>
        <w:rPr>
          <w:color w:val="010202"/>
          <w:spacing w:val="-13"/>
          <w:w w:val="120"/>
        </w:rPr>
        <w:t> </w:t>
      </w:r>
      <w:r>
        <w:rPr>
          <w:rFonts w:ascii="Palatino Linotype" w:hAnsi="Palatino Linotype"/>
          <w:b/>
          <w:i/>
          <w:color w:val="010202"/>
          <w:w w:val="120"/>
        </w:rPr>
        <w:t>active </w:t>
      </w:r>
      <w:r>
        <w:rPr>
          <w:rFonts w:ascii="Palatino Linotype" w:hAnsi="Palatino Linotype"/>
          <w:b/>
          <w:i/>
          <w:color w:val="010202"/>
          <w:spacing w:val="-2"/>
          <w:w w:val="120"/>
        </w:rPr>
        <w:t>participation.</w:t>
      </w:r>
    </w:p>
    <w:p>
      <w:pPr>
        <w:pStyle w:val="BodyText"/>
        <w:spacing w:line="247" w:lineRule="auto"/>
        <w:ind w:right="150" w:firstLine="246"/>
      </w:pPr>
      <w:r>
        <w:rPr>
          <w:color w:val="010202"/>
          <w:w w:val="115"/>
        </w:rPr>
        <w:t>We</w:t>
      </w:r>
      <w:r>
        <w:rPr>
          <w:color w:val="010202"/>
          <w:w w:val="115"/>
        </w:rPr>
        <w:t> have</w:t>
      </w:r>
      <w:r>
        <w:rPr>
          <w:color w:val="010202"/>
          <w:w w:val="115"/>
        </w:rPr>
        <w:t> already</w:t>
      </w:r>
      <w:r>
        <w:rPr>
          <w:color w:val="010202"/>
          <w:w w:val="115"/>
        </w:rPr>
        <w:t> mentioned,</w:t>
      </w:r>
      <w:r>
        <w:rPr>
          <w:color w:val="010202"/>
          <w:w w:val="115"/>
        </w:rPr>
        <w:t> on</w:t>
      </w:r>
      <w:r>
        <w:rPr>
          <w:color w:val="010202"/>
          <w:w w:val="115"/>
        </w:rPr>
        <w:t> several</w:t>
      </w:r>
      <w:r>
        <w:rPr>
          <w:color w:val="010202"/>
          <w:w w:val="115"/>
        </w:rPr>
        <w:t> occasions,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psychos- phere</w:t>
      </w:r>
      <w:r>
        <w:rPr>
          <w:color w:val="010202"/>
          <w:w w:val="115"/>
        </w:rPr>
        <w:t> concept,</w:t>
      </w:r>
      <w:r>
        <w:rPr>
          <w:color w:val="010202"/>
          <w:w w:val="115"/>
        </w:rPr>
        <w:t> which</w:t>
      </w:r>
      <w:r>
        <w:rPr>
          <w:color w:val="010202"/>
          <w:w w:val="115"/>
        </w:rPr>
        <w:t> alludes</w:t>
      </w:r>
      <w:r>
        <w:rPr>
          <w:color w:val="010202"/>
          <w:w w:val="115"/>
        </w:rPr>
        <w:t> to</w:t>
      </w:r>
      <w:r>
        <w:rPr>
          <w:color w:val="010202"/>
          <w:w w:val="115"/>
        </w:rPr>
        <w:t> a</w:t>
      </w:r>
      <w:r>
        <w:rPr>
          <w:color w:val="010202"/>
          <w:w w:val="115"/>
        </w:rPr>
        <w:t> “ﬁeld”</w:t>
      </w:r>
      <w:r>
        <w:rPr>
          <w:color w:val="010202"/>
          <w:w w:val="115"/>
        </w:rPr>
        <w:t> that</w:t>
      </w:r>
      <w:r>
        <w:rPr>
          <w:color w:val="010202"/>
          <w:w w:val="115"/>
        </w:rPr>
        <w:t> surrounds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Earth and interpenetrates with all the points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of its interior space. Such a ﬁeld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is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equivalent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to</w:t>
      </w:r>
      <w:r>
        <w:rPr>
          <w:color w:val="010202"/>
          <w:spacing w:val="-8"/>
          <w:w w:val="115"/>
        </w:rPr>
        <w:t> </w:t>
      </w:r>
      <w:r>
        <w:rPr>
          <w:color w:val="010202"/>
          <w:w w:val="115"/>
        </w:rPr>
        <w:t>what</w:t>
      </w:r>
      <w:r>
        <w:rPr>
          <w:color w:val="010202"/>
          <w:spacing w:val="-8"/>
          <w:w w:val="115"/>
        </w:rPr>
        <w:t> </w:t>
      </w:r>
      <w:r>
        <w:rPr>
          <w:color w:val="010202"/>
          <w:w w:val="115"/>
        </w:rPr>
        <w:t>in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Hindu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Science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of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Breath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is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denom- inated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2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terrestrial</w:t>
      </w:r>
      <w:r>
        <w:rPr>
          <w:rFonts w:ascii="Palatino Linotype" w:hAnsi="Palatino Linotype"/>
          <w:b/>
          <w:i/>
          <w:color w:val="010202"/>
          <w:spacing w:val="-8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akasha</w:t>
      </w:r>
      <w:r>
        <w:rPr>
          <w:rFonts w:ascii="Palatino Linotype" w:hAnsi="Palatino Linotype"/>
          <w:b/>
          <w:i/>
          <w:color w:val="010202"/>
          <w:spacing w:val="-8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globe,</w:t>
      </w:r>
      <w:r>
        <w:rPr>
          <w:rFonts w:ascii="Palatino Linotype" w:hAnsi="Palatino Linotype"/>
          <w:b/>
          <w:i/>
          <w:color w:val="010202"/>
          <w:spacing w:val="-7"/>
          <w:w w:val="115"/>
        </w:rPr>
        <w:t> </w:t>
      </w:r>
      <w:r>
        <w:rPr>
          <w:color w:val="010202"/>
          <w:w w:val="115"/>
        </w:rPr>
        <w:t>i.e.,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that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sphere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where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are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de- posited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Manu</w:t>
      </w:r>
      <w:r>
        <w:rPr>
          <w:color w:val="010202"/>
          <w:w w:val="115"/>
        </w:rPr>
        <w:t> Archetypes,</w:t>
      </w:r>
      <w:r>
        <w:rPr>
          <w:color w:val="010202"/>
          <w:w w:val="115"/>
        </w:rPr>
        <w:t> which</w:t>
      </w:r>
      <w:r>
        <w:rPr>
          <w:color w:val="010202"/>
          <w:w w:val="115"/>
        </w:rPr>
        <w:t> we</w:t>
      </w:r>
      <w:r>
        <w:rPr>
          <w:color w:val="010202"/>
          <w:w w:val="115"/>
        </w:rPr>
        <w:t> have</w:t>
      </w:r>
      <w:r>
        <w:rPr>
          <w:color w:val="010202"/>
          <w:w w:val="115"/>
        </w:rPr>
        <w:t> called</w:t>
      </w:r>
      <w:r>
        <w:rPr>
          <w:color w:val="010202"/>
          <w:w w:val="115"/>
        </w:rPr>
        <w:t> “psychoid,” and,</w:t>
      </w:r>
      <w:r>
        <w:rPr>
          <w:color w:val="010202"/>
          <w:w w:val="115"/>
        </w:rPr>
        <w:t> on</w:t>
      </w:r>
      <w:r>
        <w:rPr>
          <w:color w:val="010202"/>
          <w:w w:val="115"/>
        </w:rPr>
        <w:t> a</w:t>
      </w:r>
      <w:r>
        <w:rPr>
          <w:color w:val="010202"/>
          <w:w w:val="115"/>
        </w:rPr>
        <w:t> lower</w:t>
      </w:r>
      <w:r>
        <w:rPr>
          <w:color w:val="010202"/>
          <w:w w:val="115"/>
        </w:rPr>
        <w:t> plane</w:t>
      </w:r>
      <w:r>
        <w:rPr>
          <w:color w:val="010202"/>
          <w:w w:val="115"/>
        </w:rPr>
        <w:t> than</w:t>
      </w:r>
      <w:r>
        <w:rPr>
          <w:color w:val="010202"/>
          <w:w w:val="115"/>
        </w:rPr>
        <w:t> these,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“akashic</w:t>
      </w:r>
      <w:r>
        <w:rPr>
          <w:color w:val="010202"/>
          <w:w w:val="115"/>
        </w:rPr>
        <w:t> records,”</w:t>
      </w:r>
      <w:r>
        <w:rPr>
          <w:color w:val="010202"/>
          <w:w w:val="115"/>
        </w:rPr>
        <w:t> which</w:t>
      </w:r>
      <w:r>
        <w:rPr>
          <w:color w:val="010202"/>
          <w:w w:val="115"/>
        </w:rPr>
        <w:t> are nothing more than the astral impression of their evolutive unfold- ing</w:t>
      </w:r>
      <w:r>
        <w:rPr>
          <w:color w:val="010202"/>
          <w:spacing w:val="-13"/>
          <w:w w:val="115"/>
        </w:rPr>
        <w:t> </w:t>
      </w:r>
      <w:r>
        <w:rPr>
          <w:color w:val="010202"/>
          <w:w w:val="115"/>
        </w:rPr>
        <w:t>in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ma</w:t>
      </w:r>
      <w:r>
        <w:rPr>
          <w:color w:val="010202"/>
          <w:spacing w:val="24"/>
          <w:w w:val="115"/>
        </w:rPr>
        <w:t> </w:t>
      </w:r>
      <w:r>
        <w:rPr>
          <w:color w:val="010202"/>
          <w:w w:val="115"/>
        </w:rPr>
        <w:t>er.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This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ﬁeld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is,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also,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one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of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ten</w:t>
      </w:r>
      <w:r>
        <w:rPr>
          <w:color w:val="010202"/>
          <w:spacing w:val="-13"/>
          <w:w w:val="115"/>
        </w:rPr>
        <w:t> </w:t>
      </w:r>
      <w:r>
        <w:rPr>
          <w:color w:val="010202"/>
          <w:w w:val="115"/>
        </w:rPr>
        <w:t>“Vestures”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or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“Veils”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of the</w:t>
      </w:r>
      <w:r>
        <w:rPr>
          <w:color w:val="010202"/>
          <w:w w:val="115"/>
        </w:rPr>
        <w:t> Demiurge</w:t>
      </w:r>
      <w:r>
        <w:rPr>
          <w:color w:val="010202"/>
          <w:w w:val="115"/>
        </w:rPr>
        <w:t> Jehovah</w:t>
      </w:r>
      <w:r>
        <w:rPr>
          <w:color w:val="010202"/>
          <w:w w:val="115"/>
        </w:rPr>
        <w:t> Satan,</w:t>
      </w:r>
      <w:r>
        <w:rPr>
          <w:color w:val="010202"/>
          <w:w w:val="115"/>
        </w:rPr>
        <w:t> “The</w:t>
      </w:r>
      <w:r>
        <w:rPr>
          <w:color w:val="010202"/>
          <w:w w:val="115"/>
        </w:rPr>
        <w:t> Ancient</w:t>
      </w:r>
      <w:r>
        <w:rPr>
          <w:color w:val="010202"/>
          <w:w w:val="115"/>
        </w:rPr>
        <w:t> of</w:t>
      </w:r>
      <w:r>
        <w:rPr>
          <w:color w:val="010202"/>
          <w:w w:val="115"/>
        </w:rPr>
        <w:t> Days,”</w:t>
      </w:r>
      <w:r>
        <w:rPr>
          <w:color w:val="010202"/>
          <w:w w:val="115"/>
        </w:rPr>
        <w:t> which</w:t>
      </w:r>
      <w:r>
        <w:rPr>
          <w:color w:val="010202"/>
          <w:w w:val="115"/>
        </w:rPr>
        <w:t> are named in the Hebrew Kabbalah.</w:t>
      </w:r>
    </w:p>
    <w:p>
      <w:pPr>
        <w:pStyle w:val="BodyText"/>
        <w:spacing w:line="234" w:lineRule="exact"/>
        <w:ind w:right="150" w:firstLine="246"/>
      </w:pPr>
      <w:r>
        <w:rPr>
          <w:color w:val="010202"/>
          <w:w w:val="110"/>
        </w:rPr>
        <w:t>The </w:t>
      </w:r>
      <w:r>
        <w:rPr>
          <w:rFonts w:ascii="Palatino Linotype" w:hAnsi="Palatino Linotype"/>
          <w:b/>
          <w:i/>
          <w:color w:val="010202"/>
          <w:w w:val="110"/>
        </w:rPr>
        <w:t>universal</w:t>
      </w:r>
      <w:r>
        <w:rPr>
          <w:rFonts w:ascii="Palatino Linotype" w:hAnsi="Palatino Linotype"/>
          <w:b/>
          <w:i/>
          <w:color w:val="010202"/>
          <w:spacing w:val="-5"/>
          <w:w w:val="110"/>
        </w:rPr>
        <w:t> </w:t>
      </w:r>
      <w:r>
        <w:rPr>
          <w:rFonts w:ascii="Palatino Linotype" w:hAnsi="Palatino Linotype"/>
          <w:b/>
          <w:i/>
          <w:color w:val="010202"/>
          <w:w w:val="110"/>
        </w:rPr>
        <w:t>collective</w:t>
      </w:r>
      <w:r>
        <w:rPr>
          <w:rFonts w:ascii="Palatino Linotype" w:hAnsi="Palatino Linotype"/>
          <w:b/>
          <w:i/>
          <w:color w:val="010202"/>
          <w:spacing w:val="-5"/>
          <w:w w:val="110"/>
        </w:rPr>
        <w:t> </w:t>
      </w:r>
      <w:r>
        <w:rPr>
          <w:rFonts w:ascii="Palatino Linotype" w:hAnsi="Palatino Linotype"/>
          <w:b/>
          <w:i/>
          <w:color w:val="010202"/>
          <w:w w:val="110"/>
        </w:rPr>
        <w:t>unconscious,</w:t>
      </w:r>
      <w:r>
        <w:rPr>
          <w:rFonts w:ascii="Palatino Linotype" w:hAnsi="Palatino Linotype"/>
          <w:b/>
          <w:i/>
          <w:color w:val="010202"/>
          <w:spacing w:val="-3"/>
          <w:w w:val="110"/>
        </w:rPr>
        <w:t> </w:t>
      </w:r>
      <w:r>
        <w:rPr>
          <w:color w:val="010202"/>
          <w:w w:val="110"/>
        </w:rPr>
        <w:t>where the psychoid Arche- types lie, takes place in the “ﬁeld” of the psychosphere, and this in- teracts with the </w:t>
      </w:r>
      <w:r>
        <w:rPr>
          <w:rFonts w:ascii="Palatino Linotype" w:hAnsi="Palatino Linotype"/>
          <w:b/>
          <w:i/>
          <w:color w:val="010202"/>
          <w:w w:val="110"/>
        </w:rPr>
        <w:t>personal collective unconscious </w:t>
      </w:r>
      <w:r>
        <w:rPr>
          <w:color w:val="010202"/>
          <w:w w:val="110"/>
        </w:rPr>
        <w:t>of each individual (Paśu or lost Virya). In this way, human evolution is connected with the</w:t>
      </w:r>
      <w:r>
        <w:rPr>
          <w:color w:val="010202"/>
          <w:w w:val="110"/>
        </w:rPr>
        <w:t> development</w:t>
      </w:r>
      <w:r>
        <w:rPr>
          <w:color w:val="010202"/>
          <w:w w:val="110"/>
        </w:rPr>
        <w:t> of</w:t>
      </w:r>
      <w:r>
        <w:rPr>
          <w:color w:val="010202"/>
          <w:w w:val="110"/>
        </w:rPr>
        <w:t> the</w:t>
      </w:r>
      <w:r>
        <w:rPr>
          <w:color w:val="010202"/>
          <w:w w:val="110"/>
        </w:rPr>
        <w:t> planetary</w:t>
      </w:r>
      <w:r>
        <w:rPr>
          <w:color w:val="010202"/>
          <w:w w:val="110"/>
        </w:rPr>
        <w:t> Archetype,</w:t>
      </w:r>
      <w:r>
        <w:rPr>
          <w:color w:val="010202"/>
          <w:w w:val="110"/>
        </w:rPr>
        <w:t> since</w:t>
      </w:r>
      <w:r>
        <w:rPr>
          <w:color w:val="010202"/>
          <w:w w:val="110"/>
        </w:rPr>
        <w:t> the</w:t>
      </w:r>
      <w:r>
        <w:rPr>
          <w:color w:val="010202"/>
          <w:w w:val="110"/>
        </w:rPr>
        <w:t> psychos-</w:t>
      </w:r>
      <w:r>
        <w:rPr>
          <w:color w:val="010202"/>
          <w:spacing w:val="40"/>
          <w:w w:val="110"/>
        </w:rPr>
        <w:t> </w:t>
      </w:r>
      <w:r>
        <w:rPr>
          <w:color w:val="010202"/>
          <w:w w:val="110"/>
        </w:rPr>
        <w:t>phere</w:t>
      </w:r>
      <w:r>
        <w:rPr>
          <w:color w:val="010202"/>
          <w:w w:val="110"/>
        </w:rPr>
        <w:t> is</w:t>
      </w:r>
      <w:r>
        <w:rPr>
          <w:color w:val="010202"/>
          <w:w w:val="110"/>
        </w:rPr>
        <w:t> the</w:t>
      </w:r>
      <w:r>
        <w:rPr>
          <w:color w:val="010202"/>
          <w:w w:val="110"/>
        </w:rPr>
        <w:t> “substratum”</w:t>
      </w:r>
      <w:r>
        <w:rPr>
          <w:color w:val="010202"/>
          <w:w w:val="110"/>
        </w:rPr>
        <w:t> of</w:t>
      </w:r>
      <w:r>
        <w:rPr>
          <w:color w:val="010202"/>
          <w:w w:val="110"/>
        </w:rPr>
        <w:t> the</w:t>
      </w:r>
      <w:r>
        <w:rPr>
          <w:color w:val="010202"/>
          <w:w w:val="110"/>
        </w:rPr>
        <w:t> terrestrial</w:t>
      </w:r>
      <w:r>
        <w:rPr>
          <w:color w:val="010202"/>
          <w:w w:val="110"/>
        </w:rPr>
        <w:t> physiology,</w:t>
      </w:r>
      <w:r>
        <w:rPr>
          <w:color w:val="010202"/>
          <w:w w:val="110"/>
        </w:rPr>
        <w:t> the</w:t>
      </w:r>
      <w:r>
        <w:rPr>
          <w:color w:val="010202"/>
          <w:w w:val="110"/>
        </w:rPr>
        <w:t> “subtle body” that serves as the “vital nervous system” constituted by a complete</w:t>
      </w:r>
      <w:r>
        <w:rPr>
          <w:color w:val="010202"/>
          <w:w w:val="110"/>
        </w:rPr>
        <w:t> la </w:t>
      </w:r>
      <w:r>
        <w:rPr>
          <w:color w:val="010202"/>
          <w:w w:val="120"/>
        </w:rPr>
        <w:t>ice</w:t>
      </w:r>
      <w:r>
        <w:rPr>
          <w:color w:val="010202"/>
          <w:w w:val="120"/>
        </w:rPr>
        <w:t> </w:t>
      </w:r>
      <w:r>
        <w:rPr>
          <w:color w:val="010202"/>
          <w:w w:val="110"/>
        </w:rPr>
        <w:t>of</w:t>
      </w:r>
      <w:r>
        <w:rPr>
          <w:color w:val="010202"/>
          <w:w w:val="110"/>
        </w:rPr>
        <w:t> telluric</w:t>
      </w:r>
      <w:r>
        <w:rPr>
          <w:color w:val="010202"/>
          <w:w w:val="110"/>
        </w:rPr>
        <w:t> energies</w:t>
      </w:r>
      <w:r>
        <w:rPr>
          <w:color w:val="010202"/>
          <w:w w:val="110"/>
        </w:rPr>
        <w:t> with</w:t>
      </w:r>
      <w:r>
        <w:rPr>
          <w:color w:val="010202"/>
          <w:w w:val="110"/>
        </w:rPr>
        <w:t> millions</w:t>
      </w:r>
      <w:r>
        <w:rPr>
          <w:color w:val="010202"/>
          <w:w w:val="110"/>
        </w:rPr>
        <w:t> of</w:t>
      </w:r>
      <w:r>
        <w:rPr>
          <w:color w:val="010202"/>
          <w:w w:val="110"/>
        </w:rPr>
        <w:t> vortexes</w:t>
      </w:r>
      <w:r>
        <w:rPr>
          <w:color w:val="010202"/>
          <w:w w:val="110"/>
        </w:rPr>
        <w:t> or “chakras” and distribution channels or “nadis,” etc.</w:t>
      </w:r>
    </w:p>
    <w:p>
      <w:pPr>
        <w:pStyle w:val="BodyText"/>
        <w:spacing w:line="242" w:lineRule="auto"/>
        <w:ind w:right="151" w:firstLine="246"/>
      </w:pPr>
      <w:r>
        <w:rPr>
          <w:color w:val="010202"/>
          <w:w w:val="115"/>
        </w:rPr>
        <w:t>Later,</w:t>
      </w:r>
      <w:r>
        <w:rPr>
          <w:color w:val="010202"/>
          <w:spacing w:val="-13"/>
          <w:w w:val="115"/>
        </w:rPr>
        <w:t> </w:t>
      </w:r>
      <w:r>
        <w:rPr>
          <w:color w:val="010202"/>
          <w:w w:val="115"/>
        </w:rPr>
        <w:t>these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concepts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will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be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duly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deﬁned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and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substantiated.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The important</w:t>
      </w:r>
      <w:r>
        <w:rPr>
          <w:color w:val="010202"/>
          <w:w w:val="115"/>
        </w:rPr>
        <w:t> thing</w:t>
      </w:r>
      <w:r>
        <w:rPr>
          <w:color w:val="010202"/>
          <w:w w:val="115"/>
        </w:rPr>
        <w:t> now</w:t>
      </w:r>
      <w:r>
        <w:rPr>
          <w:color w:val="010202"/>
          <w:w w:val="115"/>
        </w:rPr>
        <w:t> is</w:t>
      </w:r>
      <w:r>
        <w:rPr>
          <w:color w:val="010202"/>
          <w:w w:val="115"/>
        </w:rPr>
        <w:t> to</w:t>
      </w:r>
      <w:r>
        <w:rPr>
          <w:color w:val="010202"/>
          <w:w w:val="115"/>
        </w:rPr>
        <w:t> grasp</w:t>
      </w:r>
      <w:r>
        <w:rPr>
          <w:color w:val="010202"/>
          <w:w w:val="115"/>
        </w:rPr>
        <w:t> that</w:t>
      </w:r>
      <w:r>
        <w:rPr>
          <w:color w:val="010202"/>
          <w:w w:val="115"/>
        </w:rPr>
        <w:t> a</w:t>
      </w:r>
      <w:r>
        <w:rPr>
          <w:color w:val="010202"/>
          <w:w w:val="115"/>
        </w:rPr>
        <w:t> certain</w:t>
      </w:r>
      <w:r>
        <w:rPr>
          <w:color w:val="010202"/>
          <w:w w:val="115"/>
        </w:rPr>
        <w:t> part</w:t>
      </w:r>
      <w:r>
        <w:rPr>
          <w:color w:val="010202"/>
          <w:w w:val="115"/>
        </w:rPr>
        <w:t> of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human psyche,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called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“personal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unconscious,”</w:t>
      </w:r>
      <w:r>
        <w:rPr>
          <w:color w:val="010202"/>
          <w:spacing w:val="-7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participates</w:t>
      </w:r>
      <w:r>
        <w:rPr>
          <w:rFonts w:ascii="Palatino Linotype" w:hAnsi="Palatino Linotype"/>
          <w:b/>
          <w:i/>
          <w:color w:val="010202"/>
          <w:spacing w:val="-14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in</w:t>
      </w:r>
      <w:r>
        <w:rPr>
          <w:rFonts w:ascii="Palatino Linotype" w:hAnsi="Palatino Linotype"/>
          <w:b/>
          <w:i/>
          <w:color w:val="010202"/>
          <w:spacing w:val="-14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the</w:t>
      </w:r>
      <w:r>
        <w:rPr>
          <w:rFonts w:ascii="Palatino Linotype" w:hAnsi="Palatino Linotype"/>
          <w:b/>
          <w:i/>
          <w:color w:val="010202"/>
          <w:spacing w:val="-13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uni- </w:t>
      </w:r>
      <w:r>
        <w:rPr>
          <w:rFonts w:ascii="Palatino Linotype" w:hAnsi="Palatino Linotype"/>
          <w:b/>
          <w:i/>
          <w:color w:val="010202"/>
          <w:w w:val="110"/>
        </w:rPr>
        <w:t>versal or psychoid collective unconscious. </w:t>
      </w:r>
      <w:r>
        <w:rPr>
          <w:color w:val="010202"/>
          <w:w w:val="110"/>
        </w:rPr>
        <w:t>In fact, the Paśu is abso- </w:t>
      </w:r>
      <w:r>
        <w:rPr>
          <w:color w:val="010202"/>
          <w:w w:val="115"/>
        </w:rPr>
        <w:t>lutely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linked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to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psychosphere,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and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only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Virya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can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transcend the</w:t>
      </w:r>
      <w:r>
        <w:rPr>
          <w:color w:val="010202"/>
          <w:w w:val="115"/>
        </w:rPr>
        <w:t> archetypal</w:t>
      </w:r>
      <w:r>
        <w:rPr>
          <w:color w:val="010202"/>
          <w:w w:val="115"/>
        </w:rPr>
        <w:t> determination</w:t>
      </w:r>
      <w:r>
        <w:rPr>
          <w:color w:val="010202"/>
          <w:w w:val="115"/>
        </w:rPr>
        <w:t> that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psychoid</w:t>
      </w:r>
      <w:r>
        <w:rPr>
          <w:color w:val="010202"/>
          <w:w w:val="115"/>
        </w:rPr>
        <w:t> collective</w:t>
      </w:r>
      <w:r>
        <w:rPr>
          <w:color w:val="010202"/>
          <w:w w:val="115"/>
        </w:rPr>
        <w:t> uncon- scious</w:t>
      </w:r>
      <w:r>
        <w:rPr>
          <w:color w:val="010202"/>
          <w:w w:val="115"/>
        </w:rPr>
        <w:t> exerts,</w:t>
      </w:r>
      <w:r>
        <w:rPr>
          <w:color w:val="010202"/>
          <w:w w:val="115"/>
        </w:rPr>
        <w:t> through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personal</w:t>
      </w:r>
      <w:r>
        <w:rPr>
          <w:color w:val="010202"/>
          <w:w w:val="115"/>
        </w:rPr>
        <w:t> collective</w:t>
      </w:r>
      <w:r>
        <w:rPr>
          <w:color w:val="010202"/>
          <w:w w:val="115"/>
        </w:rPr>
        <w:t> unconscious,</w:t>
      </w:r>
      <w:r>
        <w:rPr>
          <w:color w:val="010202"/>
          <w:w w:val="115"/>
        </w:rPr>
        <w:t> on</w:t>
      </w:r>
      <w:r>
        <w:rPr>
          <w:color w:val="010202"/>
          <w:w w:val="115"/>
        </w:rPr>
        <w:t> the ordinary consciousness. That transcendence, that awakening, that</w:t>
      </w:r>
    </w:p>
    <w:p>
      <w:pPr>
        <w:pStyle w:val="BodyText"/>
        <w:spacing w:line="252" w:lineRule="auto"/>
        <w:ind w:right="151"/>
      </w:pPr>
      <w:r>
        <w:rPr>
          <w:color w:val="010202"/>
          <w:w w:val="115"/>
        </w:rPr>
        <w:t>liberation that is a</w:t>
      </w:r>
      <w:r>
        <w:rPr>
          <w:color w:val="010202"/>
          <w:spacing w:val="40"/>
          <w:w w:val="115"/>
        </w:rPr>
        <w:t> </w:t>
      </w:r>
      <w:r>
        <w:rPr>
          <w:color w:val="010202"/>
          <w:w w:val="115"/>
        </w:rPr>
        <w:t>ained afier transiting the path of the return to the Origin, is a subject that we have already dealt with elsewhere.</w:t>
      </w:r>
    </w:p>
    <w:p>
      <w:pPr>
        <w:spacing w:line="218" w:lineRule="auto" w:before="0"/>
        <w:ind w:left="154" w:right="152" w:firstLine="246"/>
        <w:jc w:val="both"/>
        <w:rPr>
          <w:rFonts w:ascii="Palatino Linotype" w:hAnsi="Palatino Linotype"/>
          <w:b/>
          <w:i/>
          <w:sz w:val="19"/>
        </w:rPr>
      </w:pPr>
      <w:r>
        <w:rPr>
          <w:color w:val="010202"/>
          <w:w w:val="110"/>
          <w:sz w:val="19"/>
        </w:rPr>
        <w:t>We</w:t>
      </w:r>
      <w:r>
        <w:rPr>
          <w:color w:val="010202"/>
          <w:w w:val="110"/>
          <w:sz w:val="19"/>
        </w:rPr>
        <w:t> are</w:t>
      </w:r>
      <w:r>
        <w:rPr>
          <w:color w:val="010202"/>
          <w:w w:val="110"/>
          <w:sz w:val="19"/>
        </w:rPr>
        <w:t> now</w:t>
      </w:r>
      <w:r>
        <w:rPr>
          <w:color w:val="010202"/>
          <w:w w:val="110"/>
          <w:sz w:val="19"/>
        </w:rPr>
        <w:t> in</w:t>
      </w:r>
      <w:r>
        <w:rPr>
          <w:color w:val="010202"/>
          <w:w w:val="110"/>
          <w:sz w:val="19"/>
        </w:rPr>
        <w:t> a</w:t>
      </w:r>
      <w:r>
        <w:rPr>
          <w:color w:val="010202"/>
          <w:w w:val="110"/>
          <w:sz w:val="19"/>
        </w:rPr>
        <w:t> position</w:t>
      </w:r>
      <w:r>
        <w:rPr>
          <w:color w:val="010202"/>
          <w:w w:val="110"/>
          <w:sz w:val="19"/>
        </w:rPr>
        <w:t> to</w:t>
      </w:r>
      <w:r>
        <w:rPr>
          <w:color w:val="010202"/>
          <w:w w:val="110"/>
          <w:sz w:val="19"/>
        </w:rPr>
        <w:t> deﬁne</w:t>
      </w:r>
      <w:r>
        <w:rPr>
          <w:color w:val="010202"/>
          <w:w w:val="110"/>
          <w:sz w:val="19"/>
        </w:rPr>
        <w:t> a</w:t>
      </w:r>
      <w:r>
        <w:rPr>
          <w:color w:val="010202"/>
          <w:w w:val="110"/>
          <w:sz w:val="19"/>
        </w:rPr>
        <w:t> </w:t>
      </w:r>
      <w:r>
        <w:rPr>
          <w:rFonts w:ascii="Palatino Linotype" w:hAnsi="Palatino Linotype"/>
          <w:b/>
          <w:i/>
          <w:color w:val="010202"/>
          <w:w w:val="110"/>
          <w:sz w:val="19"/>
        </w:rPr>
        <w:t>psychoid</w:t>
      </w:r>
      <w:r>
        <w:rPr>
          <w:rFonts w:ascii="Palatino Linotype" w:hAnsi="Palatino Linotype"/>
          <w:b/>
          <w:i/>
          <w:color w:val="010202"/>
          <w:w w:val="110"/>
          <w:sz w:val="19"/>
        </w:rPr>
        <w:t> island,</w:t>
      </w:r>
      <w:r>
        <w:rPr>
          <w:rFonts w:ascii="Palatino Linotype" w:hAnsi="Palatino Linotype"/>
          <w:b/>
          <w:i/>
          <w:color w:val="010202"/>
          <w:w w:val="110"/>
          <w:sz w:val="19"/>
        </w:rPr>
        <w:t> </w:t>
      </w:r>
      <w:r>
        <w:rPr>
          <w:color w:val="010202"/>
          <w:w w:val="110"/>
          <w:sz w:val="19"/>
        </w:rPr>
        <w:t>starting from</w:t>
      </w:r>
      <w:r>
        <w:rPr>
          <w:color w:val="010202"/>
          <w:w w:val="110"/>
          <w:sz w:val="19"/>
        </w:rPr>
        <w:t> the</w:t>
      </w:r>
      <w:r>
        <w:rPr>
          <w:color w:val="010202"/>
          <w:w w:val="110"/>
          <w:sz w:val="19"/>
        </w:rPr>
        <w:t> psychoregion</w:t>
      </w:r>
      <w:r>
        <w:rPr>
          <w:color w:val="010202"/>
          <w:w w:val="110"/>
          <w:sz w:val="19"/>
        </w:rPr>
        <w:t> concept</w:t>
      </w:r>
      <w:r>
        <w:rPr>
          <w:color w:val="010202"/>
          <w:w w:val="110"/>
          <w:sz w:val="19"/>
        </w:rPr>
        <w:t> already</w:t>
      </w:r>
      <w:r>
        <w:rPr>
          <w:color w:val="010202"/>
          <w:w w:val="110"/>
          <w:sz w:val="19"/>
        </w:rPr>
        <w:t> studied:</w:t>
      </w:r>
      <w:r>
        <w:rPr>
          <w:color w:val="010202"/>
          <w:w w:val="110"/>
          <w:sz w:val="19"/>
        </w:rPr>
        <w:t> </w:t>
      </w:r>
      <w:r>
        <w:rPr>
          <w:rFonts w:ascii="Palatino Linotype" w:hAnsi="Palatino Linotype"/>
          <w:b/>
          <w:i/>
          <w:color w:val="010202"/>
          <w:w w:val="110"/>
          <w:sz w:val="19"/>
        </w:rPr>
        <w:t>a psychoid island</w:t>
      </w:r>
      <w:r>
        <w:rPr>
          <w:rFonts w:ascii="Palatino Linotype" w:hAnsi="Palatino Linotype"/>
          <w:b/>
          <w:i/>
          <w:color w:val="010202"/>
          <w:spacing w:val="80"/>
          <w:w w:val="110"/>
          <w:sz w:val="19"/>
        </w:rPr>
        <w:t> </w:t>
      </w:r>
      <w:r>
        <w:rPr>
          <w:rFonts w:ascii="Palatino Linotype" w:hAnsi="Palatino Linotype"/>
          <w:b/>
          <w:i/>
          <w:color w:val="010202"/>
          <w:w w:val="110"/>
          <w:sz w:val="19"/>
        </w:rPr>
        <w:t>is</w:t>
      </w:r>
      <w:r>
        <w:rPr>
          <w:rFonts w:ascii="Palatino Linotype" w:hAnsi="Palatino Linotype"/>
          <w:b/>
          <w:i/>
          <w:color w:val="010202"/>
          <w:w w:val="110"/>
          <w:sz w:val="19"/>
        </w:rPr>
        <w:t> the</w:t>
      </w:r>
      <w:r>
        <w:rPr>
          <w:rFonts w:ascii="Palatino Linotype" w:hAnsi="Palatino Linotype"/>
          <w:b/>
          <w:i/>
          <w:color w:val="010202"/>
          <w:w w:val="110"/>
          <w:sz w:val="19"/>
        </w:rPr>
        <w:t> counterpart</w:t>
      </w:r>
      <w:r>
        <w:rPr>
          <w:rFonts w:ascii="Palatino Linotype" w:hAnsi="Palatino Linotype"/>
          <w:b/>
          <w:i/>
          <w:color w:val="010202"/>
          <w:w w:val="110"/>
          <w:sz w:val="19"/>
        </w:rPr>
        <w:t> of</w:t>
      </w:r>
      <w:r>
        <w:rPr>
          <w:rFonts w:ascii="Palatino Linotype" w:hAnsi="Palatino Linotype"/>
          <w:b/>
          <w:i/>
          <w:color w:val="010202"/>
          <w:w w:val="110"/>
          <w:sz w:val="19"/>
        </w:rPr>
        <w:t> a</w:t>
      </w:r>
      <w:r>
        <w:rPr>
          <w:rFonts w:ascii="Palatino Linotype" w:hAnsi="Palatino Linotype"/>
          <w:b/>
          <w:i/>
          <w:color w:val="010202"/>
          <w:w w:val="110"/>
          <w:sz w:val="19"/>
        </w:rPr>
        <w:t> psychoregion</w:t>
      </w:r>
      <w:r>
        <w:rPr>
          <w:rFonts w:ascii="Palatino Linotype" w:hAnsi="Palatino Linotype"/>
          <w:b/>
          <w:i/>
          <w:color w:val="010202"/>
          <w:w w:val="110"/>
          <w:sz w:val="19"/>
        </w:rPr>
        <w:t> in</w:t>
      </w:r>
      <w:r>
        <w:rPr>
          <w:rFonts w:ascii="Palatino Linotype" w:hAnsi="Palatino Linotype"/>
          <w:b/>
          <w:i/>
          <w:color w:val="010202"/>
          <w:w w:val="110"/>
          <w:sz w:val="19"/>
        </w:rPr>
        <w:t> the</w:t>
      </w:r>
      <w:r>
        <w:rPr>
          <w:rFonts w:ascii="Palatino Linotype" w:hAnsi="Palatino Linotype"/>
          <w:b/>
          <w:i/>
          <w:color w:val="010202"/>
          <w:w w:val="110"/>
          <w:sz w:val="19"/>
        </w:rPr>
        <w:t> fleld</w:t>
      </w:r>
      <w:r>
        <w:rPr>
          <w:rFonts w:ascii="Palatino Linotype" w:hAnsi="Palatino Linotype"/>
          <w:b/>
          <w:i/>
          <w:color w:val="010202"/>
          <w:w w:val="110"/>
          <w:sz w:val="19"/>
        </w:rPr>
        <w:t> of</w:t>
      </w:r>
      <w:r>
        <w:rPr>
          <w:rFonts w:ascii="Palatino Linotype" w:hAnsi="Palatino Linotype"/>
          <w:b/>
          <w:i/>
          <w:color w:val="010202"/>
          <w:w w:val="110"/>
          <w:sz w:val="19"/>
        </w:rPr>
        <w:t> the</w:t>
      </w:r>
      <w:r>
        <w:rPr>
          <w:rFonts w:ascii="Palatino Linotype" w:hAnsi="Palatino Linotype"/>
          <w:b/>
          <w:i/>
          <w:color w:val="010202"/>
          <w:w w:val="110"/>
          <w:sz w:val="19"/>
        </w:rPr>
        <w:t> psychos- </w:t>
      </w:r>
      <w:r>
        <w:rPr>
          <w:rFonts w:ascii="Palatino Linotype" w:hAnsi="Palatino Linotype"/>
          <w:b/>
          <w:i/>
          <w:color w:val="010202"/>
          <w:spacing w:val="-2"/>
          <w:w w:val="110"/>
          <w:sz w:val="19"/>
        </w:rPr>
        <w:t>phere.</w:t>
      </w:r>
    </w:p>
    <w:p>
      <w:pPr>
        <w:spacing w:line="225" w:lineRule="auto" w:before="0"/>
        <w:ind w:left="154" w:right="151" w:firstLine="246"/>
        <w:jc w:val="both"/>
        <w:rPr>
          <w:rFonts w:ascii="Palatino Linotype"/>
          <w:b/>
          <w:i/>
          <w:sz w:val="19"/>
        </w:rPr>
      </w:pPr>
      <w:r>
        <w:rPr>
          <w:color w:val="010202"/>
          <w:w w:val="115"/>
          <w:sz w:val="19"/>
        </w:rPr>
        <w:t>These</w:t>
      </w:r>
      <w:r>
        <w:rPr>
          <w:color w:val="010202"/>
          <w:spacing w:val="-2"/>
          <w:w w:val="115"/>
          <w:sz w:val="19"/>
        </w:rPr>
        <w:t> </w:t>
      </w:r>
      <w:r>
        <w:rPr>
          <w:color w:val="010202"/>
          <w:w w:val="115"/>
          <w:sz w:val="19"/>
        </w:rPr>
        <w:t>three</w:t>
      </w:r>
      <w:r>
        <w:rPr>
          <w:color w:val="010202"/>
          <w:spacing w:val="-2"/>
          <w:w w:val="115"/>
          <w:sz w:val="19"/>
        </w:rPr>
        <w:t> </w:t>
      </w:r>
      <w:r>
        <w:rPr>
          <w:color w:val="010202"/>
          <w:w w:val="115"/>
          <w:sz w:val="19"/>
        </w:rPr>
        <w:t>concepts</w:t>
      </w:r>
      <w:r>
        <w:rPr>
          <w:color w:val="010202"/>
          <w:spacing w:val="-2"/>
          <w:w w:val="115"/>
          <w:sz w:val="19"/>
        </w:rPr>
        <w:t> </w:t>
      </w:r>
      <w:r>
        <w:rPr>
          <w:color w:val="010202"/>
          <w:w w:val="115"/>
          <w:sz w:val="19"/>
        </w:rPr>
        <w:t>should</w:t>
      </w:r>
      <w:r>
        <w:rPr>
          <w:color w:val="010202"/>
          <w:spacing w:val="-2"/>
          <w:w w:val="115"/>
          <w:sz w:val="19"/>
        </w:rPr>
        <w:t> </w:t>
      </w:r>
      <w:r>
        <w:rPr>
          <w:color w:val="010202"/>
          <w:w w:val="115"/>
          <w:sz w:val="19"/>
        </w:rPr>
        <w:t>not</w:t>
      </w:r>
      <w:r>
        <w:rPr>
          <w:color w:val="010202"/>
          <w:spacing w:val="-2"/>
          <w:w w:val="115"/>
          <w:sz w:val="19"/>
        </w:rPr>
        <w:t> </w:t>
      </w:r>
      <w:r>
        <w:rPr>
          <w:color w:val="010202"/>
          <w:w w:val="115"/>
          <w:sz w:val="19"/>
        </w:rPr>
        <w:t>give</w:t>
      </w:r>
      <w:r>
        <w:rPr>
          <w:color w:val="010202"/>
          <w:spacing w:val="-2"/>
          <w:w w:val="115"/>
          <w:sz w:val="19"/>
        </w:rPr>
        <w:t> </w:t>
      </w:r>
      <w:r>
        <w:rPr>
          <w:color w:val="010202"/>
          <w:w w:val="115"/>
          <w:sz w:val="19"/>
        </w:rPr>
        <w:t>rise</w:t>
      </w:r>
      <w:r>
        <w:rPr>
          <w:color w:val="010202"/>
          <w:spacing w:val="-2"/>
          <w:w w:val="115"/>
          <w:sz w:val="19"/>
        </w:rPr>
        <w:t> </w:t>
      </w:r>
      <w:r>
        <w:rPr>
          <w:color w:val="010202"/>
          <w:w w:val="115"/>
          <w:sz w:val="19"/>
        </w:rPr>
        <w:t>to</w:t>
      </w:r>
      <w:r>
        <w:rPr>
          <w:color w:val="010202"/>
          <w:spacing w:val="-2"/>
          <w:w w:val="115"/>
          <w:sz w:val="19"/>
        </w:rPr>
        <w:t> </w:t>
      </w:r>
      <w:r>
        <w:rPr>
          <w:color w:val="010202"/>
          <w:w w:val="115"/>
          <w:sz w:val="19"/>
        </w:rPr>
        <w:t>confusion.</w:t>
      </w:r>
      <w:r>
        <w:rPr>
          <w:color w:val="010202"/>
          <w:spacing w:val="-2"/>
          <w:w w:val="115"/>
          <w:sz w:val="19"/>
        </w:rPr>
        <w:t> </w:t>
      </w:r>
      <w:r>
        <w:rPr>
          <w:color w:val="010202"/>
          <w:w w:val="115"/>
          <w:sz w:val="19"/>
        </w:rPr>
        <w:t>In</w:t>
      </w:r>
      <w:r>
        <w:rPr>
          <w:color w:val="010202"/>
          <w:spacing w:val="-2"/>
          <w:w w:val="115"/>
          <w:sz w:val="19"/>
        </w:rPr>
        <w:t> </w:t>
      </w:r>
      <w:r>
        <w:rPr>
          <w:color w:val="010202"/>
          <w:w w:val="115"/>
          <w:sz w:val="19"/>
        </w:rPr>
        <w:t>order to</w:t>
      </w:r>
      <w:r>
        <w:rPr>
          <w:color w:val="010202"/>
          <w:spacing w:val="-13"/>
          <w:w w:val="115"/>
          <w:sz w:val="19"/>
        </w:rPr>
        <w:t> </w:t>
      </w:r>
      <w:r>
        <w:rPr>
          <w:color w:val="010202"/>
          <w:w w:val="115"/>
          <w:sz w:val="19"/>
        </w:rPr>
        <w:t>avoid</w:t>
      </w:r>
      <w:r>
        <w:rPr>
          <w:color w:val="010202"/>
          <w:spacing w:val="-12"/>
          <w:w w:val="115"/>
          <w:sz w:val="19"/>
        </w:rPr>
        <w:t> </w:t>
      </w:r>
      <w:r>
        <w:rPr>
          <w:color w:val="010202"/>
          <w:w w:val="115"/>
          <w:sz w:val="19"/>
        </w:rPr>
        <w:t>misunderstandings,</w:t>
      </w:r>
      <w:r>
        <w:rPr>
          <w:color w:val="010202"/>
          <w:spacing w:val="-12"/>
          <w:w w:val="115"/>
          <w:sz w:val="19"/>
        </w:rPr>
        <w:t> </w:t>
      </w:r>
      <w:r>
        <w:rPr>
          <w:color w:val="010202"/>
          <w:w w:val="115"/>
          <w:sz w:val="19"/>
        </w:rPr>
        <w:t>let</w:t>
      </w:r>
      <w:r>
        <w:rPr>
          <w:color w:val="010202"/>
          <w:spacing w:val="-12"/>
          <w:w w:val="115"/>
          <w:sz w:val="19"/>
        </w:rPr>
        <w:t> </w:t>
      </w:r>
      <w:r>
        <w:rPr>
          <w:color w:val="010202"/>
          <w:w w:val="115"/>
          <w:sz w:val="19"/>
        </w:rPr>
        <w:t>us</w:t>
      </w:r>
      <w:r>
        <w:rPr>
          <w:color w:val="010202"/>
          <w:spacing w:val="-12"/>
          <w:w w:val="115"/>
          <w:sz w:val="19"/>
        </w:rPr>
        <w:t> </w:t>
      </w:r>
      <w:r>
        <w:rPr>
          <w:color w:val="010202"/>
          <w:w w:val="115"/>
          <w:sz w:val="19"/>
        </w:rPr>
        <w:t>note</w:t>
      </w:r>
      <w:r>
        <w:rPr>
          <w:color w:val="010202"/>
          <w:spacing w:val="-12"/>
          <w:w w:val="115"/>
          <w:sz w:val="19"/>
        </w:rPr>
        <w:t> </w:t>
      </w:r>
      <w:r>
        <w:rPr>
          <w:color w:val="010202"/>
          <w:w w:val="115"/>
          <w:sz w:val="19"/>
        </w:rPr>
        <w:t>that,</w:t>
      </w:r>
      <w:r>
        <w:rPr>
          <w:color w:val="010202"/>
          <w:spacing w:val="-12"/>
          <w:w w:val="115"/>
          <w:sz w:val="19"/>
        </w:rPr>
        <w:t> </w:t>
      </w:r>
      <w:r>
        <w:rPr>
          <w:color w:val="010202"/>
          <w:w w:val="115"/>
          <w:sz w:val="19"/>
        </w:rPr>
        <w:t>inversely,</w:t>
      </w:r>
      <w:r>
        <w:rPr>
          <w:color w:val="010202"/>
          <w:spacing w:val="-12"/>
          <w:w w:val="115"/>
          <w:sz w:val="19"/>
        </w:rPr>
        <w:t> </w:t>
      </w:r>
      <w:r>
        <w:rPr>
          <w:rFonts w:ascii="Palatino Linotype"/>
          <w:b/>
          <w:i/>
          <w:color w:val="010202"/>
          <w:w w:val="115"/>
          <w:sz w:val="19"/>
        </w:rPr>
        <w:t>a</w:t>
      </w:r>
      <w:r>
        <w:rPr>
          <w:rFonts w:ascii="Palatino Linotype"/>
          <w:b/>
          <w:i/>
          <w:color w:val="010202"/>
          <w:spacing w:val="-13"/>
          <w:w w:val="115"/>
          <w:sz w:val="19"/>
        </w:rPr>
        <w:t> </w:t>
      </w:r>
      <w:r>
        <w:rPr>
          <w:rFonts w:ascii="Palatino Linotype"/>
          <w:b/>
          <w:i/>
          <w:color w:val="010202"/>
          <w:w w:val="115"/>
          <w:sz w:val="19"/>
        </w:rPr>
        <w:t>psychore- gion</w:t>
      </w:r>
      <w:r>
        <w:rPr>
          <w:rFonts w:ascii="Palatino Linotype"/>
          <w:b/>
          <w:i/>
          <w:color w:val="010202"/>
          <w:spacing w:val="-3"/>
          <w:w w:val="115"/>
          <w:sz w:val="19"/>
        </w:rPr>
        <w:t> </w:t>
      </w:r>
      <w:r>
        <w:rPr>
          <w:rFonts w:ascii="Palatino Linotype"/>
          <w:b/>
          <w:i/>
          <w:color w:val="010202"/>
          <w:w w:val="115"/>
          <w:sz w:val="19"/>
        </w:rPr>
        <w:t>is</w:t>
      </w:r>
      <w:r>
        <w:rPr>
          <w:rFonts w:ascii="Palatino Linotype"/>
          <w:b/>
          <w:i/>
          <w:color w:val="010202"/>
          <w:spacing w:val="-2"/>
          <w:w w:val="115"/>
          <w:sz w:val="19"/>
        </w:rPr>
        <w:t> </w:t>
      </w:r>
      <w:r>
        <w:rPr>
          <w:rFonts w:ascii="Palatino Linotype"/>
          <w:b/>
          <w:i/>
          <w:color w:val="010202"/>
          <w:w w:val="115"/>
          <w:sz w:val="19"/>
        </w:rPr>
        <w:t>the</w:t>
      </w:r>
      <w:r>
        <w:rPr>
          <w:rFonts w:ascii="Palatino Linotype"/>
          <w:b/>
          <w:i/>
          <w:color w:val="010202"/>
          <w:spacing w:val="-2"/>
          <w:w w:val="115"/>
          <w:sz w:val="19"/>
        </w:rPr>
        <w:t> </w:t>
      </w:r>
      <w:r>
        <w:rPr>
          <w:rFonts w:ascii="Palatino Linotype"/>
          <w:b/>
          <w:i/>
          <w:color w:val="010202"/>
          <w:w w:val="115"/>
          <w:sz w:val="19"/>
        </w:rPr>
        <w:t>projection</w:t>
      </w:r>
      <w:r>
        <w:rPr>
          <w:rFonts w:ascii="Palatino Linotype"/>
          <w:b/>
          <w:i/>
          <w:color w:val="010202"/>
          <w:spacing w:val="-3"/>
          <w:w w:val="115"/>
          <w:sz w:val="19"/>
        </w:rPr>
        <w:t> </w:t>
      </w:r>
      <w:r>
        <w:rPr>
          <w:rFonts w:ascii="Palatino Linotype"/>
          <w:b/>
          <w:i/>
          <w:color w:val="010202"/>
          <w:w w:val="115"/>
          <w:sz w:val="19"/>
        </w:rPr>
        <w:t>of</w:t>
      </w:r>
      <w:r>
        <w:rPr>
          <w:rFonts w:ascii="Palatino Linotype"/>
          <w:b/>
          <w:i/>
          <w:color w:val="010202"/>
          <w:spacing w:val="-2"/>
          <w:w w:val="115"/>
          <w:sz w:val="19"/>
        </w:rPr>
        <w:t> </w:t>
      </w:r>
      <w:r>
        <w:rPr>
          <w:rFonts w:ascii="Palatino Linotype"/>
          <w:b/>
          <w:i/>
          <w:color w:val="010202"/>
          <w:w w:val="115"/>
          <w:sz w:val="19"/>
        </w:rPr>
        <w:t>a</w:t>
      </w:r>
      <w:r>
        <w:rPr>
          <w:rFonts w:ascii="Palatino Linotype"/>
          <w:b/>
          <w:i/>
          <w:color w:val="010202"/>
          <w:spacing w:val="-2"/>
          <w:w w:val="115"/>
          <w:sz w:val="19"/>
        </w:rPr>
        <w:t> </w:t>
      </w:r>
      <w:r>
        <w:rPr>
          <w:rFonts w:ascii="Palatino Linotype"/>
          <w:b/>
          <w:i/>
          <w:color w:val="010202"/>
          <w:w w:val="115"/>
          <w:sz w:val="19"/>
        </w:rPr>
        <w:t>psychoid</w:t>
      </w:r>
      <w:r>
        <w:rPr>
          <w:rFonts w:ascii="Palatino Linotype"/>
          <w:b/>
          <w:i/>
          <w:color w:val="010202"/>
          <w:spacing w:val="-3"/>
          <w:w w:val="115"/>
          <w:sz w:val="19"/>
        </w:rPr>
        <w:t> </w:t>
      </w:r>
      <w:r>
        <w:rPr>
          <w:rFonts w:ascii="Palatino Linotype"/>
          <w:b/>
          <w:i/>
          <w:color w:val="010202"/>
          <w:w w:val="115"/>
          <w:sz w:val="19"/>
        </w:rPr>
        <w:t>island</w:t>
      </w:r>
      <w:r>
        <w:rPr>
          <w:rFonts w:ascii="Palatino Linotype"/>
          <w:b/>
          <w:i/>
          <w:color w:val="010202"/>
          <w:spacing w:val="-2"/>
          <w:w w:val="115"/>
          <w:sz w:val="19"/>
        </w:rPr>
        <w:t> </w:t>
      </w:r>
      <w:r>
        <w:rPr>
          <w:rFonts w:ascii="Palatino Linotype"/>
          <w:b/>
          <w:i/>
          <w:color w:val="010202"/>
          <w:w w:val="115"/>
          <w:sz w:val="19"/>
        </w:rPr>
        <w:t>in</w:t>
      </w:r>
      <w:r>
        <w:rPr>
          <w:rFonts w:ascii="Palatino Linotype"/>
          <w:b/>
          <w:i/>
          <w:color w:val="010202"/>
          <w:spacing w:val="-2"/>
          <w:w w:val="115"/>
          <w:sz w:val="19"/>
        </w:rPr>
        <w:t> </w:t>
      </w:r>
      <w:r>
        <w:rPr>
          <w:rFonts w:ascii="Palatino Linotype"/>
          <w:b/>
          <w:i/>
          <w:color w:val="010202"/>
          <w:w w:val="115"/>
          <w:sz w:val="19"/>
        </w:rPr>
        <w:t>a</w:t>
      </w:r>
      <w:r>
        <w:rPr>
          <w:rFonts w:ascii="Palatino Linotype"/>
          <w:b/>
          <w:i/>
          <w:color w:val="010202"/>
          <w:spacing w:val="-2"/>
          <w:w w:val="115"/>
          <w:sz w:val="19"/>
        </w:rPr>
        <w:t> </w:t>
      </w:r>
      <w:r>
        <w:rPr>
          <w:rFonts w:ascii="Palatino Linotype"/>
          <w:b/>
          <w:i/>
          <w:color w:val="010202"/>
          <w:w w:val="115"/>
          <w:sz w:val="19"/>
        </w:rPr>
        <w:t>determinate</w:t>
      </w:r>
      <w:r>
        <w:rPr>
          <w:rFonts w:ascii="Palatino Linotype"/>
          <w:b/>
          <w:i/>
          <w:color w:val="010202"/>
          <w:spacing w:val="-3"/>
          <w:w w:val="115"/>
          <w:sz w:val="19"/>
        </w:rPr>
        <w:t> </w:t>
      </w:r>
      <w:r>
        <w:rPr>
          <w:rFonts w:ascii="Palatino Linotype"/>
          <w:b/>
          <w:i/>
          <w:color w:val="010202"/>
          <w:spacing w:val="-4"/>
          <w:w w:val="115"/>
          <w:sz w:val="19"/>
        </w:rPr>
        <w:t>geo-</w:t>
      </w:r>
    </w:p>
    <w:p>
      <w:pPr>
        <w:pStyle w:val="BodyText"/>
        <w:spacing w:before="147"/>
        <w:ind w:left="5" w:right="20"/>
        <w:jc w:val="center"/>
      </w:pPr>
      <w:r>
        <w:rPr>
          <w:color w:val="010202"/>
          <w:spacing w:val="-4"/>
        </w:rPr>
        <w:t>1003</w:t>
      </w:r>
    </w:p>
    <w:p>
      <w:pPr>
        <w:pStyle w:val="BodyText"/>
        <w:spacing w:after="0"/>
        <w:jc w:val="center"/>
        <w:sectPr>
          <w:pgSz w:w="8640" w:h="12960"/>
          <w:pgMar w:top="1180" w:bottom="280" w:left="1080" w:right="1080"/>
        </w:sectPr>
      </w:pPr>
    </w:p>
    <w:p>
      <w:pPr>
        <w:spacing w:line="237" w:lineRule="auto" w:before="75"/>
        <w:ind w:left="154" w:right="151" w:firstLine="0"/>
        <w:jc w:val="both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382528">
                <wp:simplePos x="0" y="0"/>
                <wp:positionH relativeFrom="page">
                  <wp:posOffset>0</wp:posOffset>
                </wp:positionH>
                <wp:positionV relativeFrom="page">
                  <wp:posOffset>195935</wp:posOffset>
                </wp:positionV>
                <wp:extent cx="5486400" cy="783780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5486400" cy="78378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 h="7837805">
                              <a:moveTo>
                                <a:pt x="5486400" y="0"/>
                              </a:moveTo>
                              <a:lnTo>
                                <a:pt x="0" y="0"/>
                              </a:lnTo>
                              <a:lnTo>
                                <a:pt x="0" y="7837728"/>
                              </a:lnTo>
                              <a:lnTo>
                                <a:pt x="5486400" y="7837728"/>
                              </a:lnTo>
                              <a:lnTo>
                                <a:pt x="5486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F4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15.428pt;width:432pt;height:617.144pt;mso-position-horizontal-relative:page;mso-position-vertical-relative:page;z-index:-15933952" id="docshape14" filled="true" fillcolor="#faf4e8" stroked="false">
                <v:fill type="solid"/>
                <w10:wrap type="none"/>
              </v:rect>
            </w:pict>
          </mc:Fallback>
        </mc:AlternateContent>
      </w:r>
      <w:r>
        <w:rPr>
          <w:rFonts w:ascii="Palatino Linotype" w:hAnsi="Palatino Linotype"/>
          <w:b/>
          <w:i/>
          <w:color w:val="010202"/>
          <w:w w:val="110"/>
          <w:sz w:val="19"/>
        </w:rPr>
        <w:t>graphical area. </w:t>
      </w:r>
      <w:r>
        <w:rPr>
          <w:color w:val="010202"/>
          <w:w w:val="110"/>
          <w:sz w:val="19"/>
        </w:rPr>
        <w:t>From</w:t>
      </w:r>
      <w:r>
        <w:rPr>
          <w:color w:val="010202"/>
          <w:w w:val="110"/>
          <w:sz w:val="19"/>
        </w:rPr>
        <w:t> this</w:t>
      </w:r>
      <w:r>
        <w:rPr>
          <w:color w:val="010202"/>
          <w:w w:val="110"/>
          <w:sz w:val="19"/>
        </w:rPr>
        <w:t> point</w:t>
      </w:r>
      <w:r>
        <w:rPr>
          <w:color w:val="010202"/>
          <w:w w:val="110"/>
          <w:sz w:val="19"/>
        </w:rPr>
        <w:t> of</w:t>
      </w:r>
      <w:r>
        <w:rPr>
          <w:color w:val="010202"/>
          <w:w w:val="110"/>
          <w:sz w:val="19"/>
        </w:rPr>
        <w:t> view,</w:t>
      </w:r>
      <w:r>
        <w:rPr>
          <w:color w:val="010202"/>
          <w:w w:val="110"/>
          <w:sz w:val="19"/>
        </w:rPr>
        <w:t> it</w:t>
      </w:r>
      <w:r>
        <w:rPr>
          <w:color w:val="010202"/>
          <w:w w:val="110"/>
          <w:sz w:val="19"/>
        </w:rPr>
        <w:t> can</w:t>
      </w:r>
      <w:r>
        <w:rPr>
          <w:color w:val="010202"/>
          <w:w w:val="110"/>
          <w:sz w:val="19"/>
        </w:rPr>
        <w:t> be</w:t>
      </w:r>
      <w:r>
        <w:rPr>
          <w:color w:val="010202"/>
          <w:w w:val="110"/>
          <w:sz w:val="19"/>
        </w:rPr>
        <w:t> aﬃrmed</w:t>
      </w:r>
      <w:r>
        <w:rPr>
          <w:color w:val="010202"/>
          <w:w w:val="110"/>
          <w:sz w:val="19"/>
        </w:rPr>
        <w:t> that</w:t>
      </w:r>
      <w:r>
        <w:rPr>
          <w:color w:val="010202"/>
          <w:w w:val="110"/>
          <w:sz w:val="19"/>
        </w:rPr>
        <w:t> </w:t>
      </w:r>
      <w:r>
        <w:rPr>
          <w:rFonts w:ascii="Palatino Linotype" w:hAnsi="Palatino Linotype"/>
          <w:b/>
          <w:i/>
          <w:color w:val="010202"/>
          <w:w w:val="110"/>
          <w:sz w:val="19"/>
        </w:rPr>
        <w:t>a psychoid island is the Archetype of a psychoregion. </w:t>
      </w:r>
      <w:r>
        <w:rPr>
          <w:color w:val="010202"/>
          <w:w w:val="110"/>
          <w:sz w:val="19"/>
        </w:rPr>
        <w:t>It</w:t>
      </w:r>
      <w:r>
        <w:rPr>
          <w:color w:val="010202"/>
          <w:w w:val="110"/>
          <w:sz w:val="19"/>
        </w:rPr>
        <w:t> is</w:t>
      </w:r>
      <w:r>
        <w:rPr>
          <w:color w:val="010202"/>
          <w:w w:val="110"/>
          <w:sz w:val="19"/>
        </w:rPr>
        <w:t> thus</w:t>
      </w:r>
      <w:r>
        <w:rPr>
          <w:color w:val="010202"/>
          <w:w w:val="110"/>
          <w:sz w:val="19"/>
        </w:rPr>
        <w:t> un- derstood that we have ﬁrst needed to allude to the “psychosphere” concept</w:t>
      </w:r>
      <w:r>
        <w:rPr>
          <w:color w:val="010202"/>
          <w:w w:val="110"/>
          <w:sz w:val="19"/>
        </w:rPr>
        <w:t> only</w:t>
      </w:r>
      <w:r>
        <w:rPr>
          <w:color w:val="010202"/>
          <w:w w:val="110"/>
          <w:sz w:val="19"/>
        </w:rPr>
        <w:t> for</w:t>
      </w:r>
      <w:r>
        <w:rPr>
          <w:color w:val="010202"/>
          <w:w w:val="110"/>
          <w:sz w:val="19"/>
        </w:rPr>
        <w:t> deﬁning</w:t>
      </w:r>
      <w:r>
        <w:rPr>
          <w:color w:val="010202"/>
          <w:w w:val="110"/>
          <w:sz w:val="19"/>
        </w:rPr>
        <w:t> the</w:t>
      </w:r>
      <w:r>
        <w:rPr>
          <w:color w:val="010202"/>
          <w:w w:val="110"/>
          <w:sz w:val="19"/>
        </w:rPr>
        <w:t> ambit</w:t>
      </w:r>
      <w:r>
        <w:rPr>
          <w:color w:val="010202"/>
          <w:w w:val="110"/>
          <w:sz w:val="19"/>
        </w:rPr>
        <w:t> of</w:t>
      </w:r>
      <w:r>
        <w:rPr>
          <w:color w:val="010202"/>
          <w:w w:val="110"/>
          <w:sz w:val="19"/>
        </w:rPr>
        <w:t> the</w:t>
      </w:r>
      <w:r>
        <w:rPr>
          <w:color w:val="010202"/>
          <w:w w:val="110"/>
          <w:sz w:val="19"/>
        </w:rPr>
        <w:t> existence</w:t>
      </w:r>
      <w:r>
        <w:rPr>
          <w:color w:val="010202"/>
          <w:w w:val="110"/>
          <w:sz w:val="19"/>
        </w:rPr>
        <w:t> of</w:t>
      </w:r>
      <w:r>
        <w:rPr>
          <w:color w:val="010202"/>
          <w:w w:val="110"/>
          <w:sz w:val="19"/>
        </w:rPr>
        <w:t> “psychoid </w:t>
      </w:r>
      <w:r>
        <w:rPr>
          <w:color w:val="010202"/>
          <w:spacing w:val="-2"/>
          <w:w w:val="110"/>
          <w:sz w:val="19"/>
        </w:rPr>
        <w:t>islands.”</w:t>
      </w:r>
    </w:p>
    <w:p>
      <w:pPr>
        <w:pStyle w:val="BodyText"/>
        <w:spacing w:line="252" w:lineRule="auto" w:before="13"/>
        <w:ind w:right="151" w:firstLine="246"/>
      </w:pPr>
      <w:r>
        <w:rPr>
          <w:color w:val="010202"/>
          <w:w w:val="115"/>
        </w:rPr>
        <w:t>In</w:t>
      </w:r>
      <w:r>
        <w:rPr>
          <w:color w:val="010202"/>
          <w:spacing w:val="-13"/>
          <w:w w:val="115"/>
        </w:rPr>
        <w:t> </w:t>
      </w:r>
      <w:r>
        <w:rPr>
          <w:color w:val="010202"/>
          <w:w w:val="115"/>
        </w:rPr>
        <w:t>previous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sections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we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posed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distinction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between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a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“natural fact” and “cultural fact.” Of the la</w:t>
      </w:r>
      <w:r>
        <w:rPr>
          <w:color w:val="010202"/>
          <w:spacing w:val="40"/>
          <w:w w:val="115"/>
        </w:rPr>
        <w:t> </w:t>
      </w:r>
      <w:r>
        <w:rPr>
          <w:color w:val="010202"/>
          <w:w w:val="115"/>
        </w:rPr>
        <w:t>er, we then said that it was “the form”</w:t>
      </w:r>
      <w:r>
        <w:rPr>
          <w:color w:val="010202"/>
          <w:spacing w:val="-8"/>
          <w:w w:val="115"/>
        </w:rPr>
        <w:t> </w:t>
      </w:r>
      <w:r>
        <w:rPr>
          <w:color w:val="010202"/>
          <w:w w:val="115"/>
        </w:rPr>
        <w:t>in</w:t>
      </w:r>
      <w:r>
        <w:rPr>
          <w:color w:val="010202"/>
          <w:spacing w:val="-8"/>
          <w:w w:val="115"/>
        </w:rPr>
        <w:t> </w:t>
      </w:r>
      <w:r>
        <w:rPr>
          <w:color w:val="010202"/>
          <w:w w:val="115"/>
        </w:rPr>
        <w:t>which</w:t>
      </w:r>
      <w:r>
        <w:rPr>
          <w:color w:val="010202"/>
          <w:spacing w:val="-8"/>
          <w:w w:val="115"/>
        </w:rPr>
        <w:t> </w:t>
      </w:r>
      <w:r>
        <w:rPr>
          <w:color w:val="010202"/>
          <w:w w:val="115"/>
        </w:rPr>
        <w:t>a</w:t>
      </w:r>
      <w:r>
        <w:rPr>
          <w:color w:val="010202"/>
          <w:spacing w:val="-8"/>
          <w:w w:val="115"/>
        </w:rPr>
        <w:t> </w:t>
      </w:r>
      <w:r>
        <w:rPr>
          <w:color w:val="010202"/>
          <w:w w:val="115"/>
        </w:rPr>
        <w:t>psychoid</w:t>
      </w:r>
      <w:r>
        <w:rPr>
          <w:color w:val="010202"/>
          <w:spacing w:val="-8"/>
          <w:w w:val="115"/>
        </w:rPr>
        <w:t> </w:t>
      </w:r>
      <w:r>
        <w:rPr>
          <w:color w:val="010202"/>
          <w:w w:val="115"/>
        </w:rPr>
        <w:t>Archetype</w:t>
      </w:r>
      <w:r>
        <w:rPr>
          <w:color w:val="010202"/>
          <w:spacing w:val="-8"/>
          <w:w w:val="115"/>
        </w:rPr>
        <w:t> </w:t>
      </w:r>
      <w:r>
        <w:rPr>
          <w:color w:val="010202"/>
          <w:w w:val="115"/>
        </w:rPr>
        <w:t>was</w:t>
      </w:r>
      <w:r>
        <w:rPr>
          <w:color w:val="010202"/>
          <w:spacing w:val="-8"/>
          <w:w w:val="115"/>
        </w:rPr>
        <w:t> </w:t>
      </w:r>
      <w:r>
        <w:rPr>
          <w:color w:val="010202"/>
          <w:w w:val="115"/>
        </w:rPr>
        <w:t>concentrated</w:t>
      </w:r>
      <w:r>
        <w:rPr>
          <w:color w:val="010202"/>
          <w:spacing w:val="-8"/>
          <w:w w:val="115"/>
        </w:rPr>
        <w:t> </w:t>
      </w:r>
      <w:r>
        <w:rPr>
          <w:color w:val="010202"/>
          <w:w w:val="115"/>
        </w:rPr>
        <w:t>in</w:t>
      </w:r>
      <w:r>
        <w:rPr>
          <w:color w:val="010202"/>
          <w:spacing w:val="-8"/>
          <w:w w:val="115"/>
        </w:rPr>
        <w:t> </w:t>
      </w:r>
      <w:r>
        <w:rPr>
          <w:color w:val="010202"/>
          <w:w w:val="115"/>
        </w:rPr>
        <w:t>evolving toward</w:t>
      </w:r>
      <w:r>
        <w:rPr>
          <w:color w:val="010202"/>
          <w:w w:val="115"/>
        </w:rPr>
        <w:t> its</w:t>
      </w:r>
      <w:r>
        <w:rPr>
          <w:color w:val="010202"/>
          <w:w w:val="115"/>
        </w:rPr>
        <w:t> entelechy;</w:t>
      </w:r>
      <w:r>
        <w:rPr>
          <w:color w:val="010202"/>
          <w:w w:val="115"/>
        </w:rPr>
        <w:t> but</w:t>
      </w:r>
      <w:r>
        <w:rPr>
          <w:color w:val="010202"/>
          <w:w w:val="115"/>
        </w:rPr>
        <w:t> as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cultural</w:t>
      </w:r>
      <w:r>
        <w:rPr>
          <w:color w:val="010202"/>
          <w:w w:val="115"/>
        </w:rPr>
        <w:t> fact</w:t>
      </w:r>
      <w:r>
        <w:rPr>
          <w:color w:val="010202"/>
          <w:w w:val="115"/>
        </w:rPr>
        <w:t> is</w:t>
      </w:r>
      <w:r>
        <w:rPr>
          <w:color w:val="010202"/>
          <w:w w:val="115"/>
        </w:rPr>
        <w:t> “essentially</w:t>
      </w:r>
      <w:r>
        <w:rPr>
          <w:color w:val="010202"/>
          <w:w w:val="115"/>
        </w:rPr>
        <w:t> struc- tural,”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we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call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structure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that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supports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said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form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a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“superstruc- ture.”</w:t>
      </w:r>
      <w:r>
        <w:rPr>
          <w:color w:val="010202"/>
          <w:w w:val="115"/>
        </w:rPr>
        <w:t> We</w:t>
      </w:r>
      <w:r>
        <w:rPr>
          <w:color w:val="010202"/>
          <w:w w:val="115"/>
        </w:rPr>
        <w:t> also</w:t>
      </w:r>
      <w:r>
        <w:rPr>
          <w:color w:val="010202"/>
          <w:w w:val="115"/>
        </w:rPr>
        <w:t> studied</w:t>
      </w:r>
      <w:r>
        <w:rPr>
          <w:color w:val="010202"/>
          <w:w w:val="115"/>
        </w:rPr>
        <w:t> how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superstructure</w:t>
      </w:r>
      <w:r>
        <w:rPr>
          <w:color w:val="010202"/>
          <w:w w:val="115"/>
        </w:rPr>
        <w:t> of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cultural</w:t>
      </w:r>
      <w:r>
        <w:rPr>
          <w:color w:val="010202"/>
          <w:w w:val="115"/>
        </w:rPr>
        <w:t> fact “captures”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anyone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who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establishes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a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cognitive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relationship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with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it, incorporating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him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as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subject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of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its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drama: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with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its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greatest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po- tency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psychoid</w:t>
      </w:r>
      <w:r>
        <w:rPr>
          <w:color w:val="010202"/>
          <w:w w:val="115"/>
        </w:rPr>
        <w:t> Archetype</w:t>
      </w:r>
      <w:r>
        <w:rPr>
          <w:color w:val="010202"/>
          <w:w w:val="115"/>
        </w:rPr>
        <w:t> of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cultural</w:t>
      </w:r>
      <w:r>
        <w:rPr>
          <w:color w:val="010202"/>
          <w:w w:val="115"/>
        </w:rPr>
        <w:t> fact</w:t>
      </w:r>
      <w:r>
        <w:rPr>
          <w:color w:val="010202"/>
          <w:w w:val="115"/>
        </w:rPr>
        <w:t> a</w:t>
      </w:r>
      <w:r>
        <w:rPr>
          <w:color w:val="010202"/>
          <w:spacing w:val="40"/>
          <w:w w:val="115"/>
        </w:rPr>
        <w:t> </w:t>
      </w:r>
      <w:r>
        <w:rPr>
          <w:color w:val="010202"/>
          <w:w w:val="115"/>
        </w:rPr>
        <w:t>empts</w:t>
      </w:r>
      <w:r>
        <w:rPr>
          <w:color w:val="010202"/>
          <w:w w:val="115"/>
        </w:rPr>
        <w:t> to</w:t>
      </w:r>
      <w:r>
        <w:rPr>
          <w:color w:val="010202"/>
          <w:w w:val="115"/>
        </w:rPr>
        <w:t> un- fold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itself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through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“captured”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human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subject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and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by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exterioriz- ing its own cultural structure.</w:t>
      </w:r>
    </w:p>
    <w:p>
      <w:pPr>
        <w:spacing w:line="235" w:lineRule="auto" w:before="0"/>
        <w:ind w:left="154" w:right="151" w:firstLine="246"/>
        <w:jc w:val="both"/>
        <w:rPr>
          <w:sz w:val="19"/>
        </w:rPr>
      </w:pPr>
      <w:r>
        <w:rPr>
          <w:color w:val="010202"/>
          <w:w w:val="115"/>
          <w:sz w:val="19"/>
        </w:rPr>
        <w:t>We</w:t>
      </w:r>
      <w:r>
        <w:rPr>
          <w:color w:val="010202"/>
          <w:w w:val="115"/>
          <w:sz w:val="19"/>
        </w:rPr>
        <w:t> can</w:t>
      </w:r>
      <w:r>
        <w:rPr>
          <w:color w:val="010202"/>
          <w:w w:val="115"/>
          <w:sz w:val="19"/>
        </w:rPr>
        <w:t> apply</w:t>
      </w:r>
      <w:r>
        <w:rPr>
          <w:color w:val="010202"/>
          <w:w w:val="115"/>
          <w:sz w:val="19"/>
        </w:rPr>
        <w:t> these</w:t>
      </w:r>
      <w:r>
        <w:rPr>
          <w:color w:val="010202"/>
          <w:w w:val="115"/>
          <w:sz w:val="19"/>
        </w:rPr>
        <w:t> concepts</w:t>
      </w:r>
      <w:r>
        <w:rPr>
          <w:color w:val="010202"/>
          <w:w w:val="115"/>
          <w:sz w:val="19"/>
        </w:rPr>
        <w:t> in</w:t>
      </w:r>
      <w:r>
        <w:rPr>
          <w:color w:val="010202"/>
          <w:w w:val="115"/>
          <w:sz w:val="19"/>
        </w:rPr>
        <w:t> order</w:t>
      </w:r>
      <w:r>
        <w:rPr>
          <w:color w:val="010202"/>
          <w:w w:val="115"/>
          <w:sz w:val="19"/>
        </w:rPr>
        <w:t> to</w:t>
      </w:r>
      <w:r>
        <w:rPr>
          <w:color w:val="010202"/>
          <w:w w:val="115"/>
          <w:sz w:val="19"/>
        </w:rPr>
        <w:t> explain</w:t>
      </w:r>
      <w:r>
        <w:rPr>
          <w:color w:val="010202"/>
          <w:w w:val="115"/>
          <w:sz w:val="19"/>
        </w:rPr>
        <w:t> the</w:t>
      </w:r>
      <w:r>
        <w:rPr>
          <w:color w:val="010202"/>
          <w:w w:val="115"/>
          <w:sz w:val="19"/>
        </w:rPr>
        <w:t> origin</w:t>
      </w:r>
      <w:r>
        <w:rPr>
          <w:color w:val="010202"/>
          <w:w w:val="115"/>
          <w:sz w:val="19"/>
        </w:rPr>
        <w:t> of that</w:t>
      </w:r>
      <w:r>
        <w:rPr>
          <w:color w:val="010202"/>
          <w:w w:val="115"/>
          <w:sz w:val="19"/>
        </w:rPr>
        <w:t> active</w:t>
      </w:r>
      <w:r>
        <w:rPr>
          <w:color w:val="010202"/>
          <w:w w:val="115"/>
          <w:sz w:val="19"/>
        </w:rPr>
        <w:t> participation</w:t>
      </w:r>
      <w:r>
        <w:rPr>
          <w:color w:val="010202"/>
          <w:w w:val="115"/>
          <w:sz w:val="19"/>
        </w:rPr>
        <w:t> between</w:t>
      </w:r>
      <w:r>
        <w:rPr>
          <w:color w:val="010202"/>
          <w:w w:val="115"/>
          <w:sz w:val="19"/>
        </w:rPr>
        <w:t> man</w:t>
      </w:r>
      <w:r>
        <w:rPr>
          <w:color w:val="010202"/>
          <w:w w:val="115"/>
          <w:sz w:val="19"/>
        </w:rPr>
        <w:t> and</w:t>
      </w:r>
      <w:r>
        <w:rPr>
          <w:color w:val="010202"/>
          <w:w w:val="115"/>
          <w:sz w:val="19"/>
        </w:rPr>
        <w:t> the</w:t>
      </w:r>
      <w:r>
        <w:rPr>
          <w:color w:val="010202"/>
          <w:w w:val="115"/>
          <w:sz w:val="19"/>
        </w:rPr>
        <w:t> microclimate</w:t>
      </w:r>
      <w:r>
        <w:rPr>
          <w:color w:val="010202"/>
          <w:w w:val="115"/>
          <w:sz w:val="19"/>
        </w:rPr>
        <w:t> that we</w:t>
      </w:r>
      <w:r>
        <w:rPr>
          <w:color w:val="010202"/>
          <w:w w:val="115"/>
          <w:sz w:val="19"/>
        </w:rPr>
        <w:t> were</w:t>
      </w:r>
      <w:r>
        <w:rPr>
          <w:color w:val="010202"/>
          <w:w w:val="115"/>
          <w:sz w:val="19"/>
        </w:rPr>
        <w:t> just</w:t>
      </w:r>
      <w:r>
        <w:rPr>
          <w:color w:val="010202"/>
          <w:w w:val="115"/>
          <w:sz w:val="19"/>
        </w:rPr>
        <w:t> mentioning:</w:t>
      </w:r>
      <w:r>
        <w:rPr>
          <w:color w:val="010202"/>
          <w:w w:val="115"/>
          <w:sz w:val="19"/>
        </w:rPr>
        <w:t> </w:t>
      </w:r>
      <w:r>
        <w:rPr>
          <w:rFonts w:ascii="Palatino Linotype" w:hAnsi="Palatino Linotype"/>
          <w:b/>
          <w:i/>
          <w:color w:val="010202"/>
          <w:w w:val="115"/>
          <w:sz w:val="19"/>
        </w:rPr>
        <w:t>by</w:t>
      </w:r>
      <w:r>
        <w:rPr>
          <w:rFonts w:ascii="Palatino Linotype" w:hAnsi="Palatino Linotype"/>
          <w:b/>
          <w:i/>
          <w:color w:val="010202"/>
          <w:spacing w:val="-1"/>
          <w:w w:val="115"/>
          <w:sz w:val="19"/>
        </w:rPr>
        <w:t> </w:t>
      </w:r>
      <w:r>
        <w:rPr>
          <w:rFonts w:ascii="Palatino Linotype" w:hAnsi="Palatino Linotype"/>
          <w:b/>
          <w:i/>
          <w:color w:val="010202"/>
          <w:w w:val="115"/>
          <w:sz w:val="19"/>
        </w:rPr>
        <w:t>feeling</w:t>
      </w:r>
      <w:r>
        <w:rPr>
          <w:rFonts w:ascii="Palatino Linotype" w:hAnsi="Palatino Linotype"/>
          <w:b/>
          <w:i/>
          <w:color w:val="010202"/>
          <w:spacing w:val="-1"/>
          <w:w w:val="115"/>
          <w:sz w:val="19"/>
        </w:rPr>
        <w:t> </w:t>
      </w:r>
      <w:r>
        <w:rPr>
          <w:rFonts w:ascii="Palatino Linotype" w:hAnsi="Palatino Linotype"/>
          <w:b/>
          <w:i/>
          <w:color w:val="010202"/>
          <w:w w:val="115"/>
          <w:sz w:val="19"/>
        </w:rPr>
        <w:t>aTracted</w:t>
      </w:r>
      <w:r>
        <w:rPr>
          <w:rFonts w:ascii="Palatino Linotype" w:hAnsi="Palatino Linotype"/>
          <w:b/>
          <w:i/>
          <w:color w:val="010202"/>
          <w:spacing w:val="-1"/>
          <w:w w:val="115"/>
          <w:sz w:val="19"/>
        </w:rPr>
        <w:t> </w:t>
      </w:r>
      <w:r>
        <w:rPr>
          <w:rFonts w:ascii="Palatino Linotype" w:hAnsi="Palatino Linotype"/>
          <w:b/>
          <w:i/>
          <w:color w:val="010202"/>
          <w:w w:val="115"/>
          <w:sz w:val="19"/>
        </w:rPr>
        <w:t>to</w:t>
      </w:r>
      <w:r>
        <w:rPr>
          <w:rFonts w:ascii="Palatino Linotype" w:hAnsi="Palatino Linotype"/>
          <w:b/>
          <w:i/>
          <w:color w:val="010202"/>
          <w:spacing w:val="-1"/>
          <w:w w:val="115"/>
          <w:sz w:val="19"/>
        </w:rPr>
        <w:t> </w:t>
      </w:r>
      <w:r>
        <w:rPr>
          <w:rFonts w:ascii="Palatino Linotype" w:hAnsi="Palatino Linotype"/>
          <w:b/>
          <w:i/>
          <w:color w:val="010202"/>
          <w:w w:val="115"/>
          <w:sz w:val="19"/>
        </w:rPr>
        <w:t>a</w:t>
      </w:r>
      <w:r>
        <w:rPr>
          <w:rFonts w:ascii="Palatino Linotype" w:hAnsi="Palatino Linotype"/>
          <w:b/>
          <w:i/>
          <w:color w:val="010202"/>
          <w:spacing w:val="-1"/>
          <w:w w:val="115"/>
          <w:sz w:val="19"/>
        </w:rPr>
        <w:t> </w:t>
      </w:r>
      <w:r>
        <w:rPr>
          <w:rFonts w:ascii="Palatino Linotype" w:hAnsi="Palatino Linotype"/>
          <w:b/>
          <w:i/>
          <w:color w:val="010202"/>
          <w:w w:val="115"/>
          <w:sz w:val="19"/>
        </w:rPr>
        <w:t>psychoregion, </w:t>
      </w:r>
      <w:r>
        <w:rPr>
          <w:rFonts w:ascii="Palatino Linotype" w:hAnsi="Palatino Linotype"/>
          <w:b/>
          <w:i/>
          <w:color w:val="010202"/>
          <w:spacing w:val="-2"/>
          <w:w w:val="110"/>
          <w:sz w:val="19"/>
        </w:rPr>
        <w:t>man</w:t>
      </w:r>
      <w:r>
        <w:rPr>
          <w:rFonts w:ascii="Palatino Linotype" w:hAnsi="Palatino Linotype"/>
          <w:b/>
          <w:i/>
          <w:color w:val="010202"/>
          <w:spacing w:val="-5"/>
          <w:w w:val="110"/>
          <w:sz w:val="19"/>
        </w:rPr>
        <w:t> </w:t>
      </w:r>
      <w:r>
        <w:rPr>
          <w:rFonts w:ascii="Palatino Linotype" w:hAnsi="Palatino Linotype"/>
          <w:b/>
          <w:i/>
          <w:color w:val="010202"/>
          <w:spacing w:val="-2"/>
          <w:w w:val="110"/>
          <w:sz w:val="19"/>
        </w:rPr>
        <w:t>“actively</w:t>
      </w:r>
      <w:r>
        <w:rPr>
          <w:rFonts w:ascii="Palatino Linotype" w:hAnsi="Palatino Linotype"/>
          <w:b/>
          <w:i/>
          <w:color w:val="010202"/>
          <w:spacing w:val="-5"/>
          <w:w w:val="110"/>
          <w:sz w:val="19"/>
        </w:rPr>
        <w:t> </w:t>
      </w:r>
      <w:r>
        <w:rPr>
          <w:rFonts w:ascii="Palatino Linotype" w:hAnsi="Palatino Linotype"/>
          <w:b/>
          <w:i/>
          <w:color w:val="010202"/>
          <w:spacing w:val="-2"/>
          <w:w w:val="110"/>
          <w:sz w:val="19"/>
        </w:rPr>
        <w:t>participates</w:t>
      </w:r>
      <w:r>
        <w:rPr>
          <w:rFonts w:ascii="Palatino Linotype" w:hAnsi="Palatino Linotype"/>
          <w:b/>
          <w:i/>
          <w:color w:val="010202"/>
          <w:spacing w:val="-5"/>
          <w:w w:val="110"/>
          <w:sz w:val="19"/>
        </w:rPr>
        <w:t> </w:t>
      </w:r>
      <w:r>
        <w:rPr>
          <w:rFonts w:ascii="Palatino Linotype" w:hAnsi="Palatino Linotype"/>
          <w:b/>
          <w:i/>
          <w:color w:val="010202"/>
          <w:spacing w:val="-2"/>
          <w:w w:val="110"/>
          <w:sz w:val="19"/>
        </w:rPr>
        <w:t>in</w:t>
      </w:r>
      <w:r>
        <w:rPr>
          <w:rFonts w:ascii="Palatino Linotype" w:hAnsi="Palatino Linotype"/>
          <w:b/>
          <w:i/>
          <w:color w:val="010202"/>
          <w:spacing w:val="-5"/>
          <w:w w:val="110"/>
          <w:sz w:val="19"/>
        </w:rPr>
        <w:t> </w:t>
      </w:r>
      <w:r>
        <w:rPr>
          <w:rFonts w:ascii="Palatino Linotype" w:hAnsi="Palatino Linotype"/>
          <w:b/>
          <w:i/>
          <w:color w:val="010202"/>
          <w:spacing w:val="-2"/>
          <w:w w:val="110"/>
          <w:sz w:val="19"/>
        </w:rPr>
        <w:t>its</w:t>
      </w:r>
      <w:r>
        <w:rPr>
          <w:rFonts w:ascii="Palatino Linotype" w:hAnsi="Palatino Linotype"/>
          <w:b/>
          <w:i/>
          <w:color w:val="010202"/>
          <w:spacing w:val="-5"/>
          <w:w w:val="110"/>
          <w:sz w:val="19"/>
        </w:rPr>
        <w:t> </w:t>
      </w:r>
      <w:r>
        <w:rPr>
          <w:rFonts w:ascii="Palatino Linotype" w:hAnsi="Palatino Linotype"/>
          <w:b/>
          <w:i/>
          <w:color w:val="010202"/>
          <w:spacing w:val="-2"/>
          <w:w w:val="110"/>
          <w:sz w:val="19"/>
        </w:rPr>
        <w:t>microclimate”</w:t>
      </w:r>
      <w:r>
        <w:rPr>
          <w:rFonts w:ascii="Palatino Linotype" w:hAnsi="Palatino Linotype"/>
          <w:b/>
          <w:i/>
          <w:color w:val="010202"/>
          <w:spacing w:val="-5"/>
          <w:w w:val="110"/>
          <w:sz w:val="19"/>
        </w:rPr>
        <w:t> </w:t>
      </w:r>
      <w:r>
        <w:rPr>
          <w:rFonts w:ascii="Palatino Linotype" w:hAnsi="Palatino Linotype"/>
          <w:b/>
          <w:i/>
          <w:color w:val="010202"/>
          <w:spacing w:val="-2"/>
          <w:w w:val="110"/>
          <w:sz w:val="19"/>
        </w:rPr>
        <w:t>because</w:t>
      </w:r>
      <w:r>
        <w:rPr>
          <w:rFonts w:ascii="Palatino Linotype" w:hAnsi="Palatino Linotype"/>
          <w:b/>
          <w:i/>
          <w:color w:val="010202"/>
          <w:spacing w:val="-5"/>
          <w:w w:val="110"/>
          <w:sz w:val="19"/>
        </w:rPr>
        <w:t> </w:t>
      </w:r>
      <w:r>
        <w:rPr>
          <w:rFonts w:ascii="Palatino Linotype" w:hAnsi="Palatino Linotype"/>
          <w:b/>
          <w:i/>
          <w:color w:val="010202"/>
          <w:spacing w:val="-2"/>
          <w:w w:val="110"/>
          <w:sz w:val="19"/>
        </w:rPr>
        <w:t>he</w:t>
      </w:r>
      <w:r>
        <w:rPr>
          <w:rFonts w:ascii="Palatino Linotype" w:hAnsi="Palatino Linotype"/>
          <w:b/>
          <w:i/>
          <w:color w:val="010202"/>
          <w:spacing w:val="-5"/>
          <w:w w:val="110"/>
          <w:sz w:val="19"/>
        </w:rPr>
        <w:t> </w:t>
      </w:r>
      <w:r>
        <w:rPr>
          <w:rFonts w:ascii="Palatino Linotype" w:hAnsi="Palatino Linotype"/>
          <w:b/>
          <w:i/>
          <w:color w:val="010202"/>
          <w:spacing w:val="-2"/>
          <w:w w:val="110"/>
          <w:sz w:val="19"/>
        </w:rPr>
        <w:t>has</w:t>
      </w:r>
      <w:r>
        <w:rPr>
          <w:rFonts w:ascii="Palatino Linotype" w:hAnsi="Palatino Linotype"/>
          <w:b/>
          <w:i/>
          <w:color w:val="010202"/>
          <w:spacing w:val="-5"/>
          <w:w w:val="110"/>
          <w:sz w:val="19"/>
        </w:rPr>
        <w:t> </w:t>
      </w:r>
      <w:r>
        <w:rPr>
          <w:rFonts w:ascii="Palatino Linotype" w:hAnsi="Palatino Linotype"/>
          <w:b/>
          <w:i/>
          <w:color w:val="010202"/>
          <w:spacing w:val="-2"/>
          <w:w w:val="110"/>
          <w:sz w:val="19"/>
        </w:rPr>
        <w:t>been </w:t>
      </w:r>
      <w:r>
        <w:rPr>
          <w:rFonts w:ascii="Palatino Linotype" w:hAnsi="Palatino Linotype"/>
          <w:b/>
          <w:i/>
          <w:color w:val="010202"/>
          <w:w w:val="110"/>
          <w:sz w:val="19"/>
        </w:rPr>
        <w:t>captured</w:t>
      </w:r>
      <w:r>
        <w:rPr>
          <w:rFonts w:ascii="Palatino Linotype" w:hAnsi="Palatino Linotype"/>
          <w:b/>
          <w:i/>
          <w:color w:val="010202"/>
          <w:spacing w:val="-13"/>
          <w:w w:val="110"/>
          <w:sz w:val="19"/>
        </w:rPr>
        <w:t> </w:t>
      </w:r>
      <w:r>
        <w:rPr>
          <w:rFonts w:ascii="Palatino Linotype" w:hAnsi="Palatino Linotype"/>
          <w:b/>
          <w:i/>
          <w:color w:val="010202"/>
          <w:w w:val="110"/>
          <w:sz w:val="19"/>
        </w:rPr>
        <w:t>by</w:t>
      </w:r>
      <w:r>
        <w:rPr>
          <w:rFonts w:ascii="Palatino Linotype" w:hAnsi="Palatino Linotype"/>
          <w:b/>
          <w:i/>
          <w:color w:val="010202"/>
          <w:spacing w:val="-13"/>
          <w:w w:val="110"/>
          <w:sz w:val="19"/>
        </w:rPr>
        <w:t> </w:t>
      </w:r>
      <w:r>
        <w:rPr>
          <w:rFonts w:ascii="Palatino Linotype" w:hAnsi="Palatino Linotype"/>
          <w:b/>
          <w:i/>
          <w:color w:val="010202"/>
          <w:w w:val="110"/>
          <w:sz w:val="19"/>
        </w:rPr>
        <w:t>the</w:t>
      </w:r>
      <w:r>
        <w:rPr>
          <w:rFonts w:ascii="Palatino Linotype" w:hAnsi="Palatino Linotype"/>
          <w:b/>
          <w:i/>
          <w:color w:val="010202"/>
          <w:spacing w:val="-13"/>
          <w:w w:val="110"/>
          <w:sz w:val="19"/>
        </w:rPr>
        <w:t> </w:t>
      </w:r>
      <w:r>
        <w:rPr>
          <w:rFonts w:ascii="Palatino Linotype" w:hAnsi="Palatino Linotype"/>
          <w:b/>
          <w:i/>
          <w:color w:val="010202"/>
          <w:w w:val="110"/>
          <w:sz w:val="19"/>
        </w:rPr>
        <w:t>microclimate</w:t>
      </w:r>
      <w:r>
        <w:rPr>
          <w:rFonts w:ascii="Palatino Linotype" w:hAnsi="Palatino Linotype"/>
          <w:b/>
          <w:i/>
          <w:color w:val="010202"/>
          <w:spacing w:val="-13"/>
          <w:w w:val="110"/>
          <w:sz w:val="19"/>
        </w:rPr>
        <w:t> </w:t>
      </w:r>
      <w:r>
        <w:rPr>
          <w:rFonts w:ascii="Palatino Linotype" w:hAnsi="Palatino Linotype"/>
          <w:b/>
          <w:i/>
          <w:color w:val="010202"/>
          <w:w w:val="110"/>
          <w:sz w:val="19"/>
        </w:rPr>
        <w:t>in</w:t>
      </w:r>
      <w:r>
        <w:rPr>
          <w:rFonts w:ascii="Palatino Linotype" w:hAnsi="Palatino Linotype"/>
          <w:b/>
          <w:i/>
          <w:color w:val="010202"/>
          <w:spacing w:val="-13"/>
          <w:w w:val="110"/>
          <w:sz w:val="19"/>
        </w:rPr>
        <w:t> </w:t>
      </w:r>
      <w:r>
        <w:rPr>
          <w:rFonts w:ascii="Palatino Linotype" w:hAnsi="Palatino Linotype"/>
          <w:b/>
          <w:i/>
          <w:color w:val="010202"/>
          <w:w w:val="110"/>
          <w:sz w:val="19"/>
        </w:rPr>
        <w:t>which</w:t>
      </w:r>
      <w:r>
        <w:rPr>
          <w:rFonts w:ascii="Palatino Linotype" w:hAnsi="Palatino Linotype"/>
          <w:b/>
          <w:i/>
          <w:color w:val="010202"/>
          <w:spacing w:val="-13"/>
          <w:w w:val="110"/>
          <w:sz w:val="19"/>
        </w:rPr>
        <w:t> </w:t>
      </w:r>
      <w:r>
        <w:rPr>
          <w:rFonts w:ascii="Palatino Linotype" w:hAnsi="Palatino Linotype"/>
          <w:b/>
          <w:i/>
          <w:color w:val="010202"/>
          <w:w w:val="110"/>
          <w:sz w:val="19"/>
        </w:rPr>
        <w:t>the</w:t>
      </w:r>
      <w:r>
        <w:rPr>
          <w:rFonts w:ascii="Palatino Linotype" w:hAnsi="Palatino Linotype"/>
          <w:b/>
          <w:i/>
          <w:color w:val="010202"/>
          <w:spacing w:val="-13"/>
          <w:w w:val="110"/>
          <w:sz w:val="19"/>
        </w:rPr>
        <w:t> </w:t>
      </w:r>
      <w:r>
        <w:rPr>
          <w:rFonts w:ascii="Palatino Linotype" w:hAnsi="Palatino Linotype"/>
          <w:b/>
          <w:i/>
          <w:color w:val="010202"/>
          <w:w w:val="110"/>
          <w:sz w:val="19"/>
        </w:rPr>
        <w:t>psychoid</w:t>
      </w:r>
      <w:r>
        <w:rPr>
          <w:rFonts w:ascii="Palatino Linotype" w:hAnsi="Palatino Linotype"/>
          <w:b/>
          <w:i/>
          <w:color w:val="010202"/>
          <w:spacing w:val="-13"/>
          <w:w w:val="110"/>
          <w:sz w:val="19"/>
        </w:rPr>
        <w:t> </w:t>
      </w:r>
      <w:r>
        <w:rPr>
          <w:rFonts w:ascii="Palatino Linotype" w:hAnsi="Palatino Linotype"/>
          <w:b/>
          <w:i/>
          <w:color w:val="010202"/>
          <w:w w:val="110"/>
          <w:sz w:val="19"/>
        </w:rPr>
        <w:t>island</w:t>
      </w:r>
      <w:r>
        <w:rPr>
          <w:rFonts w:ascii="Palatino Linotype" w:hAnsi="Palatino Linotype"/>
          <w:b/>
          <w:i/>
          <w:color w:val="010202"/>
          <w:spacing w:val="-13"/>
          <w:w w:val="110"/>
          <w:sz w:val="19"/>
        </w:rPr>
        <w:t> </w:t>
      </w:r>
      <w:r>
        <w:rPr>
          <w:rFonts w:ascii="Palatino Linotype" w:hAnsi="Palatino Linotype"/>
          <w:b/>
          <w:i/>
          <w:color w:val="010202"/>
          <w:w w:val="110"/>
          <w:sz w:val="19"/>
        </w:rPr>
        <w:t>unfolds. </w:t>
      </w:r>
      <w:r>
        <w:rPr>
          <w:color w:val="010202"/>
          <w:w w:val="115"/>
          <w:sz w:val="19"/>
        </w:rPr>
        <w:t>There</w:t>
      </w:r>
      <w:r>
        <w:rPr>
          <w:color w:val="010202"/>
          <w:spacing w:val="-13"/>
          <w:w w:val="115"/>
          <w:sz w:val="19"/>
        </w:rPr>
        <w:t> </w:t>
      </w:r>
      <w:r>
        <w:rPr>
          <w:color w:val="010202"/>
          <w:w w:val="115"/>
          <w:sz w:val="19"/>
        </w:rPr>
        <w:t>is</w:t>
      </w:r>
      <w:r>
        <w:rPr>
          <w:color w:val="010202"/>
          <w:spacing w:val="-12"/>
          <w:w w:val="115"/>
          <w:sz w:val="19"/>
        </w:rPr>
        <w:t> </w:t>
      </w:r>
      <w:r>
        <w:rPr>
          <w:color w:val="010202"/>
          <w:w w:val="115"/>
          <w:sz w:val="19"/>
        </w:rPr>
        <w:t>not</w:t>
      </w:r>
      <w:r>
        <w:rPr>
          <w:color w:val="010202"/>
          <w:spacing w:val="-12"/>
          <w:w w:val="115"/>
          <w:sz w:val="19"/>
        </w:rPr>
        <w:t> </w:t>
      </w:r>
      <w:r>
        <w:rPr>
          <w:color w:val="010202"/>
          <w:w w:val="115"/>
          <w:sz w:val="19"/>
        </w:rPr>
        <w:t>yet</w:t>
      </w:r>
      <w:r>
        <w:rPr>
          <w:color w:val="010202"/>
          <w:spacing w:val="-12"/>
          <w:w w:val="115"/>
          <w:sz w:val="19"/>
        </w:rPr>
        <w:t> </w:t>
      </w:r>
      <w:r>
        <w:rPr>
          <w:color w:val="010202"/>
          <w:w w:val="115"/>
          <w:sz w:val="19"/>
        </w:rPr>
        <w:t>a</w:t>
      </w:r>
      <w:r>
        <w:rPr>
          <w:color w:val="010202"/>
          <w:spacing w:val="-12"/>
          <w:w w:val="115"/>
          <w:sz w:val="19"/>
        </w:rPr>
        <w:t> </w:t>
      </w:r>
      <w:r>
        <w:rPr>
          <w:color w:val="010202"/>
          <w:w w:val="115"/>
          <w:sz w:val="19"/>
        </w:rPr>
        <w:t>cultural</w:t>
      </w:r>
      <w:r>
        <w:rPr>
          <w:color w:val="010202"/>
          <w:spacing w:val="-12"/>
          <w:w w:val="115"/>
          <w:sz w:val="19"/>
        </w:rPr>
        <w:t> </w:t>
      </w:r>
      <w:r>
        <w:rPr>
          <w:color w:val="010202"/>
          <w:w w:val="115"/>
          <w:sz w:val="19"/>
        </w:rPr>
        <w:t>fact</w:t>
      </w:r>
      <w:r>
        <w:rPr>
          <w:color w:val="010202"/>
          <w:spacing w:val="-12"/>
          <w:w w:val="115"/>
          <w:sz w:val="19"/>
        </w:rPr>
        <w:t> </w:t>
      </w:r>
      <w:r>
        <w:rPr>
          <w:color w:val="010202"/>
          <w:w w:val="115"/>
          <w:sz w:val="19"/>
        </w:rPr>
        <w:t>per</w:t>
      </w:r>
      <w:r>
        <w:rPr>
          <w:color w:val="010202"/>
          <w:spacing w:val="-12"/>
          <w:w w:val="115"/>
          <w:sz w:val="19"/>
        </w:rPr>
        <w:t> </w:t>
      </w:r>
      <w:r>
        <w:rPr>
          <w:color w:val="010202"/>
          <w:w w:val="115"/>
          <w:sz w:val="19"/>
        </w:rPr>
        <w:t>se,</w:t>
      </w:r>
      <w:r>
        <w:rPr>
          <w:color w:val="010202"/>
          <w:spacing w:val="-12"/>
          <w:w w:val="115"/>
          <w:sz w:val="19"/>
        </w:rPr>
        <w:t> </w:t>
      </w:r>
      <w:r>
        <w:rPr>
          <w:rFonts w:ascii="Palatino Linotype" w:hAnsi="Palatino Linotype"/>
          <w:b/>
          <w:i/>
          <w:color w:val="010202"/>
          <w:w w:val="115"/>
          <w:sz w:val="19"/>
        </w:rPr>
        <w:t>but</w:t>
      </w:r>
      <w:r>
        <w:rPr>
          <w:rFonts w:ascii="Palatino Linotype" w:hAnsi="Palatino Linotype"/>
          <w:b/>
          <w:i/>
          <w:color w:val="010202"/>
          <w:spacing w:val="-13"/>
          <w:w w:val="115"/>
          <w:sz w:val="19"/>
        </w:rPr>
        <w:t> </w:t>
      </w:r>
      <w:r>
        <w:rPr>
          <w:rFonts w:ascii="Palatino Linotype" w:hAnsi="Palatino Linotype"/>
          <w:b/>
          <w:i/>
          <w:color w:val="010202"/>
          <w:w w:val="115"/>
          <w:sz w:val="19"/>
        </w:rPr>
        <w:t>every</w:t>
      </w:r>
      <w:r>
        <w:rPr>
          <w:rFonts w:ascii="Palatino Linotype" w:hAnsi="Palatino Linotype"/>
          <w:b/>
          <w:i/>
          <w:color w:val="010202"/>
          <w:spacing w:val="-14"/>
          <w:w w:val="115"/>
          <w:sz w:val="19"/>
        </w:rPr>
        <w:t> </w:t>
      </w:r>
      <w:r>
        <w:rPr>
          <w:rFonts w:ascii="Palatino Linotype" w:hAnsi="Palatino Linotype"/>
          <w:b/>
          <w:i/>
          <w:color w:val="010202"/>
          <w:w w:val="115"/>
          <w:sz w:val="19"/>
        </w:rPr>
        <w:t>cultural</w:t>
      </w:r>
      <w:r>
        <w:rPr>
          <w:rFonts w:ascii="Palatino Linotype" w:hAnsi="Palatino Linotype"/>
          <w:b/>
          <w:i/>
          <w:color w:val="010202"/>
          <w:spacing w:val="-14"/>
          <w:w w:val="115"/>
          <w:sz w:val="19"/>
        </w:rPr>
        <w:t> </w:t>
      </w:r>
      <w:r>
        <w:rPr>
          <w:rFonts w:ascii="Palatino Linotype" w:hAnsi="Palatino Linotype"/>
          <w:b/>
          <w:i/>
          <w:color w:val="010202"/>
          <w:w w:val="115"/>
          <w:sz w:val="19"/>
        </w:rPr>
        <w:t>fact</w:t>
      </w:r>
      <w:r>
        <w:rPr>
          <w:rFonts w:ascii="Palatino Linotype" w:hAnsi="Palatino Linotype"/>
          <w:b/>
          <w:i/>
          <w:color w:val="010202"/>
          <w:spacing w:val="-13"/>
          <w:w w:val="115"/>
          <w:sz w:val="19"/>
        </w:rPr>
        <w:t> </w:t>
      </w:r>
      <w:r>
        <w:rPr>
          <w:rFonts w:ascii="Palatino Linotype" w:hAnsi="Palatino Linotype"/>
          <w:b/>
          <w:i/>
          <w:color w:val="010202"/>
          <w:w w:val="115"/>
          <w:sz w:val="19"/>
        </w:rPr>
        <w:t>begins with</w:t>
      </w:r>
      <w:r>
        <w:rPr>
          <w:rFonts w:ascii="Palatino Linotype" w:hAnsi="Palatino Linotype"/>
          <w:b/>
          <w:i/>
          <w:color w:val="010202"/>
          <w:spacing w:val="-4"/>
          <w:w w:val="115"/>
          <w:sz w:val="19"/>
        </w:rPr>
        <w:t> </w:t>
      </w:r>
      <w:r>
        <w:rPr>
          <w:rFonts w:ascii="Palatino Linotype" w:hAnsi="Palatino Linotype"/>
          <w:b/>
          <w:i/>
          <w:color w:val="010202"/>
          <w:w w:val="115"/>
          <w:sz w:val="19"/>
        </w:rPr>
        <w:t>the</w:t>
      </w:r>
      <w:r>
        <w:rPr>
          <w:rFonts w:ascii="Palatino Linotype" w:hAnsi="Palatino Linotype"/>
          <w:b/>
          <w:i/>
          <w:color w:val="010202"/>
          <w:spacing w:val="-4"/>
          <w:w w:val="115"/>
          <w:sz w:val="19"/>
        </w:rPr>
        <w:t> </w:t>
      </w:r>
      <w:r>
        <w:rPr>
          <w:rFonts w:ascii="Palatino Linotype" w:hAnsi="Palatino Linotype"/>
          <w:b/>
          <w:i/>
          <w:color w:val="010202"/>
          <w:w w:val="115"/>
          <w:sz w:val="19"/>
        </w:rPr>
        <w:t>“choice”</w:t>
      </w:r>
      <w:r>
        <w:rPr>
          <w:rFonts w:ascii="Palatino Linotype" w:hAnsi="Palatino Linotype"/>
          <w:b/>
          <w:i/>
          <w:color w:val="010202"/>
          <w:spacing w:val="-4"/>
          <w:w w:val="115"/>
          <w:sz w:val="19"/>
        </w:rPr>
        <w:t> </w:t>
      </w:r>
      <w:r>
        <w:rPr>
          <w:rFonts w:ascii="Palatino Linotype" w:hAnsi="Palatino Linotype"/>
          <w:b/>
          <w:i/>
          <w:color w:val="010202"/>
          <w:w w:val="115"/>
          <w:sz w:val="19"/>
        </w:rPr>
        <w:t>of</w:t>
      </w:r>
      <w:r>
        <w:rPr>
          <w:rFonts w:ascii="Palatino Linotype" w:hAnsi="Palatino Linotype"/>
          <w:b/>
          <w:i/>
          <w:color w:val="010202"/>
          <w:spacing w:val="-4"/>
          <w:w w:val="115"/>
          <w:sz w:val="19"/>
        </w:rPr>
        <w:t> </w:t>
      </w:r>
      <w:r>
        <w:rPr>
          <w:rFonts w:ascii="Palatino Linotype" w:hAnsi="Palatino Linotype"/>
          <w:b/>
          <w:i/>
          <w:color w:val="010202"/>
          <w:w w:val="115"/>
          <w:sz w:val="19"/>
        </w:rPr>
        <w:t>a</w:t>
      </w:r>
      <w:r>
        <w:rPr>
          <w:rFonts w:ascii="Palatino Linotype" w:hAnsi="Palatino Linotype"/>
          <w:b/>
          <w:i/>
          <w:color w:val="010202"/>
          <w:spacing w:val="-4"/>
          <w:w w:val="115"/>
          <w:sz w:val="19"/>
        </w:rPr>
        <w:t> </w:t>
      </w:r>
      <w:r>
        <w:rPr>
          <w:rFonts w:ascii="Palatino Linotype" w:hAnsi="Palatino Linotype"/>
          <w:b/>
          <w:i/>
          <w:color w:val="010202"/>
          <w:w w:val="115"/>
          <w:sz w:val="19"/>
        </w:rPr>
        <w:t>psychoregion.</w:t>
      </w:r>
      <w:r>
        <w:rPr>
          <w:rFonts w:ascii="Palatino Linotype" w:hAnsi="Palatino Linotype"/>
          <w:b/>
          <w:i/>
          <w:color w:val="010202"/>
          <w:spacing w:val="-3"/>
          <w:w w:val="115"/>
          <w:sz w:val="19"/>
        </w:rPr>
        <w:t> </w:t>
      </w:r>
      <w:r>
        <w:rPr>
          <w:color w:val="010202"/>
          <w:w w:val="115"/>
          <w:sz w:val="19"/>
        </w:rPr>
        <w:t>We</w:t>
      </w:r>
      <w:r>
        <w:rPr>
          <w:color w:val="010202"/>
          <w:w w:val="115"/>
          <w:sz w:val="19"/>
        </w:rPr>
        <w:t> can</w:t>
      </w:r>
      <w:r>
        <w:rPr>
          <w:color w:val="010202"/>
          <w:w w:val="115"/>
          <w:sz w:val="19"/>
        </w:rPr>
        <w:t> say,</w:t>
      </w:r>
      <w:r>
        <w:rPr>
          <w:color w:val="010202"/>
          <w:w w:val="115"/>
          <w:sz w:val="19"/>
        </w:rPr>
        <w:t> in</w:t>
      </w:r>
      <w:r>
        <w:rPr>
          <w:color w:val="010202"/>
          <w:w w:val="115"/>
          <w:sz w:val="19"/>
        </w:rPr>
        <w:t> order</w:t>
      </w:r>
      <w:r>
        <w:rPr>
          <w:color w:val="010202"/>
          <w:w w:val="115"/>
          <w:sz w:val="19"/>
        </w:rPr>
        <w:t> to</w:t>
      </w:r>
      <w:r>
        <w:rPr>
          <w:color w:val="010202"/>
          <w:w w:val="115"/>
          <w:sz w:val="19"/>
        </w:rPr>
        <w:t> give more</w:t>
      </w:r>
      <w:r>
        <w:rPr>
          <w:color w:val="010202"/>
          <w:w w:val="115"/>
          <w:sz w:val="19"/>
        </w:rPr>
        <w:t> clarity</w:t>
      </w:r>
      <w:r>
        <w:rPr>
          <w:color w:val="010202"/>
          <w:w w:val="115"/>
          <w:sz w:val="19"/>
        </w:rPr>
        <w:t> to</w:t>
      </w:r>
      <w:r>
        <w:rPr>
          <w:color w:val="010202"/>
          <w:w w:val="115"/>
          <w:sz w:val="19"/>
        </w:rPr>
        <w:t> the</w:t>
      </w:r>
      <w:r>
        <w:rPr>
          <w:color w:val="010202"/>
          <w:w w:val="115"/>
          <w:sz w:val="19"/>
        </w:rPr>
        <w:t> ma</w:t>
      </w:r>
      <w:r>
        <w:rPr>
          <w:color w:val="010202"/>
          <w:spacing w:val="40"/>
          <w:w w:val="115"/>
          <w:sz w:val="19"/>
        </w:rPr>
        <w:t> </w:t>
      </w:r>
      <w:r>
        <w:rPr>
          <w:color w:val="010202"/>
          <w:w w:val="115"/>
          <w:sz w:val="19"/>
        </w:rPr>
        <w:t>er,</w:t>
      </w:r>
      <w:r>
        <w:rPr>
          <w:color w:val="010202"/>
          <w:w w:val="115"/>
          <w:sz w:val="19"/>
        </w:rPr>
        <w:t> that</w:t>
      </w:r>
      <w:r>
        <w:rPr>
          <w:color w:val="010202"/>
          <w:w w:val="115"/>
          <w:sz w:val="19"/>
        </w:rPr>
        <w:t> a</w:t>
      </w:r>
      <w:r>
        <w:rPr>
          <w:color w:val="010202"/>
          <w:w w:val="115"/>
          <w:sz w:val="19"/>
        </w:rPr>
        <w:t> psychoid</w:t>
      </w:r>
      <w:r>
        <w:rPr>
          <w:color w:val="010202"/>
          <w:w w:val="115"/>
          <w:sz w:val="19"/>
        </w:rPr>
        <w:t> island</w:t>
      </w:r>
      <w:r>
        <w:rPr>
          <w:color w:val="010202"/>
          <w:w w:val="115"/>
          <w:sz w:val="19"/>
        </w:rPr>
        <w:t> operates</w:t>
      </w:r>
      <w:r>
        <w:rPr>
          <w:color w:val="010202"/>
          <w:w w:val="115"/>
          <w:sz w:val="19"/>
        </w:rPr>
        <w:t> as</w:t>
      </w:r>
      <w:r>
        <w:rPr>
          <w:color w:val="010202"/>
          <w:w w:val="115"/>
          <w:sz w:val="19"/>
        </w:rPr>
        <w:t> the “framework”</w:t>
      </w:r>
      <w:r>
        <w:rPr>
          <w:color w:val="010202"/>
          <w:w w:val="115"/>
          <w:sz w:val="19"/>
        </w:rPr>
        <w:t> or</w:t>
      </w:r>
      <w:r>
        <w:rPr>
          <w:color w:val="010202"/>
          <w:w w:val="115"/>
          <w:sz w:val="19"/>
        </w:rPr>
        <w:t> “se ing”</w:t>
      </w:r>
      <w:r>
        <w:rPr>
          <w:color w:val="010202"/>
          <w:w w:val="115"/>
          <w:sz w:val="19"/>
        </w:rPr>
        <w:t> in</w:t>
      </w:r>
      <w:r>
        <w:rPr>
          <w:color w:val="010202"/>
          <w:w w:val="115"/>
          <w:sz w:val="19"/>
        </w:rPr>
        <w:t> which</w:t>
      </w:r>
      <w:r>
        <w:rPr>
          <w:color w:val="010202"/>
          <w:w w:val="115"/>
          <w:sz w:val="19"/>
        </w:rPr>
        <w:t> every</w:t>
      </w:r>
      <w:r>
        <w:rPr>
          <w:color w:val="010202"/>
          <w:w w:val="115"/>
          <w:sz w:val="19"/>
        </w:rPr>
        <w:t> cultural</w:t>
      </w:r>
      <w:r>
        <w:rPr>
          <w:color w:val="010202"/>
          <w:w w:val="115"/>
          <w:sz w:val="19"/>
        </w:rPr>
        <w:t> fact</w:t>
      </w:r>
      <w:r>
        <w:rPr>
          <w:color w:val="010202"/>
          <w:w w:val="115"/>
          <w:sz w:val="19"/>
        </w:rPr>
        <w:t> must</w:t>
      </w:r>
      <w:r>
        <w:rPr>
          <w:color w:val="010202"/>
          <w:w w:val="115"/>
          <w:sz w:val="19"/>
        </w:rPr>
        <w:t> take place.</w:t>
      </w:r>
      <w:r>
        <w:rPr>
          <w:color w:val="010202"/>
          <w:spacing w:val="-1"/>
          <w:w w:val="115"/>
          <w:sz w:val="19"/>
        </w:rPr>
        <w:t> </w:t>
      </w:r>
      <w:r>
        <w:rPr>
          <w:color w:val="010202"/>
          <w:w w:val="115"/>
          <w:sz w:val="19"/>
        </w:rPr>
        <w:t>That</w:t>
      </w:r>
      <w:r>
        <w:rPr>
          <w:color w:val="010202"/>
          <w:spacing w:val="-1"/>
          <w:w w:val="115"/>
          <w:sz w:val="19"/>
        </w:rPr>
        <w:t> </w:t>
      </w:r>
      <w:r>
        <w:rPr>
          <w:color w:val="010202"/>
          <w:w w:val="115"/>
          <w:sz w:val="19"/>
        </w:rPr>
        <w:t>is</w:t>
      </w:r>
      <w:r>
        <w:rPr>
          <w:color w:val="010202"/>
          <w:spacing w:val="-1"/>
          <w:w w:val="115"/>
          <w:sz w:val="19"/>
        </w:rPr>
        <w:t> </w:t>
      </w:r>
      <w:r>
        <w:rPr>
          <w:color w:val="010202"/>
          <w:w w:val="115"/>
          <w:sz w:val="19"/>
        </w:rPr>
        <w:t>why</w:t>
      </w:r>
      <w:r>
        <w:rPr>
          <w:color w:val="010202"/>
          <w:spacing w:val="-1"/>
          <w:w w:val="115"/>
          <w:sz w:val="19"/>
        </w:rPr>
        <w:t> </w:t>
      </w:r>
      <w:r>
        <w:rPr>
          <w:color w:val="010202"/>
          <w:w w:val="115"/>
          <w:sz w:val="19"/>
        </w:rPr>
        <w:t>when</w:t>
      </w:r>
      <w:r>
        <w:rPr>
          <w:color w:val="010202"/>
          <w:spacing w:val="-1"/>
          <w:w w:val="115"/>
          <w:sz w:val="19"/>
        </w:rPr>
        <w:t> </w:t>
      </w:r>
      <w:r>
        <w:rPr>
          <w:color w:val="010202"/>
          <w:w w:val="115"/>
          <w:sz w:val="19"/>
        </w:rPr>
        <w:t>a</w:t>
      </w:r>
      <w:r>
        <w:rPr>
          <w:color w:val="010202"/>
          <w:spacing w:val="-1"/>
          <w:w w:val="115"/>
          <w:sz w:val="19"/>
        </w:rPr>
        <w:t> </w:t>
      </w:r>
      <w:r>
        <w:rPr>
          <w:color w:val="010202"/>
          <w:w w:val="115"/>
          <w:sz w:val="19"/>
        </w:rPr>
        <w:t>psychoid</w:t>
      </w:r>
      <w:r>
        <w:rPr>
          <w:color w:val="010202"/>
          <w:spacing w:val="-1"/>
          <w:w w:val="115"/>
          <w:sz w:val="19"/>
        </w:rPr>
        <w:t> </w:t>
      </w:r>
      <w:r>
        <w:rPr>
          <w:color w:val="010202"/>
          <w:w w:val="115"/>
          <w:sz w:val="19"/>
        </w:rPr>
        <w:t>island</w:t>
      </w:r>
      <w:r>
        <w:rPr>
          <w:color w:val="010202"/>
          <w:spacing w:val="-1"/>
          <w:w w:val="115"/>
          <w:sz w:val="19"/>
        </w:rPr>
        <w:t> </w:t>
      </w:r>
      <w:r>
        <w:rPr>
          <w:color w:val="010202"/>
          <w:w w:val="115"/>
          <w:sz w:val="19"/>
        </w:rPr>
        <w:t>captures</w:t>
      </w:r>
      <w:r>
        <w:rPr>
          <w:color w:val="010202"/>
          <w:spacing w:val="-1"/>
          <w:w w:val="115"/>
          <w:sz w:val="19"/>
        </w:rPr>
        <w:t> </w:t>
      </w:r>
      <w:r>
        <w:rPr>
          <w:color w:val="010202"/>
          <w:w w:val="115"/>
          <w:sz w:val="19"/>
        </w:rPr>
        <w:t>man</w:t>
      </w:r>
      <w:r>
        <w:rPr>
          <w:color w:val="010202"/>
          <w:spacing w:val="-1"/>
          <w:w w:val="115"/>
          <w:sz w:val="19"/>
        </w:rPr>
        <w:t> </w:t>
      </w:r>
      <w:r>
        <w:rPr>
          <w:color w:val="010202"/>
          <w:w w:val="115"/>
          <w:sz w:val="19"/>
        </w:rPr>
        <w:t>in</w:t>
      </w:r>
      <w:r>
        <w:rPr>
          <w:color w:val="010202"/>
          <w:spacing w:val="-1"/>
          <w:w w:val="115"/>
          <w:sz w:val="19"/>
        </w:rPr>
        <w:t> </w:t>
      </w:r>
      <w:r>
        <w:rPr>
          <w:color w:val="010202"/>
          <w:w w:val="115"/>
          <w:sz w:val="19"/>
        </w:rPr>
        <w:t>the</w:t>
      </w:r>
      <w:r>
        <w:rPr>
          <w:color w:val="010202"/>
          <w:spacing w:val="-1"/>
          <w:w w:val="115"/>
          <w:sz w:val="19"/>
        </w:rPr>
        <w:t> </w:t>
      </w:r>
      <w:r>
        <w:rPr>
          <w:color w:val="010202"/>
          <w:w w:val="115"/>
          <w:sz w:val="19"/>
        </w:rPr>
        <w:t>mi- croclimate</w:t>
      </w:r>
      <w:r>
        <w:rPr>
          <w:color w:val="010202"/>
          <w:w w:val="115"/>
          <w:sz w:val="19"/>
        </w:rPr>
        <w:t> of</w:t>
      </w:r>
      <w:r>
        <w:rPr>
          <w:color w:val="010202"/>
          <w:w w:val="115"/>
          <w:sz w:val="19"/>
        </w:rPr>
        <w:t> his</w:t>
      </w:r>
      <w:r>
        <w:rPr>
          <w:color w:val="010202"/>
          <w:w w:val="115"/>
          <w:sz w:val="19"/>
        </w:rPr>
        <w:t> psychoregion,</w:t>
      </w:r>
      <w:r>
        <w:rPr>
          <w:color w:val="010202"/>
          <w:w w:val="115"/>
          <w:sz w:val="19"/>
        </w:rPr>
        <w:t> </w:t>
      </w:r>
      <w:r>
        <w:rPr>
          <w:rFonts w:ascii="Palatino Linotype" w:hAnsi="Palatino Linotype"/>
          <w:b/>
          <w:i/>
          <w:color w:val="010202"/>
          <w:w w:val="115"/>
          <w:sz w:val="19"/>
        </w:rPr>
        <w:t>by</w:t>
      </w:r>
      <w:r>
        <w:rPr>
          <w:rFonts w:ascii="Palatino Linotype" w:hAnsi="Palatino Linotype"/>
          <w:b/>
          <w:i/>
          <w:color w:val="010202"/>
          <w:w w:val="115"/>
          <w:sz w:val="19"/>
        </w:rPr>
        <w:t> that</w:t>
      </w:r>
      <w:r>
        <w:rPr>
          <w:rFonts w:ascii="Palatino Linotype" w:hAnsi="Palatino Linotype"/>
          <w:b/>
          <w:i/>
          <w:color w:val="010202"/>
          <w:w w:val="115"/>
          <w:sz w:val="19"/>
        </w:rPr>
        <w:t> fact</w:t>
      </w:r>
      <w:r>
        <w:rPr>
          <w:rFonts w:ascii="Palatino Linotype" w:hAnsi="Palatino Linotype"/>
          <w:b/>
          <w:i/>
          <w:color w:val="010202"/>
          <w:w w:val="115"/>
          <w:sz w:val="19"/>
        </w:rPr>
        <w:t> alone,</w:t>
      </w:r>
      <w:r>
        <w:rPr>
          <w:rFonts w:ascii="Palatino Linotype" w:hAnsi="Palatino Linotype"/>
          <w:b/>
          <w:i/>
          <w:color w:val="010202"/>
          <w:w w:val="115"/>
          <w:sz w:val="19"/>
        </w:rPr>
        <w:t> </w:t>
      </w:r>
      <w:r>
        <w:rPr>
          <w:color w:val="010202"/>
          <w:w w:val="115"/>
          <w:sz w:val="19"/>
        </w:rPr>
        <w:t>the</w:t>
      </w:r>
      <w:r>
        <w:rPr>
          <w:color w:val="010202"/>
          <w:w w:val="115"/>
          <w:sz w:val="19"/>
        </w:rPr>
        <w:t> proper framework</w:t>
      </w:r>
      <w:r>
        <w:rPr>
          <w:color w:val="010202"/>
          <w:w w:val="115"/>
          <w:sz w:val="19"/>
        </w:rPr>
        <w:t> is</w:t>
      </w:r>
      <w:r>
        <w:rPr>
          <w:color w:val="010202"/>
          <w:w w:val="115"/>
          <w:sz w:val="19"/>
        </w:rPr>
        <w:t> arranged</w:t>
      </w:r>
      <w:r>
        <w:rPr>
          <w:color w:val="010202"/>
          <w:w w:val="115"/>
          <w:sz w:val="19"/>
        </w:rPr>
        <w:t> for</w:t>
      </w:r>
      <w:r>
        <w:rPr>
          <w:color w:val="010202"/>
          <w:w w:val="115"/>
          <w:sz w:val="19"/>
        </w:rPr>
        <w:t> the</w:t>
      </w:r>
      <w:r>
        <w:rPr>
          <w:color w:val="010202"/>
          <w:w w:val="115"/>
          <w:sz w:val="19"/>
        </w:rPr>
        <w:t> psychoid</w:t>
      </w:r>
      <w:r>
        <w:rPr>
          <w:color w:val="010202"/>
          <w:w w:val="115"/>
          <w:sz w:val="19"/>
        </w:rPr>
        <w:t> Archetypes,</w:t>
      </w:r>
      <w:r>
        <w:rPr>
          <w:color w:val="010202"/>
          <w:w w:val="115"/>
          <w:sz w:val="19"/>
        </w:rPr>
        <w:t> in</w:t>
      </w:r>
      <w:r>
        <w:rPr>
          <w:color w:val="010202"/>
          <w:w w:val="115"/>
          <w:sz w:val="19"/>
        </w:rPr>
        <w:t> a</w:t>
      </w:r>
      <w:r>
        <w:rPr>
          <w:color w:val="010202"/>
          <w:w w:val="115"/>
          <w:sz w:val="19"/>
        </w:rPr>
        <w:t> “karmic reaction,”</w:t>
      </w:r>
      <w:r>
        <w:rPr>
          <w:color w:val="010202"/>
          <w:w w:val="115"/>
          <w:sz w:val="19"/>
        </w:rPr>
        <w:t> to</w:t>
      </w:r>
      <w:r>
        <w:rPr>
          <w:color w:val="010202"/>
          <w:w w:val="115"/>
          <w:sz w:val="19"/>
        </w:rPr>
        <w:t> unfold</w:t>
      </w:r>
      <w:r>
        <w:rPr>
          <w:color w:val="010202"/>
          <w:w w:val="115"/>
          <w:sz w:val="19"/>
        </w:rPr>
        <w:t> through</w:t>
      </w:r>
      <w:r>
        <w:rPr>
          <w:color w:val="010202"/>
          <w:w w:val="115"/>
          <w:sz w:val="19"/>
        </w:rPr>
        <w:t> a</w:t>
      </w:r>
      <w:r>
        <w:rPr>
          <w:color w:val="010202"/>
          <w:w w:val="115"/>
          <w:sz w:val="19"/>
        </w:rPr>
        <w:t> superstructure</w:t>
      </w:r>
      <w:r>
        <w:rPr>
          <w:color w:val="010202"/>
          <w:w w:val="115"/>
          <w:sz w:val="19"/>
        </w:rPr>
        <w:t> that</w:t>
      </w:r>
      <w:r>
        <w:rPr>
          <w:color w:val="010202"/>
          <w:w w:val="115"/>
          <w:sz w:val="19"/>
        </w:rPr>
        <w:t> now</w:t>
      </w:r>
      <w:r>
        <w:rPr>
          <w:color w:val="010202"/>
          <w:w w:val="115"/>
          <w:sz w:val="19"/>
        </w:rPr>
        <w:t> includes man</w:t>
      </w:r>
      <w:r>
        <w:rPr>
          <w:color w:val="010202"/>
          <w:spacing w:val="-7"/>
          <w:w w:val="115"/>
          <w:sz w:val="19"/>
        </w:rPr>
        <w:t> </w:t>
      </w:r>
      <w:r>
        <w:rPr>
          <w:color w:val="010202"/>
          <w:w w:val="115"/>
          <w:sz w:val="19"/>
        </w:rPr>
        <w:t>and</w:t>
      </w:r>
      <w:r>
        <w:rPr>
          <w:color w:val="010202"/>
          <w:spacing w:val="-7"/>
          <w:w w:val="115"/>
          <w:sz w:val="19"/>
        </w:rPr>
        <w:t> </w:t>
      </w:r>
      <w:r>
        <w:rPr>
          <w:color w:val="010202"/>
          <w:w w:val="115"/>
          <w:sz w:val="19"/>
        </w:rPr>
        <w:t>the</w:t>
      </w:r>
      <w:r>
        <w:rPr>
          <w:color w:val="010202"/>
          <w:spacing w:val="-7"/>
          <w:w w:val="115"/>
          <w:sz w:val="19"/>
        </w:rPr>
        <w:t> </w:t>
      </w:r>
      <w:r>
        <w:rPr>
          <w:color w:val="010202"/>
          <w:w w:val="115"/>
          <w:sz w:val="19"/>
        </w:rPr>
        <w:t>psychoregion</w:t>
      </w:r>
      <w:r>
        <w:rPr>
          <w:color w:val="010202"/>
          <w:spacing w:val="-7"/>
          <w:w w:val="115"/>
          <w:sz w:val="19"/>
        </w:rPr>
        <w:t> </w:t>
      </w:r>
      <w:r>
        <w:rPr>
          <w:color w:val="010202"/>
          <w:w w:val="115"/>
          <w:sz w:val="19"/>
        </w:rPr>
        <w:t>as</w:t>
      </w:r>
      <w:r>
        <w:rPr>
          <w:color w:val="010202"/>
          <w:spacing w:val="-7"/>
          <w:w w:val="115"/>
          <w:sz w:val="19"/>
        </w:rPr>
        <w:t> </w:t>
      </w:r>
      <w:r>
        <w:rPr>
          <w:color w:val="010202"/>
          <w:w w:val="115"/>
          <w:sz w:val="19"/>
        </w:rPr>
        <w:t>component</w:t>
      </w:r>
      <w:r>
        <w:rPr>
          <w:color w:val="010202"/>
          <w:spacing w:val="-7"/>
          <w:w w:val="115"/>
          <w:sz w:val="19"/>
        </w:rPr>
        <w:t> </w:t>
      </w:r>
      <w:r>
        <w:rPr>
          <w:color w:val="010202"/>
          <w:w w:val="115"/>
          <w:sz w:val="19"/>
        </w:rPr>
        <w:t>elements</w:t>
      </w:r>
      <w:r>
        <w:rPr>
          <w:color w:val="010202"/>
          <w:spacing w:val="-6"/>
          <w:w w:val="115"/>
          <w:sz w:val="19"/>
        </w:rPr>
        <w:t> </w:t>
      </w:r>
      <w:r>
        <w:rPr>
          <w:color w:val="010202"/>
          <w:w w:val="115"/>
          <w:sz w:val="19"/>
        </w:rPr>
        <w:t>and</w:t>
      </w:r>
      <w:r>
        <w:rPr>
          <w:color w:val="010202"/>
          <w:spacing w:val="-7"/>
          <w:w w:val="115"/>
          <w:sz w:val="19"/>
        </w:rPr>
        <w:t> </w:t>
      </w:r>
      <w:r>
        <w:rPr>
          <w:color w:val="010202"/>
          <w:w w:val="115"/>
          <w:sz w:val="19"/>
        </w:rPr>
        <w:t>the</w:t>
      </w:r>
      <w:r>
        <w:rPr>
          <w:color w:val="010202"/>
          <w:spacing w:val="-7"/>
          <w:w w:val="115"/>
          <w:sz w:val="19"/>
        </w:rPr>
        <w:t> </w:t>
      </w:r>
      <w:r>
        <w:rPr>
          <w:color w:val="010202"/>
          <w:w w:val="115"/>
          <w:sz w:val="19"/>
        </w:rPr>
        <w:t>form</w:t>
      </w:r>
      <w:r>
        <w:rPr>
          <w:color w:val="010202"/>
          <w:spacing w:val="-7"/>
          <w:w w:val="115"/>
          <w:sz w:val="19"/>
        </w:rPr>
        <w:t> </w:t>
      </w:r>
      <w:r>
        <w:rPr>
          <w:color w:val="010202"/>
          <w:w w:val="115"/>
          <w:sz w:val="19"/>
        </w:rPr>
        <w:t>of which, dramatically, is denominated: “cultural fact.”</w:t>
      </w:r>
    </w:p>
    <w:p>
      <w:pPr>
        <w:pStyle w:val="BodyText"/>
        <w:spacing w:before="17"/>
        <w:ind w:right="151" w:firstLine="246"/>
      </w:pPr>
      <w:r>
        <w:rPr>
          <w:color w:val="010202"/>
          <w:spacing w:val="-2"/>
          <w:w w:val="115"/>
        </w:rPr>
        <w:t>The</w:t>
      </w:r>
      <w:r>
        <w:rPr>
          <w:color w:val="010202"/>
          <w:spacing w:val="-3"/>
          <w:w w:val="115"/>
        </w:rPr>
        <w:t> </w:t>
      </w:r>
      <w:r>
        <w:rPr>
          <w:color w:val="010202"/>
          <w:spacing w:val="-2"/>
          <w:w w:val="115"/>
        </w:rPr>
        <w:t>Archetypes</w:t>
      </w:r>
      <w:r>
        <w:rPr>
          <w:color w:val="010202"/>
          <w:spacing w:val="-3"/>
          <w:w w:val="115"/>
        </w:rPr>
        <w:t> </w:t>
      </w:r>
      <w:r>
        <w:rPr>
          <w:color w:val="010202"/>
          <w:spacing w:val="-2"/>
          <w:w w:val="115"/>
        </w:rPr>
        <w:t>that</w:t>
      </w:r>
      <w:r>
        <w:rPr>
          <w:color w:val="010202"/>
          <w:spacing w:val="-3"/>
          <w:w w:val="115"/>
        </w:rPr>
        <w:t> </w:t>
      </w:r>
      <w:r>
        <w:rPr>
          <w:color w:val="010202"/>
          <w:spacing w:val="-2"/>
          <w:w w:val="115"/>
        </w:rPr>
        <w:t>we</w:t>
      </w:r>
      <w:r>
        <w:rPr>
          <w:color w:val="010202"/>
          <w:spacing w:val="-3"/>
          <w:w w:val="115"/>
        </w:rPr>
        <w:t> </w:t>
      </w:r>
      <w:r>
        <w:rPr>
          <w:color w:val="010202"/>
          <w:spacing w:val="-2"/>
          <w:w w:val="115"/>
        </w:rPr>
        <w:t>call</w:t>
      </w:r>
      <w:r>
        <w:rPr>
          <w:color w:val="010202"/>
          <w:spacing w:val="-3"/>
          <w:w w:val="115"/>
        </w:rPr>
        <w:t> </w:t>
      </w:r>
      <w:r>
        <w:rPr>
          <w:color w:val="010202"/>
          <w:spacing w:val="-2"/>
          <w:w w:val="115"/>
        </w:rPr>
        <w:t>“psychoid</w:t>
      </w:r>
      <w:r>
        <w:rPr>
          <w:color w:val="010202"/>
          <w:spacing w:val="-3"/>
          <w:w w:val="115"/>
        </w:rPr>
        <w:t> </w:t>
      </w:r>
      <w:r>
        <w:rPr>
          <w:color w:val="010202"/>
          <w:spacing w:val="-2"/>
          <w:w w:val="115"/>
        </w:rPr>
        <w:t>islands”</w:t>
      </w:r>
      <w:r>
        <w:rPr>
          <w:color w:val="010202"/>
          <w:spacing w:val="-3"/>
          <w:w w:val="115"/>
        </w:rPr>
        <w:t> </w:t>
      </w:r>
      <w:r>
        <w:rPr>
          <w:color w:val="010202"/>
          <w:spacing w:val="-2"/>
          <w:w w:val="115"/>
        </w:rPr>
        <w:t>evolve</w:t>
      </w:r>
      <w:r>
        <w:rPr>
          <w:color w:val="010202"/>
          <w:spacing w:val="-3"/>
          <w:w w:val="115"/>
        </w:rPr>
        <w:t> </w:t>
      </w:r>
      <w:r>
        <w:rPr>
          <w:color w:val="010202"/>
          <w:spacing w:val="-2"/>
          <w:w w:val="115"/>
        </w:rPr>
        <w:t>concretely in</w:t>
      </w:r>
      <w:r>
        <w:rPr>
          <w:color w:val="010202"/>
          <w:spacing w:val="-3"/>
          <w:w w:val="115"/>
        </w:rPr>
        <w:t> </w:t>
      </w:r>
      <w:r>
        <w:rPr>
          <w:color w:val="010202"/>
          <w:spacing w:val="-2"/>
          <w:w w:val="115"/>
        </w:rPr>
        <w:t>the</w:t>
      </w:r>
      <w:r>
        <w:rPr>
          <w:color w:val="010202"/>
          <w:spacing w:val="-3"/>
          <w:w w:val="115"/>
        </w:rPr>
        <w:t> </w:t>
      </w:r>
      <w:r>
        <w:rPr>
          <w:color w:val="010202"/>
          <w:spacing w:val="-2"/>
          <w:w w:val="115"/>
        </w:rPr>
        <w:t>psychoregions</w:t>
      </w:r>
      <w:r>
        <w:rPr>
          <w:color w:val="010202"/>
          <w:spacing w:val="-3"/>
          <w:w w:val="115"/>
        </w:rPr>
        <w:t> </w:t>
      </w:r>
      <w:r>
        <w:rPr>
          <w:color w:val="010202"/>
          <w:spacing w:val="-2"/>
          <w:w w:val="115"/>
        </w:rPr>
        <w:t>and</w:t>
      </w:r>
      <w:r>
        <w:rPr>
          <w:color w:val="010202"/>
          <w:spacing w:val="-3"/>
          <w:w w:val="115"/>
        </w:rPr>
        <w:t> </w:t>
      </w:r>
      <w:r>
        <w:rPr>
          <w:color w:val="010202"/>
          <w:spacing w:val="-2"/>
          <w:w w:val="115"/>
        </w:rPr>
        <w:t>these</w:t>
      </w:r>
      <w:r>
        <w:rPr>
          <w:color w:val="010202"/>
          <w:spacing w:val="-3"/>
          <w:w w:val="115"/>
        </w:rPr>
        <w:t> </w:t>
      </w:r>
      <w:r>
        <w:rPr>
          <w:color w:val="010202"/>
          <w:spacing w:val="-2"/>
          <w:w w:val="115"/>
        </w:rPr>
        <w:t>are</w:t>
      </w:r>
      <w:r>
        <w:rPr>
          <w:color w:val="010202"/>
          <w:spacing w:val="-3"/>
          <w:w w:val="115"/>
        </w:rPr>
        <w:t> </w:t>
      </w:r>
      <w:r>
        <w:rPr>
          <w:rFonts w:ascii="Palatino Linotype" w:hAnsi="Palatino Linotype"/>
          <w:b/>
          <w:i/>
          <w:color w:val="010202"/>
          <w:spacing w:val="-2"/>
          <w:w w:val="115"/>
        </w:rPr>
        <w:t>exclusively</w:t>
      </w:r>
      <w:r>
        <w:rPr>
          <w:rFonts w:ascii="Palatino Linotype" w:hAnsi="Palatino Linotype"/>
          <w:b/>
          <w:i/>
          <w:color w:val="010202"/>
          <w:spacing w:val="-11"/>
          <w:w w:val="115"/>
        </w:rPr>
        <w:t> </w:t>
      </w:r>
      <w:r>
        <w:rPr>
          <w:rFonts w:ascii="Palatino Linotype" w:hAnsi="Palatino Linotype"/>
          <w:b/>
          <w:i/>
          <w:color w:val="010202"/>
          <w:spacing w:val="-2"/>
          <w:w w:val="115"/>
        </w:rPr>
        <w:t>geographical</w:t>
      </w:r>
      <w:r>
        <w:rPr>
          <w:rFonts w:ascii="Palatino Linotype" w:hAnsi="Palatino Linotype"/>
          <w:b/>
          <w:i/>
          <w:color w:val="010202"/>
          <w:spacing w:val="-10"/>
          <w:w w:val="115"/>
        </w:rPr>
        <w:t> </w:t>
      </w:r>
      <w:r>
        <w:rPr>
          <w:color w:val="010202"/>
          <w:spacing w:val="-2"/>
          <w:w w:val="115"/>
        </w:rPr>
        <w:t>areas; </w:t>
      </w:r>
      <w:r>
        <w:rPr>
          <w:color w:val="010202"/>
          <w:w w:val="115"/>
        </w:rPr>
        <w:t>the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“microclimate”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is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natural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structure,</w:t>
      </w:r>
      <w:r>
        <w:rPr>
          <w:color w:val="010202"/>
          <w:spacing w:val="-1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for</w:t>
      </w:r>
      <w:r>
        <w:rPr>
          <w:rFonts w:ascii="Palatino Linotype" w:hAnsi="Palatino Linotype"/>
          <w:b/>
          <w:i/>
          <w:color w:val="010202"/>
          <w:spacing w:val="-9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man,</w:t>
      </w:r>
      <w:r>
        <w:rPr>
          <w:rFonts w:ascii="Palatino Linotype" w:hAnsi="Palatino Linotype"/>
          <w:b/>
          <w:i/>
          <w:color w:val="010202"/>
          <w:spacing w:val="-7"/>
          <w:w w:val="115"/>
        </w:rPr>
        <w:t> </w:t>
      </w:r>
      <w:r>
        <w:rPr>
          <w:color w:val="010202"/>
          <w:w w:val="115"/>
        </w:rPr>
        <w:t>that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supports the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psychoregion.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Hence,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“microclimate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of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psychoregion”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is equivalent,</w:t>
      </w:r>
      <w:r>
        <w:rPr>
          <w:color w:val="010202"/>
          <w:spacing w:val="-13"/>
          <w:w w:val="115"/>
        </w:rPr>
        <w:t> </w:t>
      </w:r>
      <w:r>
        <w:rPr>
          <w:color w:val="010202"/>
          <w:w w:val="115"/>
        </w:rPr>
        <w:t>in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another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degree,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to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“superstructure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of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cultural fact”: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both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are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expressions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of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psychoid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Archetypes;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former is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that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of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a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“psychoid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island”;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la</w:t>
      </w:r>
      <w:r>
        <w:rPr>
          <w:color w:val="010202"/>
          <w:spacing w:val="80"/>
          <w:w w:val="115"/>
        </w:rPr>
        <w:t> </w:t>
      </w:r>
      <w:r>
        <w:rPr>
          <w:color w:val="010202"/>
          <w:w w:val="115"/>
        </w:rPr>
        <w:t>er,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of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a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“Manu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Archetype.”</w:t>
      </w:r>
    </w:p>
    <w:p>
      <w:pPr>
        <w:spacing w:line="228" w:lineRule="auto" w:before="15"/>
        <w:ind w:left="154" w:right="150" w:firstLine="246"/>
        <w:jc w:val="both"/>
        <w:rPr>
          <w:rFonts w:ascii="Palatino Linotype" w:hAnsi="Palatino Linotype"/>
          <w:b/>
          <w:i/>
          <w:sz w:val="19"/>
        </w:rPr>
      </w:pPr>
      <w:r>
        <w:rPr>
          <w:color w:val="010202"/>
          <w:w w:val="115"/>
          <w:sz w:val="19"/>
        </w:rPr>
        <w:t>An Archetype can be “known,” i.e., made conscious, through the </w:t>
      </w:r>
      <w:r>
        <w:rPr>
          <w:rFonts w:ascii="Palatino Linotype" w:hAnsi="Palatino Linotype"/>
          <w:b/>
          <w:i/>
          <w:color w:val="010202"/>
          <w:w w:val="115"/>
          <w:sz w:val="19"/>
        </w:rPr>
        <w:t>description </w:t>
      </w:r>
      <w:r>
        <w:rPr>
          <w:color w:val="010202"/>
          <w:w w:val="115"/>
          <w:sz w:val="19"/>
        </w:rPr>
        <w:t>of</w:t>
      </w:r>
      <w:r>
        <w:rPr>
          <w:color w:val="010202"/>
          <w:w w:val="115"/>
          <w:sz w:val="19"/>
        </w:rPr>
        <w:t> one</w:t>
      </w:r>
      <w:r>
        <w:rPr>
          <w:color w:val="010202"/>
          <w:w w:val="115"/>
          <w:sz w:val="19"/>
        </w:rPr>
        <w:t> of</w:t>
      </w:r>
      <w:r>
        <w:rPr>
          <w:color w:val="010202"/>
          <w:w w:val="115"/>
          <w:sz w:val="19"/>
        </w:rPr>
        <w:t> the</w:t>
      </w:r>
      <w:r>
        <w:rPr>
          <w:color w:val="010202"/>
          <w:w w:val="115"/>
          <w:sz w:val="19"/>
        </w:rPr>
        <w:t> </w:t>
      </w:r>
      <w:r>
        <w:rPr>
          <w:rFonts w:ascii="Palatino Linotype" w:hAnsi="Palatino Linotype"/>
          <w:b/>
          <w:i/>
          <w:color w:val="010202"/>
          <w:w w:val="115"/>
          <w:sz w:val="19"/>
        </w:rPr>
        <w:t>concrete forms </w:t>
      </w:r>
      <w:r>
        <w:rPr>
          <w:color w:val="010202"/>
          <w:w w:val="115"/>
          <w:sz w:val="19"/>
        </w:rPr>
        <w:t>that</w:t>
      </w:r>
      <w:r>
        <w:rPr>
          <w:color w:val="010202"/>
          <w:w w:val="115"/>
          <w:sz w:val="19"/>
        </w:rPr>
        <w:t> it</w:t>
      </w:r>
      <w:r>
        <w:rPr>
          <w:color w:val="010202"/>
          <w:w w:val="115"/>
          <w:sz w:val="19"/>
        </w:rPr>
        <w:t> adopts</w:t>
      </w:r>
      <w:r>
        <w:rPr>
          <w:color w:val="010202"/>
          <w:w w:val="115"/>
          <w:sz w:val="19"/>
        </w:rPr>
        <w:t> during</w:t>
      </w:r>
      <w:r>
        <w:rPr>
          <w:color w:val="010202"/>
          <w:w w:val="115"/>
          <w:sz w:val="19"/>
        </w:rPr>
        <w:t> its evolution.</w:t>
      </w:r>
      <w:r>
        <w:rPr>
          <w:color w:val="010202"/>
          <w:spacing w:val="-3"/>
          <w:w w:val="115"/>
          <w:sz w:val="19"/>
        </w:rPr>
        <w:t> </w:t>
      </w:r>
      <w:r>
        <w:rPr>
          <w:color w:val="010202"/>
          <w:w w:val="115"/>
          <w:sz w:val="19"/>
        </w:rPr>
        <w:t>In</w:t>
      </w:r>
      <w:r>
        <w:rPr>
          <w:color w:val="010202"/>
          <w:spacing w:val="-3"/>
          <w:w w:val="115"/>
          <w:sz w:val="19"/>
        </w:rPr>
        <w:t> </w:t>
      </w:r>
      <w:r>
        <w:rPr>
          <w:color w:val="010202"/>
          <w:w w:val="115"/>
          <w:sz w:val="19"/>
        </w:rPr>
        <w:t>this</w:t>
      </w:r>
      <w:r>
        <w:rPr>
          <w:color w:val="010202"/>
          <w:spacing w:val="-3"/>
          <w:w w:val="115"/>
          <w:sz w:val="19"/>
        </w:rPr>
        <w:t> </w:t>
      </w:r>
      <w:r>
        <w:rPr>
          <w:color w:val="010202"/>
          <w:w w:val="115"/>
          <w:sz w:val="19"/>
        </w:rPr>
        <w:t>sense,</w:t>
      </w:r>
      <w:r>
        <w:rPr>
          <w:color w:val="010202"/>
          <w:spacing w:val="-3"/>
          <w:w w:val="115"/>
          <w:sz w:val="19"/>
        </w:rPr>
        <w:t> </w:t>
      </w:r>
      <w:r>
        <w:rPr>
          <w:color w:val="010202"/>
          <w:w w:val="115"/>
          <w:sz w:val="19"/>
        </w:rPr>
        <w:t>we</w:t>
      </w:r>
      <w:r>
        <w:rPr>
          <w:color w:val="010202"/>
          <w:spacing w:val="-3"/>
          <w:w w:val="115"/>
          <w:sz w:val="19"/>
        </w:rPr>
        <w:t> </w:t>
      </w:r>
      <w:r>
        <w:rPr>
          <w:color w:val="010202"/>
          <w:w w:val="115"/>
          <w:sz w:val="19"/>
        </w:rPr>
        <w:t>can</w:t>
      </w:r>
      <w:r>
        <w:rPr>
          <w:color w:val="010202"/>
          <w:spacing w:val="-3"/>
          <w:w w:val="115"/>
          <w:sz w:val="19"/>
        </w:rPr>
        <w:t> </w:t>
      </w:r>
      <w:r>
        <w:rPr>
          <w:color w:val="010202"/>
          <w:w w:val="115"/>
          <w:sz w:val="19"/>
        </w:rPr>
        <w:t>aﬃrm</w:t>
      </w:r>
      <w:r>
        <w:rPr>
          <w:color w:val="010202"/>
          <w:spacing w:val="-3"/>
          <w:w w:val="115"/>
          <w:sz w:val="19"/>
        </w:rPr>
        <w:t> </w:t>
      </w:r>
      <w:r>
        <w:rPr>
          <w:color w:val="010202"/>
          <w:w w:val="115"/>
          <w:sz w:val="19"/>
        </w:rPr>
        <w:t>that</w:t>
      </w:r>
      <w:r>
        <w:rPr>
          <w:color w:val="010202"/>
          <w:spacing w:val="-3"/>
          <w:w w:val="115"/>
          <w:sz w:val="19"/>
        </w:rPr>
        <w:t> </w:t>
      </w:r>
      <w:r>
        <w:rPr>
          <w:color w:val="010202"/>
          <w:w w:val="115"/>
          <w:sz w:val="19"/>
        </w:rPr>
        <w:t>every</w:t>
      </w:r>
      <w:r>
        <w:rPr>
          <w:color w:val="010202"/>
          <w:spacing w:val="-3"/>
          <w:w w:val="115"/>
          <w:sz w:val="19"/>
        </w:rPr>
        <w:t> </w:t>
      </w:r>
      <w:r>
        <w:rPr>
          <w:color w:val="010202"/>
          <w:w w:val="115"/>
          <w:sz w:val="19"/>
        </w:rPr>
        <w:t>psychoregion</w:t>
      </w:r>
      <w:r>
        <w:rPr>
          <w:color w:val="010202"/>
          <w:spacing w:val="-3"/>
          <w:w w:val="115"/>
          <w:sz w:val="19"/>
        </w:rPr>
        <w:t> </w:t>
      </w:r>
      <w:r>
        <w:rPr>
          <w:color w:val="010202"/>
          <w:w w:val="115"/>
          <w:sz w:val="19"/>
        </w:rPr>
        <w:t>is</w:t>
      </w:r>
      <w:r>
        <w:rPr>
          <w:color w:val="010202"/>
          <w:spacing w:val="-3"/>
          <w:w w:val="115"/>
          <w:sz w:val="19"/>
        </w:rPr>
        <w:t> </w:t>
      </w:r>
      <w:r>
        <w:rPr>
          <w:color w:val="010202"/>
          <w:w w:val="115"/>
          <w:sz w:val="19"/>
        </w:rPr>
        <w:t>a </w:t>
      </w:r>
      <w:r>
        <w:rPr>
          <w:rFonts w:ascii="Palatino Linotype" w:hAnsi="Palatino Linotype"/>
          <w:b/>
          <w:i/>
          <w:color w:val="010202"/>
          <w:w w:val="115"/>
          <w:sz w:val="19"/>
        </w:rPr>
        <w:t>concrete</w:t>
      </w:r>
      <w:r>
        <w:rPr>
          <w:rFonts w:ascii="Palatino Linotype" w:hAnsi="Palatino Linotype"/>
          <w:b/>
          <w:i/>
          <w:color w:val="010202"/>
          <w:spacing w:val="-7"/>
          <w:w w:val="115"/>
          <w:sz w:val="19"/>
        </w:rPr>
        <w:t> </w:t>
      </w:r>
      <w:r>
        <w:rPr>
          <w:rFonts w:ascii="Palatino Linotype" w:hAnsi="Palatino Linotype"/>
          <w:b/>
          <w:i/>
          <w:color w:val="010202"/>
          <w:w w:val="115"/>
          <w:sz w:val="19"/>
        </w:rPr>
        <w:t>form</w:t>
      </w:r>
      <w:r>
        <w:rPr>
          <w:rFonts w:ascii="Palatino Linotype" w:hAnsi="Palatino Linotype"/>
          <w:b/>
          <w:i/>
          <w:color w:val="010202"/>
          <w:spacing w:val="-6"/>
          <w:w w:val="115"/>
          <w:sz w:val="19"/>
        </w:rPr>
        <w:t> </w:t>
      </w:r>
      <w:r>
        <w:rPr>
          <w:color w:val="010202"/>
          <w:w w:val="115"/>
          <w:sz w:val="19"/>
        </w:rPr>
        <w:t>that</w:t>
      </w:r>
      <w:r>
        <w:rPr>
          <w:color w:val="010202"/>
          <w:w w:val="115"/>
          <w:sz w:val="19"/>
        </w:rPr>
        <w:t> adopts</w:t>
      </w:r>
      <w:r>
        <w:rPr>
          <w:color w:val="010202"/>
          <w:w w:val="115"/>
          <w:sz w:val="19"/>
        </w:rPr>
        <w:t> the</w:t>
      </w:r>
      <w:r>
        <w:rPr>
          <w:color w:val="010202"/>
          <w:w w:val="115"/>
          <w:sz w:val="19"/>
        </w:rPr>
        <w:t> corresponding</w:t>
      </w:r>
      <w:r>
        <w:rPr>
          <w:color w:val="010202"/>
          <w:w w:val="115"/>
          <w:sz w:val="19"/>
        </w:rPr>
        <w:t> psychoid</w:t>
      </w:r>
      <w:r>
        <w:rPr>
          <w:color w:val="010202"/>
          <w:w w:val="115"/>
          <w:sz w:val="19"/>
        </w:rPr>
        <w:t> island</w:t>
      </w:r>
      <w:r>
        <w:rPr>
          <w:color w:val="010202"/>
          <w:w w:val="115"/>
          <w:sz w:val="19"/>
        </w:rPr>
        <w:t> dur- ing</w:t>
      </w:r>
      <w:r>
        <w:rPr>
          <w:color w:val="010202"/>
          <w:w w:val="115"/>
          <w:sz w:val="19"/>
        </w:rPr>
        <w:t> its</w:t>
      </w:r>
      <w:r>
        <w:rPr>
          <w:color w:val="010202"/>
          <w:w w:val="115"/>
          <w:sz w:val="19"/>
        </w:rPr>
        <w:t> evolution</w:t>
      </w:r>
      <w:r>
        <w:rPr>
          <w:color w:val="010202"/>
          <w:w w:val="115"/>
          <w:sz w:val="19"/>
        </w:rPr>
        <w:t> and,</w:t>
      </w:r>
      <w:r>
        <w:rPr>
          <w:color w:val="010202"/>
          <w:w w:val="115"/>
          <w:sz w:val="19"/>
        </w:rPr>
        <w:t> therefore,</w:t>
      </w:r>
      <w:r>
        <w:rPr>
          <w:color w:val="010202"/>
          <w:w w:val="115"/>
          <w:sz w:val="19"/>
        </w:rPr>
        <w:t> </w:t>
      </w:r>
      <w:r>
        <w:rPr>
          <w:rFonts w:ascii="Palatino Linotype" w:hAnsi="Palatino Linotype"/>
          <w:b/>
          <w:i/>
          <w:color w:val="010202"/>
          <w:w w:val="115"/>
          <w:sz w:val="19"/>
        </w:rPr>
        <w:t>every</w:t>
      </w:r>
      <w:r>
        <w:rPr>
          <w:rFonts w:ascii="Palatino Linotype" w:hAnsi="Palatino Linotype"/>
          <w:b/>
          <w:i/>
          <w:color w:val="010202"/>
          <w:spacing w:val="-3"/>
          <w:w w:val="115"/>
          <w:sz w:val="19"/>
        </w:rPr>
        <w:t> </w:t>
      </w:r>
      <w:r>
        <w:rPr>
          <w:rFonts w:ascii="Palatino Linotype" w:hAnsi="Palatino Linotype"/>
          <w:b/>
          <w:i/>
          <w:color w:val="010202"/>
          <w:w w:val="115"/>
          <w:sz w:val="19"/>
        </w:rPr>
        <w:t>psychoregion</w:t>
      </w:r>
      <w:r>
        <w:rPr>
          <w:rFonts w:ascii="Palatino Linotype" w:hAnsi="Palatino Linotype"/>
          <w:b/>
          <w:i/>
          <w:color w:val="010202"/>
          <w:spacing w:val="-3"/>
          <w:w w:val="115"/>
          <w:sz w:val="19"/>
        </w:rPr>
        <w:t> </w:t>
      </w:r>
      <w:r>
        <w:rPr>
          <w:rFonts w:ascii="Palatino Linotype" w:hAnsi="Palatino Linotype"/>
          <w:b/>
          <w:i/>
          <w:color w:val="010202"/>
          <w:w w:val="115"/>
          <w:sz w:val="19"/>
        </w:rPr>
        <w:t>is</w:t>
      </w:r>
      <w:r>
        <w:rPr>
          <w:rFonts w:ascii="Palatino Linotype" w:hAnsi="Palatino Linotype"/>
          <w:b/>
          <w:i/>
          <w:color w:val="010202"/>
          <w:spacing w:val="-3"/>
          <w:w w:val="115"/>
          <w:sz w:val="19"/>
        </w:rPr>
        <w:t> </w:t>
      </w:r>
      <w:r>
        <w:rPr>
          <w:rFonts w:ascii="Palatino Linotype" w:hAnsi="Palatino Linotype"/>
          <w:b/>
          <w:i/>
          <w:color w:val="010202"/>
          <w:w w:val="115"/>
          <w:sz w:val="19"/>
        </w:rPr>
        <w:t>a</w:t>
      </w:r>
      <w:r>
        <w:rPr>
          <w:rFonts w:ascii="Palatino Linotype" w:hAnsi="Palatino Linotype"/>
          <w:b/>
          <w:i/>
          <w:color w:val="010202"/>
          <w:spacing w:val="-3"/>
          <w:w w:val="115"/>
          <w:sz w:val="19"/>
        </w:rPr>
        <w:t> </w:t>
      </w:r>
      <w:r>
        <w:rPr>
          <w:rFonts w:ascii="Palatino Linotype" w:hAnsi="Palatino Linotype"/>
          <w:b/>
          <w:i/>
          <w:color w:val="010202"/>
          <w:w w:val="115"/>
          <w:sz w:val="19"/>
        </w:rPr>
        <w:t>“natural description”</w:t>
      </w:r>
      <w:r>
        <w:rPr>
          <w:rFonts w:ascii="Palatino Linotype" w:hAnsi="Palatino Linotype"/>
          <w:b/>
          <w:i/>
          <w:color w:val="010202"/>
          <w:spacing w:val="-14"/>
          <w:w w:val="115"/>
          <w:sz w:val="19"/>
        </w:rPr>
        <w:t> </w:t>
      </w:r>
      <w:r>
        <w:rPr>
          <w:rFonts w:ascii="Palatino Linotype" w:hAnsi="Palatino Linotype"/>
          <w:b/>
          <w:i/>
          <w:color w:val="010202"/>
          <w:w w:val="115"/>
          <w:sz w:val="19"/>
        </w:rPr>
        <w:t>of</w:t>
      </w:r>
      <w:r>
        <w:rPr>
          <w:rFonts w:ascii="Palatino Linotype" w:hAnsi="Palatino Linotype"/>
          <w:b/>
          <w:i/>
          <w:color w:val="010202"/>
          <w:spacing w:val="-14"/>
          <w:w w:val="115"/>
          <w:sz w:val="19"/>
        </w:rPr>
        <w:t> </w:t>
      </w:r>
      <w:r>
        <w:rPr>
          <w:rFonts w:ascii="Palatino Linotype" w:hAnsi="Palatino Linotype"/>
          <w:b/>
          <w:i/>
          <w:color w:val="010202"/>
          <w:w w:val="115"/>
          <w:sz w:val="19"/>
        </w:rPr>
        <w:t>its</w:t>
      </w:r>
      <w:r>
        <w:rPr>
          <w:rFonts w:ascii="Palatino Linotype" w:hAnsi="Palatino Linotype"/>
          <w:b/>
          <w:i/>
          <w:color w:val="010202"/>
          <w:spacing w:val="-13"/>
          <w:w w:val="115"/>
          <w:sz w:val="19"/>
        </w:rPr>
        <w:t> </w:t>
      </w:r>
      <w:r>
        <w:rPr>
          <w:rFonts w:ascii="Palatino Linotype" w:hAnsi="Palatino Linotype"/>
          <w:b/>
          <w:i/>
          <w:color w:val="010202"/>
          <w:w w:val="115"/>
          <w:sz w:val="19"/>
        </w:rPr>
        <w:t>psychoid</w:t>
      </w:r>
      <w:r>
        <w:rPr>
          <w:rFonts w:ascii="Palatino Linotype" w:hAnsi="Palatino Linotype"/>
          <w:b/>
          <w:i/>
          <w:color w:val="010202"/>
          <w:spacing w:val="-14"/>
          <w:w w:val="115"/>
          <w:sz w:val="19"/>
        </w:rPr>
        <w:t> </w:t>
      </w:r>
      <w:r>
        <w:rPr>
          <w:rFonts w:ascii="Palatino Linotype" w:hAnsi="Palatino Linotype"/>
          <w:b/>
          <w:i/>
          <w:color w:val="010202"/>
          <w:w w:val="115"/>
          <w:sz w:val="19"/>
        </w:rPr>
        <w:t>island.</w:t>
      </w:r>
      <w:r>
        <w:rPr>
          <w:rFonts w:ascii="Palatino Linotype" w:hAnsi="Palatino Linotype"/>
          <w:b/>
          <w:i/>
          <w:color w:val="010202"/>
          <w:spacing w:val="-14"/>
          <w:w w:val="115"/>
          <w:sz w:val="19"/>
        </w:rPr>
        <w:t> </w:t>
      </w:r>
      <w:r>
        <w:rPr>
          <w:color w:val="010202"/>
          <w:w w:val="115"/>
          <w:sz w:val="19"/>
        </w:rPr>
        <w:t>One</w:t>
      </w:r>
      <w:r>
        <w:rPr>
          <w:color w:val="010202"/>
          <w:spacing w:val="-9"/>
          <w:w w:val="115"/>
          <w:sz w:val="19"/>
        </w:rPr>
        <w:t> </w:t>
      </w:r>
      <w:r>
        <w:rPr>
          <w:color w:val="010202"/>
          <w:w w:val="115"/>
          <w:sz w:val="19"/>
        </w:rPr>
        <w:t>understands</w:t>
      </w:r>
      <w:r>
        <w:rPr>
          <w:color w:val="010202"/>
          <w:spacing w:val="-7"/>
          <w:w w:val="115"/>
          <w:sz w:val="19"/>
        </w:rPr>
        <w:t> </w:t>
      </w:r>
      <w:r>
        <w:rPr>
          <w:color w:val="010202"/>
          <w:w w:val="115"/>
          <w:sz w:val="19"/>
        </w:rPr>
        <w:t>then</w:t>
      </w:r>
      <w:r>
        <w:rPr>
          <w:color w:val="010202"/>
          <w:spacing w:val="-8"/>
          <w:w w:val="115"/>
          <w:sz w:val="19"/>
        </w:rPr>
        <w:t> </w:t>
      </w:r>
      <w:r>
        <w:rPr>
          <w:color w:val="010202"/>
          <w:w w:val="115"/>
          <w:sz w:val="19"/>
        </w:rPr>
        <w:t>the</w:t>
      </w:r>
      <w:r>
        <w:rPr>
          <w:color w:val="010202"/>
          <w:spacing w:val="-8"/>
          <w:w w:val="115"/>
          <w:sz w:val="19"/>
        </w:rPr>
        <w:t> </w:t>
      </w:r>
      <w:r>
        <w:rPr>
          <w:color w:val="010202"/>
          <w:w w:val="115"/>
          <w:sz w:val="19"/>
        </w:rPr>
        <w:t>im- portance</w:t>
      </w:r>
      <w:r>
        <w:rPr>
          <w:color w:val="010202"/>
          <w:spacing w:val="-11"/>
          <w:w w:val="115"/>
          <w:sz w:val="19"/>
        </w:rPr>
        <w:t> </w:t>
      </w:r>
      <w:r>
        <w:rPr>
          <w:color w:val="010202"/>
          <w:w w:val="115"/>
          <w:sz w:val="19"/>
        </w:rPr>
        <w:t>that</w:t>
      </w:r>
      <w:r>
        <w:rPr>
          <w:color w:val="010202"/>
          <w:spacing w:val="-11"/>
          <w:w w:val="115"/>
          <w:sz w:val="19"/>
        </w:rPr>
        <w:t> </w:t>
      </w:r>
      <w:r>
        <w:rPr>
          <w:color w:val="010202"/>
          <w:w w:val="115"/>
          <w:sz w:val="19"/>
        </w:rPr>
        <w:t>would</w:t>
      </w:r>
      <w:r>
        <w:rPr>
          <w:color w:val="010202"/>
          <w:spacing w:val="-11"/>
          <w:w w:val="115"/>
          <w:sz w:val="19"/>
        </w:rPr>
        <w:t> </w:t>
      </w:r>
      <w:r>
        <w:rPr>
          <w:color w:val="010202"/>
          <w:w w:val="115"/>
          <w:sz w:val="19"/>
        </w:rPr>
        <w:t>have</w:t>
      </w:r>
      <w:r>
        <w:rPr>
          <w:color w:val="010202"/>
          <w:spacing w:val="-11"/>
          <w:w w:val="115"/>
          <w:sz w:val="19"/>
        </w:rPr>
        <w:t> </w:t>
      </w:r>
      <w:r>
        <w:rPr>
          <w:color w:val="010202"/>
          <w:w w:val="115"/>
          <w:sz w:val="19"/>
        </w:rPr>
        <w:t>for</w:t>
      </w:r>
      <w:r>
        <w:rPr>
          <w:color w:val="010202"/>
          <w:spacing w:val="-11"/>
          <w:w w:val="115"/>
          <w:sz w:val="19"/>
        </w:rPr>
        <w:t> </w:t>
      </w:r>
      <w:r>
        <w:rPr>
          <w:color w:val="010202"/>
          <w:w w:val="115"/>
          <w:sz w:val="19"/>
        </w:rPr>
        <w:t>a</w:t>
      </w:r>
      <w:r>
        <w:rPr>
          <w:color w:val="010202"/>
          <w:spacing w:val="-11"/>
          <w:w w:val="115"/>
          <w:sz w:val="19"/>
        </w:rPr>
        <w:t> </w:t>
      </w:r>
      <w:r>
        <w:rPr>
          <w:color w:val="010202"/>
          <w:w w:val="115"/>
          <w:sz w:val="19"/>
        </w:rPr>
        <w:t>Psychosocial</w:t>
      </w:r>
      <w:r>
        <w:rPr>
          <w:color w:val="010202"/>
          <w:spacing w:val="-11"/>
          <w:w w:val="115"/>
          <w:sz w:val="19"/>
        </w:rPr>
        <w:t> </w:t>
      </w:r>
      <w:r>
        <w:rPr>
          <w:color w:val="010202"/>
          <w:w w:val="115"/>
          <w:sz w:val="19"/>
        </w:rPr>
        <w:t>Strategy,</w:t>
      </w:r>
      <w:r>
        <w:rPr>
          <w:color w:val="010202"/>
          <w:spacing w:val="-11"/>
          <w:w w:val="115"/>
          <w:sz w:val="19"/>
        </w:rPr>
        <w:t> </w:t>
      </w:r>
      <w:r>
        <w:rPr>
          <w:color w:val="010202"/>
          <w:w w:val="115"/>
          <w:sz w:val="19"/>
        </w:rPr>
        <w:t>the</w:t>
      </w:r>
      <w:r>
        <w:rPr>
          <w:color w:val="010202"/>
          <w:spacing w:val="-11"/>
          <w:w w:val="115"/>
          <w:sz w:val="19"/>
        </w:rPr>
        <w:t> </w:t>
      </w:r>
      <w:r>
        <w:rPr>
          <w:color w:val="010202"/>
          <w:w w:val="115"/>
          <w:sz w:val="19"/>
        </w:rPr>
        <w:t>possibili- ty</w:t>
      </w:r>
      <w:r>
        <w:rPr>
          <w:color w:val="010202"/>
          <w:w w:val="115"/>
          <w:sz w:val="19"/>
        </w:rPr>
        <w:t> of</w:t>
      </w:r>
      <w:r>
        <w:rPr>
          <w:color w:val="010202"/>
          <w:w w:val="115"/>
          <w:sz w:val="19"/>
        </w:rPr>
        <w:t> knowing</w:t>
      </w:r>
      <w:r>
        <w:rPr>
          <w:color w:val="010202"/>
          <w:w w:val="115"/>
          <w:sz w:val="19"/>
        </w:rPr>
        <w:t> and</w:t>
      </w:r>
      <w:r>
        <w:rPr>
          <w:color w:val="010202"/>
          <w:w w:val="115"/>
          <w:sz w:val="19"/>
        </w:rPr>
        <w:t> distinguishing</w:t>
      </w:r>
      <w:r>
        <w:rPr>
          <w:color w:val="010202"/>
          <w:w w:val="115"/>
          <w:sz w:val="19"/>
        </w:rPr>
        <w:t> that</w:t>
      </w:r>
      <w:r>
        <w:rPr>
          <w:color w:val="010202"/>
          <w:w w:val="115"/>
          <w:sz w:val="19"/>
        </w:rPr>
        <w:t> the</w:t>
      </w:r>
      <w:r>
        <w:rPr>
          <w:color w:val="010202"/>
          <w:w w:val="115"/>
          <w:sz w:val="19"/>
        </w:rPr>
        <w:t> psychoregions,</w:t>
      </w:r>
      <w:r>
        <w:rPr>
          <w:color w:val="010202"/>
          <w:w w:val="115"/>
          <w:sz w:val="19"/>
        </w:rPr>
        <w:t> as</w:t>
      </w:r>
      <w:r>
        <w:rPr>
          <w:color w:val="010202"/>
          <w:w w:val="115"/>
          <w:sz w:val="19"/>
        </w:rPr>
        <w:t> </w:t>
      </w:r>
      <w:r>
        <w:rPr>
          <w:rFonts w:ascii="Palatino Linotype" w:hAnsi="Palatino Linotype"/>
          <w:b/>
          <w:i/>
          <w:color w:val="010202"/>
          <w:w w:val="115"/>
          <w:sz w:val="19"/>
        </w:rPr>
        <w:t>geo-</w:t>
      </w:r>
    </w:p>
    <w:p>
      <w:pPr>
        <w:pStyle w:val="BodyText"/>
        <w:spacing w:before="158"/>
        <w:ind w:left="5" w:right="20"/>
        <w:jc w:val="center"/>
      </w:pPr>
      <w:r>
        <w:rPr>
          <w:color w:val="010202"/>
          <w:spacing w:val="-4"/>
        </w:rPr>
        <w:t>1004</w:t>
      </w:r>
    </w:p>
    <w:p>
      <w:pPr>
        <w:pStyle w:val="BodyText"/>
        <w:spacing w:after="0"/>
        <w:jc w:val="center"/>
        <w:sectPr>
          <w:pgSz w:w="8640" w:h="12960"/>
          <w:pgMar w:top="1180" w:bottom="280" w:left="1080" w:right="1080"/>
        </w:sectPr>
      </w:pPr>
    </w:p>
    <w:p>
      <w:pPr>
        <w:pStyle w:val="BodyText"/>
        <w:spacing w:line="235" w:lineRule="auto" w:before="77"/>
        <w:ind w:right="15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83040">
                <wp:simplePos x="0" y="0"/>
                <wp:positionH relativeFrom="page">
                  <wp:posOffset>0</wp:posOffset>
                </wp:positionH>
                <wp:positionV relativeFrom="page">
                  <wp:posOffset>195935</wp:posOffset>
                </wp:positionV>
                <wp:extent cx="5486400" cy="783780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5486400" cy="78378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 h="7837805">
                              <a:moveTo>
                                <a:pt x="5486400" y="0"/>
                              </a:moveTo>
                              <a:lnTo>
                                <a:pt x="0" y="0"/>
                              </a:lnTo>
                              <a:lnTo>
                                <a:pt x="0" y="7837728"/>
                              </a:lnTo>
                              <a:lnTo>
                                <a:pt x="5486400" y="7837728"/>
                              </a:lnTo>
                              <a:lnTo>
                                <a:pt x="5486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F4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15.428pt;width:432pt;height:617.144pt;mso-position-horizontal-relative:page;mso-position-vertical-relative:page;z-index:-15933440" id="docshape15" filled="true" fillcolor="#faf4e8" stroked="false">
                <v:fill type="solid"/>
                <w10:wrap type="none"/>
              </v:rect>
            </w:pict>
          </mc:Fallback>
        </mc:AlternateContent>
      </w:r>
      <w:r>
        <w:rPr>
          <w:rFonts w:ascii="Palatino Linotype" w:hAnsi="Palatino Linotype"/>
          <w:b/>
          <w:i/>
          <w:color w:val="010202"/>
          <w:w w:val="110"/>
        </w:rPr>
        <w:t>graphical projections </w:t>
      </w:r>
      <w:r>
        <w:rPr>
          <w:color w:val="010202"/>
          <w:w w:val="110"/>
        </w:rPr>
        <w:t>of psychoid Archetypes, </w:t>
      </w:r>
      <w:r>
        <w:rPr>
          <w:rFonts w:ascii="Palatino Linotype" w:hAnsi="Palatino Linotype"/>
          <w:b/>
          <w:i/>
          <w:color w:val="010202"/>
          <w:w w:val="110"/>
        </w:rPr>
        <w:t>are graphically rep- </w:t>
      </w:r>
      <w:r>
        <w:rPr>
          <w:rFonts w:ascii="Palatino Linotype" w:hAnsi="Palatino Linotype"/>
          <w:b/>
          <w:i/>
          <w:color w:val="010202"/>
          <w:w w:val="115"/>
        </w:rPr>
        <w:t>resentable. </w:t>
      </w:r>
      <w:r>
        <w:rPr>
          <w:color w:val="010202"/>
          <w:w w:val="115"/>
        </w:rPr>
        <w:t>Duly</w:t>
      </w:r>
      <w:r>
        <w:rPr>
          <w:color w:val="010202"/>
          <w:w w:val="115"/>
        </w:rPr>
        <w:t> trained</w:t>
      </w:r>
      <w:r>
        <w:rPr>
          <w:color w:val="010202"/>
          <w:w w:val="115"/>
        </w:rPr>
        <w:t> sensitive</w:t>
      </w:r>
      <w:r>
        <w:rPr>
          <w:color w:val="010202"/>
          <w:w w:val="115"/>
        </w:rPr>
        <w:t> persons,</w:t>
      </w:r>
      <w:r>
        <w:rPr>
          <w:color w:val="010202"/>
          <w:w w:val="115"/>
        </w:rPr>
        <w:t> initiated</w:t>
      </w:r>
      <w:r>
        <w:rPr>
          <w:color w:val="010202"/>
          <w:w w:val="115"/>
        </w:rPr>
        <w:t> in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Hyper- borean</w:t>
      </w:r>
      <w:r>
        <w:rPr>
          <w:color w:val="010202"/>
          <w:w w:val="115"/>
        </w:rPr>
        <w:t> Wisdom,</w:t>
      </w:r>
      <w:r>
        <w:rPr>
          <w:color w:val="010202"/>
          <w:w w:val="115"/>
        </w:rPr>
        <w:t> can</w:t>
      </w:r>
      <w:r>
        <w:rPr>
          <w:color w:val="010202"/>
          <w:w w:val="115"/>
        </w:rPr>
        <w:t> draw</w:t>
      </w:r>
      <w:r>
        <w:rPr>
          <w:color w:val="010202"/>
          <w:w w:val="115"/>
        </w:rPr>
        <w:t> on</w:t>
      </w:r>
      <w:r>
        <w:rPr>
          <w:color w:val="010202"/>
          <w:w w:val="115"/>
        </w:rPr>
        <w:t> a</w:t>
      </w:r>
      <w:r>
        <w:rPr>
          <w:color w:val="010202"/>
          <w:w w:val="115"/>
        </w:rPr>
        <w:t> map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outline</w:t>
      </w:r>
      <w:r>
        <w:rPr>
          <w:rFonts w:ascii="Palatino Linotype" w:hAnsi="Palatino Linotype"/>
          <w:b/>
          <w:i/>
          <w:color w:val="010202"/>
          <w:w w:val="115"/>
        </w:rPr>
        <w:t> </w:t>
      </w:r>
      <w:r>
        <w:rPr>
          <w:color w:val="010202"/>
          <w:w w:val="115"/>
        </w:rPr>
        <w:t>of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psychore- gions</w:t>
      </w:r>
      <w:r>
        <w:rPr>
          <w:color w:val="010202"/>
          <w:w w:val="115"/>
        </w:rPr>
        <w:t> or</w:t>
      </w:r>
      <w:r>
        <w:rPr>
          <w:color w:val="010202"/>
          <w:w w:val="115"/>
        </w:rPr>
        <w:t> represent,</w:t>
      </w:r>
      <w:r>
        <w:rPr>
          <w:color w:val="010202"/>
          <w:w w:val="115"/>
        </w:rPr>
        <w:t> in</w:t>
      </w:r>
      <w:r>
        <w:rPr>
          <w:color w:val="010202"/>
          <w:w w:val="115"/>
        </w:rPr>
        <w:t> a</w:t>
      </w:r>
      <w:r>
        <w:rPr>
          <w:color w:val="010202"/>
          <w:w w:val="115"/>
        </w:rPr>
        <w:t> “maque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e,”</w:t>
      </w:r>
      <w:r>
        <w:rPr>
          <w:color w:val="010202"/>
          <w:w w:val="115"/>
        </w:rPr>
        <w:t> their</w:t>
      </w:r>
      <w:r>
        <w:rPr>
          <w:color w:val="010202"/>
          <w:w w:val="115"/>
        </w:rPr>
        <w:t> embossed</w:t>
      </w:r>
      <w:r>
        <w:rPr>
          <w:color w:val="010202"/>
          <w:w w:val="115"/>
        </w:rPr>
        <w:t> surface.</w:t>
      </w:r>
      <w:r>
        <w:rPr>
          <w:color w:val="010202"/>
          <w:w w:val="115"/>
        </w:rPr>
        <w:t> In</w:t>
      </w:r>
      <w:r>
        <w:rPr>
          <w:color w:val="010202"/>
          <w:w w:val="115"/>
        </w:rPr>
        <w:t> the </w:t>
      </w:r>
      <w:r>
        <w:rPr>
          <w:color w:val="010202"/>
          <w:spacing w:val="-1"/>
          <w:position w:val="-3"/>
        </w:rPr>
        <w:drawing>
          <wp:inline distT="0" distB="0" distL="0" distR="0">
            <wp:extent cx="110591" cy="119075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591" cy="1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10202"/>
          <w:spacing w:val="-1"/>
          <w:position w:val="-3"/>
        </w:rPr>
      </w:r>
      <w:r>
        <w:rPr>
          <w:color w:val="010202"/>
          <w:w w:val="115"/>
        </w:rPr>
        <w:t>,</w:t>
      </w:r>
      <w:r>
        <w:rPr>
          <w:color w:val="010202"/>
          <w:w w:val="115"/>
        </w:rPr>
        <w:t> e.g.,</w:t>
      </w:r>
      <w:r>
        <w:rPr>
          <w:color w:val="010202"/>
          <w:w w:val="115"/>
        </w:rPr>
        <w:t> there</w:t>
      </w:r>
      <w:r>
        <w:rPr>
          <w:color w:val="010202"/>
          <w:w w:val="115"/>
        </w:rPr>
        <w:t> was</w:t>
      </w:r>
      <w:r>
        <w:rPr>
          <w:color w:val="010202"/>
          <w:w w:val="115"/>
        </w:rPr>
        <w:t> even</w:t>
      </w:r>
      <w:r>
        <w:rPr>
          <w:color w:val="010202"/>
          <w:w w:val="115"/>
        </w:rPr>
        <w:t> a</w:t>
      </w:r>
      <w:r>
        <w:rPr>
          <w:color w:val="010202"/>
          <w:w w:val="115"/>
        </w:rPr>
        <w:t> corps</w:t>
      </w:r>
      <w:r>
        <w:rPr>
          <w:color w:val="010202"/>
          <w:w w:val="115"/>
        </w:rPr>
        <w:t> of</w:t>
      </w:r>
      <w:r>
        <w:rPr>
          <w:color w:val="010202"/>
          <w:w w:val="115"/>
        </w:rPr>
        <w:t> oﬃcers</w:t>
      </w:r>
      <w:r>
        <w:rPr>
          <w:color w:val="010202"/>
          <w:w w:val="115"/>
        </w:rPr>
        <w:t> trained</w:t>
      </w:r>
      <w:r>
        <w:rPr>
          <w:color w:val="010202"/>
          <w:w w:val="115"/>
        </w:rPr>
        <w:t> in</w:t>
      </w:r>
      <w:r>
        <w:rPr>
          <w:color w:val="010202"/>
          <w:w w:val="115"/>
        </w:rPr>
        <w:t> order</w:t>
      </w:r>
      <w:r>
        <w:rPr>
          <w:color w:val="010202"/>
          <w:w w:val="115"/>
        </w:rPr>
        <w:t> to</w:t>
      </w:r>
      <w:r>
        <w:rPr>
          <w:color w:val="010202"/>
          <w:w w:val="115"/>
        </w:rPr>
        <w:t> trace the polygonal outline of any psychoregion in Europe.</w:t>
      </w:r>
    </w:p>
    <w:p>
      <w:pPr>
        <w:pStyle w:val="BodyText"/>
        <w:spacing w:before="15"/>
        <w:ind w:left="0"/>
        <w:jc w:val="left"/>
      </w:pPr>
    </w:p>
    <w:p>
      <w:pPr>
        <w:pStyle w:val="ListParagraph"/>
        <w:numPr>
          <w:ilvl w:val="0"/>
          <w:numId w:val="1"/>
        </w:numPr>
        <w:tabs>
          <w:tab w:pos="399" w:val="left" w:leader="none"/>
        </w:tabs>
        <w:spacing w:line="240" w:lineRule="auto" w:before="0" w:after="0"/>
        <w:ind w:left="399" w:right="0" w:hanging="245"/>
        <w:jc w:val="left"/>
        <w:rPr>
          <w:sz w:val="19"/>
        </w:rPr>
      </w:pPr>
      <w:r>
        <w:rPr>
          <w:color w:val="010202"/>
          <w:w w:val="110"/>
          <w:sz w:val="19"/>
        </w:rPr>
        <w:t>“Psychoid</w:t>
      </w:r>
      <w:r>
        <w:rPr>
          <w:color w:val="010202"/>
          <w:spacing w:val="2"/>
          <w:w w:val="110"/>
          <w:sz w:val="19"/>
        </w:rPr>
        <w:t> </w:t>
      </w:r>
      <w:r>
        <w:rPr>
          <w:color w:val="010202"/>
          <w:w w:val="110"/>
          <w:sz w:val="19"/>
        </w:rPr>
        <w:t>Island”</w:t>
      </w:r>
      <w:r>
        <w:rPr>
          <w:color w:val="010202"/>
          <w:spacing w:val="2"/>
          <w:w w:val="110"/>
          <w:sz w:val="19"/>
        </w:rPr>
        <w:t> </w:t>
      </w:r>
      <w:r>
        <w:rPr>
          <w:color w:val="010202"/>
          <w:spacing w:val="-2"/>
          <w:w w:val="110"/>
          <w:sz w:val="19"/>
        </w:rPr>
        <w:t>Concept</w:t>
      </w:r>
    </w:p>
    <w:p>
      <w:pPr>
        <w:pStyle w:val="BodyText"/>
        <w:spacing w:before="21"/>
        <w:ind w:left="0"/>
        <w:jc w:val="left"/>
      </w:pPr>
    </w:p>
    <w:p>
      <w:pPr>
        <w:pStyle w:val="BodyText"/>
        <w:spacing w:line="252" w:lineRule="auto"/>
        <w:ind w:right="152" w:firstLine="246"/>
      </w:pPr>
      <w:r>
        <w:rPr>
          <w:color w:val="010202"/>
          <w:w w:val="115"/>
        </w:rPr>
        <w:t>Let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us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resume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distinction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between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a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“natural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psychoregion” and a “social psychoregion.”</w:t>
      </w:r>
    </w:p>
    <w:p>
      <w:pPr>
        <w:pStyle w:val="BodyText"/>
        <w:spacing w:line="252" w:lineRule="auto"/>
        <w:ind w:right="150" w:firstLine="246"/>
      </w:pPr>
      <w:r>
        <w:rPr>
          <w:color w:val="010202"/>
          <w:w w:val="115"/>
        </w:rPr>
        <w:t>A</w:t>
      </w:r>
      <w:r>
        <w:rPr>
          <w:color w:val="010202"/>
          <w:w w:val="115"/>
        </w:rPr>
        <w:t> natural</w:t>
      </w:r>
      <w:r>
        <w:rPr>
          <w:color w:val="010202"/>
          <w:w w:val="115"/>
        </w:rPr>
        <w:t> psychoregion</w:t>
      </w:r>
      <w:r>
        <w:rPr>
          <w:color w:val="010202"/>
          <w:w w:val="115"/>
        </w:rPr>
        <w:t> is</w:t>
      </w:r>
      <w:r>
        <w:rPr>
          <w:color w:val="010202"/>
          <w:w w:val="115"/>
        </w:rPr>
        <w:t> a</w:t>
      </w:r>
      <w:r>
        <w:rPr>
          <w:color w:val="010202"/>
          <w:w w:val="115"/>
        </w:rPr>
        <w:t> place</w:t>
      </w:r>
      <w:r>
        <w:rPr>
          <w:color w:val="010202"/>
          <w:w w:val="115"/>
        </w:rPr>
        <w:t> made</w:t>
      </w:r>
      <w:r>
        <w:rPr>
          <w:color w:val="010202"/>
          <w:w w:val="115"/>
        </w:rPr>
        <w:t> by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Demiurge’s</w:t>
      </w:r>
      <w:r>
        <w:rPr>
          <w:color w:val="010202"/>
          <w:w w:val="115"/>
        </w:rPr>
        <w:t> own hand,</w:t>
      </w:r>
      <w:r>
        <w:rPr>
          <w:color w:val="010202"/>
          <w:w w:val="115"/>
        </w:rPr>
        <w:t> i.e.,</w:t>
      </w:r>
      <w:r>
        <w:rPr>
          <w:color w:val="010202"/>
          <w:w w:val="115"/>
        </w:rPr>
        <w:t> where</w:t>
      </w:r>
      <w:r>
        <w:rPr>
          <w:color w:val="010202"/>
          <w:w w:val="115"/>
        </w:rPr>
        <w:t> a</w:t>
      </w:r>
      <w:r>
        <w:rPr>
          <w:color w:val="010202"/>
          <w:w w:val="115"/>
        </w:rPr>
        <w:t> “psychoid</w:t>
      </w:r>
      <w:r>
        <w:rPr>
          <w:color w:val="010202"/>
          <w:w w:val="115"/>
        </w:rPr>
        <w:t> island”</w:t>
      </w:r>
      <w:r>
        <w:rPr>
          <w:color w:val="010202"/>
          <w:w w:val="115"/>
        </w:rPr>
        <w:t> Archetype</w:t>
      </w:r>
      <w:r>
        <w:rPr>
          <w:color w:val="010202"/>
          <w:w w:val="115"/>
        </w:rPr>
        <w:t> evolves,</w:t>
      </w:r>
      <w:r>
        <w:rPr>
          <w:color w:val="010202"/>
          <w:w w:val="115"/>
        </w:rPr>
        <w:t> like,</w:t>
      </w:r>
      <w:r>
        <w:rPr>
          <w:color w:val="010202"/>
          <w:w w:val="115"/>
        </w:rPr>
        <w:t> e.g.,</w:t>
      </w:r>
      <w:r>
        <w:rPr>
          <w:color w:val="010202"/>
          <w:w w:val="115"/>
        </w:rPr>
        <w:t> a landscape,</w:t>
      </w:r>
      <w:r>
        <w:rPr>
          <w:color w:val="010202"/>
          <w:w w:val="115"/>
        </w:rPr>
        <w:t> gro o,</w:t>
      </w:r>
      <w:r>
        <w:rPr>
          <w:color w:val="010202"/>
          <w:w w:val="115"/>
        </w:rPr>
        <w:t> chasm,</w:t>
      </w:r>
      <w:r>
        <w:rPr>
          <w:color w:val="010202"/>
          <w:w w:val="115"/>
        </w:rPr>
        <w:t> river,</w:t>
      </w:r>
      <w:r>
        <w:rPr>
          <w:color w:val="010202"/>
          <w:w w:val="115"/>
        </w:rPr>
        <w:t> mountain,</w:t>
      </w:r>
      <w:r>
        <w:rPr>
          <w:color w:val="010202"/>
          <w:w w:val="115"/>
        </w:rPr>
        <w:t> etc.,</w:t>
      </w:r>
      <w:r>
        <w:rPr>
          <w:color w:val="010202"/>
          <w:w w:val="115"/>
        </w:rPr>
        <w:t> all</w:t>
      </w:r>
      <w:r>
        <w:rPr>
          <w:color w:val="010202"/>
          <w:w w:val="115"/>
        </w:rPr>
        <w:t> sites</w:t>
      </w:r>
      <w:r>
        <w:rPr>
          <w:color w:val="010202"/>
          <w:w w:val="115"/>
        </w:rPr>
        <w:t> in</w:t>
      </w:r>
      <w:r>
        <w:rPr>
          <w:color w:val="010202"/>
          <w:w w:val="115"/>
        </w:rPr>
        <w:t> which</w:t>
      </w:r>
      <w:r>
        <w:rPr>
          <w:color w:val="010202"/>
          <w:w w:val="115"/>
        </w:rPr>
        <w:t> a particular microclimate can be perceived.</w:t>
      </w:r>
    </w:p>
    <w:p>
      <w:pPr>
        <w:pStyle w:val="BodyText"/>
        <w:spacing w:line="252" w:lineRule="auto"/>
        <w:ind w:right="151" w:firstLine="246"/>
      </w:pPr>
      <w:r>
        <w:rPr>
          <w:color w:val="010202"/>
          <w:w w:val="115"/>
        </w:rPr>
        <w:t>A</w:t>
      </w:r>
      <w:r>
        <w:rPr>
          <w:color w:val="010202"/>
          <w:w w:val="115"/>
        </w:rPr>
        <w:t> social</w:t>
      </w:r>
      <w:r>
        <w:rPr>
          <w:color w:val="010202"/>
          <w:w w:val="115"/>
        </w:rPr>
        <w:t> psychoregion</w:t>
      </w:r>
      <w:r>
        <w:rPr>
          <w:color w:val="010202"/>
          <w:w w:val="115"/>
        </w:rPr>
        <w:t> is,</w:t>
      </w:r>
      <w:r>
        <w:rPr>
          <w:color w:val="010202"/>
          <w:w w:val="115"/>
        </w:rPr>
        <w:t> on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other</w:t>
      </w:r>
      <w:r>
        <w:rPr>
          <w:color w:val="010202"/>
          <w:w w:val="115"/>
        </w:rPr>
        <w:t> hand,</w:t>
      </w:r>
      <w:r>
        <w:rPr>
          <w:color w:val="010202"/>
          <w:w w:val="115"/>
        </w:rPr>
        <w:t> a</w:t>
      </w:r>
      <w:r>
        <w:rPr>
          <w:color w:val="010202"/>
          <w:w w:val="115"/>
        </w:rPr>
        <w:t> place</w:t>
      </w:r>
      <w:r>
        <w:rPr>
          <w:color w:val="010202"/>
          <w:w w:val="115"/>
        </w:rPr>
        <w:t> chosen</w:t>
      </w:r>
      <w:r>
        <w:rPr>
          <w:color w:val="010202"/>
          <w:w w:val="115"/>
        </w:rPr>
        <w:t> by man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to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establish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his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habitat,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build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se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lements,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temples,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gardens,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or palaces,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to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which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he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has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modiﬁed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its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“natural”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character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in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order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to adapt it to communal aims.</w:t>
      </w:r>
    </w:p>
    <w:p>
      <w:pPr>
        <w:pStyle w:val="BodyText"/>
        <w:spacing w:line="242" w:lineRule="auto"/>
        <w:ind w:right="151" w:firstLine="246"/>
      </w:pPr>
      <w:r>
        <w:rPr>
          <w:color w:val="010202"/>
          <w:w w:val="115"/>
        </w:rPr>
        <w:t>It</w:t>
      </w:r>
      <w:r>
        <w:rPr>
          <w:color w:val="010202"/>
          <w:w w:val="115"/>
        </w:rPr>
        <w:t> is</w:t>
      </w:r>
      <w:r>
        <w:rPr>
          <w:color w:val="010202"/>
          <w:w w:val="115"/>
        </w:rPr>
        <w:t> evident</w:t>
      </w:r>
      <w:r>
        <w:rPr>
          <w:color w:val="010202"/>
          <w:w w:val="115"/>
        </w:rPr>
        <w:t> that</w:t>
      </w:r>
      <w:r>
        <w:rPr>
          <w:color w:val="010202"/>
          <w:w w:val="115"/>
        </w:rPr>
        <w:t> every</w:t>
      </w:r>
      <w:r>
        <w:rPr>
          <w:color w:val="010202"/>
          <w:w w:val="115"/>
        </w:rPr>
        <w:t> site</w:t>
      </w:r>
      <w:r>
        <w:rPr>
          <w:color w:val="010202"/>
          <w:w w:val="115"/>
        </w:rPr>
        <w:t> of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second</w:t>
      </w:r>
      <w:r>
        <w:rPr>
          <w:color w:val="010202"/>
          <w:w w:val="115"/>
        </w:rPr>
        <w:t> case</w:t>
      </w:r>
      <w:r>
        <w:rPr>
          <w:color w:val="010202"/>
          <w:w w:val="115"/>
        </w:rPr>
        <w:t> has</w:t>
      </w:r>
      <w:r>
        <w:rPr>
          <w:color w:val="010202"/>
          <w:w w:val="115"/>
        </w:rPr>
        <w:t> been,</w:t>
      </w:r>
      <w:r>
        <w:rPr>
          <w:color w:val="010202"/>
          <w:w w:val="115"/>
        </w:rPr>
        <w:t> before the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intervention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of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man,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a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place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of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ﬁrst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case.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It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is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worth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asking: Can</w:t>
      </w:r>
      <w:r>
        <w:rPr>
          <w:color w:val="010202"/>
          <w:spacing w:val="-2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any</w:t>
      </w:r>
      <w:r>
        <w:rPr>
          <w:rFonts w:ascii="Palatino Linotype" w:hAnsi="Palatino Linotype"/>
          <w:b/>
          <w:i/>
          <w:color w:val="010202"/>
          <w:spacing w:val="-11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place</w:t>
      </w:r>
      <w:r>
        <w:rPr>
          <w:rFonts w:ascii="Palatino Linotype" w:hAnsi="Palatino Linotype"/>
          <w:b/>
          <w:i/>
          <w:color w:val="010202"/>
          <w:spacing w:val="-9"/>
          <w:w w:val="115"/>
        </w:rPr>
        <w:t> </w:t>
      </w:r>
      <w:r>
        <w:rPr>
          <w:color w:val="010202"/>
          <w:w w:val="115"/>
        </w:rPr>
        <w:t>be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used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to,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through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its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formal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modiﬁcation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or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alter- ation,</w:t>
      </w:r>
      <w:r>
        <w:rPr>
          <w:color w:val="010202"/>
          <w:w w:val="115"/>
        </w:rPr>
        <w:t> provide</w:t>
      </w:r>
      <w:r>
        <w:rPr>
          <w:color w:val="010202"/>
          <w:w w:val="115"/>
        </w:rPr>
        <w:t> a</w:t>
      </w:r>
      <w:r>
        <w:rPr>
          <w:color w:val="010202"/>
          <w:w w:val="115"/>
        </w:rPr>
        <w:t> microclimate</w:t>
      </w:r>
      <w:r>
        <w:rPr>
          <w:color w:val="010202"/>
          <w:w w:val="115"/>
        </w:rPr>
        <w:t> suitable</w:t>
      </w:r>
      <w:r>
        <w:rPr>
          <w:color w:val="010202"/>
          <w:w w:val="115"/>
        </w:rPr>
        <w:t> for</w:t>
      </w:r>
      <w:r>
        <w:rPr>
          <w:color w:val="010202"/>
          <w:w w:val="115"/>
        </w:rPr>
        <w:t> human</w:t>
      </w:r>
      <w:r>
        <w:rPr>
          <w:color w:val="010202"/>
          <w:w w:val="115"/>
        </w:rPr>
        <w:t> needs?</w:t>
      </w:r>
      <w:r>
        <w:rPr>
          <w:color w:val="010202"/>
          <w:w w:val="115"/>
        </w:rPr>
        <w:t> No,</w:t>
      </w:r>
      <w:r>
        <w:rPr>
          <w:color w:val="010202"/>
          <w:w w:val="115"/>
        </w:rPr>
        <w:t> it</w:t>
      </w:r>
      <w:r>
        <w:rPr>
          <w:color w:val="010202"/>
          <w:w w:val="115"/>
        </w:rPr>
        <w:t> is necessary</w:t>
      </w:r>
      <w:r>
        <w:rPr>
          <w:color w:val="010202"/>
          <w:w w:val="115"/>
        </w:rPr>
        <w:t> to</w:t>
      </w:r>
      <w:r>
        <w:rPr>
          <w:color w:val="010202"/>
          <w:w w:val="115"/>
        </w:rPr>
        <w:t> choose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site</w:t>
      </w:r>
      <w:r>
        <w:rPr>
          <w:color w:val="010202"/>
          <w:w w:val="115"/>
        </w:rPr>
        <w:t> carefully.</w:t>
      </w:r>
      <w:r>
        <w:rPr>
          <w:color w:val="010202"/>
          <w:w w:val="115"/>
        </w:rPr>
        <w:t> As</w:t>
      </w:r>
      <w:r>
        <w:rPr>
          <w:color w:val="010202"/>
          <w:w w:val="115"/>
        </w:rPr>
        <w:t> we</w:t>
      </w:r>
      <w:r>
        <w:rPr>
          <w:color w:val="010202"/>
          <w:w w:val="115"/>
        </w:rPr>
        <w:t> saw</w:t>
      </w:r>
      <w:r>
        <w:rPr>
          <w:color w:val="010202"/>
          <w:w w:val="115"/>
        </w:rPr>
        <w:t> in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story</w:t>
      </w:r>
      <w:r>
        <w:rPr>
          <w:color w:val="010202"/>
          <w:w w:val="115"/>
        </w:rPr>
        <w:t> of Nimrod,</w:t>
      </w:r>
      <w:r>
        <w:rPr>
          <w:color w:val="010202"/>
          <w:spacing w:val="-5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5"/>
          <w:w w:val="115"/>
        </w:rPr>
        <w:t> </w:t>
      </w:r>
      <w:r>
        <w:rPr>
          <w:color w:val="010202"/>
          <w:w w:val="115"/>
        </w:rPr>
        <w:t>Defeated,</w:t>
      </w:r>
      <w:r>
        <w:rPr>
          <w:color w:val="010202"/>
          <w:spacing w:val="-5"/>
          <w:w w:val="115"/>
        </w:rPr>
        <w:t> </w:t>
      </w:r>
      <w:r>
        <w:rPr>
          <w:color w:val="010202"/>
          <w:w w:val="115"/>
        </w:rPr>
        <w:t>it</w:t>
      </w:r>
      <w:r>
        <w:rPr>
          <w:color w:val="010202"/>
          <w:spacing w:val="-5"/>
          <w:w w:val="115"/>
        </w:rPr>
        <w:t> </w:t>
      </w:r>
      <w:r>
        <w:rPr>
          <w:color w:val="010202"/>
          <w:w w:val="115"/>
        </w:rPr>
        <w:t>can</w:t>
      </w:r>
      <w:r>
        <w:rPr>
          <w:color w:val="010202"/>
          <w:spacing w:val="-5"/>
          <w:w w:val="115"/>
        </w:rPr>
        <w:t> </w:t>
      </w:r>
      <w:r>
        <w:rPr>
          <w:color w:val="010202"/>
          <w:w w:val="115"/>
        </w:rPr>
        <w:t>sometimes</w:t>
      </w:r>
      <w:r>
        <w:rPr>
          <w:color w:val="010202"/>
          <w:spacing w:val="-5"/>
          <w:w w:val="115"/>
        </w:rPr>
        <w:t> </w:t>
      </w:r>
      <w:r>
        <w:rPr>
          <w:color w:val="010202"/>
          <w:w w:val="115"/>
        </w:rPr>
        <w:t>take</w:t>
      </w:r>
      <w:r>
        <w:rPr>
          <w:color w:val="010202"/>
          <w:spacing w:val="-5"/>
          <w:w w:val="115"/>
        </w:rPr>
        <w:t> </w:t>
      </w:r>
      <w:r>
        <w:rPr>
          <w:color w:val="010202"/>
          <w:w w:val="115"/>
        </w:rPr>
        <w:t>years</w:t>
      </w:r>
      <w:r>
        <w:rPr>
          <w:color w:val="010202"/>
          <w:spacing w:val="-5"/>
          <w:w w:val="115"/>
        </w:rPr>
        <w:t> </w:t>
      </w:r>
      <w:r>
        <w:rPr>
          <w:color w:val="010202"/>
          <w:w w:val="115"/>
        </w:rPr>
        <w:t>to</w:t>
      </w:r>
      <w:r>
        <w:rPr>
          <w:color w:val="010202"/>
          <w:spacing w:val="-5"/>
          <w:w w:val="115"/>
        </w:rPr>
        <w:t> </w:t>
      </w:r>
      <w:r>
        <w:rPr>
          <w:color w:val="010202"/>
          <w:w w:val="115"/>
        </w:rPr>
        <w:t>locate</w:t>
      </w:r>
      <w:r>
        <w:rPr>
          <w:color w:val="010202"/>
          <w:spacing w:val="-5"/>
          <w:w w:val="115"/>
        </w:rPr>
        <w:t> </w:t>
      </w:r>
      <w:r>
        <w:rPr>
          <w:color w:val="010202"/>
          <w:w w:val="115"/>
        </w:rPr>
        <w:t>a</w:t>
      </w:r>
      <w:r>
        <w:rPr>
          <w:color w:val="010202"/>
          <w:spacing w:val="-5"/>
          <w:w w:val="115"/>
        </w:rPr>
        <w:t> </w:t>
      </w:r>
      <w:r>
        <w:rPr>
          <w:color w:val="010202"/>
          <w:w w:val="115"/>
        </w:rPr>
        <w:t>suit- able site, and that is if one has at his disposal the people qualiﬁed in</w:t>
      </w:r>
      <w:r>
        <w:rPr>
          <w:color w:val="010202"/>
          <w:spacing w:val="-13"/>
          <w:w w:val="115"/>
        </w:rPr>
        <w:t> </w:t>
      </w:r>
      <w:r>
        <w:rPr>
          <w:color w:val="010202"/>
          <w:w w:val="115"/>
        </w:rPr>
        <w:t>order</w:t>
      </w:r>
      <w:r>
        <w:rPr>
          <w:color w:val="010202"/>
          <w:spacing w:val="-12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to</w:t>
      </w:r>
      <w:r>
        <w:rPr>
          <w:rFonts w:ascii="Palatino Linotype" w:hAnsi="Palatino Linotype"/>
          <w:b/>
          <w:i/>
          <w:color w:val="010202"/>
          <w:spacing w:val="-13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read,</w:t>
      </w:r>
      <w:r>
        <w:rPr>
          <w:rFonts w:ascii="Palatino Linotype" w:hAnsi="Palatino Linotype"/>
          <w:b/>
          <w:i/>
          <w:color w:val="010202"/>
          <w:spacing w:val="-14"/>
          <w:w w:val="115"/>
        </w:rPr>
        <w:t> </w:t>
      </w:r>
      <w:r>
        <w:rPr>
          <w:color w:val="010202"/>
          <w:w w:val="115"/>
        </w:rPr>
        <w:t>in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nature,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descriptions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of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psychoid</w:t>
      </w:r>
      <w:r>
        <w:rPr>
          <w:color w:val="010202"/>
          <w:spacing w:val="-11"/>
          <w:w w:val="115"/>
        </w:rPr>
        <w:t> </w:t>
      </w:r>
      <w:r>
        <w:rPr>
          <w:color w:val="010202"/>
          <w:w w:val="115"/>
        </w:rPr>
        <w:t>islands.</w:t>
      </w:r>
    </w:p>
    <w:p>
      <w:pPr>
        <w:pStyle w:val="BodyText"/>
        <w:spacing w:line="242" w:lineRule="auto"/>
        <w:ind w:right="151" w:firstLine="246"/>
      </w:pPr>
      <w:r>
        <w:rPr>
          <w:color w:val="010202"/>
          <w:w w:val="120"/>
        </w:rPr>
        <w:t>And</w:t>
      </w:r>
      <w:r>
        <w:rPr>
          <w:color w:val="010202"/>
          <w:spacing w:val="-13"/>
          <w:w w:val="120"/>
        </w:rPr>
        <w:t> </w:t>
      </w:r>
      <w:r>
        <w:rPr>
          <w:color w:val="010202"/>
          <w:w w:val="120"/>
        </w:rPr>
        <w:t>yet,</w:t>
      </w:r>
      <w:r>
        <w:rPr>
          <w:color w:val="010202"/>
          <w:spacing w:val="-13"/>
          <w:w w:val="120"/>
        </w:rPr>
        <w:t> </w:t>
      </w:r>
      <w:r>
        <w:rPr>
          <w:color w:val="010202"/>
          <w:w w:val="120"/>
        </w:rPr>
        <w:t>in</w:t>
      </w:r>
      <w:r>
        <w:rPr>
          <w:color w:val="010202"/>
          <w:spacing w:val="-12"/>
          <w:w w:val="120"/>
        </w:rPr>
        <w:t> </w:t>
      </w:r>
      <w:r>
        <w:rPr>
          <w:color w:val="010202"/>
          <w:w w:val="120"/>
        </w:rPr>
        <w:t>spite</w:t>
      </w:r>
      <w:r>
        <w:rPr>
          <w:color w:val="010202"/>
          <w:spacing w:val="-13"/>
          <w:w w:val="120"/>
        </w:rPr>
        <w:t> </w:t>
      </w:r>
      <w:r>
        <w:rPr>
          <w:color w:val="010202"/>
          <w:w w:val="120"/>
        </w:rPr>
        <w:t>of</w:t>
      </w:r>
      <w:r>
        <w:rPr>
          <w:color w:val="010202"/>
          <w:spacing w:val="-12"/>
          <w:w w:val="120"/>
        </w:rPr>
        <w:t> </w:t>
      </w:r>
      <w:r>
        <w:rPr>
          <w:color w:val="010202"/>
          <w:w w:val="120"/>
        </w:rPr>
        <w:t>such</w:t>
      </w:r>
      <w:r>
        <w:rPr>
          <w:color w:val="010202"/>
          <w:spacing w:val="-13"/>
          <w:w w:val="120"/>
        </w:rPr>
        <w:t> </w:t>
      </w:r>
      <w:r>
        <w:rPr>
          <w:color w:val="010202"/>
          <w:w w:val="120"/>
        </w:rPr>
        <w:t>a</w:t>
      </w:r>
      <w:r>
        <w:rPr>
          <w:color w:val="010202"/>
          <w:spacing w:val="-12"/>
          <w:w w:val="120"/>
        </w:rPr>
        <w:t> </w:t>
      </w:r>
      <w:r>
        <w:rPr>
          <w:color w:val="010202"/>
          <w:w w:val="120"/>
        </w:rPr>
        <w:t>complexity,</w:t>
      </w:r>
      <w:r>
        <w:rPr>
          <w:color w:val="010202"/>
          <w:spacing w:val="-13"/>
          <w:w w:val="120"/>
        </w:rPr>
        <w:t> </w:t>
      </w:r>
      <w:r>
        <w:rPr>
          <w:color w:val="010202"/>
          <w:w w:val="120"/>
        </w:rPr>
        <w:t>the</w:t>
      </w:r>
      <w:r>
        <w:rPr>
          <w:color w:val="010202"/>
          <w:spacing w:val="-12"/>
          <w:w w:val="120"/>
        </w:rPr>
        <w:t> </w:t>
      </w:r>
      <w:r>
        <w:rPr>
          <w:color w:val="010202"/>
          <w:w w:val="120"/>
        </w:rPr>
        <w:t>White</w:t>
      </w:r>
      <w:r>
        <w:rPr>
          <w:color w:val="010202"/>
          <w:spacing w:val="-13"/>
          <w:w w:val="120"/>
        </w:rPr>
        <w:t> </w:t>
      </w:r>
      <w:r>
        <w:rPr>
          <w:color w:val="010202"/>
          <w:w w:val="120"/>
        </w:rPr>
        <w:t>Cro-Magnons, </w:t>
      </w:r>
      <w:r>
        <w:rPr>
          <w:color w:val="010202"/>
          <w:w w:val="115"/>
        </w:rPr>
        <w:t>“wise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men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of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stone,”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adapted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psychoregions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throughout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world </w:t>
      </w:r>
      <w:r>
        <w:rPr>
          <w:color w:val="010202"/>
          <w:w w:val="120"/>
        </w:rPr>
        <w:t>so</w:t>
      </w:r>
      <w:r>
        <w:rPr>
          <w:color w:val="010202"/>
          <w:w w:val="120"/>
        </w:rPr>
        <w:t> that</w:t>
      </w:r>
      <w:r>
        <w:rPr>
          <w:color w:val="010202"/>
          <w:w w:val="120"/>
        </w:rPr>
        <w:t> they</w:t>
      </w:r>
      <w:r>
        <w:rPr>
          <w:color w:val="010202"/>
          <w:w w:val="120"/>
        </w:rPr>
        <w:t> could</w:t>
      </w:r>
      <w:r>
        <w:rPr>
          <w:color w:val="010202"/>
          <w:w w:val="120"/>
        </w:rPr>
        <w:t> be</w:t>
      </w:r>
      <w:r>
        <w:rPr>
          <w:color w:val="010202"/>
          <w:w w:val="120"/>
        </w:rPr>
        <w:t> inhabited</w:t>
      </w:r>
      <w:r>
        <w:rPr>
          <w:color w:val="010202"/>
          <w:w w:val="120"/>
        </w:rPr>
        <w:t> by</w:t>
      </w:r>
      <w:r>
        <w:rPr>
          <w:color w:val="010202"/>
          <w:w w:val="120"/>
        </w:rPr>
        <w:t> man.</w:t>
      </w:r>
      <w:r>
        <w:rPr>
          <w:color w:val="010202"/>
          <w:w w:val="120"/>
        </w:rPr>
        <w:t> Afier</w:t>
      </w:r>
      <w:r>
        <w:rPr>
          <w:color w:val="010202"/>
          <w:w w:val="120"/>
        </w:rPr>
        <w:t> the</w:t>
      </w:r>
      <w:r>
        <w:rPr>
          <w:color w:val="010202"/>
          <w:w w:val="120"/>
        </w:rPr>
        <w:t> last</w:t>
      </w:r>
      <w:r>
        <w:rPr>
          <w:color w:val="010202"/>
          <w:w w:val="120"/>
        </w:rPr>
        <w:t> Atlantean cataclysm,</w:t>
      </w:r>
      <w:r>
        <w:rPr>
          <w:color w:val="010202"/>
          <w:spacing w:val="-11"/>
          <w:w w:val="120"/>
        </w:rPr>
        <w:t> </w:t>
      </w:r>
      <w:r>
        <w:rPr>
          <w:color w:val="010202"/>
          <w:w w:val="120"/>
        </w:rPr>
        <w:t>they</w:t>
      </w:r>
      <w:r>
        <w:rPr>
          <w:color w:val="010202"/>
          <w:spacing w:val="-11"/>
          <w:w w:val="120"/>
        </w:rPr>
        <w:t> </w:t>
      </w:r>
      <w:r>
        <w:rPr>
          <w:color w:val="010202"/>
          <w:w w:val="120"/>
        </w:rPr>
        <w:t>“repaired”</w:t>
      </w:r>
      <w:r>
        <w:rPr>
          <w:color w:val="010202"/>
          <w:spacing w:val="-11"/>
          <w:w w:val="120"/>
        </w:rPr>
        <w:t> </w:t>
      </w:r>
      <w:r>
        <w:rPr>
          <w:color w:val="010202"/>
          <w:w w:val="120"/>
        </w:rPr>
        <w:t>the</w:t>
      </w:r>
      <w:r>
        <w:rPr>
          <w:color w:val="010202"/>
          <w:spacing w:val="-11"/>
          <w:w w:val="120"/>
        </w:rPr>
        <w:t> </w:t>
      </w:r>
      <w:r>
        <w:rPr>
          <w:color w:val="010202"/>
          <w:w w:val="120"/>
        </w:rPr>
        <w:t>terrestrial</w:t>
      </w:r>
      <w:r>
        <w:rPr>
          <w:color w:val="010202"/>
          <w:spacing w:val="-11"/>
          <w:w w:val="120"/>
        </w:rPr>
        <w:t> </w:t>
      </w:r>
      <w:r>
        <w:rPr>
          <w:color w:val="010202"/>
          <w:w w:val="120"/>
        </w:rPr>
        <w:t>nervous</w:t>
      </w:r>
      <w:r>
        <w:rPr>
          <w:color w:val="010202"/>
          <w:spacing w:val="-11"/>
          <w:w w:val="120"/>
        </w:rPr>
        <w:t> </w:t>
      </w:r>
      <w:r>
        <w:rPr>
          <w:color w:val="010202"/>
          <w:w w:val="120"/>
        </w:rPr>
        <w:t>system,</w:t>
      </w:r>
      <w:r>
        <w:rPr>
          <w:color w:val="010202"/>
          <w:spacing w:val="-11"/>
          <w:w w:val="120"/>
        </w:rPr>
        <w:t> </w:t>
      </w:r>
      <w:r>
        <w:rPr>
          <w:rFonts w:ascii="Palatino Linotype" w:hAnsi="Palatino Linotype"/>
          <w:b/>
          <w:i/>
          <w:color w:val="010202"/>
          <w:w w:val="120"/>
        </w:rPr>
        <w:t>again </w:t>
      </w:r>
      <w:r>
        <w:rPr>
          <w:color w:val="010202"/>
          <w:w w:val="115"/>
        </w:rPr>
        <w:t>making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possible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strategic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reorientation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of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Viryas.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Because, although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megalithic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constructions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keep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a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relationship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with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the </w:t>
      </w:r>
      <w:r>
        <w:rPr>
          <w:color w:val="010202"/>
          <w:spacing w:val="-2"/>
          <w:w w:val="120"/>
        </w:rPr>
        <w:t>currents</w:t>
      </w:r>
      <w:r>
        <w:rPr>
          <w:color w:val="010202"/>
          <w:spacing w:val="-6"/>
          <w:w w:val="120"/>
        </w:rPr>
        <w:t> </w:t>
      </w:r>
      <w:r>
        <w:rPr>
          <w:color w:val="010202"/>
          <w:spacing w:val="-2"/>
          <w:w w:val="120"/>
        </w:rPr>
        <w:t>of</w:t>
      </w:r>
      <w:r>
        <w:rPr>
          <w:color w:val="010202"/>
          <w:spacing w:val="-6"/>
          <w:w w:val="120"/>
        </w:rPr>
        <w:t> </w:t>
      </w:r>
      <w:r>
        <w:rPr>
          <w:color w:val="010202"/>
          <w:spacing w:val="-2"/>
          <w:w w:val="120"/>
        </w:rPr>
        <w:t>telluric</w:t>
      </w:r>
      <w:r>
        <w:rPr>
          <w:color w:val="010202"/>
          <w:spacing w:val="-6"/>
          <w:w w:val="120"/>
        </w:rPr>
        <w:t> </w:t>
      </w:r>
      <w:r>
        <w:rPr>
          <w:color w:val="010202"/>
          <w:spacing w:val="-2"/>
          <w:w w:val="120"/>
        </w:rPr>
        <w:t>energy,</w:t>
      </w:r>
      <w:r>
        <w:rPr>
          <w:color w:val="010202"/>
          <w:spacing w:val="-6"/>
          <w:w w:val="120"/>
        </w:rPr>
        <w:t> </w:t>
      </w:r>
      <w:r>
        <w:rPr>
          <w:color w:val="010202"/>
          <w:spacing w:val="-2"/>
          <w:w w:val="120"/>
        </w:rPr>
        <w:t>this</w:t>
      </w:r>
      <w:r>
        <w:rPr>
          <w:color w:val="010202"/>
          <w:spacing w:val="-6"/>
          <w:w w:val="120"/>
        </w:rPr>
        <w:t> </w:t>
      </w:r>
      <w:r>
        <w:rPr>
          <w:color w:val="010202"/>
          <w:spacing w:val="-2"/>
          <w:w w:val="120"/>
        </w:rPr>
        <w:t>only</w:t>
      </w:r>
      <w:r>
        <w:rPr>
          <w:color w:val="010202"/>
          <w:spacing w:val="-6"/>
          <w:w w:val="120"/>
        </w:rPr>
        <w:t> </w:t>
      </w:r>
      <w:r>
        <w:rPr>
          <w:color w:val="010202"/>
          <w:spacing w:val="-2"/>
          <w:w w:val="120"/>
        </w:rPr>
        <w:t>comes</w:t>
      </w:r>
      <w:r>
        <w:rPr>
          <w:color w:val="010202"/>
          <w:spacing w:val="-6"/>
          <w:w w:val="120"/>
        </w:rPr>
        <w:t> </w:t>
      </w:r>
      <w:r>
        <w:rPr>
          <w:color w:val="010202"/>
          <w:spacing w:val="-2"/>
          <w:w w:val="120"/>
        </w:rPr>
        <w:t>from</w:t>
      </w:r>
      <w:r>
        <w:rPr>
          <w:color w:val="010202"/>
          <w:spacing w:val="-6"/>
          <w:w w:val="120"/>
        </w:rPr>
        <w:t> </w:t>
      </w:r>
      <w:r>
        <w:rPr>
          <w:color w:val="010202"/>
          <w:spacing w:val="-2"/>
          <w:w w:val="120"/>
        </w:rPr>
        <w:t>a</w:t>
      </w:r>
      <w:r>
        <w:rPr>
          <w:color w:val="010202"/>
          <w:spacing w:val="-6"/>
          <w:w w:val="120"/>
        </w:rPr>
        <w:t> </w:t>
      </w:r>
      <w:r>
        <w:rPr>
          <w:rFonts w:ascii="Palatino Linotype" w:hAnsi="Palatino Linotype"/>
          <w:b/>
          <w:i/>
          <w:color w:val="010202"/>
          <w:spacing w:val="-2"/>
          <w:w w:val="120"/>
        </w:rPr>
        <w:t>functional</w:t>
      </w:r>
      <w:r>
        <w:rPr>
          <w:rFonts w:ascii="Palatino Linotype" w:hAnsi="Palatino Linotype"/>
          <w:b/>
          <w:i/>
          <w:color w:val="010202"/>
          <w:spacing w:val="-13"/>
          <w:w w:val="120"/>
        </w:rPr>
        <w:t> </w:t>
      </w:r>
      <w:r>
        <w:rPr>
          <w:rFonts w:ascii="Palatino Linotype" w:hAnsi="Palatino Linotype"/>
          <w:b/>
          <w:i/>
          <w:color w:val="010202"/>
          <w:spacing w:val="-2"/>
          <w:w w:val="120"/>
        </w:rPr>
        <w:t>as- </w:t>
      </w:r>
      <w:r>
        <w:rPr>
          <w:rFonts w:ascii="Palatino Linotype" w:hAnsi="Palatino Linotype"/>
          <w:b/>
          <w:i/>
          <w:color w:val="010202"/>
          <w:w w:val="120"/>
        </w:rPr>
        <w:t>pect</w:t>
      </w:r>
      <w:r>
        <w:rPr>
          <w:rFonts w:ascii="Palatino Linotype" w:hAnsi="Palatino Linotype"/>
          <w:b/>
          <w:i/>
          <w:color w:val="010202"/>
          <w:spacing w:val="-15"/>
          <w:w w:val="120"/>
        </w:rPr>
        <w:t> </w:t>
      </w:r>
      <w:r>
        <w:rPr>
          <w:color w:val="010202"/>
          <w:w w:val="120"/>
        </w:rPr>
        <w:t>of</w:t>
      </w:r>
      <w:r>
        <w:rPr>
          <w:color w:val="010202"/>
          <w:spacing w:val="-12"/>
          <w:w w:val="120"/>
        </w:rPr>
        <w:t> </w:t>
      </w:r>
      <w:r>
        <w:rPr>
          <w:color w:val="010202"/>
          <w:w w:val="120"/>
        </w:rPr>
        <w:t>them</w:t>
      </w:r>
      <w:r>
        <w:rPr>
          <w:color w:val="010202"/>
          <w:spacing w:val="-13"/>
          <w:w w:val="120"/>
        </w:rPr>
        <w:t> </w:t>
      </w:r>
      <w:r>
        <w:rPr>
          <w:color w:val="010202"/>
          <w:w w:val="120"/>
        </w:rPr>
        <w:t>and</w:t>
      </w:r>
      <w:r>
        <w:rPr>
          <w:color w:val="010202"/>
          <w:spacing w:val="-12"/>
          <w:w w:val="120"/>
        </w:rPr>
        <w:t> </w:t>
      </w:r>
      <w:r>
        <w:rPr>
          <w:color w:val="010202"/>
          <w:w w:val="120"/>
        </w:rPr>
        <w:t>does</w:t>
      </w:r>
      <w:r>
        <w:rPr>
          <w:color w:val="010202"/>
          <w:spacing w:val="-11"/>
          <w:w w:val="120"/>
        </w:rPr>
        <w:t> </w:t>
      </w:r>
      <w:r>
        <w:rPr>
          <w:color w:val="010202"/>
          <w:w w:val="120"/>
        </w:rPr>
        <w:t>not</w:t>
      </w:r>
      <w:r>
        <w:rPr>
          <w:color w:val="010202"/>
          <w:spacing w:val="-12"/>
          <w:w w:val="120"/>
        </w:rPr>
        <w:t> </w:t>
      </w:r>
      <w:r>
        <w:rPr>
          <w:color w:val="010202"/>
          <w:w w:val="120"/>
        </w:rPr>
        <w:t>constitute,</w:t>
      </w:r>
      <w:r>
        <w:rPr>
          <w:color w:val="010202"/>
          <w:spacing w:val="-12"/>
          <w:w w:val="120"/>
        </w:rPr>
        <w:t> </w:t>
      </w:r>
      <w:r>
        <w:rPr>
          <w:color w:val="010202"/>
          <w:w w:val="120"/>
        </w:rPr>
        <w:t>far</w:t>
      </w:r>
      <w:r>
        <w:rPr>
          <w:color w:val="010202"/>
          <w:spacing w:val="-12"/>
          <w:w w:val="120"/>
        </w:rPr>
        <w:t> </w:t>
      </w:r>
      <w:r>
        <w:rPr>
          <w:color w:val="010202"/>
          <w:w w:val="120"/>
        </w:rPr>
        <w:t>from</w:t>
      </w:r>
      <w:r>
        <w:rPr>
          <w:color w:val="010202"/>
          <w:spacing w:val="-12"/>
          <w:w w:val="120"/>
        </w:rPr>
        <w:t> </w:t>
      </w:r>
      <w:r>
        <w:rPr>
          <w:color w:val="010202"/>
          <w:w w:val="120"/>
        </w:rPr>
        <w:t>it,</w:t>
      </w:r>
      <w:r>
        <w:rPr>
          <w:color w:val="010202"/>
          <w:spacing w:val="-12"/>
          <w:w w:val="120"/>
        </w:rPr>
        <w:t> </w:t>
      </w:r>
      <w:r>
        <w:rPr>
          <w:color w:val="010202"/>
          <w:w w:val="120"/>
        </w:rPr>
        <w:t>“the</w:t>
      </w:r>
      <w:r>
        <w:rPr>
          <w:color w:val="010202"/>
          <w:spacing w:val="-12"/>
          <w:w w:val="120"/>
        </w:rPr>
        <w:t> </w:t>
      </w:r>
      <w:r>
        <w:rPr>
          <w:color w:val="010202"/>
          <w:w w:val="120"/>
        </w:rPr>
        <w:t>motive”</w:t>
      </w:r>
      <w:r>
        <w:rPr>
          <w:color w:val="010202"/>
          <w:spacing w:val="-12"/>
          <w:w w:val="120"/>
        </w:rPr>
        <w:t> </w:t>
      </w:r>
      <w:r>
        <w:rPr>
          <w:color w:val="010202"/>
          <w:w w:val="120"/>
        </w:rPr>
        <w:t>for their</w:t>
      </w:r>
      <w:r>
        <w:rPr>
          <w:color w:val="010202"/>
          <w:spacing w:val="-13"/>
          <w:w w:val="120"/>
        </w:rPr>
        <w:t> </w:t>
      </w:r>
      <w:r>
        <w:rPr>
          <w:color w:val="010202"/>
          <w:w w:val="120"/>
        </w:rPr>
        <w:t>making,</w:t>
      </w:r>
      <w:r>
        <w:rPr>
          <w:color w:val="010202"/>
          <w:spacing w:val="-13"/>
          <w:w w:val="120"/>
        </w:rPr>
        <w:t> </w:t>
      </w:r>
      <w:r>
        <w:rPr>
          <w:color w:val="010202"/>
          <w:w w:val="120"/>
        </w:rPr>
        <w:t>as</w:t>
      </w:r>
      <w:r>
        <w:rPr>
          <w:color w:val="010202"/>
          <w:spacing w:val="-12"/>
          <w:w w:val="120"/>
        </w:rPr>
        <w:t> </w:t>
      </w:r>
      <w:r>
        <w:rPr>
          <w:color w:val="010202"/>
          <w:w w:val="120"/>
        </w:rPr>
        <w:t>Louis</w:t>
      </w:r>
      <w:r>
        <w:rPr>
          <w:color w:val="010202"/>
          <w:spacing w:val="-13"/>
          <w:w w:val="120"/>
        </w:rPr>
        <w:t> </w:t>
      </w:r>
      <w:r>
        <w:rPr>
          <w:color w:val="010202"/>
          <w:w w:val="120"/>
        </w:rPr>
        <w:t>Charpentier</w:t>
      </w:r>
      <w:r>
        <w:rPr>
          <w:color w:val="010202"/>
          <w:spacing w:val="-12"/>
          <w:w w:val="120"/>
        </w:rPr>
        <w:t> </w:t>
      </w:r>
      <w:r>
        <w:rPr>
          <w:color w:val="010202"/>
          <w:w w:val="120"/>
        </w:rPr>
        <w:t>and</w:t>
      </w:r>
      <w:r>
        <w:rPr>
          <w:color w:val="010202"/>
          <w:spacing w:val="-13"/>
          <w:w w:val="120"/>
        </w:rPr>
        <w:t> </w:t>
      </w:r>
      <w:r>
        <w:rPr>
          <w:color w:val="010202"/>
          <w:w w:val="120"/>
        </w:rPr>
        <w:t>other</w:t>
      </w:r>
      <w:r>
        <w:rPr>
          <w:color w:val="010202"/>
          <w:spacing w:val="-12"/>
          <w:w w:val="120"/>
        </w:rPr>
        <w:t> </w:t>
      </w:r>
      <w:r>
        <w:rPr>
          <w:color w:val="010202"/>
          <w:w w:val="120"/>
        </w:rPr>
        <w:t>adepts</w:t>
      </w:r>
      <w:r>
        <w:rPr>
          <w:color w:val="010202"/>
          <w:spacing w:val="-13"/>
          <w:w w:val="120"/>
        </w:rPr>
        <w:t> </w:t>
      </w:r>
      <w:r>
        <w:rPr>
          <w:color w:val="010202"/>
          <w:w w:val="120"/>
        </w:rPr>
        <w:t>of</w:t>
      </w:r>
      <w:r>
        <w:rPr>
          <w:color w:val="010202"/>
          <w:spacing w:val="-12"/>
          <w:w w:val="120"/>
        </w:rPr>
        <w:t> </w:t>
      </w:r>
      <w:r>
        <w:rPr>
          <w:color w:val="010202"/>
          <w:w w:val="120"/>
        </w:rPr>
        <w:t>Druidism suppose.</w:t>
      </w:r>
      <w:r>
        <w:rPr>
          <w:color w:val="010202"/>
          <w:w w:val="120"/>
        </w:rPr>
        <w:t> It</w:t>
      </w:r>
      <w:r>
        <w:rPr>
          <w:color w:val="010202"/>
          <w:w w:val="120"/>
        </w:rPr>
        <w:t> was</w:t>
      </w:r>
      <w:r>
        <w:rPr>
          <w:color w:val="010202"/>
          <w:w w:val="120"/>
        </w:rPr>
        <w:t> not</w:t>
      </w:r>
      <w:r>
        <w:rPr>
          <w:color w:val="010202"/>
          <w:w w:val="120"/>
        </w:rPr>
        <w:t> a</w:t>
      </w:r>
      <w:r>
        <w:rPr>
          <w:color w:val="010202"/>
          <w:w w:val="120"/>
        </w:rPr>
        <w:t> ma er</w:t>
      </w:r>
      <w:r>
        <w:rPr>
          <w:color w:val="010202"/>
          <w:w w:val="120"/>
        </w:rPr>
        <w:t> of</w:t>
      </w:r>
      <w:r>
        <w:rPr>
          <w:color w:val="010202"/>
          <w:w w:val="120"/>
        </w:rPr>
        <w:t> practicing</w:t>
      </w:r>
      <w:r>
        <w:rPr>
          <w:color w:val="010202"/>
          <w:w w:val="120"/>
        </w:rPr>
        <w:t> a</w:t>
      </w:r>
      <w:r>
        <w:rPr>
          <w:color w:val="010202"/>
          <w:w w:val="120"/>
        </w:rPr>
        <w:t> “terrestrial</w:t>
      </w:r>
      <w:r>
        <w:rPr>
          <w:color w:val="010202"/>
          <w:w w:val="120"/>
        </w:rPr>
        <w:t> acu- puncture”</w:t>
      </w:r>
      <w:r>
        <w:rPr>
          <w:color w:val="010202"/>
          <w:spacing w:val="-11"/>
          <w:w w:val="120"/>
        </w:rPr>
        <w:t> </w:t>
      </w:r>
      <w:r>
        <w:rPr>
          <w:color w:val="010202"/>
          <w:w w:val="120"/>
        </w:rPr>
        <w:t>but</w:t>
      </w:r>
      <w:r>
        <w:rPr>
          <w:color w:val="010202"/>
          <w:spacing w:val="-11"/>
          <w:w w:val="120"/>
        </w:rPr>
        <w:t> </w:t>
      </w:r>
      <w:r>
        <w:rPr>
          <w:color w:val="010202"/>
          <w:w w:val="120"/>
        </w:rPr>
        <w:t>of</w:t>
      </w:r>
      <w:r>
        <w:rPr>
          <w:color w:val="010202"/>
          <w:spacing w:val="-11"/>
          <w:w w:val="120"/>
        </w:rPr>
        <w:t> </w:t>
      </w:r>
      <w:r>
        <w:rPr>
          <w:color w:val="010202"/>
          <w:w w:val="120"/>
        </w:rPr>
        <w:t>behaving</w:t>
      </w:r>
      <w:r>
        <w:rPr>
          <w:color w:val="010202"/>
          <w:spacing w:val="-11"/>
          <w:w w:val="120"/>
        </w:rPr>
        <w:t> </w:t>
      </w:r>
      <w:r>
        <w:rPr>
          <w:color w:val="010202"/>
          <w:w w:val="120"/>
        </w:rPr>
        <w:t>according</w:t>
      </w:r>
      <w:r>
        <w:rPr>
          <w:color w:val="010202"/>
          <w:spacing w:val="-11"/>
          <w:w w:val="120"/>
        </w:rPr>
        <w:t> </w:t>
      </w:r>
      <w:r>
        <w:rPr>
          <w:color w:val="010202"/>
          <w:w w:val="120"/>
        </w:rPr>
        <w:t>to</w:t>
      </w:r>
      <w:r>
        <w:rPr>
          <w:color w:val="010202"/>
          <w:spacing w:val="-11"/>
          <w:w w:val="120"/>
        </w:rPr>
        <w:t> </w:t>
      </w:r>
      <w:r>
        <w:rPr>
          <w:color w:val="010202"/>
          <w:w w:val="120"/>
        </w:rPr>
        <w:t>a</w:t>
      </w:r>
      <w:r>
        <w:rPr>
          <w:color w:val="010202"/>
          <w:spacing w:val="-11"/>
          <w:w w:val="120"/>
        </w:rPr>
        <w:t> </w:t>
      </w:r>
      <w:r>
        <w:rPr>
          <w:color w:val="010202"/>
          <w:w w:val="120"/>
        </w:rPr>
        <w:t>Hyperborean</w:t>
      </w:r>
      <w:r>
        <w:rPr>
          <w:color w:val="010202"/>
          <w:spacing w:val="-11"/>
          <w:w w:val="120"/>
        </w:rPr>
        <w:t> </w:t>
      </w:r>
      <w:r>
        <w:rPr>
          <w:color w:val="010202"/>
          <w:w w:val="120"/>
        </w:rPr>
        <w:t>Strategy: </w:t>
      </w:r>
      <w:r>
        <w:rPr>
          <w:color w:val="010202"/>
          <w:spacing w:val="-2"/>
          <w:w w:val="120"/>
        </w:rPr>
        <w:t>here</w:t>
      </w:r>
      <w:r>
        <w:rPr>
          <w:color w:val="010202"/>
          <w:spacing w:val="-11"/>
          <w:w w:val="120"/>
        </w:rPr>
        <w:t> </w:t>
      </w:r>
      <w:r>
        <w:rPr>
          <w:color w:val="010202"/>
          <w:spacing w:val="-2"/>
          <w:w w:val="120"/>
        </w:rPr>
        <w:t>is</w:t>
      </w:r>
      <w:r>
        <w:rPr>
          <w:color w:val="010202"/>
          <w:spacing w:val="-11"/>
          <w:w w:val="120"/>
        </w:rPr>
        <w:t> </w:t>
      </w:r>
      <w:r>
        <w:rPr>
          <w:color w:val="010202"/>
          <w:spacing w:val="-2"/>
          <w:w w:val="120"/>
        </w:rPr>
        <w:t>the</w:t>
      </w:r>
      <w:r>
        <w:rPr>
          <w:color w:val="010202"/>
          <w:spacing w:val="-10"/>
          <w:w w:val="120"/>
        </w:rPr>
        <w:t> </w:t>
      </w:r>
      <w:r>
        <w:rPr>
          <w:color w:val="010202"/>
          <w:spacing w:val="-2"/>
          <w:w w:val="120"/>
        </w:rPr>
        <w:t>key</w:t>
      </w:r>
      <w:r>
        <w:rPr>
          <w:color w:val="010202"/>
          <w:spacing w:val="-11"/>
          <w:w w:val="120"/>
        </w:rPr>
        <w:t> </w:t>
      </w:r>
      <w:r>
        <w:rPr>
          <w:color w:val="010202"/>
          <w:spacing w:val="-2"/>
          <w:w w:val="120"/>
        </w:rPr>
        <w:t>in</w:t>
      </w:r>
      <w:r>
        <w:rPr>
          <w:color w:val="010202"/>
          <w:spacing w:val="-10"/>
          <w:w w:val="120"/>
        </w:rPr>
        <w:t> </w:t>
      </w:r>
      <w:r>
        <w:rPr>
          <w:color w:val="010202"/>
          <w:spacing w:val="-2"/>
          <w:w w:val="120"/>
        </w:rPr>
        <w:t>order</w:t>
      </w:r>
      <w:r>
        <w:rPr>
          <w:color w:val="010202"/>
          <w:spacing w:val="-11"/>
          <w:w w:val="120"/>
        </w:rPr>
        <w:t> </w:t>
      </w:r>
      <w:r>
        <w:rPr>
          <w:color w:val="010202"/>
          <w:spacing w:val="-2"/>
          <w:w w:val="120"/>
        </w:rPr>
        <w:t>to</w:t>
      </w:r>
      <w:r>
        <w:rPr>
          <w:color w:val="010202"/>
          <w:spacing w:val="-10"/>
          <w:w w:val="120"/>
        </w:rPr>
        <w:t> </w:t>
      </w:r>
      <w:r>
        <w:rPr>
          <w:color w:val="010202"/>
          <w:spacing w:val="-2"/>
          <w:w w:val="120"/>
        </w:rPr>
        <w:t>interpret</w:t>
      </w:r>
      <w:r>
        <w:rPr>
          <w:color w:val="010202"/>
          <w:spacing w:val="-11"/>
          <w:w w:val="120"/>
        </w:rPr>
        <w:t> </w:t>
      </w:r>
      <w:r>
        <w:rPr>
          <w:color w:val="010202"/>
          <w:spacing w:val="-2"/>
          <w:w w:val="120"/>
        </w:rPr>
        <w:t>the</w:t>
      </w:r>
      <w:r>
        <w:rPr>
          <w:color w:val="010202"/>
          <w:spacing w:val="-10"/>
          <w:w w:val="120"/>
        </w:rPr>
        <w:t> </w:t>
      </w:r>
      <w:r>
        <w:rPr>
          <w:color w:val="010202"/>
          <w:spacing w:val="-2"/>
          <w:w w:val="120"/>
        </w:rPr>
        <w:t>a itude</w:t>
      </w:r>
      <w:r>
        <w:rPr>
          <w:color w:val="010202"/>
          <w:spacing w:val="-10"/>
          <w:w w:val="120"/>
        </w:rPr>
        <w:t> </w:t>
      </w:r>
      <w:r>
        <w:rPr>
          <w:color w:val="010202"/>
          <w:spacing w:val="-2"/>
          <w:w w:val="120"/>
        </w:rPr>
        <w:t>of</w:t>
      </w:r>
      <w:r>
        <w:rPr>
          <w:color w:val="010202"/>
          <w:spacing w:val="-11"/>
          <w:w w:val="120"/>
        </w:rPr>
        <w:t> </w:t>
      </w:r>
      <w:r>
        <w:rPr>
          <w:color w:val="010202"/>
          <w:spacing w:val="-2"/>
          <w:w w:val="120"/>
        </w:rPr>
        <w:t>the</w:t>
      </w:r>
      <w:r>
        <w:rPr>
          <w:color w:val="010202"/>
          <w:spacing w:val="-10"/>
          <w:w w:val="120"/>
        </w:rPr>
        <w:t> </w:t>
      </w:r>
      <w:r>
        <w:rPr>
          <w:color w:val="010202"/>
          <w:spacing w:val="-2"/>
          <w:w w:val="120"/>
        </w:rPr>
        <w:t>Cro-Magnon</w:t>
      </w:r>
    </w:p>
    <w:p>
      <w:pPr>
        <w:pStyle w:val="BodyText"/>
        <w:spacing w:line="219" w:lineRule="exact"/>
        <w:jc w:val="left"/>
      </w:pPr>
      <w:r>
        <w:rPr>
          <w:color w:val="010202"/>
          <w:spacing w:val="-2"/>
          <w:w w:val="115"/>
        </w:rPr>
        <w:t>constructors.</w:t>
      </w:r>
    </w:p>
    <w:p>
      <w:pPr>
        <w:pStyle w:val="BodyText"/>
        <w:spacing w:line="244" w:lineRule="auto" w:before="1"/>
        <w:ind w:right="151" w:firstLine="246"/>
      </w:pPr>
      <w:r>
        <w:rPr>
          <w:color w:val="010202"/>
          <w:w w:val="115"/>
        </w:rPr>
        <w:t>Today,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Synarchy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a</w:t>
      </w:r>
      <w:r>
        <w:rPr>
          <w:color w:val="010202"/>
          <w:spacing w:val="40"/>
          <w:w w:val="115"/>
        </w:rPr>
        <w:t> </w:t>
      </w:r>
      <w:r>
        <w:rPr>
          <w:color w:val="010202"/>
          <w:w w:val="115"/>
        </w:rPr>
        <w:t>empts,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by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any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means,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to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erase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traces of the Cosmic War, and its tactic, in this sense, consists in denying </w:t>
      </w:r>
      <w:r>
        <w:rPr>
          <w:color w:val="010202"/>
          <w:spacing w:val="-2"/>
          <w:w w:val="115"/>
        </w:rPr>
        <w:t>any</w:t>
      </w:r>
      <w:r>
        <w:rPr>
          <w:color w:val="010202"/>
          <w:spacing w:val="-4"/>
          <w:w w:val="115"/>
        </w:rPr>
        <w:t> </w:t>
      </w:r>
      <w:r>
        <w:rPr>
          <w:color w:val="010202"/>
          <w:spacing w:val="-2"/>
          <w:w w:val="115"/>
        </w:rPr>
        <w:t>warlike</w:t>
      </w:r>
      <w:r>
        <w:rPr>
          <w:color w:val="010202"/>
          <w:spacing w:val="-4"/>
          <w:w w:val="115"/>
        </w:rPr>
        <w:t> </w:t>
      </w:r>
      <w:r>
        <w:rPr>
          <w:color w:val="010202"/>
          <w:spacing w:val="-2"/>
          <w:w w:val="115"/>
        </w:rPr>
        <w:t>determination</w:t>
      </w:r>
      <w:r>
        <w:rPr>
          <w:color w:val="010202"/>
          <w:spacing w:val="-4"/>
          <w:w w:val="115"/>
        </w:rPr>
        <w:t> </w:t>
      </w:r>
      <w:r>
        <w:rPr>
          <w:color w:val="010202"/>
          <w:spacing w:val="-2"/>
          <w:w w:val="115"/>
        </w:rPr>
        <w:t>to</w:t>
      </w:r>
      <w:r>
        <w:rPr>
          <w:color w:val="010202"/>
          <w:spacing w:val="-4"/>
          <w:w w:val="115"/>
        </w:rPr>
        <w:t> </w:t>
      </w:r>
      <w:r>
        <w:rPr>
          <w:color w:val="010202"/>
          <w:spacing w:val="-2"/>
          <w:w w:val="115"/>
        </w:rPr>
        <w:t>the</w:t>
      </w:r>
      <w:r>
        <w:rPr>
          <w:color w:val="010202"/>
          <w:spacing w:val="-4"/>
          <w:w w:val="115"/>
        </w:rPr>
        <w:t> </w:t>
      </w:r>
      <w:r>
        <w:rPr>
          <w:color w:val="010202"/>
          <w:spacing w:val="-2"/>
          <w:w w:val="115"/>
        </w:rPr>
        <w:t>peoples</w:t>
      </w:r>
      <w:r>
        <w:rPr>
          <w:color w:val="010202"/>
          <w:spacing w:val="-4"/>
          <w:w w:val="115"/>
        </w:rPr>
        <w:t> </w:t>
      </w:r>
      <w:r>
        <w:rPr>
          <w:color w:val="010202"/>
          <w:spacing w:val="-2"/>
          <w:w w:val="115"/>
        </w:rPr>
        <w:t>of</w:t>
      </w:r>
      <w:r>
        <w:rPr>
          <w:color w:val="010202"/>
          <w:spacing w:val="-4"/>
          <w:w w:val="115"/>
        </w:rPr>
        <w:t> </w:t>
      </w:r>
      <w:r>
        <w:rPr>
          <w:color w:val="010202"/>
          <w:spacing w:val="-2"/>
          <w:w w:val="115"/>
        </w:rPr>
        <w:t>prehistory.</w:t>
      </w:r>
      <w:r>
        <w:rPr>
          <w:color w:val="010202"/>
          <w:spacing w:val="-4"/>
          <w:w w:val="115"/>
        </w:rPr>
        <w:t> </w:t>
      </w:r>
      <w:r>
        <w:rPr>
          <w:color w:val="010202"/>
          <w:spacing w:val="-2"/>
          <w:w w:val="115"/>
        </w:rPr>
        <w:t>Thus,</w:t>
      </w:r>
      <w:r>
        <w:rPr>
          <w:color w:val="010202"/>
          <w:spacing w:val="-4"/>
          <w:w w:val="115"/>
        </w:rPr>
        <w:t> </w:t>
      </w:r>
      <w:r>
        <w:rPr>
          <w:color w:val="010202"/>
          <w:spacing w:val="-2"/>
          <w:w w:val="115"/>
        </w:rPr>
        <w:t>it</w:t>
      </w:r>
      <w:r>
        <w:rPr>
          <w:color w:val="010202"/>
          <w:spacing w:val="-4"/>
          <w:w w:val="115"/>
        </w:rPr>
        <w:t> </w:t>
      </w:r>
      <w:r>
        <w:rPr>
          <w:color w:val="010202"/>
          <w:spacing w:val="-2"/>
          <w:w w:val="115"/>
        </w:rPr>
        <w:t>will </w:t>
      </w:r>
      <w:r>
        <w:rPr>
          <w:color w:val="010202"/>
          <w:w w:val="115"/>
        </w:rPr>
        <w:t>be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seen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that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all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esoteric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authors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of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Synarchy,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Theosophists, Rosicrucians,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Masons,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Martinists,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etc.,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are</w:t>
      </w:r>
      <w:r>
        <w:rPr>
          <w:color w:val="010202"/>
          <w:spacing w:val="-2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paciflsts</w:t>
      </w:r>
      <w:r>
        <w:rPr>
          <w:rFonts w:ascii="Palatino Linotype" w:hAnsi="Palatino Linotype"/>
          <w:b/>
          <w:i/>
          <w:color w:val="010202"/>
          <w:spacing w:val="-9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to</w:t>
      </w:r>
      <w:r>
        <w:rPr>
          <w:rFonts w:ascii="Palatino Linotype" w:hAnsi="Palatino Linotype"/>
          <w:b/>
          <w:i/>
          <w:color w:val="010202"/>
          <w:spacing w:val="-9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the</w:t>
      </w:r>
      <w:r>
        <w:rPr>
          <w:rFonts w:ascii="Palatino Linotype" w:hAnsi="Palatino Linotype"/>
          <w:b/>
          <w:i/>
          <w:color w:val="010202"/>
          <w:spacing w:val="-9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extreme </w:t>
      </w:r>
      <w:r>
        <w:rPr>
          <w:color w:val="010202"/>
          <w:w w:val="115"/>
        </w:rPr>
        <w:t>who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blindly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aﬃrm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that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“the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survivors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of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Atlantis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were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founders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of</w:t>
      </w:r>
    </w:p>
    <w:p>
      <w:pPr>
        <w:pStyle w:val="BodyText"/>
        <w:spacing w:before="155"/>
        <w:ind w:left="5" w:right="20"/>
        <w:jc w:val="center"/>
      </w:pPr>
      <w:r>
        <w:rPr>
          <w:color w:val="010202"/>
          <w:spacing w:val="-4"/>
        </w:rPr>
        <w:t>1005</w:t>
      </w:r>
    </w:p>
    <w:p>
      <w:pPr>
        <w:pStyle w:val="BodyText"/>
        <w:spacing w:after="0"/>
        <w:jc w:val="center"/>
        <w:sectPr>
          <w:pgSz w:w="8640" w:h="12960"/>
          <w:pgMar w:top="1180" w:bottom="280" w:left="1080" w:right="1080"/>
        </w:sectPr>
      </w:pPr>
    </w:p>
    <w:p>
      <w:pPr>
        <w:pStyle w:val="BodyText"/>
        <w:spacing w:line="252" w:lineRule="auto" w:before="92"/>
        <w:ind w:right="15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83552">
                <wp:simplePos x="0" y="0"/>
                <wp:positionH relativeFrom="page">
                  <wp:posOffset>0</wp:posOffset>
                </wp:positionH>
                <wp:positionV relativeFrom="page">
                  <wp:posOffset>195935</wp:posOffset>
                </wp:positionV>
                <wp:extent cx="5486400" cy="783780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5486400" cy="78378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 h="7837805">
                              <a:moveTo>
                                <a:pt x="5486400" y="0"/>
                              </a:moveTo>
                              <a:lnTo>
                                <a:pt x="0" y="0"/>
                              </a:lnTo>
                              <a:lnTo>
                                <a:pt x="0" y="7837728"/>
                              </a:lnTo>
                              <a:lnTo>
                                <a:pt x="5486400" y="7837728"/>
                              </a:lnTo>
                              <a:lnTo>
                                <a:pt x="5486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F4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15.428pt;width:432pt;height:617.144pt;mso-position-horizontal-relative:page;mso-position-vertical-relative:page;z-index:-15932928" id="docshape16" filled="true" fillcolor="#faf4e8" stroked="false">
                <v:fill type="solid"/>
                <w10:wrap type="none"/>
              </v:rect>
            </w:pict>
          </mc:Fallback>
        </mc:AlternateContent>
      </w:r>
      <w:r>
        <w:rPr>
          <w:color w:val="010202"/>
          <w:spacing w:val="-2"/>
          <w:w w:val="115"/>
        </w:rPr>
        <w:t>civilizations”</w:t>
      </w:r>
      <w:r>
        <w:rPr>
          <w:color w:val="010202"/>
          <w:spacing w:val="-5"/>
          <w:w w:val="115"/>
        </w:rPr>
        <w:t> </w:t>
      </w:r>
      <w:r>
        <w:rPr>
          <w:color w:val="010202"/>
          <w:spacing w:val="-2"/>
          <w:w w:val="115"/>
        </w:rPr>
        <w:t>and</w:t>
      </w:r>
      <w:r>
        <w:rPr>
          <w:color w:val="010202"/>
          <w:spacing w:val="-5"/>
          <w:w w:val="115"/>
        </w:rPr>
        <w:t> </w:t>
      </w:r>
      <w:r>
        <w:rPr>
          <w:color w:val="010202"/>
          <w:spacing w:val="-2"/>
          <w:w w:val="115"/>
        </w:rPr>
        <w:t>provide,</w:t>
      </w:r>
      <w:r>
        <w:rPr>
          <w:color w:val="010202"/>
          <w:spacing w:val="-5"/>
          <w:w w:val="115"/>
        </w:rPr>
        <w:t> </w:t>
      </w:r>
      <w:r>
        <w:rPr>
          <w:color w:val="010202"/>
          <w:spacing w:val="-2"/>
          <w:w w:val="115"/>
        </w:rPr>
        <w:t>“as</w:t>
      </w:r>
      <w:r>
        <w:rPr>
          <w:color w:val="010202"/>
          <w:spacing w:val="-5"/>
          <w:w w:val="115"/>
        </w:rPr>
        <w:t> </w:t>
      </w:r>
      <w:r>
        <w:rPr>
          <w:color w:val="010202"/>
          <w:spacing w:val="-2"/>
          <w:w w:val="115"/>
        </w:rPr>
        <w:t>proof,”</w:t>
      </w:r>
      <w:r>
        <w:rPr>
          <w:color w:val="010202"/>
          <w:spacing w:val="-5"/>
          <w:w w:val="115"/>
        </w:rPr>
        <w:t> </w:t>
      </w:r>
      <w:r>
        <w:rPr>
          <w:color w:val="010202"/>
          <w:spacing w:val="-2"/>
          <w:w w:val="115"/>
        </w:rPr>
        <w:t>the</w:t>
      </w:r>
      <w:r>
        <w:rPr>
          <w:color w:val="010202"/>
          <w:spacing w:val="-5"/>
          <w:w w:val="115"/>
        </w:rPr>
        <w:t> </w:t>
      </w:r>
      <w:r>
        <w:rPr>
          <w:color w:val="010202"/>
          <w:spacing w:val="-2"/>
          <w:w w:val="115"/>
        </w:rPr>
        <w:t>Maya,</w:t>
      </w:r>
      <w:r>
        <w:rPr>
          <w:color w:val="010202"/>
          <w:spacing w:val="-5"/>
          <w:w w:val="115"/>
        </w:rPr>
        <w:t> </w:t>
      </w:r>
      <w:r>
        <w:rPr>
          <w:color w:val="010202"/>
          <w:spacing w:val="-2"/>
          <w:w w:val="115"/>
        </w:rPr>
        <w:t>Sumerian,</w:t>
      </w:r>
      <w:r>
        <w:rPr>
          <w:color w:val="010202"/>
          <w:spacing w:val="-5"/>
          <w:w w:val="115"/>
        </w:rPr>
        <w:t> </w:t>
      </w:r>
      <w:r>
        <w:rPr>
          <w:color w:val="010202"/>
          <w:spacing w:val="-2"/>
          <w:w w:val="115"/>
        </w:rPr>
        <w:t>Egyptian, </w:t>
      </w:r>
      <w:r>
        <w:rPr>
          <w:color w:val="010202"/>
          <w:w w:val="115"/>
        </w:rPr>
        <w:t>etc.,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cultures,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without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explaining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lapse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of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millions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of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years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that separate them from that cataclysm.</w:t>
      </w:r>
    </w:p>
    <w:p>
      <w:pPr>
        <w:pStyle w:val="BodyText"/>
        <w:spacing w:line="247" w:lineRule="auto"/>
        <w:ind w:right="151" w:firstLine="246"/>
      </w:pPr>
      <w:r>
        <w:rPr>
          <w:color w:val="010202"/>
          <w:w w:val="115"/>
        </w:rPr>
        <w:t>In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order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to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get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closer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to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truth,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and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to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avoid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synarchic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misin- formation,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let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us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ask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ourselves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for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a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moment: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what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is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most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like- ly conduct that the survivors of a civilization that has succumbed and</w:t>
      </w:r>
      <w:r>
        <w:rPr>
          <w:color w:val="010202"/>
          <w:w w:val="115"/>
        </w:rPr>
        <w:t> disappeared</w:t>
      </w:r>
      <w:r>
        <w:rPr>
          <w:color w:val="010202"/>
          <w:w w:val="115"/>
        </w:rPr>
        <w:t> as</w:t>
      </w:r>
      <w:r>
        <w:rPr>
          <w:color w:val="010202"/>
          <w:w w:val="115"/>
        </w:rPr>
        <w:t> a</w:t>
      </w:r>
      <w:r>
        <w:rPr>
          <w:color w:val="010202"/>
          <w:w w:val="115"/>
        </w:rPr>
        <w:t> result</w:t>
      </w:r>
      <w:r>
        <w:rPr>
          <w:color w:val="010202"/>
          <w:w w:val="115"/>
        </w:rPr>
        <w:t> of</w:t>
      </w:r>
      <w:r>
        <w:rPr>
          <w:color w:val="010202"/>
          <w:w w:val="115"/>
        </w:rPr>
        <w:t> a</w:t>
      </w:r>
      <w:r>
        <w:rPr>
          <w:color w:val="010202"/>
          <w:w w:val="115"/>
        </w:rPr>
        <w:t> total</w:t>
      </w:r>
      <w:r>
        <w:rPr>
          <w:color w:val="010202"/>
          <w:w w:val="115"/>
        </w:rPr>
        <w:t> war</w:t>
      </w:r>
      <w:r>
        <w:rPr>
          <w:color w:val="010202"/>
          <w:w w:val="115"/>
        </w:rPr>
        <w:t> would</w:t>
      </w:r>
      <w:r>
        <w:rPr>
          <w:color w:val="010202"/>
          <w:w w:val="115"/>
        </w:rPr>
        <w:t> adopt?</w:t>
      </w:r>
      <w:r>
        <w:rPr>
          <w:color w:val="010202"/>
          <w:w w:val="115"/>
        </w:rPr>
        <w:t> They would certainly not behave </w:t>
      </w:r>
      <w:r>
        <w:rPr>
          <w:rFonts w:ascii="Palatino Linotype"/>
          <w:b/>
          <w:i/>
          <w:color w:val="010202"/>
          <w:w w:val="115"/>
        </w:rPr>
        <w:t>just</w:t>
      </w:r>
      <w:r>
        <w:rPr>
          <w:rFonts w:ascii="Palatino Linotype"/>
          <w:b/>
          <w:i/>
          <w:color w:val="010202"/>
          <w:spacing w:val="-5"/>
          <w:w w:val="115"/>
        </w:rPr>
        <w:t> </w:t>
      </w:r>
      <w:r>
        <w:rPr>
          <w:color w:val="010202"/>
          <w:w w:val="115"/>
        </w:rPr>
        <w:t>like civilization founders . . .</w:t>
      </w:r>
    </w:p>
    <w:p>
      <w:pPr>
        <w:spacing w:line="210" w:lineRule="exact" w:before="0"/>
        <w:ind w:left="401" w:right="0" w:firstLine="0"/>
        <w:jc w:val="both"/>
        <w:rPr>
          <w:rFonts w:ascii="Palatino Linotype"/>
          <w:b/>
          <w:i/>
          <w:sz w:val="19"/>
        </w:rPr>
      </w:pPr>
      <w:r>
        <w:rPr>
          <w:color w:val="010202"/>
          <w:w w:val="115"/>
          <w:sz w:val="19"/>
        </w:rPr>
        <w:t>In</w:t>
      </w:r>
      <w:r>
        <w:rPr>
          <w:color w:val="010202"/>
          <w:spacing w:val="24"/>
          <w:w w:val="115"/>
          <w:sz w:val="19"/>
        </w:rPr>
        <w:t> </w:t>
      </w:r>
      <w:r>
        <w:rPr>
          <w:color w:val="010202"/>
          <w:w w:val="115"/>
          <w:sz w:val="19"/>
        </w:rPr>
        <w:t>reality,</w:t>
      </w:r>
      <w:r>
        <w:rPr>
          <w:color w:val="010202"/>
          <w:spacing w:val="24"/>
          <w:w w:val="115"/>
          <w:sz w:val="19"/>
        </w:rPr>
        <w:t> </w:t>
      </w:r>
      <w:r>
        <w:rPr>
          <w:color w:val="010202"/>
          <w:w w:val="115"/>
          <w:sz w:val="19"/>
        </w:rPr>
        <w:t>such</w:t>
      </w:r>
      <w:r>
        <w:rPr>
          <w:color w:val="010202"/>
          <w:spacing w:val="25"/>
          <w:w w:val="115"/>
          <w:sz w:val="19"/>
        </w:rPr>
        <w:t> </w:t>
      </w:r>
      <w:r>
        <w:rPr>
          <w:color w:val="010202"/>
          <w:w w:val="115"/>
          <w:sz w:val="19"/>
        </w:rPr>
        <w:t>survivors</w:t>
      </w:r>
      <w:r>
        <w:rPr>
          <w:color w:val="010202"/>
          <w:spacing w:val="24"/>
          <w:w w:val="115"/>
          <w:sz w:val="19"/>
        </w:rPr>
        <w:t> </w:t>
      </w:r>
      <w:r>
        <w:rPr>
          <w:color w:val="010202"/>
          <w:w w:val="115"/>
          <w:sz w:val="19"/>
        </w:rPr>
        <w:t>would</w:t>
      </w:r>
      <w:r>
        <w:rPr>
          <w:color w:val="010202"/>
          <w:spacing w:val="25"/>
          <w:w w:val="115"/>
          <w:sz w:val="19"/>
        </w:rPr>
        <w:t> </w:t>
      </w:r>
      <w:r>
        <w:rPr>
          <w:color w:val="010202"/>
          <w:w w:val="115"/>
          <w:sz w:val="19"/>
        </w:rPr>
        <w:t>maintain</w:t>
      </w:r>
      <w:r>
        <w:rPr>
          <w:color w:val="010202"/>
          <w:spacing w:val="24"/>
          <w:w w:val="115"/>
          <w:sz w:val="19"/>
        </w:rPr>
        <w:t> </w:t>
      </w:r>
      <w:r>
        <w:rPr>
          <w:color w:val="010202"/>
          <w:w w:val="115"/>
          <w:sz w:val="19"/>
        </w:rPr>
        <w:t>a</w:t>
      </w:r>
      <w:r>
        <w:rPr>
          <w:color w:val="010202"/>
          <w:spacing w:val="25"/>
          <w:w w:val="115"/>
          <w:sz w:val="19"/>
        </w:rPr>
        <w:t> </w:t>
      </w:r>
      <w:r>
        <w:rPr>
          <w:rFonts w:ascii="Palatino Linotype"/>
          <w:b/>
          <w:i/>
          <w:color w:val="010202"/>
          <w:w w:val="115"/>
          <w:sz w:val="19"/>
        </w:rPr>
        <w:t>constant</w:t>
      </w:r>
      <w:r>
        <w:rPr>
          <w:rFonts w:ascii="Palatino Linotype"/>
          <w:b/>
          <w:i/>
          <w:color w:val="010202"/>
          <w:spacing w:val="17"/>
          <w:w w:val="115"/>
          <w:sz w:val="19"/>
        </w:rPr>
        <w:t> </w:t>
      </w:r>
      <w:r>
        <w:rPr>
          <w:rFonts w:ascii="Palatino Linotype"/>
          <w:b/>
          <w:i/>
          <w:color w:val="010202"/>
          <w:w w:val="115"/>
          <w:sz w:val="19"/>
        </w:rPr>
        <w:t>state</w:t>
      </w:r>
      <w:r>
        <w:rPr>
          <w:rFonts w:ascii="Palatino Linotype"/>
          <w:b/>
          <w:i/>
          <w:color w:val="010202"/>
          <w:spacing w:val="18"/>
          <w:w w:val="115"/>
          <w:sz w:val="19"/>
        </w:rPr>
        <w:t> </w:t>
      </w:r>
      <w:r>
        <w:rPr>
          <w:rFonts w:ascii="Palatino Linotype"/>
          <w:b/>
          <w:i/>
          <w:color w:val="010202"/>
          <w:spacing w:val="-5"/>
          <w:w w:val="115"/>
          <w:sz w:val="19"/>
        </w:rPr>
        <w:t>of</w:t>
      </w:r>
    </w:p>
    <w:p>
      <w:pPr>
        <w:pStyle w:val="BodyText"/>
        <w:spacing w:line="237" w:lineRule="auto"/>
        <w:ind w:right="151"/>
      </w:pPr>
      <w:r>
        <w:rPr>
          <w:rFonts w:ascii="Palatino Linotype" w:hAnsi="Palatino Linotype"/>
          <w:b/>
          <w:i/>
          <w:color w:val="010202"/>
          <w:w w:val="115"/>
        </w:rPr>
        <w:t>alert </w:t>
      </w:r>
      <w:r>
        <w:rPr>
          <w:color w:val="010202"/>
          <w:w w:val="115"/>
        </w:rPr>
        <w:t>and</w:t>
      </w:r>
      <w:r>
        <w:rPr>
          <w:color w:val="010202"/>
          <w:w w:val="115"/>
        </w:rPr>
        <w:t> would</w:t>
      </w:r>
      <w:r>
        <w:rPr>
          <w:color w:val="010202"/>
          <w:w w:val="115"/>
        </w:rPr>
        <w:t> only</w:t>
      </w:r>
      <w:r>
        <w:rPr>
          <w:color w:val="010202"/>
          <w:w w:val="115"/>
        </w:rPr>
        <w:t> conduct</w:t>
      </w:r>
      <w:r>
        <w:rPr>
          <w:color w:val="010202"/>
          <w:w w:val="115"/>
        </w:rPr>
        <w:t> themselves</w:t>
      </w:r>
      <w:r>
        <w:rPr>
          <w:color w:val="010202"/>
          <w:w w:val="115"/>
        </w:rPr>
        <w:t> by</w:t>
      </w:r>
      <w:r>
        <w:rPr>
          <w:color w:val="010202"/>
          <w:w w:val="115"/>
        </w:rPr>
        <w:t> following</w:t>
      </w:r>
      <w:r>
        <w:rPr>
          <w:color w:val="010202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military guidelines,</w:t>
      </w:r>
      <w:r>
        <w:rPr>
          <w:rFonts w:ascii="Palatino Linotype" w:hAnsi="Palatino Linotype"/>
          <w:b/>
          <w:i/>
          <w:color w:val="010202"/>
          <w:w w:val="115"/>
        </w:rPr>
        <w:t> </w:t>
      </w:r>
      <w:r>
        <w:rPr>
          <w:color w:val="010202"/>
          <w:w w:val="115"/>
        </w:rPr>
        <w:t>both</w:t>
      </w:r>
      <w:r>
        <w:rPr>
          <w:color w:val="010202"/>
          <w:w w:val="115"/>
        </w:rPr>
        <w:t> for</w:t>
      </w:r>
      <w:r>
        <w:rPr>
          <w:color w:val="010202"/>
          <w:w w:val="115"/>
        </w:rPr>
        <w:t> moving</w:t>
      </w:r>
      <w:r>
        <w:rPr>
          <w:color w:val="010202"/>
          <w:w w:val="115"/>
        </w:rPr>
        <w:t> and</w:t>
      </w:r>
      <w:r>
        <w:rPr>
          <w:color w:val="010202"/>
          <w:w w:val="115"/>
        </w:rPr>
        <w:t> camping</w:t>
      </w:r>
      <w:r>
        <w:rPr>
          <w:color w:val="010202"/>
          <w:w w:val="115"/>
        </w:rPr>
        <w:t> and,</w:t>
      </w:r>
      <w:r>
        <w:rPr>
          <w:color w:val="010202"/>
          <w:w w:val="115"/>
        </w:rPr>
        <w:t> even</w:t>
      </w:r>
      <w:r>
        <w:rPr>
          <w:color w:val="010202"/>
          <w:w w:val="115"/>
        </w:rPr>
        <w:t> if</w:t>
      </w:r>
      <w:r>
        <w:rPr>
          <w:color w:val="010202"/>
          <w:w w:val="115"/>
        </w:rPr>
        <w:t> they</w:t>
      </w:r>
      <w:r>
        <w:rPr>
          <w:color w:val="010202"/>
          <w:w w:val="115"/>
        </w:rPr>
        <w:t> were trying to save elements of their lost civilization, this would not be, </w:t>
      </w:r>
      <w:r>
        <w:rPr>
          <w:color w:val="010202"/>
          <w:w w:val="110"/>
        </w:rPr>
        <w:t>of course, </w:t>
      </w:r>
      <w:r>
        <w:rPr>
          <w:rFonts w:ascii="Palatino Linotype" w:hAnsi="Palatino Linotype"/>
          <w:b/>
          <w:i/>
          <w:color w:val="010202"/>
          <w:w w:val="110"/>
        </w:rPr>
        <w:t>the</w:t>
      </w:r>
      <w:r>
        <w:rPr>
          <w:rFonts w:ascii="Palatino Linotype" w:hAnsi="Palatino Linotype"/>
          <w:b/>
          <w:i/>
          <w:color w:val="010202"/>
          <w:spacing w:val="-3"/>
          <w:w w:val="110"/>
        </w:rPr>
        <w:t> </w:t>
      </w:r>
      <w:r>
        <w:rPr>
          <w:rFonts w:ascii="Palatino Linotype" w:hAnsi="Palatino Linotype"/>
          <w:b/>
          <w:i/>
          <w:color w:val="010202"/>
          <w:w w:val="110"/>
        </w:rPr>
        <w:t>principal</w:t>
      </w:r>
      <w:r>
        <w:rPr>
          <w:rFonts w:ascii="Palatino Linotype" w:hAnsi="Palatino Linotype"/>
          <w:b/>
          <w:i/>
          <w:color w:val="010202"/>
          <w:spacing w:val="-3"/>
          <w:w w:val="110"/>
        </w:rPr>
        <w:t> </w:t>
      </w:r>
      <w:r>
        <w:rPr>
          <w:rFonts w:ascii="Palatino Linotype" w:hAnsi="Palatino Linotype"/>
          <w:b/>
          <w:i/>
          <w:color w:val="010202"/>
          <w:w w:val="110"/>
        </w:rPr>
        <w:t>motive</w:t>
      </w:r>
      <w:r>
        <w:rPr>
          <w:rFonts w:ascii="Palatino Linotype" w:hAnsi="Palatino Linotype"/>
          <w:b/>
          <w:i/>
          <w:color w:val="010202"/>
          <w:spacing w:val="-3"/>
          <w:w w:val="110"/>
        </w:rPr>
        <w:t> </w:t>
      </w:r>
      <w:r>
        <w:rPr>
          <w:rFonts w:ascii="Palatino Linotype" w:hAnsi="Palatino Linotype"/>
          <w:b/>
          <w:i/>
          <w:color w:val="010202"/>
          <w:w w:val="110"/>
        </w:rPr>
        <w:t>that</w:t>
      </w:r>
      <w:r>
        <w:rPr>
          <w:rFonts w:ascii="Palatino Linotype" w:hAnsi="Palatino Linotype"/>
          <w:b/>
          <w:i/>
          <w:color w:val="010202"/>
          <w:spacing w:val="-3"/>
          <w:w w:val="110"/>
        </w:rPr>
        <w:t> </w:t>
      </w:r>
      <w:r>
        <w:rPr>
          <w:rFonts w:ascii="Palatino Linotype" w:hAnsi="Palatino Linotype"/>
          <w:b/>
          <w:i/>
          <w:color w:val="010202"/>
          <w:w w:val="110"/>
        </w:rPr>
        <w:t>would</w:t>
      </w:r>
      <w:r>
        <w:rPr>
          <w:rFonts w:ascii="Palatino Linotype" w:hAnsi="Palatino Linotype"/>
          <w:b/>
          <w:i/>
          <w:color w:val="010202"/>
          <w:spacing w:val="-3"/>
          <w:w w:val="110"/>
        </w:rPr>
        <w:t> </w:t>
      </w:r>
      <w:r>
        <w:rPr>
          <w:rFonts w:ascii="Palatino Linotype" w:hAnsi="Palatino Linotype"/>
          <w:b/>
          <w:i/>
          <w:color w:val="010202"/>
          <w:w w:val="110"/>
        </w:rPr>
        <w:t>determine</w:t>
      </w:r>
      <w:r>
        <w:rPr>
          <w:rFonts w:ascii="Palatino Linotype" w:hAnsi="Palatino Linotype"/>
          <w:b/>
          <w:i/>
          <w:color w:val="010202"/>
          <w:spacing w:val="-3"/>
          <w:w w:val="110"/>
        </w:rPr>
        <w:t> </w:t>
      </w:r>
      <w:r>
        <w:rPr>
          <w:rFonts w:ascii="Palatino Linotype" w:hAnsi="Palatino Linotype"/>
          <w:b/>
          <w:i/>
          <w:color w:val="010202"/>
          <w:w w:val="110"/>
        </w:rPr>
        <w:t>their</w:t>
      </w:r>
      <w:r>
        <w:rPr>
          <w:rFonts w:ascii="Palatino Linotype" w:hAnsi="Palatino Linotype"/>
          <w:b/>
          <w:i/>
          <w:color w:val="010202"/>
          <w:spacing w:val="-3"/>
          <w:w w:val="110"/>
        </w:rPr>
        <w:t> </w:t>
      </w:r>
      <w:r>
        <w:rPr>
          <w:rFonts w:ascii="Palatino Linotype" w:hAnsi="Palatino Linotype"/>
          <w:b/>
          <w:i/>
          <w:color w:val="010202"/>
          <w:w w:val="110"/>
        </w:rPr>
        <w:t>actions. </w:t>
      </w:r>
      <w:r>
        <w:rPr>
          <w:color w:val="010202"/>
          <w:w w:val="115"/>
        </w:rPr>
        <w:t>We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have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an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example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close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at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hand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in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those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Japanese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who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survived more than twenty years in the Paciﬁc Islands afier the end of the </w:t>
      </w:r>
      <w:r>
        <w:rPr>
          <w:color w:val="010202"/>
          <w:spacing w:val="-2"/>
          <w:w w:val="115"/>
        </w:rPr>
        <w:t>Second War: although they constructed themselves cultural objects </w:t>
      </w:r>
      <w:r>
        <w:rPr>
          <w:color w:val="010202"/>
          <w:w w:val="115"/>
        </w:rPr>
        <w:t>necessary</w:t>
      </w:r>
      <w:r>
        <w:rPr>
          <w:color w:val="010202"/>
          <w:w w:val="115"/>
        </w:rPr>
        <w:t> in</w:t>
      </w:r>
      <w:r>
        <w:rPr>
          <w:color w:val="010202"/>
          <w:w w:val="115"/>
        </w:rPr>
        <w:t> order</w:t>
      </w:r>
      <w:r>
        <w:rPr>
          <w:color w:val="010202"/>
          <w:w w:val="115"/>
        </w:rPr>
        <w:t> to</w:t>
      </w:r>
      <w:r>
        <w:rPr>
          <w:color w:val="010202"/>
          <w:w w:val="115"/>
        </w:rPr>
        <w:t> survive</w:t>
      </w:r>
      <w:r>
        <w:rPr>
          <w:color w:val="010202"/>
          <w:w w:val="115"/>
        </w:rPr>
        <w:t> or</w:t>
      </w:r>
      <w:r>
        <w:rPr>
          <w:color w:val="010202"/>
          <w:w w:val="115"/>
        </w:rPr>
        <w:t> live,</w:t>
      </w:r>
      <w:r>
        <w:rPr>
          <w:color w:val="010202"/>
          <w:w w:val="115"/>
        </w:rPr>
        <w:t> such</w:t>
      </w:r>
      <w:r>
        <w:rPr>
          <w:color w:val="010202"/>
          <w:w w:val="115"/>
        </w:rPr>
        <w:t> as</w:t>
      </w:r>
      <w:r>
        <w:rPr>
          <w:color w:val="010202"/>
          <w:w w:val="115"/>
        </w:rPr>
        <w:t> a</w:t>
      </w:r>
      <w:r>
        <w:rPr>
          <w:color w:val="010202"/>
          <w:w w:val="115"/>
        </w:rPr>
        <w:t> hut,</w:t>
      </w:r>
      <w:r>
        <w:rPr>
          <w:color w:val="010202"/>
          <w:w w:val="115"/>
        </w:rPr>
        <w:t> a</w:t>
      </w:r>
      <w:r>
        <w:rPr>
          <w:color w:val="010202"/>
          <w:w w:val="115"/>
        </w:rPr>
        <w:t> hook,</w:t>
      </w:r>
      <w:r>
        <w:rPr>
          <w:color w:val="010202"/>
          <w:w w:val="115"/>
        </w:rPr>
        <w:t> or</w:t>
      </w:r>
      <w:r>
        <w:rPr>
          <w:color w:val="010202"/>
          <w:w w:val="115"/>
        </w:rPr>
        <w:t> a game</w:t>
      </w:r>
      <w:r>
        <w:rPr>
          <w:color w:val="010202"/>
          <w:w w:val="115"/>
        </w:rPr>
        <w:t> of</w:t>
      </w:r>
      <w:r>
        <w:rPr>
          <w:color w:val="010202"/>
          <w:w w:val="115"/>
        </w:rPr>
        <w:t> go,</w:t>
      </w:r>
      <w:r>
        <w:rPr>
          <w:color w:val="010202"/>
          <w:w w:val="115"/>
        </w:rPr>
        <w:t> and</w:t>
      </w:r>
      <w:r>
        <w:rPr>
          <w:color w:val="010202"/>
          <w:w w:val="115"/>
        </w:rPr>
        <w:t> although</w:t>
      </w:r>
      <w:r>
        <w:rPr>
          <w:color w:val="010202"/>
          <w:w w:val="115"/>
        </w:rPr>
        <w:t> they</w:t>
      </w:r>
      <w:r>
        <w:rPr>
          <w:color w:val="010202"/>
          <w:w w:val="115"/>
        </w:rPr>
        <w:t> had</w:t>
      </w:r>
      <w:r>
        <w:rPr>
          <w:color w:val="010202"/>
          <w:w w:val="115"/>
        </w:rPr>
        <w:t> transmi ed</w:t>
      </w:r>
      <w:r>
        <w:rPr>
          <w:color w:val="010202"/>
          <w:w w:val="115"/>
        </w:rPr>
        <w:t> part</w:t>
      </w:r>
      <w:r>
        <w:rPr>
          <w:color w:val="010202"/>
          <w:w w:val="115"/>
        </w:rPr>
        <w:t> of</w:t>
      </w:r>
      <w:r>
        <w:rPr>
          <w:color w:val="010202"/>
          <w:w w:val="115"/>
        </w:rPr>
        <w:t> their knowledge</w:t>
      </w:r>
      <w:r>
        <w:rPr>
          <w:color w:val="010202"/>
          <w:w w:val="115"/>
        </w:rPr>
        <w:t> to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aborigines,</w:t>
      </w:r>
      <w:r>
        <w:rPr>
          <w:color w:val="010202"/>
          <w:w w:val="115"/>
        </w:rPr>
        <w:t> “civilizing</w:t>
      </w:r>
      <w:r>
        <w:rPr>
          <w:color w:val="010202"/>
          <w:w w:val="115"/>
        </w:rPr>
        <w:t> them,”</w:t>
      </w:r>
      <w:r>
        <w:rPr>
          <w:color w:val="010202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none</w:t>
      </w:r>
      <w:r>
        <w:rPr>
          <w:rFonts w:ascii="Palatino Linotype" w:hAnsi="Palatino Linotype"/>
          <w:b/>
          <w:i/>
          <w:color w:val="010202"/>
          <w:w w:val="115"/>
        </w:rPr>
        <w:t> of</w:t>
      </w:r>
      <w:r>
        <w:rPr>
          <w:rFonts w:ascii="Palatino Linotype" w:hAnsi="Palatino Linotype"/>
          <w:b/>
          <w:i/>
          <w:color w:val="010202"/>
          <w:w w:val="115"/>
        </w:rPr>
        <w:t> these</w:t>
      </w:r>
      <w:r>
        <w:rPr>
          <w:rFonts w:ascii="Palatino Linotype" w:hAnsi="Palatino Linotype"/>
          <w:b/>
          <w:i/>
          <w:color w:val="010202"/>
          <w:w w:val="115"/>
        </w:rPr>
        <w:t> mo- tives</w:t>
      </w:r>
      <w:r>
        <w:rPr>
          <w:rFonts w:ascii="Palatino Linotype" w:hAnsi="Palatino Linotype"/>
          <w:b/>
          <w:i/>
          <w:color w:val="010202"/>
          <w:spacing w:val="-3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was</w:t>
      </w:r>
      <w:r>
        <w:rPr>
          <w:rFonts w:ascii="Palatino Linotype" w:hAnsi="Palatino Linotype"/>
          <w:b/>
          <w:i/>
          <w:color w:val="010202"/>
          <w:spacing w:val="-3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determining</w:t>
      </w:r>
      <w:r>
        <w:rPr>
          <w:rFonts w:ascii="Palatino Linotype" w:hAnsi="Palatino Linotype"/>
          <w:b/>
          <w:i/>
          <w:color w:val="010202"/>
          <w:spacing w:val="-3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their</w:t>
      </w:r>
      <w:r>
        <w:rPr>
          <w:rFonts w:ascii="Palatino Linotype" w:hAnsi="Palatino Linotype"/>
          <w:b/>
          <w:i/>
          <w:color w:val="010202"/>
          <w:spacing w:val="-3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actions;</w:t>
      </w:r>
      <w:r>
        <w:rPr>
          <w:rFonts w:ascii="Palatino Linotype" w:hAnsi="Palatino Linotype"/>
          <w:b/>
          <w:i/>
          <w:color w:val="010202"/>
          <w:spacing w:val="-1"/>
          <w:w w:val="115"/>
        </w:rPr>
        <w:t> </w:t>
      </w:r>
      <w:r>
        <w:rPr>
          <w:color w:val="010202"/>
          <w:w w:val="115"/>
        </w:rPr>
        <w:t>on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contrary,</w:t>
      </w:r>
      <w:r>
        <w:rPr>
          <w:color w:val="010202"/>
          <w:w w:val="115"/>
        </w:rPr>
        <w:t> upon</w:t>
      </w:r>
      <w:r>
        <w:rPr>
          <w:color w:val="010202"/>
          <w:w w:val="115"/>
        </w:rPr>
        <w:t> being found,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it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was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veriﬁed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that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soldiers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had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not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forgo</w:t>
      </w:r>
      <w:r>
        <w:rPr>
          <w:color w:val="010202"/>
          <w:spacing w:val="21"/>
          <w:w w:val="115"/>
        </w:rPr>
        <w:t> </w:t>
      </w:r>
      <w:r>
        <w:rPr>
          <w:color w:val="010202"/>
          <w:w w:val="115"/>
        </w:rPr>
        <w:t>en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war</w:t>
      </w:r>
      <w:r>
        <w:rPr>
          <w:color w:val="010202"/>
          <w:spacing w:val="-1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at </w:t>
      </w:r>
      <w:r>
        <w:rPr>
          <w:rFonts w:ascii="Palatino Linotype" w:hAnsi="Palatino Linotype"/>
          <w:b/>
          <w:i/>
          <w:color w:val="010202"/>
          <w:w w:val="110"/>
        </w:rPr>
        <w:t>any</w:t>
      </w:r>
      <w:r>
        <w:rPr>
          <w:rFonts w:ascii="Palatino Linotype" w:hAnsi="Palatino Linotype"/>
          <w:b/>
          <w:i/>
          <w:color w:val="010202"/>
          <w:spacing w:val="-4"/>
          <w:w w:val="110"/>
        </w:rPr>
        <w:t> </w:t>
      </w:r>
      <w:r>
        <w:rPr>
          <w:rFonts w:ascii="Palatino Linotype" w:hAnsi="Palatino Linotype"/>
          <w:b/>
          <w:i/>
          <w:color w:val="010202"/>
          <w:w w:val="110"/>
        </w:rPr>
        <w:t>time,</w:t>
      </w:r>
      <w:r>
        <w:rPr>
          <w:rFonts w:ascii="Palatino Linotype" w:hAnsi="Palatino Linotype"/>
          <w:b/>
          <w:i/>
          <w:color w:val="010202"/>
          <w:spacing w:val="-2"/>
          <w:w w:val="110"/>
        </w:rPr>
        <w:t> </w:t>
      </w:r>
      <w:r>
        <w:rPr>
          <w:color w:val="010202"/>
          <w:w w:val="110"/>
        </w:rPr>
        <w:t>always maintaining a </w:t>
      </w:r>
      <w:r>
        <w:rPr>
          <w:rFonts w:ascii="Palatino Linotype" w:hAnsi="Palatino Linotype"/>
          <w:b/>
          <w:i/>
          <w:color w:val="010202"/>
          <w:w w:val="110"/>
        </w:rPr>
        <w:t>constant</w:t>
      </w:r>
      <w:r>
        <w:rPr>
          <w:rFonts w:ascii="Palatino Linotype" w:hAnsi="Palatino Linotype"/>
          <w:b/>
          <w:i/>
          <w:color w:val="010202"/>
          <w:spacing w:val="-4"/>
          <w:w w:val="110"/>
        </w:rPr>
        <w:t> </w:t>
      </w:r>
      <w:r>
        <w:rPr>
          <w:rFonts w:ascii="Palatino Linotype" w:hAnsi="Palatino Linotype"/>
          <w:b/>
          <w:i/>
          <w:color w:val="010202"/>
          <w:w w:val="110"/>
        </w:rPr>
        <w:t>state</w:t>
      </w:r>
      <w:r>
        <w:rPr>
          <w:rFonts w:ascii="Palatino Linotype" w:hAnsi="Palatino Linotype"/>
          <w:b/>
          <w:i/>
          <w:color w:val="010202"/>
          <w:spacing w:val="-4"/>
          <w:w w:val="110"/>
        </w:rPr>
        <w:t> </w:t>
      </w:r>
      <w:r>
        <w:rPr>
          <w:rFonts w:ascii="Palatino Linotype" w:hAnsi="Palatino Linotype"/>
          <w:b/>
          <w:i/>
          <w:color w:val="010202"/>
          <w:w w:val="110"/>
        </w:rPr>
        <w:t>of</w:t>
      </w:r>
      <w:r>
        <w:rPr>
          <w:rFonts w:ascii="Palatino Linotype" w:hAnsi="Palatino Linotype"/>
          <w:b/>
          <w:i/>
          <w:color w:val="010202"/>
          <w:spacing w:val="-4"/>
          <w:w w:val="110"/>
        </w:rPr>
        <w:t> </w:t>
      </w:r>
      <w:r>
        <w:rPr>
          <w:rFonts w:ascii="Palatino Linotype" w:hAnsi="Palatino Linotype"/>
          <w:b/>
          <w:i/>
          <w:color w:val="010202"/>
          <w:w w:val="110"/>
        </w:rPr>
        <w:t>alert</w:t>
      </w:r>
      <w:r>
        <w:rPr>
          <w:rFonts w:ascii="Palatino Linotype" w:hAnsi="Palatino Linotype"/>
          <w:b/>
          <w:i/>
          <w:color w:val="010202"/>
          <w:spacing w:val="-2"/>
          <w:w w:val="110"/>
        </w:rPr>
        <w:t> </w:t>
      </w:r>
      <w:r>
        <w:rPr>
          <w:color w:val="010202"/>
          <w:w w:val="110"/>
        </w:rPr>
        <w:t>and conduct- </w:t>
      </w:r>
      <w:r>
        <w:rPr>
          <w:color w:val="010202"/>
          <w:w w:val="115"/>
        </w:rPr>
        <w:t>ing</w:t>
      </w:r>
      <w:r>
        <w:rPr>
          <w:color w:val="010202"/>
          <w:spacing w:val="-13"/>
          <w:w w:val="115"/>
        </w:rPr>
        <w:t> </w:t>
      </w:r>
      <w:r>
        <w:rPr>
          <w:color w:val="010202"/>
          <w:w w:val="115"/>
        </w:rPr>
        <w:t>themselves,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both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for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moving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and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camping,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according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to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military guidelines; an example of this was the correct functioning of their weapons,</w:t>
      </w:r>
      <w:r>
        <w:rPr>
          <w:color w:val="010202"/>
          <w:w w:val="115"/>
        </w:rPr>
        <w:t> which</w:t>
      </w:r>
      <w:r>
        <w:rPr>
          <w:color w:val="010202"/>
          <w:w w:val="115"/>
        </w:rPr>
        <w:t> they</w:t>
      </w:r>
      <w:r>
        <w:rPr>
          <w:color w:val="010202"/>
          <w:w w:val="115"/>
        </w:rPr>
        <w:t> had</w:t>
      </w:r>
      <w:r>
        <w:rPr>
          <w:color w:val="010202"/>
          <w:w w:val="115"/>
        </w:rPr>
        <w:t> lubricated</w:t>
      </w:r>
      <w:r>
        <w:rPr>
          <w:color w:val="010202"/>
          <w:w w:val="115"/>
        </w:rPr>
        <w:t> and</w:t>
      </w:r>
      <w:r>
        <w:rPr>
          <w:color w:val="010202"/>
          <w:w w:val="115"/>
        </w:rPr>
        <w:t> kept</w:t>
      </w:r>
      <w:r>
        <w:rPr>
          <w:color w:val="010202"/>
          <w:w w:val="115"/>
        </w:rPr>
        <w:t> in</w:t>
      </w:r>
      <w:r>
        <w:rPr>
          <w:color w:val="010202"/>
          <w:w w:val="115"/>
        </w:rPr>
        <w:t> good</w:t>
      </w:r>
      <w:r>
        <w:rPr>
          <w:color w:val="010202"/>
          <w:w w:val="115"/>
        </w:rPr>
        <w:t> condition, and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fundamentally,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1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constant</w:t>
      </w:r>
      <w:r>
        <w:rPr>
          <w:rFonts w:ascii="Palatino Linotype" w:hAnsi="Palatino Linotype"/>
          <w:b/>
          <w:i/>
          <w:color w:val="010202"/>
          <w:spacing w:val="-7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respect</w:t>
      </w:r>
      <w:r>
        <w:rPr>
          <w:rFonts w:ascii="Palatino Linotype" w:hAnsi="Palatino Linotype"/>
          <w:b/>
          <w:i/>
          <w:color w:val="010202"/>
          <w:spacing w:val="-7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for</w:t>
      </w:r>
      <w:r>
        <w:rPr>
          <w:rFonts w:ascii="Palatino Linotype" w:hAnsi="Palatino Linotype"/>
          <w:b/>
          <w:i/>
          <w:color w:val="010202"/>
          <w:spacing w:val="-7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the</w:t>
      </w:r>
      <w:r>
        <w:rPr>
          <w:rFonts w:ascii="Palatino Linotype" w:hAnsi="Palatino Linotype"/>
          <w:b/>
          <w:i/>
          <w:color w:val="010202"/>
          <w:spacing w:val="-7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military</w:t>
      </w:r>
      <w:r>
        <w:rPr>
          <w:rFonts w:ascii="Palatino Linotype" w:hAnsi="Palatino Linotype"/>
          <w:b/>
          <w:i/>
          <w:color w:val="010202"/>
          <w:spacing w:val="-7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rank</w:t>
      </w:r>
      <w:r>
        <w:rPr>
          <w:color w:val="010202"/>
          <w:w w:val="115"/>
        </w:rPr>
        <w:t>—a </w:t>
      </w:r>
      <w:r>
        <w:rPr>
          <w:color w:val="010202"/>
          <w:w w:val="110"/>
        </w:rPr>
        <w:t>sergeant</w:t>
      </w:r>
      <w:r>
        <w:rPr>
          <w:color w:val="010202"/>
          <w:spacing w:val="-3"/>
          <w:w w:val="110"/>
        </w:rPr>
        <w:t> </w:t>
      </w:r>
      <w:r>
        <w:rPr>
          <w:color w:val="010202"/>
          <w:w w:val="110"/>
        </w:rPr>
        <w:t>in</w:t>
      </w:r>
      <w:r>
        <w:rPr>
          <w:color w:val="010202"/>
          <w:spacing w:val="-3"/>
          <w:w w:val="110"/>
        </w:rPr>
        <w:t> </w:t>
      </w:r>
      <w:r>
        <w:rPr>
          <w:color w:val="010202"/>
          <w:w w:val="110"/>
        </w:rPr>
        <w:t>1945</w:t>
      </w:r>
      <w:r>
        <w:rPr>
          <w:color w:val="010202"/>
          <w:spacing w:val="-3"/>
          <w:w w:val="110"/>
        </w:rPr>
        <w:t> </w:t>
      </w:r>
      <w:r>
        <w:rPr>
          <w:color w:val="010202"/>
          <w:w w:val="110"/>
        </w:rPr>
        <w:t>was</w:t>
      </w:r>
      <w:r>
        <w:rPr>
          <w:color w:val="010202"/>
          <w:spacing w:val="-3"/>
          <w:w w:val="110"/>
        </w:rPr>
        <w:t> </w:t>
      </w:r>
      <w:r>
        <w:rPr>
          <w:color w:val="010202"/>
          <w:w w:val="110"/>
        </w:rPr>
        <w:t>still</w:t>
      </w:r>
      <w:r>
        <w:rPr>
          <w:color w:val="010202"/>
          <w:spacing w:val="-3"/>
          <w:w w:val="110"/>
        </w:rPr>
        <w:t> </w:t>
      </w:r>
      <w:r>
        <w:rPr>
          <w:color w:val="010202"/>
          <w:w w:val="110"/>
        </w:rPr>
        <w:t>a</w:t>
      </w:r>
      <w:r>
        <w:rPr>
          <w:color w:val="010202"/>
          <w:spacing w:val="-3"/>
          <w:w w:val="110"/>
        </w:rPr>
        <w:t> </w:t>
      </w:r>
      <w:r>
        <w:rPr>
          <w:color w:val="010202"/>
          <w:w w:val="110"/>
        </w:rPr>
        <w:t>sergeant</w:t>
      </w:r>
      <w:r>
        <w:rPr>
          <w:color w:val="010202"/>
          <w:spacing w:val="-3"/>
          <w:w w:val="110"/>
        </w:rPr>
        <w:t> </w:t>
      </w:r>
      <w:r>
        <w:rPr>
          <w:color w:val="010202"/>
          <w:w w:val="110"/>
        </w:rPr>
        <w:t>in</w:t>
      </w:r>
      <w:r>
        <w:rPr>
          <w:color w:val="010202"/>
          <w:spacing w:val="-3"/>
          <w:w w:val="110"/>
        </w:rPr>
        <w:t> </w:t>
      </w:r>
      <w:r>
        <w:rPr>
          <w:color w:val="010202"/>
          <w:w w:val="110"/>
        </w:rPr>
        <w:t>1960—which</w:t>
      </w:r>
      <w:r>
        <w:rPr>
          <w:color w:val="010202"/>
          <w:spacing w:val="-3"/>
          <w:w w:val="110"/>
        </w:rPr>
        <w:t> </w:t>
      </w:r>
      <w:r>
        <w:rPr>
          <w:color w:val="010202"/>
          <w:w w:val="110"/>
        </w:rPr>
        <w:t>reveals</w:t>
      </w:r>
      <w:r>
        <w:rPr>
          <w:color w:val="010202"/>
          <w:spacing w:val="-3"/>
          <w:w w:val="110"/>
        </w:rPr>
        <w:t> </w:t>
      </w:r>
      <w:r>
        <w:rPr>
          <w:color w:val="010202"/>
          <w:w w:val="110"/>
        </w:rPr>
        <w:t>a</w:t>
      </w:r>
      <w:r>
        <w:rPr>
          <w:color w:val="010202"/>
          <w:spacing w:val="-3"/>
          <w:w w:val="110"/>
        </w:rPr>
        <w:t> </w:t>
      </w:r>
      <w:r>
        <w:rPr>
          <w:color w:val="010202"/>
          <w:w w:val="110"/>
        </w:rPr>
        <w:t>whole </w:t>
      </w:r>
      <w:r>
        <w:rPr>
          <w:color w:val="010202"/>
          <w:w w:val="115"/>
        </w:rPr>
        <w:t>universe of Honor and martial virtues.</w:t>
      </w:r>
    </w:p>
    <w:p>
      <w:pPr>
        <w:spacing w:line="220" w:lineRule="auto" w:before="0"/>
        <w:ind w:left="154" w:right="151" w:firstLine="246"/>
        <w:jc w:val="both"/>
        <w:rPr>
          <w:sz w:val="19"/>
        </w:rPr>
      </w:pPr>
      <w:r>
        <w:rPr>
          <w:color w:val="010202"/>
          <w:w w:val="120"/>
          <w:sz w:val="19"/>
        </w:rPr>
        <w:t>This</w:t>
      </w:r>
      <w:r>
        <w:rPr>
          <w:color w:val="010202"/>
          <w:w w:val="120"/>
          <w:sz w:val="19"/>
        </w:rPr>
        <w:t> is</w:t>
      </w:r>
      <w:r>
        <w:rPr>
          <w:color w:val="010202"/>
          <w:w w:val="120"/>
          <w:sz w:val="19"/>
        </w:rPr>
        <w:t> undoubtedly</w:t>
      </w:r>
      <w:r>
        <w:rPr>
          <w:color w:val="010202"/>
          <w:w w:val="120"/>
          <w:sz w:val="19"/>
        </w:rPr>
        <w:t> the</w:t>
      </w:r>
      <w:r>
        <w:rPr>
          <w:color w:val="010202"/>
          <w:w w:val="120"/>
          <w:sz w:val="19"/>
        </w:rPr>
        <w:t> a itude</w:t>
      </w:r>
      <w:r>
        <w:rPr>
          <w:color w:val="010202"/>
          <w:w w:val="120"/>
          <w:sz w:val="19"/>
        </w:rPr>
        <w:t> of</w:t>
      </w:r>
      <w:r>
        <w:rPr>
          <w:color w:val="010202"/>
          <w:w w:val="120"/>
          <w:sz w:val="19"/>
        </w:rPr>
        <w:t> those</w:t>
      </w:r>
      <w:r>
        <w:rPr>
          <w:color w:val="010202"/>
          <w:w w:val="120"/>
          <w:sz w:val="19"/>
        </w:rPr>
        <w:t> who</w:t>
      </w:r>
      <w:r>
        <w:rPr>
          <w:color w:val="010202"/>
          <w:w w:val="120"/>
          <w:sz w:val="19"/>
        </w:rPr>
        <w:t> survive</w:t>
      </w:r>
      <w:r>
        <w:rPr>
          <w:color w:val="010202"/>
          <w:w w:val="120"/>
          <w:sz w:val="19"/>
        </w:rPr>
        <w:t> a</w:t>
      </w:r>
      <w:r>
        <w:rPr>
          <w:color w:val="010202"/>
          <w:w w:val="120"/>
          <w:sz w:val="19"/>
        </w:rPr>
        <w:t> total </w:t>
      </w:r>
      <w:r>
        <w:rPr>
          <w:color w:val="010202"/>
          <w:w w:val="115"/>
          <w:sz w:val="19"/>
        </w:rPr>
        <w:t>war</w:t>
      </w:r>
      <w:r>
        <w:rPr>
          <w:color w:val="010202"/>
          <w:w w:val="115"/>
          <w:sz w:val="19"/>
        </w:rPr>
        <w:t> and</w:t>
      </w:r>
      <w:r>
        <w:rPr>
          <w:color w:val="010202"/>
          <w:w w:val="115"/>
          <w:sz w:val="19"/>
        </w:rPr>
        <w:t> </w:t>
      </w:r>
      <w:r>
        <w:rPr>
          <w:rFonts w:ascii="Palatino Linotype"/>
          <w:b/>
          <w:i/>
          <w:color w:val="010202"/>
          <w:w w:val="115"/>
          <w:sz w:val="19"/>
        </w:rPr>
        <w:t>have</w:t>
      </w:r>
      <w:r>
        <w:rPr>
          <w:rFonts w:ascii="Palatino Linotype"/>
          <w:b/>
          <w:i/>
          <w:color w:val="010202"/>
          <w:w w:val="115"/>
          <w:sz w:val="19"/>
        </w:rPr>
        <w:t> not</w:t>
      </w:r>
      <w:r>
        <w:rPr>
          <w:rFonts w:ascii="Palatino Linotype"/>
          <w:b/>
          <w:i/>
          <w:color w:val="010202"/>
          <w:w w:val="115"/>
          <w:sz w:val="19"/>
        </w:rPr>
        <w:t> surrendered:</w:t>
      </w:r>
      <w:r>
        <w:rPr>
          <w:rFonts w:ascii="Palatino Linotype"/>
          <w:b/>
          <w:i/>
          <w:color w:val="010202"/>
          <w:w w:val="115"/>
          <w:sz w:val="19"/>
        </w:rPr>
        <w:t> every</w:t>
      </w:r>
      <w:r>
        <w:rPr>
          <w:rFonts w:ascii="Palatino Linotype"/>
          <w:b/>
          <w:i/>
          <w:color w:val="010202"/>
          <w:w w:val="115"/>
          <w:sz w:val="19"/>
        </w:rPr>
        <w:t> movement,</w:t>
      </w:r>
      <w:r>
        <w:rPr>
          <w:rFonts w:ascii="Palatino Linotype"/>
          <w:b/>
          <w:i/>
          <w:color w:val="010202"/>
          <w:w w:val="115"/>
          <w:sz w:val="19"/>
        </w:rPr>
        <w:t> every</w:t>
      </w:r>
      <w:r>
        <w:rPr>
          <w:rFonts w:ascii="Palatino Linotype"/>
          <w:b/>
          <w:i/>
          <w:color w:val="010202"/>
          <w:w w:val="115"/>
          <w:sz w:val="19"/>
        </w:rPr>
        <w:t> action,</w:t>
      </w:r>
      <w:r>
        <w:rPr>
          <w:rFonts w:ascii="Palatino Linotype"/>
          <w:b/>
          <w:i/>
          <w:color w:val="010202"/>
          <w:w w:val="115"/>
          <w:sz w:val="19"/>
        </w:rPr>
        <w:t> is tactical</w:t>
      </w:r>
      <w:r>
        <w:rPr>
          <w:rFonts w:ascii="Palatino Linotype"/>
          <w:b/>
          <w:i/>
          <w:color w:val="010202"/>
          <w:spacing w:val="-10"/>
          <w:w w:val="115"/>
          <w:sz w:val="19"/>
        </w:rPr>
        <w:t> </w:t>
      </w:r>
      <w:r>
        <w:rPr>
          <w:rFonts w:ascii="Palatino Linotype"/>
          <w:b/>
          <w:i/>
          <w:color w:val="010202"/>
          <w:w w:val="115"/>
          <w:sz w:val="19"/>
        </w:rPr>
        <w:t>and,</w:t>
      </w:r>
      <w:r>
        <w:rPr>
          <w:rFonts w:ascii="Palatino Linotype"/>
          <w:b/>
          <w:i/>
          <w:color w:val="010202"/>
          <w:spacing w:val="-10"/>
          <w:w w:val="115"/>
          <w:sz w:val="19"/>
        </w:rPr>
        <w:t> </w:t>
      </w:r>
      <w:r>
        <w:rPr>
          <w:rFonts w:ascii="Palatino Linotype"/>
          <w:b/>
          <w:i/>
          <w:color w:val="010202"/>
          <w:w w:val="115"/>
          <w:sz w:val="19"/>
        </w:rPr>
        <w:t>therefore,</w:t>
      </w:r>
      <w:r>
        <w:rPr>
          <w:rFonts w:ascii="Palatino Linotype"/>
          <w:b/>
          <w:i/>
          <w:color w:val="010202"/>
          <w:spacing w:val="-10"/>
          <w:w w:val="115"/>
          <w:sz w:val="19"/>
        </w:rPr>
        <w:t> </w:t>
      </w:r>
      <w:r>
        <w:rPr>
          <w:rFonts w:ascii="Palatino Linotype"/>
          <w:b/>
          <w:i/>
          <w:color w:val="010202"/>
          <w:w w:val="115"/>
          <w:sz w:val="19"/>
        </w:rPr>
        <w:t>must</w:t>
      </w:r>
      <w:r>
        <w:rPr>
          <w:rFonts w:ascii="Palatino Linotype"/>
          <w:b/>
          <w:i/>
          <w:color w:val="010202"/>
          <w:spacing w:val="-10"/>
          <w:w w:val="115"/>
          <w:sz w:val="19"/>
        </w:rPr>
        <w:t> </w:t>
      </w:r>
      <w:r>
        <w:rPr>
          <w:rFonts w:ascii="Palatino Linotype"/>
          <w:b/>
          <w:i/>
          <w:color w:val="010202"/>
          <w:w w:val="115"/>
          <w:sz w:val="19"/>
        </w:rPr>
        <w:t>be</w:t>
      </w:r>
      <w:r>
        <w:rPr>
          <w:rFonts w:ascii="Palatino Linotype"/>
          <w:b/>
          <w:i/>
          <w:color w:val="010202"/>
          <w:spacing w:val="-10"/>
          <w:w w:val="115"/>
          <w:sz w:val="19"/>
        </w:rPr>
        <w:t> </w:t>
      </w:r>
      <w:r>
        <w:rPr>
          <w:rFonts w:ascii="Palatino Linotype"/>
          <w:b/>
          <w:i/>
          <w:color w:val="010202"/>
          <w:w w:val="115"/>
          <w:sz w:val="19"/>
        </w:rPr>
        <w:t>executed</w:t>
      </w:r>
      <w:r>
        <w:rPr>
          <w:rFonts w:ascii="Palatino Linotype"/>
          <w:b/>
          <w:i/>
          <w:color w:val="010202"/>
          <w:spacing w:val="-10"/>
          <w:w w:val="115"/>
          <w:sz w:val="19"/>
        </w:rPr>
        <w:t> </w:t>
      </w:r>
      <w:r>
        <w:rPr>
          <w:rFonts w:ascii="Palatino Linotype"/>
          <w:b/>
          <w:i/>
          <w:color w:val="010202"/>
          <w:w w:val="115"/>
          <w:sz w:val="19"/>
        </w:rPr>
        <w:t>according</w:t>
      </w:r>
      <w:r>
        <w:rPr>
          <w:rFonts w:ascii="Palatino Linotype"/>
          <w:b/>
          <w:i/>
          <w:color w:val="010202"/>
          <w:spacing w:val="-10"/>
          <w:w w:val="115"/>
          <w:sz w:val="19"/>
        </w:rPr>
        <w:t> </w:t>
      </w:r>
      <w:r>
        <w:rPr>
          <w:rFonts w:ascii="Palatino Linotype"/>
          <w:b/>
          <w:i/>
          <w:color w:val="010202"/>
          <w:w w:val="115"/>
          <w:sz w:val="19"/>
        </w:rPr>
        <w:t>to</w:t>
      </w:r>
      <w:r>
        <w:rPr>
          <w:rFonts w:ascii="Palatino Linotype"/>
          <w:b/>
          <w:i/>
          <w:color w:val="010202"/>
          <w:spacing w:val="-10"/>
          <w:w w:val="115"/>
          <w:sz w:val="19"/>
        </w:rPr>
        <w:t> </w:t>
      </w:r>
      <w:r>
        <w:rPr>
          <w:rFonts w:ascii="Palatino Linotype"/>
          <w:b/>
          <w:i/>
          <w:color w:val="010202"/>
          <w:w w:val="115"/>
          <w:sz w:val="19"/>
        </w:rPr>
        <w:t>the</w:t>
      </w:r>
      <w:r>
        <w:rPr>
          <w:rFonts w:ascii="Palatino Linotype"/>
          <w:b/>
          <w:i/>
          <w:color w:val="010202"/>
          <w:spacing w:val="-10"/>
          <w:w w:val="115"/>
          <w:sz w:val="19"/>
        </w:rPr>
        <w:t> </w:t>
      </w:r>
      <w:r>
        <w:rPr>
          <w:rFonts w:ascii="Palatino Linotype"/>
          <w:b/>
          <w:i/>
          <w:color w:val="010202"/>
          <w:w w:val="115"/>
          <w:sz w:val="19"/>
        </w:rPr>
        <w:t>princi- </w:t>
      </w:r>
      <w:r>
        <w:rPr>
          <w:rFonts w:ascii="Palatino Linotype"/>
          <w:b/>
          <w:i/>
          <w:color w:val="010202"/>
          <w:w w:val="120"/>
          <w:sz w:val="19"/>
        </w:rPr>
        <w:t>ples</w:t>
      </w:r>
      <w:r>
        <w:rPr>
          <w:rFonts w:ascii="Palatino Linotype"/>
          <w:b/>
          <w:i/>
          <w:color w:val="010202"/>
          <w:w w:val="120"/>
          <w:sz w:val="19"/>
        </w:rPr>
        <w:t> of</w:t>
      </w:r>
      <w:r>
        <w:rPr>
          <w:rFonts w:ascii="Palatino Linotype"/>
          <w:b/>
          <w:i/>
          <w:color w:val="010202"/>
          <w:w w:val="120"/>
          <w:sz w:val="19"/>
        </w:rPr>
        <w:t> war.</w:t>
      </w:r>
      <w:r>
        <w:rPr>
          <w:rFonts w:ascii="Palatino Linotype"/>
          <w:b/>
          <w:i/>
          <w:color w:val="010202"/>
          <w:w w:val="120"/>
          <w:sz w:val="19"/>
        </w:rPr>
        <w:t> But</w:t>
      </w:r>
      <w:r>
        <w:rPr>
          <w:rFonts w:ascii="Palatino Linotype"/>
          <w:b/>
          <w:i/>
          <w:color w:val="010202"/>
          <w:w w:val="120"/>
          <w:sz w:val="19"/>
        </w:rPr>
        <w:t> every</w:t>
      </w:r>
      <w:r>
        <w:rPr>
          <w:rFonts w:ascii="Palatino Linotype"/>
          <w:b/>
          <w:i/>
          <w:color w:val="010202"/>
          <w:w w:val="120"/>
          <w:sz w:val="19"/>
        </w:rPr>
        <w:t> tactic,</w:t>
      </w:r>
      <w:r>
        <w:rPr>
          <w:rFonts w:ascii="Palatino Linotype"/>
          <w:b/>
          <w:i/>
          <w:color w:val="010202"/>
          <w:w w:val="120"/>
          <w:sz w:val="19"/>
        </w:rPr>
        <w:t> in</w:t>
      </w:r>
      <w:r>
        <w:rPr>
          <w:rFonts w:ascii="Palatino Linotype"/>
          <w:b/>
          <w:i/>
          <w:color w:val="010202"/>
          <w:w w:val="120"/>
          <w:sz w:val="19"/>
        </w:rPr>
        <w:t> turn,</w:t>
      </w:r>
      <w:r>
        <w:rPr>
          <w:rFonts w:ascii="Palatino Linotype"/>
          <w:b/>
          <w:i/>
          <w:color w:val="010202"/>
          <w:w w:val="120"/>
          <w:sz w:val="19"/>
        </w:rPr>
        <w:t> must</w:t>
      </w:r>
      <w:r>
        <w:rPr>
          <w:rFonts w:ascii="Palatino Linotype"/>
          <w:b/>
          <w:i/>
          <w:color w:val="010202"/>
          <w:w w:val="120"/>
          <w:sz w:val="19"/>
        </w:rPr>
        <w:t> be</w:t>
      </w:r>
      <w:r>
        <w:rPr>
          <w:rFonts w:ascii="Palatino Linotype"/>
          <w:b/>
          <w:i/>
          <w:color w:val="010202"/>
          <w:w w:val="120"/>
          <w:sz w:val="19"/>
        </w:rPr>
        <w:t> planned</w:t>
      </w:r>
      <w:r>
        <w:rPr>
          <w:rFonts w:ascii="Palatino Linotype"/>
          <w:b/>
          <w:i/>
          <w:color w:val="010202"/>
          <w:w w:val="120"/>
          <w:sz w:val="19"/>
        </w:rPr>
        <w:t> in</w:t>
      </w:r>
      <w:r>
        <w:rPr>
          <w:rFonts w:ascii="Palatino Linotype"/>
          <w:b/>
          <w:i/>
          <w:color w:val="010202"/>
          <w:w w:val="120"/>
          <w:sz w:val="19"/>
        </w:rPr>
        <w:t> the </w:t>
      </w:r>
      <w:r>
        <w:rPr>
          <w:rFonts w:ascii="Palatino Linotype"/>
          <w:b/>
          <w:i/>
          <w:color w:val="010202"/>
          <w:w w:val="110"/>
          <w:sz w:val="19"/>
        </w:rPr>
        <w:t>framework</w:t>
      </w:r>
      <w:r>
        <w:rPr>
          <w:rFonts w:ascii="Palatino Linotype"/>
          <w:b/>
          <w:i/>
          <w:color w:val="010202"/>
          <w:spacing w:val="-8"/>
          <w:w w:val="110"/>
          <w:sz w:val="19"/>
        </w:rPr>
        <w:t> </w:t>
      </w:r>
      <w:r>
        <w:rPr>
          <w:rFonts w:ascii="Palatino Linotype"/>
          <w:b/>
          <w:i/>
          <w:color w:val="010202"/>
          <w:w w:val="110"/>
          <w:sz w:val="19"/>
        </w:rPr>
        <w:t>of</w:t>
      </w:r>
      <w:r>
        <w:rPr>
          <w:rFonts w:ascii="Palatino Linotype"/>
          <w:b/>
          <w:i/>
          <w:color w:val="010202"/>
          <w:spacing w:val="-9"/>
          <w:w w:val="110"/>
          <w:sz w:val="19"/>
        </w:rPr>
        <w:t> </w:t>
      </w:r>
      <w:r>
        <w:rPr>
          <w:rFonts w:ascii="Palatino Linotype"/>
          <w:b/>
          <w:i/>
          <w:color w:val="010202"/>
          <w:w w:val="110"/>
          <w:sz w:val="19"/>
        </w:rPr>
        <w:t>the</w:t>
      </w:r>
      <w:r>
        <w:rPr>
          <w:rFonts w:ascii="Palatino Linotype"/>
          <w:b/>
          <w:i/>
          <w:color w:val="010202"/>
          <w:spacing w:val="-8"/>
          <w:w w:val="110"/>
          <w:sz w:val="19"/>
        </w:rPr>
        <w:t> </w:t>
      </w:r>
      <w:r>
        <w:rPr>
          <w:rFonts w:ascii="Palatino Linotype"/>
          <w:b/>
          <w:i/>
          <w:color w:val="010202"/>
          <w:w w:val="110"/>
          <w:sz w:val="19"/>
        </w:rPr>
        <w:t>General</w:t>
      </w:r>
      <w:r>
        <w:rPr>
          <w:rFonts w:ascii="Palatino Linotype"/>
          <w:b/>
          <w:i/>
          <w:color w:val="010202"/>
          <w:spacing w:val="-9"/>
          <w:w w:val="110"/>
          <w:sz w:val="19"/>
        </w:rPr>
        <w:t> </w:t>
      </w:r>
      <w:r>
        <w:rPr>
          <w:rFonts w:ascii="Palatino Linotype"/>
          <w:b/>
          <w:i/>
          <w:color w:val="010202"/>
          <w:w w:val="110"/>
          <w:sz w:val="19"/>
        </w:rPr>
        <w:t>Strategy,</w:t>
      </w:r>
      <w:r>
        <w:rPr>
          <w:rFonts w:ascii="Palatino Linotype"/>
          <w:b/>
          <w:i/>
          <w:color w:val="010202"/>
          <w:spacing w:val="-8"/>
          <w:w w:val="110"/>
          <w:sz w:val="19"/>
        </w:rPr>
        <w:t> </w:t>
      </w:r>
      <w:r>
        <w:rPr>
          <w:rFonts w:ascii="Palatino Linotype"/>
          <w:b/>
          <w:i/>
          <w:color w:val="010202"/>
          <w:w w:val="110"/>
          <w:sz w:val="19"/>
        </w:rPr>
        <w:t>so</w:t>
      </w:r>
      <w:r>
        <w:rPr>
          <w:rFonts w:ascii="Palatino Linotype"/>
          <w:b/>
          <w:i/>
          <w:color w:val="010202"/>
          <w:spacing w:val="-9"/>
          <w:w w:val="110"/>
          <w:sz w:val="19"/>
        </w:rPr>
        <w:t> </w:t>
      </w:r>
      <w:r>
        <w:rPr>
          <w:rFonts w:ascii="Palatino Linotype"/>
          <w:b/>
          <w:i/>
          <w:color w:val="010202"/>
          <w:w w:val="110"/>
          <w:sz w:val="19"/>
        </w:rPr>
        <w:t>that</w:t>
      </w:r>
      <w:r>
        <w:rPr>
          <w:rFonts w:ascii="Palatino Linotype"/>
          <w:b/>
          <w:i/>
          <w:color w:val="010202"/>
          <w:spacing w:val="-8"/>
          <w:w w:val="110"/>
          <w:sz w:val="19"/>
        </w:rPr>
        <w:t> </w:t>
      </w:r>
      <w:r>
        <w:rPr>
          <w:rFonts w:ascii="Palatino Linotype"/>
          <w:b/>
          <w:i/>
          <w:color w:val="010202"/>
          <w:w w:val="110"/>
          <w:sz w:val="19"/>
        </w:rPr>
        <w:t>it</w:t>
      </w:r>
      <w:r>
        <w:rPr>
          <w:rFonts w:ascii="Palatino Linotype"/>
          <w:b/>
          <w:i/>
          <w:color w:val="010202"/>
          <w:spacing w:val="-9"/>
          <w:w w:val="110"/>
          <w:sz w:val="19"/>
        </w:rPr>
        <w:t> </w:t>
      </w:r>
      <w:r>
        <w:rPr>
          <w:rFonts w:ascii="Palatino Linotype"/>
          <w:b/>
          <w:i/>
          <w:color w:val="010202"/>
          <w:w w:val="110"/>
          <w:sz w:val="19"/>
        </w:rPr>
        <w:t>contributes</w:t>
      </w:r>
      <w:r>
        <w:rPr>
          <w:rFonts w:ascii="Palatino Linotype"/>
          <w:b/>
          <w:i/>
          <w:color w:val="010202"/>
          <w:spacing w:val="-8"/>
          <w:w w:val="110"/>
          <w:sz w:val="19"/>
        </w:rPr>
        <w:t> </w:t>
      </w:r>
      <w:r>
        <w:rPr>
          <w:rFonts w:ascii="Palatino Linotype"/>
          <w:b/>
          <w:i/>
          <w:color w:val="010202"/>
          <w:w w:val="110"/>
          <w:sz w:val="19"/>
        </w:rPr>
        <w:t>to</w:t>
      </w:r>
      <w:r>
        <w:rPr>
          <w:rFonts w:ascii="Palatino Linotype"/>
          <w:b/>
          <w:i/>
          <w:color w:val="010202"/>
          <w:spacing w:val="-9"/>
          <w:w w:val="110"/>
          <w:sz w:val="19"/>
        </w:rPr>
        <w:t> </w:t>
      </w:r>
      <w:r>
        <w:rPr>
          <w:rFonts w:ascii="Palatino Linotype"/>
          <w:b/>
          <w:i/>
          <w:color w:val="010202"/>
          <w:w w:val="110"/>
          <w:sz w:val="19"/>
        </w:rPr>
        <w:t>fulflll- </w:t>
      </w:r>
      <w:r>
        <w:rPr>
          <w:rFonts w:ascii="Palatino Linotype"/>
          <w:b/>
          <w:i/>
          <w:color w:val="010202"/>
          <w:w w:val="115"/>
          <w:sz w:val="19"/>
        </w:rPr>
        <w:t>ing</w:t>
      </w:r>
      <w:r>
        <w:rPr>
          <w:rFonts w:ascii="Palatino Linotype"/>
          <w:b/>
          <w:i/>
          <w:color w:val="010202"/>
          <w:spacing w:val="-4"/>
          <w:w w:val="115"/>
          <w:sz w:val="19"/>
        </w:rPr>
        <w:t> </w:t>
      </w:r>
      <w:r>
        <w:rPr>
          <w:rFonts w:ascii="Palatino Linotype"/>
          <w:b/>
          <w:i/>
          <w:color w:val="010202"/>
          <w:w w:val="115"/>
          <w:sz w:val="19"/>
        </w:rPr>
        <w:t>its</w:t>
      </w:r>
      <w:r>
        <w:rPr>
          <w:rFonts w:ascii="Palatino Linotype"/>
          <w:b/>
          <w:i/>
          <w:color w:val="010202"/>
          <w:spacing w:val="-4"/>
          <w:w w:val="115"/>
          <w:sz w:val="19"/>
        </w:rPr>
        <w:t> </w:t>
      </w:r>
      <w:r>
        <w:rPr>
          <w:rFonts w:ascii="Palatino Linotype"/>
          <w:b/>
          <w:i/>
          <w:color w:val="010202"/>
          <w:w w:val="115"/>
          <w:sz w:val="19"/>
        </w:rPr>
        <w:t>objectives.</w:t>
      </w:r>
      <w:r>
        <w:rPr>
          <w:rFonts w:ascii="Palatino Linotype"/>
          <w:b/>
          <w:i/>
          <w:color w:val="010202"/>
          <w:spacing w:val="-3"/>
          <w:w w:val="115"/>
          <w:sz w:val="19"/>
        </w:rPr>
        <w:t> </w:t>
      </w:r>
      <w:r>
        <w:rPr>
          <w:color w:val="010202"/>
          <w:w w:val="115"/>
          <w:sz w:val="19"/>
        </w:rPr>
        <w:t>That</w:t>
      </w:r>
      <w:r>
        <w:rPr>
          <w:color w:val="010202"/>
          <w:w w:val="115"/>
          <w:sz w:val="19"/>
        </w:rPr>
        <w:t> is</w:t>
      </w:r>
      <w:r>
        <w:rPr>
          <w:color w:val="010202"/>
          <w:w w:val="115"/>
          <w:sz w:val="19"/>
        </w:rPr>
        <w:t> why</w:t>
      </w:r>
      <w:r>
        <w:rPr>
          <w:color w:val="010202"/>
          <w:w w:val="115"/>
          <w:sz w:val="19"/>
        </w:rPr>
        <w:t> the</w:t>
      </w:r>
      <w:r>
        <w:rPr>
          <w:color w:val="010202"/>
          <w:w w:val="115"/>
          <w:sz w:val="19"/>
        </w:rPr>
        <w:t> Cro-Magnons</w:t>
      </w:r>
      <w:r>
        <w:rPr>
          <w:color w:val="010202"/>
          <w:w w:val="115"/>
          <w:sz w:val="19"/>
        </w:rPr>
        <w:t> moved</w:t>
      </w:r>
      <w:r>
        <w:rPr>
          <w:color w:val="010202"/>
          <w:w w:val="115"/>
          <w:sz w:val="19"/>
        </w:rPr>
        <w:t> and</w:t>
      </w:r>
      <w:r>
        <w:rPr>
          <w:color w:val="010202"/>
          <w:w w:val="115"/>
          <w:sz w:val="19"/>
        </w:rPr>
        <w:t> acted according</w:t>
      </w:r>
      <w:r>
        <w:rPr>
          <w:color w:val="010202"/>
          <w:spacing w:val="-6"/>
          <w:w w:val="115"/>
          <w:sz w:val="19"/>
        </w:rPr>
        <w:t> </w:t>
      </w:r>
      <w:r>
        <w:rPr>
          <w:color w:val="010202"/>
          <w:w w:val="115"/>
          <w:sz w:val="19"/>
        </w:rPr>
        <w:t>to</w:t>
      </w:r>
      <w:r>
        <w:rPr>
          <w:color w:val="010202"/>
          <w:spacing w:val="-6"/>
          <w:w w:val="115"/>
          <w:sz w:val="19"/>
        </w:rPr>
        <w:t> </w:t>
      </w:r>
      <w:r>
        <w:rPr>
          <w:color w:val="010202"/>
          <w:w w:val="115"/>
          <w:sz w:val="19"/>
        </w:rPr>
        <w:t>the</w:t>
      </w:r>
      <w:r>
        <w:rPr>
          <w:color w:val="010202"/>
          <w:spacing w:val="-6"/>
          <w:w w:val="115"/>
          <w:sz w:val="19"/>
        </w:rPr>
        <w:t> </w:t>
      </w:r>
      <w:r>
        <w:rPr>
          <w:color w:val="010202"/>
          <w:w w:val="115"/>
          <w:sz w:val="19"/>
        </w:rPr>
        <w:t>tactics</w:t>
      </w:r>
      <w:r>
        <w:rPr>
          <w:color w:val="010202"/>
          <w:spacing w:val="-6"/>
          <w:w w:val="115"/>
          <w:sz w:val="19"/>
        </w:rPr>
        <w:t> </w:t>
      </w:r>
      <w:r>
        <w:rPr>
          <w:color w:val="010202"/>
          <w:w w:val="115"/>
          <w:sz w:val="19"/>
        </w:rPr>
        <w:t>of</w:t>
      </w:r>
      <w:r>
        <w:rPr>
          <w:color w:val="010202"/>
          <w:spacing w:val="-6"/>
          <w:w w:val="115"/>
          <w:sz w:val="19"/>
        </w:rPr>
        <w:t> </w:t>
      </w:r>
      <w:r>
        <w:rPr>
          <w:color w:val="010202"/>
          <w:w w:val="115"/>
          <w:sz w:val="19"/>
        </w:rPr>
        <w:t>the</w:t>
      </w:r>
      <w:r>
        <w:rPr>
          <w:color w:val="010202"/>
          <w:spacing w:val="-6"/>
          <w:w w:val="115"/>
          <w:sz w:val="19"/>
        </w:rPr>
        <w:t> </w:t>
      </w:r>
      <w:r>
        <w:rPr>
          <w:color w:val="010202"/>
          <w:w w:val="115"/>
          <w:sz w:val="19"/>
        </w:rPr>
        <w:t>Hyperborean</w:t>
      </w:r>
      <w:r>
        <w:rPr>
          <w:color w:val="010202"/>
          <w:spacing w:val="-6"/>
          <w:w w:val="115"/>
          <w:sz w:val="19"/>
        </w:rPr>
        <w:t> </w:t>
      </w:r>
      <w:r>
        <w:rPr>
          <w:color w:val="010202"/>
          <w:w w:val="115"/>
          <w:sz w:val="19"/>
        </w:rPr>
        <w:t>Wisdom</w:t>
      </w:r>
      <w:r>
        <w:rPr>
          <w:color w:val="010202"/>
          <w:spacing w:val="-6"/>
          <w:w w:val="115"/>
          <w:sz w:val="19"/>
        </w:rPr>
        <w:t> </w:t>
      </w:r>
      <w:r>
        <w:rPr>
          <w:color w:val="010202"/>
          <w:w w:val="115"/>
          <w:sz w:val="19"/>
        </w:rPr>
        <w:t>and</w:t>
      </w:r>
      <w:r>
        <w:rPr>
          <w:color w:val="010202"/>
          <w:spacing w:val="-6"/>
          <w:w w:val="115"/>
          <w:sz w:val="19"/>
        </w:rPr>
        <w:t> </w:t>
      </w:r>
      <w:r>
        <w:rPr>
          <w:color w:val="010202"/>
          <w:w w:val="115"/>
          <w:sz w:val="19"/>
        </w:rPr>
        <w:t>their</w:t>
      </w:r>
      <w:r>
        <w:rPr>
          <w:color w:val="010202"/>
          <w:spacing w:val="-6"/>
          <w:w w:val="115"/>
          <w:sz w:val="19"/>
        </w:rPr>
        <w:t> </w:t>
      </w:r>
      <w:r>
        <w:rPr>
          <w:rFonts w:ascii="Palatino Linotype"/>
          <w:b/>
          <w:i/>
          <w:color w:val="010202"/>
          <w:w w:val="115"/>
          <w:sz w:val="19"/>
        </w:rPr>
        <w:t>acts </w:t>
      </w:r>
      <w:r>
        <w:rPr>
          <w:rFonts w:ascii="Palatino Linotype"/>
          <w:b/>
          <w:i/>
          <w:color w:val="010202"/>
          <w:w w:val="110"/>
          <w:sz w:val="19"/>
        </w:rPr>
        <w:t>of</w:t>
      </w:r>
      <w:r>
        <w:rPr>
          <w:rFonts w:ascii="Palatino Linotype"/>
          <w:b/>
          <w:i/>
          <w:color w:val="010202"/>
          <w:spacing w:val="-2"/>
          <w:w w:val="110"/>
          <w:sz w:val="19"/>
        </w:rPr>
        <w:t> </w:t>
      </w:r>
      <w:r>
        <w:rPr>
          <w:rFonts w:ascii="Palatino Linotype"/>
          <w:b/>
          <w:i/>
          <w:color w:val="010202"/>
          <w:w w:val="110"/>
          <w:sz w:val="19"/>
        </w:rPr>
        <w:t>war,</w:t>
      </w:r>
      <w:r>
        <w:rPr>
          <w:rFonts w:ascii="Palatino Linotype"/>
          <w:b/>
          <w:i/>
          <w:color w:val="010202"/>
          <w:spacing w:val="-1"/>
          <w:w w:val="110"/>
          <w:sz w:val="19"/>
        </w:rPr>
        <w:t> </w:t>
      </w:r>
      <w:r>
        <w:rPr>
          <w:color w:val="010202"/>
          <w:w w:val="110"/>
          <w:sz w:val="19"/>
        </w:rPr>
        <w:t>be they menhirs, dolmens, or cromlechs, were in accordance </w:t>
      </w:r>
      <w:r>
        <w:rPr>
          <w:color w:val="010202"/>
          <w:w w:val="120"/>
          <w:sz w:val="19"/>
        </w:rPr>
        <w:t>with</w:t>
      </w:r>
      <w:r>
        <w:rPr>
          <w:color w:val="010202"/>
          <w:spacing w:val="-13"/>
          <w:w w:val="120"/>
          <w:sz w:val="19"/>
        </w:rPr>
        <w:t> </w:t>
      </w:r>
      <w:r>
        <w:rPr>
          <w:color w:val="010202"/>
          <w:w w:val="120"/>
          <w:sz w:val="19"/>
        </w:rPr>
        <w:t>the</w:t>
      </w:r>
      <w:r>
        <w:rPr>
          <w:color w:val="010202"/>
          <w:spacing w:val="-13"/>
          <w:w w:val="120"/>
          <w:sz w:val="19"/>
        </w:rPr>
        <w:t> </w:t>
      </w:r>
      <w:r>
        <w:rPr>
          <w:color w:val="010202"/>
          <w:w w:val="120"/>
          <w:sz w:val="19"/>
        </w:rPr>
        <w:t>objectives</w:t>
      </w:r>
      <w:r>
        <w:rPr>
          <w:color w:val="010202"/>
          <w:spacing w:val="-12"/>
          <w:w w:val="120"/>
          <w:sz w:val="19"/>
        </w:rPr>
        <w:t> </w:t>
      </w:r>
      <w:r>
        <w:rPr>
          <w:color w:val="010202"/>
          <w:w w:val="120"/>
          <w:sz w:val="19"/>
        </w:rPr>
        <w:t>of</w:t>
      </w:r>
      <w:r>
        <w:rPr>
          <w:color w:val="010202"/>
          <w:spacing w:val="-13"/>
          <w:w w:val="120"/>
          <w:sz w:val="19"/>
        </w:rPr>
        <w:t> </w:t>
      </w:r>
      <w:r>
        <w:rPr>
          <w:color w:val="010202"/>
          <w:w w:val="120"/>
          <w:sz w:val="19"/>
        </w:rPr>
        <w:t>the</w:t>
      </w:r>
      <w:r>
        <w:rPr>
          <w:color w:val="010202"/>
          <w:spacing w:val="-12"/>
          <w:w w:val="120"/>
          <w:sz w:val="19"/>
        </w:rPr>
        <w:t> </w:t>
      </w:r>
      <w:r>
        <w:rPr>
          <w:color w:val="010202"/>
          <w:w w:val="120"/>
          <w:sz w:val="19"/>
        </w:rPr>
        <w:t>General</w:t>
      </w:r>
      <w:r>
        <w:rPr>
          <w:color w:val="010202"/>
          <w:spacing w:val="-13"/>
          <w:w w:val="120"/>
          <w:sz w:val="19"/>
        </w:rPr>
        <w:t> </w:t>
      </w:r>
      <w:r>
        <w:rPr>
          <w:color w:val="010202"/>
          <w:w w:val="120"/>
          <w:sz w:val="19"/>
        </w:rPr>
        <w:t>Strategy</w:t>
      </w:r>
      <w:r>
        <w:rPr>
          <w:color w:val="010202"/>
          <w:spacing w:val="-12"/>
          <w:w w:val="120"/>
          <w:sz w:val="19"/>
        </w:rPr>
        <w:t> </w:t>
      </w:r>
      <w:r>
        <w:rPr>
          <w:color w:val="010202"/>
          <w:w w:val="120"/>
          <w:sz w:val="19"/>
        </w:rPr>
        <w:t>of</w:t>
      </w:r>
      <w:r>
        <w:rPr>
          <w:color w:val="010202"/>
          <w:spacing w:val="-13"/>
          <w:w w:val="120"/>
          <w:sz w:val="19"/>
        </w:rPr>
        <w:t> </w:t>
      </w:r>
      <w:r>
        <w:rPr>
          <w:color w:val="010202"/>
          <w:w w:val="120"/>
          <w:sz w:val="19"/>
        </w:rPr>
        <w:t>the</w:t>
      </w:r>
      <w:r>
        <w:rPr>
          <w:color w:val="010202"/>
          <w:spacing w:val="-12"/>
          <w:w w:val="120"/>
          <w:sz w:val="19"/>
        </w:rPr>
        <w:t> </w:t>
      </w:r>
      <w:r>
        <w:rPr>
          <w:color w:val="010202"/>
          <w:w w:val="120"/>
          <w:sz w:val="19"/>
        </w:rPr>
        <w:t>Siddhas.</w:t>
      </w:r>
    </w:p>
    <w:p>
      <w:pPr>
        <w:spacing w:line="232" w:lineRule="auto" w:before="22"/>
        <w:ind w:left="154" w:right="151" w:firstLine="246"/>
        <w:jc w:val="both"/>
        <w:rPr>
          <w:sz w:val="19"/>
        </w:rPr>
      </w:pPr>
      <w:r>
        <w:rPr>
          <w:color w:val="010202"/>
          <w:w w:val="115"/>
          <w:sz w:val="19"/>
        </w:rPr>
        <w:t>The</w:t>
      </w:r>
      <w:r>
        <w:rPr>
          <w:color w:val="010202"/>
          <w:w w:val="115"/>
          <w:sz w:val="19"/>
        </w:rPr>
        <w:t> principal</w:t>
      </w:r>
      <w:r>
        <w:rPr>
          <w:color w:val="010202"/>
          <w:w w:val="115"/>
          <w:sz w:val="19"/>
        </w:rPr>
        <w:t> objective</w:t>
      </w:r>
      <w:r>
        <w:rPr>
          <w:color w:val="010202"/>
          <w:w w:val="115"/>
          <w:sz w:val="19"/>
        </w:rPr>
        <w:t> of</w:t>
      </w:r>
      <w:r>
        <w:rPr>
          <w:color w:val="010202"/>
          <w:w w:val="115"/>
          <w:sz w:val="19"/>
        </w:rPr>
        <w:t> the</w:t>
      </w:r>
      <w:r>
        <w:rPr>
          <w:color w:val="010202"/>
          <w:w w:val="115"/>
          <w:sz w:val="19"/>
        </w:rPr>
        <w:t> Hyperborean</w:t>
      </w:r>
      <w:r>
        <w:rPr>
          <w:color w:val="010202"/>
          <w:w w:val="115"/>
          <w:sz w:val="19"/>
        </w:rPr>
        <w:t> Strategy</w:t>
      </w:r>
      <w:r>
        <w:rPr>
          <w:color w:val="010202"/>
          <w:w w:val="115"/>
          <w:sz w:val="19"/>
        </w:rPr>
        <w:t> is</w:t>
      </w:r>
      <w:r>
        <w:rPr>
          <w:color w:val="010202"/>
          <w:w w:val="115"/>
          <w:sz w:val="19"/>
        </w:rPr>
        <w:t> “the</w:t>
      </w:r>
      <w:r>
        <w:rPr>
          <w:color w:val="010202"/>
          <w:w w:val="115"/>
          <w:sz w:val="19"/>
        </w:rPr>
        <w:t> re- turn</w:t>
      </w:r>
      <w:r>
        <w:rPr>
          <w:color w:val="010202"/>
          <w:spacing w:val="-7"/>
          <w:w w:val="115"/>
          <w:sz w:val="19"/>
        </w:rPr>
        <w:t> </w:t>
      </w:r>
      <w:r>
        <w:rPr>
          <w:color w:val="010202"/>
          <w:w w:val="115"/>
          <w:sz w:val="19"/>
        </w:rPr>
        <w:t>to</w:t>
      </w:r>
      <w:r>
        <w:rPr>
          <w:color w:val="010202"/>
          <w:spacing w:val="-7"/>
          <w:w w:val="115"/>
          <w:sz w:val="19"/>
        </w:rPr>
        <w:t> </w:t>
      </w:r>
      <w:r>
        <w:rPr>
          <w:color w:val="010202"/>
          <w:w w:val="115"/>
          <w:sz w:val="19"/>
        </w:rPr>
        <w:t>the</w:t>
      </w:r>
      <w:r>
        <w:rPr>
          <w:color w:val="010202"/>
          <w:spacing w:val="-7"/>
          <w:w w:val="115"/>
          <w:sz w:val="19"/>
        </w:rPr>
        <w:t> </w:t>
      </w:r>
      <w:r>
        <w:rPr>
          <w:color w:val="010202"/>
          <w:w w:val="115"/>
          <w:sz w:val="19"/>
        </w:rPr>
        <w:t>Origin”</w:t>
      </w:r>
      <w:r>
        <w:rPr>
          <w:color w:val="010202"/>
          <w:spacing w:val="-7"/>
          <w:w w:val="115"/>
          <w:sz w:val="19"/>
        </w:rPr>
        <w:t> </w:t>
      </w:r>
      <w:r>
        <w:rPr>
          <w:color w:val="010202"/>
          <w:w w:val="115"/>
          <w:sz w:val="19"/>
        </w:rPr>
        <w:t>and,</w:t>
      </w:r>
      <w:r>
        <w:rPr>
          <w:color w:val="010202"/>
          <w:spacing w:val="-7"/>
          <w:w w:val="115"/>
          <w:sz w:val="19"/>
        </w:rPr>
        <w:t> </w:t>
      </w:r>
      <w:r>
        <w:rPr>
          <w:color w:val="010202"/>
          <w:w w:val="115"/>
          <w:sz w:val="19"/>
        </w:rPr>
        <w:t>therefore,</w:t>
      </w:r>
      <w:r>
        <w:rPr>
          <w:color w:val="010202"/>
          <w:spacing w:val="-7"/>
          <w:w w:val="115"/>
          <w:sz w:val="19"/>
        </w:rPr>
        <w:t> </w:t>
      </w:r>
      <w:r>
        <w:rPr>
          <w:color w:val="010202"/>
          <w:w w:val="115"/>
          <w:sz w:val="19"/>
        </w:rPr>
        <w:t>a</w:t>
      </w:r>
      <w:r>
        <w:rPr>
          <w:color w:val="010202"/>
          <w:spacing w:val="-7"/>
          <w:w w:val="115"/>
          <w:sz w:val="19"/>
        </w:rPr>
        <w:t> </w:t>
      </w:r>
      <w:r>
        <w:rPr>
          <w:color w:val="010202"/>
          <w:w w:val="115"/>
          <w:sz w:val="19"/>
        </w:rPr>
        <w:t>dolmen,</w:t>
      </w:r>
      <w:r>
        <w:rPr>
          <w:color w:val="010202"/>
          <w:spacing w:val="-7"/>
          <w:w w:val="115"/>
          <w:sz w:val="19"/>
        </w:rPr>
        <w:t> </w:t>
      </w:r>
      <w:r>
        <w:rPr>
          <w:color w:val="010202"/>
          <w:w w:val="115"/>
          <w:sz w:val="19"/>
        </w:rPr>
        <w:t>e.g.,</w:t>
      </w:r>
      <w:r>
        <w:rPr>
          <w:color w:val="010202"/>
          <w:spacing w:val="-7"/>
          <w:w w:val="115"/>
          <w:sz w:val="19"/>
        </w:rPr>
        <w:t> </w:t>
      </w:r>
      <w:r>
        <w:rPr>
          <w:color w:val="010202"/>
          <w:w w:val="115"/>
          <w:sz w:val="19"/>
        </w:rPr>
        <w:t>has</w:t>
      </w:r>
      <w:r>
        <w:rPr>
          <w:color w:val="010202"/>
          <w:spacing w:val="-7"/>
          <w:w w:val="115"/>
          <w:sz w:val="19"/>
        </w:rPr>
        <w:t> </w:t>
      </w:r>
      <w:r>
        <w:rPr>
          <w:color w:val="010202"/>
          <w:w w:val="115"/>
          <w:sz w:val="19"/>
        </w:rPr>
        <w:t>to</w:t>
      </w:r>
      <w:r>
        <w:rPr>
          <w:color w:val="010202"/>
          <w:spacing w:val="-8"/>
          <w:w w:val="115"/>
          <w:sz w:val="19"/>
        </w:rPr>
        <w:t> </w:t>
      </w:r>
      <w:r>
        <w:rPr>
          <w:rFonts w:ascii="Palatino Linotype" w:hAnsi="Palatino Linotype"/>
          <w:b/>
          <w:i/>
          <w:color w:val="010202"/>
          <w:w w:val="115"/>
          <w:sz w:val="19"/>
        </w:rPr>
        <w:t>principally </w:t>
      </w:r>
      <w:r>
        <w:rPr>
          <w:color w:val="010202"/>
          <w:w w:val="115"/>
          <w:sz w:val="19"/>
        </w:rPr>
        <w:t>serve for that; and then for “listening to the music of the spheres” </w:t>
      </w:r>
      <w:r>
        <w:rPr>
          <w:color w:val="010202"/>
          <w:spacing w:val="-2"/>
          <w:w w:val="115"/>
          <w:sz w:val="19"/>
        </w:rPr>
        <w:t>or</w:t>
      </w:r>
      <w:r>
        <w:rPr>
          <w:color w:val="010202"/>
          <w:spacing w:val="-7"/>
          <w:w w:val="115"/>
          <w:sz w:val="19"/>
        </w:rPr>
        <w:t> </w:t>
      </w:r>
      <w:r>
        <w:rPr>
          <w:color w:val="010202"/>
          <w:spacing w:val="-2"/>
          <w:w w:val="115"/>
          <w:sz w:val="19"/>
        </w:rPr>
        <w:t>“aﬃxing</w:t>
      </w:r>
      <w:r>
        <w:rPr>
          <w:color w:val="010202"/>
          <w:spacing w:val="-7"/>
          <w:w w:val="115"/>
          <w:sz w:val="19"/>
        </w:rPr>
        <w:t> </w:t>
      </w:r>
      <w:r>
        <w:rPr>
          <w:color w:val="010202"/>
          <w:spacing w:val="-2"/>
          <w:w w:val="115"/>
          <w:sz w:val="19"/>
        </w:rPr>
        <w:t>telluric</w:t>
      </w:r>
      <w:r>
        <w:rPr>
          <w:color w:val="010202"/>
          <w:spacing w:val="-7"/>
          <w:w w:val="115"/>
          <w:sz w:val="19"/>
        </w:rPr>
        <w:t> </w:t>
      </w:r>
      <w:r>
        <w:rPr>
          <w:color w:val="010202"/>
          <w:spacing w:val="-2"/>
          <w:w w:val="115"/>
          <w:sz w:val="19"/>
        </w:rPr>
        <w:t>currents”</w:t>
      </w:r>
      <w:r>
        <w:rPr>
          <w:color w:val="010202"/>
          <w:spacing w:val="-7"/>
          <w:w w:val="115"/>
          <w:sz w:val="19"/>
        </w:rPr>
        <w:t> </w:t>
      </w:r>
      <w:r>
        <w:rPr>
          <w:color w:val="010202"/>
          <w:spacing w:val="-2"/>
          <w:w w:val="115"/>
          <w:sz w:val="19"/>
        </w:rPr>
        <w:t>as</w:t>
      </w:r>
      <w:r>
        <w:rPr>
          <w:color w:val="010202"/>
          <w:spacing w:val="-7"/>
          <w:w w:val="115"/>
          <w:sz w:val="19"/>
        </w:rPr>
        <w:t> </w:t>
      </w:r>
      <w:r>
        <w:rPr>
          <w:color w:val="010202"/>
          <w:spacing w:val="-2"/>
          <w:w w:val="115"/>
          <w:sz w:val="19"/>
        </w:rPr>
        <w:t>Druidism</w:t>
      </w:r>
      <w:r>
        <w:rPr>
          <w:color w:val="010202"/>
          <w:spacing w:val="-7"/>
          <w:w w:val="115"/>
          <w:sz w:val="19"/>
        </w:rPr>
        <w:t> </w:t>
      </w:r>
      <w:r>
        <w:rPr>
          <w:color w:val="010202"/>
          <w:spacing w:val="-2"/>
          <w:w w:val="115"/>
          <w:sz w:val="19"/>
        </w:rPr>
        <w:t>claims.</w:t>
      </w:r>
      <w:r>
        <w:rPr>
          <w:color w:val="010202"/>
          <w:spacing w:val="-7"/>
          <w:w w:val="115"/>
          <w:sz w:val="19"/>
        </w:rPr>
        <w:t> </w:t>
      </w:r>
      <w:r>
        <w:rPr>
          <w:color w:val="010202"/>
          <w:spacing w:val="-2"/>
          <w:w w:val="115"/>
          <w:sz w:val="19"/>
        </w:rPr>
        <w:t>There</w:t>
      </w:r>
      <w:r>
        <w:rPr>
          <w:color w:val="010202"/>
          <w:spacing w:val="-7"/>
          <w:w w:val="115"/>
          <w:sz w:val="19"/>
        </w:rPr>
        <w:t> </w:t>
      </w:r>
      <w:r>
        <w:rPr>
          <w:color w:val="010202"/>
          <w:spacing w:val="-2"/>
          <w:w w:val="115"/>
          <w:sz w:val="19"/>
        </w:rPr>
        <w:t>is,</w:t>
      </w:r>
      <w:r>
        <w:rPr>
          <w:color w:val="010202"/>
          <w:spacing w:val="-7"/>
          <w:w w:val="115"/>
          <w:sz w:val="19"/>
        </w:rPr>
        <w:t> </w:t>
      </w:r>
      <w:r>
        <w:rPr>
          <w:color w:val="010202"/>
          <w:spacing w:val="-2"/>
          <w:w w:val="115"/>
          <w:sz w:val="19"/>
        </w:rPr>
        <w:t>in</w:t>
      </w:r>
      <w:r>
        <w:rPr>
          <w:color w:val="010202"/>
          <w:spacing w:val="-7"/>
          <w:w w:val="115"/>
          <w:sz w:val="19"/>
        </w:rPr>
        <w:t> </w:t>
      </w:r>
      <w:r>
        <w:rPr>
          <w:color w:val="010202"/>
          <w:spacing w:val="-2"/>
          <w:w w:val="115"/>
          <w:sz w:val="19"/>
        </w:rPr>
        <w:t>all</w:t>
      </w:r>
      <w:r>
        <w:rPr>
          <w:color w:val="010202"/>
          <w:spacing w:val="-7"/>
          <w:w w:val="115"/>
          <w:sz w:val="19"/>
        </w:rPr>
        <w:t> </w:t>
      </w:r>
      <w:r>
        <w:rPr>
          <w:color w:val="010202"/>
          <w:spacing w:val="-2"/>
          <w:w w:val="115"/>
          <w:sz w:val="19"/>
        </w:rPr>
        <w:t>this, </w:t>
      </w:r>
      <w:r>
        <w:rPr>
          <w:color w:val="010202"/>
          <w:w w:val="115"/>
          <w:sz w:val="19"/>
        </w:rPr>
        <w:t>a great secret that obliges us, in order not to give it away it, to use symbolic</w:t>
      </w:r>
      <w:r>
        <w:rPr>
          <w:color w:val="010202"/>
          <w:spacing w:val="-13"/>
          <w:w w:val="115"/>
          <w:sz w:val="19"/>
        </w:rPr>
        <w:t> </w:t>
      </w:r>
      <w:r>
        <w:rPr>
          <w:color w:val="010202"/>
          <w:w w:val="115"/>
          <w:sz w:val="19"/>
        </w:rPr>
        <w:t>language.</w:t>
      </w:r>
      <w:r>
        <w:rPr>
          <w:color w:val="010202"/>
          <w:spacing w:val="-8"/>
          <w:w w:val="115"/>
          <w:sz w:val="19"/>
        </w:rPr>
        <w:t> </w:t>
      </w:r>
      <w:r>
        <w:rPr>
          <w:color w:val="010202"/>
          <w:w w:val="115"/>
          <w:sz w:val="19"/>
        </w:rPr>
        <w:t>Let</w:t>
      </w:r>
      <w:r>
        <w:rPr>
          <w:color w:val="010202"/>
          <w:spacing w:val="-8"/>
          <w:w w:val="115"/>
          <w:sz w:val="19"/>
        </w:rPr>
        <w:t> </w:t>
      </w:r>
      <w:r>
        <w:rPr>
          <w:color w:val="010202"/>
          <w:w w:val="115"/>
          <w:sz w:val="19"/>
        </w:rPr>
        <w:t>us</w:t>
      </w:r>
      <w:r>
        <w:rPr>
          <w:color w:val="010202"/>
          <w:spacing w:val="-8"/>
          <w:w w:val="115"/>
          <w:sz w:val="19"/>
        </w:rPr>
        <w:t> </w:t>
      </w:r>
      <w:r>
        <w:rPr>
          <w:color w:val="010202"/>
          <w:w w:val="115"/>
          <w:sz w:val="19"/>
        </w:rPr>
        <w:t>say,</w:t>
      </w:r>
      <w:r>
        <w:rPr>
          <w:color w:val="010202"/>
          <w:spacing w:val="-8"/>
          <w:w w:val="115"/>
          <w:sz w:val="19"/>
        </w:rPr>
        <w:t> </w:t>
      </w:r>
      <w:r>
        <w:rPr>
          <w:color w:val="010202"/>
          <w:w w:val="115"/>
          <w:sz w:val="19"/>
        </w:rPr>
        <w:t>then,</w:t>
      </w:r>
      <w:r>
        <w:rPr>
          <w:color w:val="010202"/>
          <w:spacing w:val="-8"/>
          <w:w w:val="115"/>
          <w:sz w:val="19"/>
        </w:rPr>
        <w:t> </w:t>
      </w:r>
      <w:r>
        <w:rPr>
          <w:color w:val="010202"/>
          <w:w w:val="115"/>
          <w:sz w:val="19"/>
        </w:rPr>
        <w:t>that</w:t>
      </w:r>
      <w:r>
        <w:rPr>
          <w:color w:val="010202"/>
          <w:spacing w:val="-8"/>
          <w:w w:val="115"/>
          <w:sz w:val="19"/>
        </w:rPr>
        <w:t> </w:t>
      </w:r>
      <w:r>
        <w:rPr>
          <w:rFonts w:ascii="Palatino Linotype" w:hAnsi="Palatino Linotype"/>
          <w:b/>
          <w:i/>
          <w:color w:val="010202"/>
          <w:w w:val="115"/>
          <w:sz w:val="19"/>
        </w:rPr>
        <w:t>when</w:t>
      </w:r>
      <w:r>
        <w:rPr>
          <w:rFonts w:ascii="Palatino Linotype" w:hAnsi="Palatino Linotype"/>
          <w:b/>
          <w:i/>
          <w:color w:val="010202"/>
          <w:spacing w:val="-14"/>
          <w:w w:val="115"/>
          <w:sz w:val="19"/>
        </w:rPr>
        <w:t> </w:t>
      </w:r>
      <w:r>
        <w:rPr>
          <w:rFonts w:ascii="Palatino Linotype" w:hAnsi="Palatino Linotype"/>
          <w:b/>
          <w:i/>
          <w:color w:val="010202"/>
          <w:w w:val="115"/>
          <w:sz w:val="19"/>
        </w:rPr>
        <w:t>the</w:t>
      </w:r>
      <w:r>
        <w:rPr>
          <w:rFonts w:ascii="Palatino Linotype" w:hAnsi="Palatino Linotype"/>
          <w:b/>
          <w:i/>
          <w:color w:val="010202"/>
          <w:spacing w:val="-14"/>
          <w:w w:val="115"/>
          <w:sz w:val="19"/>
        </w:rPr>
        <w:t> </w:t>
      </w:r>
      <w:r>
        <w:rPr>
          <w:rFonts w:ascii="Palatino Linotype" w:hAnsi="Palatino Linotype"/>
          <w:b/>
          <w:i/>
          <w:color w:val="010202"/>
          <w:w w:val="115"/>
          <w:sz w:val="19"/>
        </w:rPr>
        <w:t>principal</w:t>
      </w:r>
      <w:r>
        <w:rPr>
          <w:rFonts w:ascii="Palatino Linotype" w:hAnsi="Palatino Linotype"/>
          <w:b/>
          <w:i/>
          <w:color w:val="010202"/>
          <w:spacing w:val="-13"/>
          <w:w w:val="115"/>
          <w:sz w:val="19"/>
        </w:rPr>
        <w:t> </w:t>
      </w:r>
      <w:r>
        <w:rPr>
          <w:rFonts w:ascii="Palatino Linotype" w:hAnsi="Palatino Linotype"/>
          <w:b/>
          <w:i/>
          <w:color w:val="010202"/>
          <w:w w:val="115"/>
          <w:sz w:val="19"/>
        </w:rPr>
        <w:t>object </w:t>
      </w:r>
      <w:r>
        <w:rPr>
          <w:rFonts w:ascii="Palatino Linotype" w:hAnsi="Palatino Linotype"/>
          <w:b/>
          <w:i/>
          <w:color w:val="010202"/>
          <w:w w:val="110"/>
          <w:sz w:val="19"/>
        </w:rPr>
        <w:t>of</w:t>
      </w:r>
      <w:r>
        <w:rPr>
          <w:rFonts w:ascii="Palatino Linotype" w:hAnsi="Palatino Linotype"/>
          <w:b/>
          <w:i/>
          <w:color w:val="010202"/>
          <w:spacing w:val="-7"/>
          <w:w w:val="110"/>
          <w:sz w:val="19"/>
        </w:rPr>
        <w:t> </w:t>
      </w:r>
      <w:r>
        <w:rPr>
          <w:rFonts w:ascii="Palatino Linotype" w:hAnsi="Palatino Linotype"/>
          <w:b/>
          <w:i/>
          <w:color w:val="010202"/>
          <w:w w:val="110"/>
          <w:sz w:val="19"/>
        </w:rPr>
        <w:t>the</w:t>
      </w:r>
      <w:r>
        <w:rPr>
          <w:rFonts w:ascii="Palatino Linotype" w:hAnsi="Palatino Linotype"/>
          <w:b/>
          <w:i/>
          <w:color w:val="010202"/>
          <w:spacing w:val="-7"/>
          <w:w w:val="110"/>
          <w:sz w:val="19"/>
        </w:rPr>
        <w:t> </w:t>
      </w:r>
      <w:r>
        <w:rPr>
          <w:rFonts w:ascii="Palatino Linotype" w:hAnsi="Palatino Linotype"/>
          <w:b/>
          <w:i/>
          <w:color w:val="010202"/>
          <w:w w:val="110"/>
          <w:sz w:val="19"/>
        </w:rPr>
        <w:t>Hyperborean</w:t>
      </w:r>
      <w:r>
        <w:rPr>
          <w:rFonts w:ascii="Palatino Linotype" w:hAnsi="Palatino Linotype"/>
          <w:b/>
          <w:i/>
          <w:color w:val="010202"/>
          <w:spacing w:val="-7"/>
          <w:w w:val="110"/>
          <w:sz w:val="19"/>
        </w:rPr>
        <w:t> </w:t>
      </w:r>
      <w:r>
        <w:rPr>
          <w:rFonts w:ascii="Palatino Linotype" w:hAnsi="Palatino Linotype"/>
          <w:b/>
          <w:i/>
          <w:color w:val="010202"/>
          <w:w w:val="110"/>
          <w:sz w:val="19"/>
        </w:rPr>
        <w:t>Strategy</w:t>
      </w:r>
      <w:r>
        <w:rPr>
          <w:rFonts w:ascii="Palatino Linotype" w:hAnsi="Palatino Linotype"/>
          <w:b/>
          <w:i/>
          <w:color w:val="010202"/>
          <w:spacing w:val="-7"/>
          <w:w w:val="110"/>
          <w:sz w:val="19"/>
        </w:rPr>
        <w:t> </w:t>
      </w:r>
      <w:r>
        <w:rPr>
          <w:rFonts w:ascii="Palatino Linotype" w:hAnsi="Palatino Linotype"/>
          <w:b/>
          <w:i/>
          <w:color w:val="010202"/>
          <w:w w:val="110"/>
          <w:sz w:val="19"/>
        </w:rPr>
        <w:t>is</w:t>
      </w:r>
      <w:r>
        <w:rPr>
          <w:rFonts w:ascii="Palatino Linotype" w:hAnsi="Palatino Linotype"/>
          <w:b/>
          <w:i/>
          <w:color w:val="010202"/>
          <w:spacing w:val="-7"/>
          <w:w w:val="110"/>
          <w:sz w:val="19"/>
        </w:rPr>
        <w:t> </w:t>
      </w:r>
      <w:r>
        <w:rPr>
          <w:rFonts w:ascii="Palatino Linotype" w:hAnsi="Palatino Linotype"/>
          <w:b/>
          <w:i/>
          <w:color w:val="010202"/>
          <w:w w:val="110"/>
          <w:sz w:val="19"/>
        </w:rPr>
        <w:t>eﬀectively</w:t>
      </w:r>
      <w:r>
        <w:rPr>
          <w:rFonts w:ascii="Palatino Linotype" w:hAnsi="Palatino Linotype"/>
          <w:b/>
          <w:i/>
          <w:color w:val="010202"/>
          <w:spacing w:val="-7"/>
          <w:w w:val="110"/>
          <w:sz w:val="19"/>
        </w:rPr>
        <w:t> </w:t>
      </w:r>
      <w:r>
        <w:rPr>
          <w:rFonts w:ascii="Palatino Linotype" w:hAnsi="Palatino Linotype"/>
          <w:b/>
          <w:i/>
          <w:color w:val="010202"/>
          <w:w w:val="110"/>
          <w:sz w:val="19"/>
        </w:rPr>
        <w:t>achieved,</w:t>
      </w:r>
      <w:r>
        <w:rPr>
          <w:rFonts w:ascii="Palatino Linotype" w:hAnsi="Palatino Linotype"/>
          <w:b/>
          <w:i/>
          <w:color w:val="010202"/>
          <w:spacing w:val="-7"/>
          <w:w w:val="110"/>
          <w:sz w:val="19"/>
        </w:rPr>
        <w:t> </w:t>
      </w:r>
      <w:r>
        <w:rPr>
          <w:rFonts w:ascii="Palatino Linotype" w:hAnsi="Palatino Linotype"/>
          <w:b/>
          <w:i/>
          <w:color w:val="010202"/>
          <w:w w:val="110"/>
          <w:sz w:val="19"/>
        </w:rPr>
        <w:t>the</w:t>
      </w:r>
      <w:r>
        <w:rPr>
          <w:rFonts w:ascii="Palatino Linotype" w:hAnsi="Palatino Linotype"/>
          <w:b/>
          <w:i/>
          <w:color w:val="010202"/>
          <w:spacing w:val="-7"/>
          <w:w w:val="110"/>
          <w:sz w:val="19"/>
        </w:rPr>
        <w:t> </w:t>
      </w:r>
      <w:r>
        <w:rPr>
          <w:rFonts w:ascii="Palatino Linotype" w:hAnsi="Palatino Linotype"/>
          <w:b/>
          <w:i/>
          <w:color w:val="010202"/>
          <w:w w:val="110"/>
          <w:sz w:val="19"/>
        </w:rPr>
        <w:t>Viryas</w:t>
      </w:r>
      <w:r>
        <w:rPr>
          <w:rFonts w:ascii="Palatino Linotype" w:hAnsi="Palatino Linotype"/>
          <w:b/>
          <w:i/>
          <w:color w:val="010202"/>
          <w:spacing w:val="-7"/>
          <w:w w:val="110"/>
          <w:sz w:val="19"/>
        </w:rPr>
        <w:t> </w:t>
      </w:r>
      <w:r>
        <w:rPr>
          <w:rFonts w:ascii="Palatino Linotype" w:hAnsi="Palatino Linotype"/>
          <w:b/>
          <w:i/>
          <w:color w:val="010202"/>
          <w:w w:val="110"/>
          <w:sz w:val="19"/>
        </w:rPr>
        <w:t>dis- </w:t>
      </w:r>
      <w:r>
        <w:rPr>
          <w:rFonts w:ascii="Palatino Linotype" w:hAnsi="Palatino Linotype"/>
          <w:b/>
          <w:i/>
          <w:color w:val="010202"/>
          <w:w w:val="115"/>
          <w:sz w:val="19"/>
        </w:rPr>
        <w:t>appear</w:t>
      </w:r>
      <w:r>
        <w:rPr>
          <w:rFonts w:ascii="Palatino Linotype" w:hAnsi="Palatino Linotype"/>
          <w:b/>
          <w:i/>
          <w:color w:val="010202"/>
          <w:spacing w:val="-14"/>
          <w:w w:val="115"/>
          <w:sz w:val="19"/>
        </w:rPr>
        <w:t> </w:t>
      </w:r>
      <w:r>
        <w:rPr>
          <w:rFonts w:ascii="Palatino Linotype" w:hAnsi="Palatino Linotype"/>
          <w:b/>
          <w:i/>
          <w:color w:val="010202"/>
          <w:w w:val="115"/>
          <w:sz w:val="19"/>
        </w:rPr>
        <w:t>from</w:t>
      </w:r>
      <w:r>
        <w:rPr>
          <w:rFonts w:ascii="Palatino Linotype" w:hAnsi="Palatino Linotype"/>
          <w:b/>
          <w:i/>
          <w:color w:val="010202"/>
          <w:spacing w:val="-14"/>
          <w:w w:val="115"/>
          <w:sz w:val="19"/>
        </w:rPr>
        <w:t> </w:t>
      </w:r>
      <w:r>
        <w:rPr>
          <w:rFonts w:ascii="Palatino Linotype" w:hAnsi="Palatino Linotype"/>
          <w:b/>
          <w:i/>
          <w:color w:val="010202"/>
          <w:w w:val="115"/>
          <w:sz w:val="19"/>
        </w:rPr>
        <w:t>History.</w:t>
      </w:r>
      <w:r>
        <w:rPr>
          <w:rFonts w:ascii="Palatino Linotype" w:hAnsi="Palatino Linotype"/>
          <w:b/>
          <w:i/>
          <w:color w:val="010202"/>
          <w:spacing w:val="-13"/>
          <w:w w:val="115"/>
          <w:sz w:val="19"/>
        </w:rPr>
        <w:t> </w:t>
      </w:r>
      <w:r>
        <w:rPr>
          <w:color w:val="010202"/>
          <w:w w:val="115"/>
          <w:sz w:val="19"/>
        </w:rPr>
        <w:t>We</w:t>
      </w:r>
      <w:r>
        <w:rPr>
          <w:color w:val="010202"/>
          <w:spacing w:val="-6"/>
          <w:w w:val="115"/>
          <w:sz w:val="19"/>
        </w:rPr>
        <w:t> </w:t>
      </w:r>
      <w:r>
        <w:rPr>
          <w:color w:val="010202"/>
          <w:w w:val="115"/>
          <w:sz w:val="19"/>
        </w:rPr>
        <w:t>cannot</w:t>
      </w:r>
      <w:r>
        <w:rPr>
          <w:color w:val="010202"/>
          <w:spacing w:val="-6"/>
          <w:w w:val="115"/>
          <w:sz w:val="19"/>
        </w:rPr>
        <w:t> </w:t>
      </w:r>
      <w:r>
        <w:rPr>
          <w:color w:val="010202"/>
          <w:w w:val="115"/>
          <w:sz w:val="19"/>
        </w:rPr>
        <w:t>add</w:t>
      </w:r>
      <w:r>
        <w:rPr>
          <w:color w:val="010202"/>
          <w:spacing w:val="-6"/>
          <w:w w:val="115"/>
          <w:sz w:val="19"/>
        </w:rPr>
        <w:t> </w:t>
      </w:r>
      <w:r>
        <w:rPr>
          <w:color w:val="010202"/>
          <w:w w:val="115"/>
          <w:sz w:val="19"/>
        </w:rPr>
        <w:t>more.</w:t>
      </w:r>
    </w:p>
    <w:p>
      <w:pPr>
        <w:pStyle w:val="BodyText"/>
        <w:spacing w:before="165"/>
        <w:ind w:left="0"/>
        <w:jc w:val="left"/>
      </w:pPr>
    </w:p>
    <w:p>
      <w:pPr>
        <w:pStyle w:val="BodyText"/>
        <w:ind w:left="5" w:right="20"/>
        <w:jc w:val="center"/>
      </w:pPr>
      <w:r>
        <w:rPr>
          <w:color w:val="010202"/>
          <w:spacing w:val="-4"/>
        </w:rPr>
        <w:t>1006</w:t>
      </w:r>
    </w:p>
    <w:p>
      <w:pPr>
        <w:pStyle w:val="BodyText"/>
        <w:spacing w:after="0"/>
        <w:jc w:val="center"/>
        <w:sectPr>
          <w:pgSz w:w="8640" w:h="12960"/>
          <w:pgMar w:top="1180" w:bottom="280" w:left="1080" w:right="1080"/>
        </w:sectPr>
      </w:pPr>
    </w:p>
    <w:p>
      <w:pPr>
        <w:spacing w:line="230" w:lineRule="auto" w:before="99"/>
        <w:ind w:left="154" w:right="151" w:firstLine="246"/>
        <w:jc w:val="both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384064">
                <wp:simplePos x="0" y="0"/>
                <wp:positionH relativeFrom="page">
                  <wp:posOffset>0</wp:posOffset>
                </wp:positionH>
                <wp:positionV relativeFrom="page">
                  <wp:posOffset>195935</wp:posOffset>
                </wp:positionV>
                <wp:extent cx="5486400" cy="783780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5486400" cy="78378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 h="7837805">
                              <a:moveTo>
                                <a:pt x="5486400" y="0"/>
                              </a:moveTo>
                              <a:lnTo>
                                <a:pt x="0" y="0"/>
                              </a:lnTo>
                              <a:lnTo>
                                <a:pt x="0" y="7837728"/>
                              </a:lnTo>
                              <a:lnTo>
                                <a:pt x="5486400" y="7837728"/>
                              </a:lnTo>
                              <a:lnTo>
                                <a:pt x="5486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F4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15.428pt;width:432pt;height:617.144pt;mso-position-horizontal-relative:page;mso-position-vertical-relative:page;z-index:-15932416" id="docshape17" filled="true" fillcolor="#faf4e8" stroked="false">
                <v:fill type="solid"/>
                <w10:wrap type="none"/>
              </v:rect>
            </w:pict>
          </mc:Fallback>
        </mc:AlternateContent>
      </w:r>
      <w:r>
        <w:rPr>
          <w:color w:val="010202"/>
          <w:w w:val="110"/>
          <w:sz w:val="19"/>
        </w:rPr>
        <w:t>It</w:t>
      </w:r>
      <w:r>
        <w:rPr>
          <w:color w:val="010202"/>
          <w:spacing w:val="26"/>
          <w:w w:val="110"/>
          <w:sz w:val="19"/>
        </w:rPr>
        <w:t> </w:t>
      </w:r>
      <w:r>
        <w:rPr>
          <w:color w:val="010202"/>
          <w:w w:val="110"/>
          <w:sz w:val="19"/>
        </w:rPr>
        <w:t>thus</w:t>
      </w:r>
      <w:r>
        <w:rPr>
          <w:color w:val="010202"/>
          <w:spacing w:val="26"/>
          <w:w w:val="110"/>
          <w:sz w:val="19"/>
        </w:rPr>
        <w:t> </w:t>
      </w:r>
      <w:r>
        <w:rPr>
          <w:color w:val="010202"/>
          <w:w w:val="110"/>
          <w:sz w:val="19"/>
        </w:rPr>
        <w:t>turns</w:t>
      </w:r>
      <w:r>
        <w:rPr>
          <w:color w:val="010202"/>
          <w:spacing w:val="26"/>
          <w:w w:val="110"/>
          <w:sz w:val="19"/>
        </w:rPr>
        <w:t> </w:t>
      </w:r>
      <w:r>
        <w:rPr>
          <w:color w:val="010202"/>
          <w:w w:val="110"/>
          <w:sz w:val="19"/>
        </w:rPr>
        <w:t>out</w:t>
      </w:r>
      <w:r>
        <w:rPr>
          <w:color w:val="010202"/>
          <w:spacing w:val="26"/>
          <w:w w:val="110"/>
          <w:sz w:val="19"/>
        </w:rPr>
        <w:t> </w:t>
      </w:r>
      <w:r>
        <w:rPr>
          <w:color w:val="010202"/>
          <w:w w:val="110"/>
          <w:sz w:val="19"/>
        </w:rPr>
        <w:t>that</w:t>
      </w:r>
      <w:r>
        <w:rPr>
          <w:color w:val="010202"/>
          <w:spacing w:val="26"/>
          <w:w w:val="110"/>
          <w:sz w:val="19"/>
        </w:rPr>
        <w:t> </w:t>
      </w:r>
      <w:r>
        <w:rPr>
          <w:color w:val="010202"/>
          <w:w w:val="110"/>
          <w:sz w:val="19"/>
        </w:rPr>
        <w:t>every</w:t>
      </w:r>
      <w:r>
        <w:rPr>
          <w:color w:val="010202"/>
          <w:spacing w:val="26"/>
          <w:w w:val="110"/>
          <w:sz w:val="19"/>
        </w:rPr>
        <w:t> </w:t>
      </w:r>
      <w:r>
        <w:rPr>
          <w:color w:val="010202"/>
          <w:w w:val="110"/>
          <w:sz w:val="19"/>
        </w:rPr>
        <w:t>successful</w:t>
      </w:r>
      <w:r>
        <w:rPr>
          <w:color w:val="010202"/>
          <w:spacing w:val="26"/>
          <w:w w:val="110"/>
          <w:sz w:val="19"/>
        </w:rPr>
        <w:t> </w:t>
      </w:r>
      <w:r>
        <w:rPr>
          <w:color w:val="010202"/>
          <w:w w:val="110"/>
          <w:sz w:val="19"/>
        </w:rPr>
        <w:t>action</w:t>
      </w:r>
      <w:r>
        <w:rPr>
          <w:color w:val="010202"/>
          <w:spacing w:val="26"/>
          <w:w w:val="110"/>
          <w:sz w:val="19"/>
        </w:rPr>
        <w:t> </w:t>
      </w:r>
      <w:r>
        <w:rPr>
          <w:color w:val="010202"/>
          <w:w w:val="110"/>
          <w:sz w:val="19"/>
        </w:rPr>
        <w:t>of</w:t>
      </w:r>
      <w:r>
        <w:rPr>
          <w:color w:val="010202"/>
          <w:spacing w:val="26"/>
          <w:w w:val="110"/>
          <w:sz w:val="19"/>
        </w:rPr>
        <w:t> </w:t>
      </w:r>
      <w:r>
        <w:rPr>
          <w:color w:val="010202"/>
          <w:w w:val="110"/>
          <w:sz w:val="19"/>
        </w:rPr>
        <w:t>war</w:t>
      </w:r>
      <w:r>
        <w:rPr>
          <w:color w:val="010202"/>
          <w:spacing w:val="26"/>
          <w:w w:val="110"/>
          <w:sz w:val="19"/>
        </w:rPr>
        <w:t> </w:t>
      </w:r>
      <w:r>
        <w:rPr>
          <w:color w:val="010202"/>
          <w:w w:val="110"/>
          <w:sz w:val="19"/>
        </w:rPr>
        <w:t>carried</w:t>
      </w:r>
      <w:r>
        <w:rPr>
          <w:color w:val="010202"/>
          <w:spacing w:val="26"/>
          <w:w w:val="110"/>
          <w:sz w:val="19"/>
        </w:rPr>
        <w:t> </w:t>
      </w:r>
      <w:r>
        <w:rPr>
          <w:color w:val="010202"/>
          <w:w w:val="110"/>
          <w:sz w:val="19"/>
        </w:rPr>
        <w:t>out by Hyperborean Viryas, </w:t>
      </w:r>
      <w:r>
        <w:rPr>
          <w:rFonts w:ascii="Palatino Linotype" w:hAnsi="Palatino Linotype"/>
          <w:b/>
          <w:i/>
          <w:color w:val="010202"/>
          <w:w w:val="110"/>
          <w:sz w:val="19"/>
        </w:rPr>
        <w:t>afier</w:t>
      </w:r>
      <w:r>
        <w:rPr>
          <w:rFonts w:ascii="Palatino Linotype" w:hAnsi="Palatino Linotype"/>
          <w:b/>
          <w:i/>
          <w:color w:val="010202"/>
          <w:w w:val="110"/>
          <w:sz w:val="19"/>
        </w:rPr>
        <w:t> the</w:t>
      </w:r>
      <w:r>
        <w:rPr>
          <w:rFonts w:ascii="Palatino Linotype" w:hAnsi="Palatino Linotype"/>
          <w:b/>
          <w:i/>
          <w:color w:val="010202"/>
          <w:w w:val="110"/>
          <w:sz w:val="19"/>
        </w:rPr>
        <w:t> total</w:t>
      </w:r>
      <w:r>
        <w:rPr>
          <w:rFonts w:ascii="Palatino Linotype" w:hAnsi="Palatino Linotype"/>
          <w:b/>
          <w:i/>
          <w:color w:val="010202"/>
          <w:w w:val="110"/>
          <w:sz w:val="19"/>
        </w:rPr>
        <w:t> war,</w:t>
      </w:r>
      <w:r>
        <w:rPr>
          <w:rFonts w:ascii="Palatino Linotype" w:hAnsi="Palatino Linotype"/>
          <w:b/>
          <w:i/>
          <w:color w:val="010202"/>
          <w:w w:val="110"/>
          <w:sz w:val="19"/>
        </w:rPr>
        <w:t> </w:t>
      </w:r>
      <w:r>
        <w:rPr>
          <w:color w:val="010202"/>
          <w:w w:val="110"/>
          <w:sz w:val="19"/>
        </w:rPr>
        <w:t>culminates with the </w:t>
      </w:r>
      <w:r>
        <w:rPr>
          <w:rFonts w:ascii="Palatino Linotype" w:hAnsi="Palatino Linotype"/>
          <w:b/>
          <w:i/>
          <w:color w:val="010202"/>
          <w:w w:val="110"/>
          <w:sz w:val="19"/>
        </w:rPr>
        <w:t>disappearance of its protagonists. But the stone weapons always remain,</w:t>
      </w:r>
      <w:r>
        <w:rPr>
          <w:rFonts w:ascii="Palatino Linotype" w:hAnsi="Palatino Linotype"/>
          <w:b/>
          <w:i/>
          <w:color w:val="010202"/>
          <w:spacing w:val="-1"/>
          <w:w w:val="110"/>
          <w:sz w:val="19"/>
        </w:rPr>
        <w:t> </w:t>
      </w:r>
      <w:r>
        <w:rPr>
          <w:rFonts w:ascii="Palatino Linotype" w:hAnsi="Palatino Linotype"/>
          <w:b/>
          <w:i/>
          <w:color w:val="010202"/>
          <w:w w:val="110"/>
          <w:sz w:val="19"/>
        </w:rPr>
        <w:t>even</w:t>
      </w:r>
      <w:r>
        <w:rPr>
          <w:rFonts w:ascii="Palatino Linotype" w:hAnsi="Palatino Linotype"/>
          <w:b/>
          <w:i/>
          <w:color w:val="010202"/>
          <w:spacing w:val="-1"/>
          <w:w w:val="110"/>
          <w:sz w:val="19"/>
        </w:rPr>
        <w:t> </w:t>
      </w:r>
      <w:r>
        <w:rPr>
          <w:rFonts w:ascii="Palatino Linotype" w:hAnsi="Palatino Linotype"/>
          <w:b/>
          <w:i/>
          <w:color w:val="010202"/>
          <w:w w:val="110"/>
          <w:sz w:val="19"/>
        </w:rPr>
        <w:t>if</w:t>
      </w:r>
      <w:r>
        <w:rPr>
          <w:rFonts w:ascii="Palatino Linotype" w:hAnsi="Palatino Linotype"/>
          <w:b/>
          <w:i/>
          <w:color w:val="010202"/>
          <w:spacing w:val="-1"/>
          <w:w w:val="110"/>
          <w:sz w:val="19"/>
        </w:rPr>
        <w:t> </w:t>
      </w:r>
      <w:r>
        <w:rPr>
          <w:rFonts w:ascii="Palatino Linotype" w:hAnsi="Palatino Linotype"/>
          <w:b/>
          <w:i/>
          <w:color w:val="010202"/>
          <w:w w:val="110"/>
          <w:sz w:val="19"/>
        </w:rPr>
        <w:t>they</w:t>
      </w:r>
      <w:r>
        <w:rPr>
          <w:rFonts w:ascii="Palatino Linotype" w:hAnsi="Palatino Linotype"/>
          <w:b/>
          <w:i/>
          <w:color w:val="010202"/>
          <w:spacing w:val="-1"/>
          <w:w w:val="110"/>
          <w:sz w:val="19"/>
        </w:rPr>
        <w:t> </w:t>
      </w:r>
      <w:r>
        <w:rPr>
          <w:rFonts w:ascii="Palatino Linotype" w:hAnsi="Palatino Linotype"/>
          <w:b/>
          <w:i/>
          <w:color w:val="010202"/>
          <w:w w:val="110"/>
          <w:sz w:val="19"/>
        </w:rPr>
        <w:t>cannot</w:t>
      </w:r>
      <w:r>
        <w:rPr>
          <w:rFonts w:ascii="Palatino Linotype" w:hAnsi="Palatino Linotype"/>
          <w:b/>
          <w:i/>
          <w:color w:val="010202"/>
          <w:spacing w:val="-1"/>
          <w:w w:val="110"/>
          <w:sz w:val="19"/>
        </w:rPr>
        <w:t> </w:t>
      </w:r>
      <w:r>
        <w:rPr>
          <w:rFonts w:ascii="Palatino Linotype" w:hAnsi="Palatino Linotype"/>
          <w:b/>
          <w:i/>
          <w:color w:val="010202"/>
          <w:w w:val="110"/>
          <w:sz w:val="19"/>
        </w:rPr>
        <w:t>be</w:t>
      </w:r>
      <w:r>
        <w:rPr>
          <w:rFonts w:ascii="Palatino Linotype" w:hAnsi="Palatino Linotype"/>
          <w:b/>
          <w:i/>
          <w:color w:val="010202"/>
          <w:spacing w:val="-1"/>
          <w:w w:val="110"/>
          <w:sz w:val="19"/>
        </w:rPr>
        <w:t> </w:t>
      </w:r>
      <w:r>
        <w:rPr>
          <w:rFonts w:ascii="Palatino Linotype" w:hAnsi="Palatino Linotype"/>
          <w:b/>
          <w:i/>
          <w:color w:val="010202"/>
          <w:w w:val="110"/>
          <w:sz w:val="19"/>
        </w:rPr>
        <w:t>used</w:t>
      </w:r>
      <w:r>
        <w:rPr>
          <w:rFonts w:ascii="Palatino Linotype" w:hAnsi="Palatino Linotype"/>
          <w:b/>
          <w:i/>
          <w:color w:val="010202"/>
          <w:spacing w:val="-1"/>
          <w:w w:val="110"/>
          <w:sz w:val="19"/>
        </w:rPr>
        <w:t> </w:t>
      </w:r>
      <w:r>
        <w:rPr>
          <w:rFonts w:ascii="Palatino Linotype" w:hAnsi="Palatino Linotype"/>
          <w:b/>
          <w:i/>
          <w:color w:val="010202"/>
          <w:w w:val="110"/>
          <w:sz w:val="19"/>
        </w:rPr>
        <w:t>again</w:t>
      </w:r>
      <w:r>
        <w:rPr>
          <w:rFonts w:ascii="Palatino Linotype" w:hAnsi="Palatino Linotype"/>
          <w:b/>
          <w:i/>
          <w:color w:val="010202"/>
          <w:spacing w:val="-1"/>
          <w:w w:val="110"/>
          <w:sz w:val="19"/>
        </w:rPr>
        <w:t> </w:t>
      </w:r>
      <w:r>
        <w:rPr>
          <w:rFonts w:ascii="Palatino Linotype" w:hAnsi="Palatino Linotype"/>
          <w:b/>
          <w:i/>
          <w:color w:val="010202"/>
          <w:w w:val="110"/>
          <w:sz w:val="19"/>
        </w:rPr>
        <w:t>in</w:t>
      </w:r>
      <w:r>
        <w:rPr>
          <w:rFonts w:ascii="Palatino Linotype" w:hAnsi="Palatino Linotype"/>
          <w:b/>
          <w:i/>
          <w:color w:val="010202"/>
          <w:spacing w:val="-1"/>
          <w:w w:val="110"/>
          <w:sz w:val="19"/>
        </w:rPr>
        <w:t> </w:t>
      </w:r>
      <w:r>
        <w:rPr>
          <w:rFonts w:ascii="Palatino Linotype" w:hAnsi="Palatino Linotype"/>
          <w:b/>
          <w:i/>
          <w:color w:val="010202"/>
          <w:w w:val="110"/>
          <w:sz w:val="19"/>
        </w:rPr>
        <w:t>the</w:t>
      </w:r>
      <w:r>
        <w:rPr>
          <w:rFonts w:ascii="Palatino Linotype" w:hAnsi="Palatino Linotype"/>
          <w:b/>
          <w:i/>
          <w:color w:val="010202"/>
          <w:spacing w:val="-1"/>
          <w:w w:val="110"/>
          <w:sz w:val="19"/>
        </w:rPr>
        <w:t> </w:t>
      </w:r>
      <w:r>
        <w:rPr>
          <w:rFonts w:ascii="Palatino Linotype" w:hAnsi="Palatino Linotype"/>
          <w:b/>
          <w:i/>
          <w:color w:val="010202"/>
          <w:w w:val="110"/>
          <w:sz w:val="19"/>
        </w:rPr>
        <w:t>same</w:t>
      </w:r>
      <w:r>
        <w:rPr>
          <w:rFonts w:ascii="Palatino Linotype" w:hAnsi="Palatino Linotype"/>
          <w:b/>
          <w:i/>
          <w:color w:val="010202"/>
          <w:spacing w:val="-1"/>
          <w:w w:val="110"/>
          <w:sz w:val="19"/>
        </w:rPr>
        <w:t> </w:t>
      </w:r>
      <w:r>
        <w:rPr>
          <w:rFonts w:ascii="Palatino Linotype" w:hAnsi="Palatino Linotype"/>
          <w:b/>
          <w:i/>
          <w:color w:val="010202"/>
          <w:w w:val="110"/>
          <w:sz w:val="19"/>
        </w:rPr>
        <w:t>way</w:t>
      </w:r>
      <w:r>
        <w:rPr>
          <w:rFonts w:ascii="Palatino Linotype" w:hAnsi="Palatino Linotype"/>
          <w:b/>
          <w:i/>
          <w:color w:val="010202"/>
          <w:spacing w:val="-1"/>
          <w:w w:val="110"/>
          <w:sz w:val="19"/>
        </w:rPr>
        <w:t> </w:t>
      </w:r>
      <w:r>
        <w:rPr>
          <w:rFonts w:ascii="Palatino Linotype" w:hAnsi="Palatino Linotype"/>
          <w:b/>
          <w:i/>
          <w:color w:val="010202"/>
          <w:w w:val="110"/>
          <w:sz w:val="19"/>
        </w:rPr>
        <w:t>as</w:t>
      </w:r>
      <w:r>
        <w:rPr>
          <w:rFonts w:ascii="Palatino Linotype" w:hAnsi="Palatino Linotype"/>
          <w:b/>
          <w:i/>
          <w:color w:val="010202"/>
          <w:spacing w:val="-1"/>
          <w:w w:val="110"/>
          <w:sz w:val="19"/>
        </w:rPr>
        <w:t> </w:t>
      </w:r>
      <w:r>
        <w:rPr>
          <w:rFonts w:ascii="Palatino Linotype" w:hAnsi="Palatino Linotype"/>
          <w:b/>
          <w:i/>
          <w:color w:val="010202"/>
          <w:w w:val="110"/>
          <w:sz w:val="19"/>
        </w:rPr>
        <w:t>their constructors utilized them. </w:t>
      </w:r>
      <w:r>
        <w:rPr>
          <w:color w:val="010202"/>
          <w:w w:val="110"/>
          <w:sz w:val="19"/>
        </w:rPr>
        <w:t>Louis Charpentier has discovered that, suggestively,</w:t>
      </w:r>
      <w:r>
        <w:rPr>
          <w:color w:val="010202"/>
          <w:w w:val="110"/>
          <w:sz w:val="19"/>
        </w:rPr>
        <w:t> the</w:t>
      </w:r>
      <w:r>
        <w:rPr>
          <w:color w:val="010202"/>
          <w:w w:val="110"/>
          <w:sz w:val="19"/>
        </w:rPr>
        <w:t> megaliths</w:t>
      </w:r>
      <w:r>
        <w:rPr>
          <w:color w:val="010202"/>
          <w:w w:val="110"/>
          <w:sz w:val="19"/>
        </w:rPr>
        <w:t> of</w:t>
      </w:r>
      <w:r>
        <w:rPr>
          <w:color w:val="010202"/>
          <w:w w:val="110"/>
          <w:sz w:val="19"/>
        </w:rPr>
        <w:t> France</w:t>
      </w:r>
      <w:r>
        <w:rPr>
          <w:color w:val="010202"/>
          <w:w w:val="110"/>
          <w:sz w:val="19"/>
        </w:rPr>
        <w:t> are</w:t>
      </w:r>
      <w:r>
        <w:rPr>
          <w:color w:val="010202"/>
          <w:w w:val="110"/>
          <w:sz w:val="19"/>
        </w:rPr>
        <w:t> distributed</w:t>
      </w:r>
      <w:r>
        <w:rPr>
          <w:color w:val="010202"/>
          <w:w w:val="110"/>
          <w:sz w:val="19"/>
        </w:rPr>
        <w:t> on</w:t>
      </w:r>
      <w:r>
        <w:rPr>
          <w:color w:val="010202"/>
          <w:w w:val="110"/>
          <w:sz w:val="19"/>
        </w:rPr>
        <w:t> an</w:t>
      </w:r>
      <w:r>
        <w:rPr>
          <w:color w:val="010202"/>
          <w:w w:val="110"/>
          <w:sz w:val="19"/>
        </w:rPr>
        <w:t> enor- mous spiral that encompasses the whole country; he has also veri- ﬁed</w:t>
      </w:r>
      <w:r>
        <w:rPr>
          <w:color w:val="010202"/>
          <w:w w:val="110"/>
          <w:sz w:val="19"/>
        </w:rPr>
        <w:t> that,</w:t>
      </w:r>
      <w:r>
        <w:rPr>
          <w:color w:val="010202"/>
          <w:w w:val="110"/>
          <w:sz w:val="19"/>
        </w:rPr>
        <w:t> since</w:t>
      </w:r>
      <w:r>
        <w:rPr>
          <w:color w:val="010202"/>
          <w:w w:val="110"/>
          <w:sz w:val="19"/>
        </w:rPr>
        <w:t> time</w:t>
      </w:r>
      <w:r>
        <w:rPr>
          <w:color w:val="010202"/>
          <w:w w:val="110"/>
          <w:sz w:val="19"/>
        </w:rPr>
        <w:t> immemorial,</w:t>
      </w:r>
      <w:r>
        <w:rPr>
          <w:color w:val="010202"/>
          <w:w w:val="110"/>
          <w:sz w:val="19"/>
        </w:rPr>
        <w:t> there</w:t>
      </w:r>
      <w:r>
        <w:rPr>
          <w:color w:val="010202"/>
          <w:w w:val="110"/>
          <w:sz w:val="19"/>
        </w:rPr>
        <w:t> is</w:t>
      </w:r>
      <w:r>
        <w:rPr>
          <w:color w:val="010202"/>
          <w:w w:val="110"/>
          <w:sz w:val="19"/>
        </w:rPr>
        <w:t> a</w:t>
      </w:r>
      <w:r>
        <w:rPr>
          <w:color w:val="010202"/>
          <w:w w:val="110"/>
          <w:sz w:val="19"/>
        </w:rPr>
        <w:t> whole</w:t>
      </w:r>
      <w:r>
        <w:rPr>
          <w:color w:val="010202"/>
          <w:w w:val="110"/>
          <w:sz w:val="19"/>
        </w:rPr>
        <w:t> esoteric</w:t>
      </w:r>
      <w:r>
        <w:rPr>
          <w:color w:val="010202"/>
          <w:w w:val="110"/>
          <w:sz w:val="19"/>
        </w:rPr>
        <w:t> migra-</w:t>
      </w:r>
      <w:r>
        <w:rPr>
          <w:color w:val="010202"/>
          <w:spacing w:val="40"/>
          <w:w w:val="110"/>
          <w:sz w:val="19"/>
        </w:rPr>
        <w:t> </w:t>
      </w:r>
      <w:r>
        <w:rPr>
          <w:color w:val="010202"/>
          <w:w w:val="110"/>
          <w:sz w:val="19"/>
        </w:rPr>
        <w:t>tion</w:t>
      </w:r>
      <w:r>
        <w:rPr>
          <w:color w:val="010202"/>
          <w:w w:val="110"/>
          <w:sz w:val="19"/>
        </w:rPr>
        <w:t> of</w:t>
      </w:r>
      <w:r>
        <w:rPr>
          <w:color w:val="010202"/>
          <w:w w:val="110"/>
          <w:sz w:val="19"/>
        </w:rPr>
        <w:t> people,</w:t>
      </w:r>
      <w:r>
        <w:rPr>
          <w:color w:val="010202"/>
          <w:w w:val="110"/>
          <w:sz w:val="19"/>
        </w:rPr>
        <w:t> who,</w:t>
      </w:r>
      <w:r>
        <w:rPr>
          <w:color w:val="010202"/>
          <w:w w:val="110"/>
          <w:sz w:val="19"/>
        </w:rPr>
        <w:t> like</w:t>
      </w:r>
      <w:r>
        <w:rPr>
          <w:color w:val="010202"/>
          <w:w w:val="110"/>
          <w:sz w:val="19"/>
        </w:rPr>
        <w:t> a</w:t>
      </w:r>
      <w:r>
        <w:rPr>
          <w:color w:val="010202"/>
          <w:w w:val="110"/>
          <w:sz w:val="19"/>
        </w:rPr>
        <w:t> gigantic</w:t>
      </w:r>
      <w:r>
        <w:rPr>
          <w:color w:val="010202"/>
          <w:w w:val="110"/>
          <w:sz w:val="19"/>
        </w:rPr>
        <w:t> goose</w:t>
      </w:r>
      <w:r>
        <w:rPr>
          <w:color w:val="010202"/>
          <w:w w:val="110"/>
          <w:sz w:val="19"/>
        </w:rPr>
        <w:t> game,</w:t>
      </w:r>
      <w:r>
        <w:rPr>
          <w:color w:val="010202"/>
          <w:w w:val="110"/>
          <w:sz w:val="19"/>
        </w:rPr>
        <w:t> move</w:t>
      </w:r>
      <w:r>
        <w:rPr>
          <w:color w:val="010202"/>
          <w:w w:val="110"/>
          <w:sz w:val="19"/>
        </w:rPr>
        <w:t> (“masonry”). Naturally,</w:t>
      </w:r>
      <w:r>
        <w:rPr>
          <w:color w:val="010202"/>
          <w:w w:val="110"/>
          <w:sz w:val="19"/>
        </w:rPr>
        <w:t> something</w:t>
      </w:r>
      <w:r>
        <w:rPr>
          <w:color w:val="010202"/>
          <w:w w:val="110"/>
          <w:sz w:val="19"/>
        </w:rPr>
        <w:t> that</w:t>
      </w:r>
      <w:r>
        <w:rPr>
          <w:color w:val="010202"/>
          <w:w w:val="110"/>
          <w:sz w:val="19"/>
        </w:rPr>
        <w:t> Charpentier</w:t>
      </w:r>
      <w:r>
        <w:rPr>
          <w:color w:val="010202"/>
          <w:w w:val="110"/>
          <w:sz w:val="19"/>
        </w:rPr>
        <w:t> does</w:t>
      </w:r>
      <w:r>
        <w:rPr>
          <w:color w:val="010202"/>
          <w:w w:val="110"/>
          <w:sz w:val="19"/>
        </w:rPr>
        <w:t> not</w:t>
      </w:r>
      <w:r>
        <w:rPr>
          <w:color w:val="010202"/>
          <w:w w:val="110"/>
          <w:sz w:val="19"/>
        </w:rPr>
        <w:t> know,</w:t>
      </w:r>
      <w:r>
        <w:rPr>
          <w:color w:val="010202"/>
          <w:w w:val="110"/>
          <w:sz w:val="19"/>
        </w:rPr>
        <w:t> such</w:t>
      </w:r>
      <w:r>
        <w:rPr>
          <w:color w:val="010202"/>
          <w:w w:val="110"/>
          <w:sz w:val="19"/>
        </w:rPr>
        <w:t> a</w:t>
      </w:r>
      <w:r>
        <w:rPr>
          <w:color w:val="010202"/>
          <w:w w:val="110"/>
          <w:sz w:val="19"/>
        </w:rPr>
        <w:t> mi- gration</w:t>
      </w:r>
      <w:r>
        <w:rPr>
          <w:color w:val="010202"/>
          <w:w w:val="110"/>
          <w:sz w:val="19"/>
        </w:rPr>
        <w:t> begins</w:t>
      </w:r>
      <w:r>
        <w:rPr>
          <w:color w:val="010202"/>
          <w:w w:val="110"/>
          <w:sz w:val="19"/>
        </w:rPr>
        <w:t> </w:t>
      </w:r>
      <w:r>
        <w:rPr>
          <w:rFonts w:ascii="Palatino Linotype" w:hAnsi="Palatino Linotype"/>
          <w:b/>
          <w:i/>
          <w:color w:val="010202"/>
          <w:w w:val="110"/>
          <w:sz w:val="19"/>
        </w:rPr>
        <w:t>a posteriori </w:t>
      </w:r>
      <w:r>
        <w:rPr>
          <w:color w:val="010202"/>
          <w:w w:val="110"/>
          <w:sz w:val="19"/>
        </w:rPr>
        <w:t>to</w:t>
      </w:r>
      <w:r>
        <w:rPr>
          <w:color w:val="010202"/>
          <w:w w:val="110"/>
          <w:sz w:val="19"/>
        </w:rPr>
        <w:t> the</w:t>
      </w:r>
      <w:r>
        <w:rPr>
          <w:color w:val="010202"/>
          <w:w w:val="110"/>
          <w:sz w:val="19"/>
        </w:rPr>
        <w:t> stone</w:t>
      </w:r>
      <w:r>
        <w:rPr>
          <w:color w:val="010202"/>
          <w:w w:val="110"/>
          <w:sz w:val="19"/>
        </w:rPr>
        <w:t> constructions</w:t>
      </w:r>
      <w:r>
        <w:rPr>
          <w:color w:val="010202"/>
          <w:w w:val="110"/>
          <w:sz w:val="19"/>
        </w:rPr>
        <w:t> because</w:t>
      </w:r>
      <w:r>
        <w:rPr>
          <w:color w:val="010202"/>
          <w:w w:val="110"/>
          <w:sz w:val="19"/>
        </w:rPr>
        <w:t> </w:t>
      </w:r>
      <w:r>
        <w:rPr>
          <w:rFonts w:ascii="Palatino Linotype" w:hAnsi="Palatino Linotype"/>
          <w:b/>
          <w:i/>
          <w:color w:val="010202"/>
          <w:w w:val="110"/>
          <w:sz w:val="19"/>
        </w:rPr>
        <w:t>the constructors</w:t>
      </w:r>
      <w:r>
        <w:rPr>
          <w:rFonts w:ascii="Palatino Linotype" w:hAnsi="Palatino Linotype"/>
          <w:b/>
          <w:i/>
          <w:color w:val="010202"/>
          <w:w w:val="110"/>
          <w:sz w:val="19"/>
        </w:rPr>
        <w:t> disappeared</w:t>
      </w:r>
      <w:r>
        <w:rPr>
          <w:rFonts w:ascii="Palatino Linotype" w:hAnsi="Palatino Linotype"/>
          <w:b/>
          <w:i/>
          <w:color w:val="010202"/>
          <w:w w:val="110"/>
          <w:sz w:val="19"/>
        </w:rPr>
        <w:t> when</w:t>
      </w:r>
      <w:r>
        <w:rPr>
          <w:rFonts w:ascii="Palatino Linotype" w:hAnsi="Palatino Linotype"/>
          <w:b/>
          <w:i/>
          <w:color w:val="010202"/>
          <w:w w:val="110"/>
          <w:sz w:val="19"/>
        </w:rPr>
        <w:t> they</w:t>
      </w:r>
      <w:r>
        <w:rPr>
          <w:rFonts w:ascii="Palatino Linotype" w:hAnsi="Palatino Linotype"/>
          <w:b/>
          <w:i/>
          <w:color w:val="010202"/>
          <w:w w:val="110"/>
          <w:sz w:val="19"/>
        </w:rPr>
        <w:t> placed</w:t>
      </w:r>
      <w:r>
        <w:rPr>
          <w:rFonts w:ascii="Palatino Linotype" w:hAnsi="Palatino Linotype"/>
          <w:b/>
          <w:i/>
          <w:color w:val="010202"/>
          <w:w w:val="110"/>
          <w:sz w:val="19"/>
        </w:rPr>
        <w:t> the</w:t>
      </w:r>
      <w:r>
        <w:rPr>
          <w:rFonts w:ascii="Palatino Linotype" w:hAnsi="Palatino Linotype"/>
          <w:b/>
          <w:i/>
          <w:color w:val="010202"/>
          <w:w w:val="110"/>
          <w:sz w:val="19"/>
        </w:rPr>
        <w:t> last</w:t>
      </w:r>
      <w:r>
        <w:rPr>
          <w:rFonts w:ascii="Palatino Linotype" w:hAnsi="Palatino Linotype"/>
          <w:b/>
          <w:i/>
          <w:color w:val="010202"/>
          <w:w w:val="110"/>
          <w:sz w:val="19"/>
        </w:rPr>
        <w:t> stone</w:t>
      </w:r>
      <w:r>
        <w:rPr>
          <w:rFonts w:ascii="Palatino Linotype" w:hAnsi="Palatino Linotype"/>
          <w:b/>
          <w:i/>
          <w:color w:val="010202"/>
          <w:w w:val="110"/>
          <w:sz w:val="19"/>
        </w:rPr>
        <w:t> in</w:t>
      </w:r>
      <w:r>
        <w:rPr>
          <w:rFonts w:ascii="Palatino Linotype" w:hAnsi="Palatino Linotype"/>
          <w:b/>
          <w:i/>
          <w:color w:val="010202"/>
          <w:w w:val="110"/>
          <w:sz w:val="19"/>
        </w:rPr>
        <w:t> </w:t>
      </w:r>
      <w:r>
        <w:rPr>
          <w:rFonts w:ascii="Palatino Linotype" w:hAnsi="Palatino Linotype"/>
          <w:b/>
          <w:i/>
          <w:color w:val="010202"/>
          <w:w w:val="110"/>
          <w:sz w:val="19"/>
        </w:rPr>
        <w:t>the center</w:t>
      </w:r>
      <w:r>
        <w:rPr>
          <w:rFonts w:ascii="Palatino Linotype" w:hAnsi="Palatino Linotype"/>
          <w:b/>
          <w:i/>
          <w:color w:val="010202"/>
          <w:spacing w:val="-8"/>
          <w:w w:val="110"/>
          <w:sz w:val="19"/>
        </w:rPr>
        <w:t> </w:t>
      </w:r>
      <w:r>
        <w:rPr>
          <w:rFonts w:ascii="Palatino Linotype" w:hAnsi="Palatino Linotype"/>
          <w:b/>
          <w:i/>
          <w:color w:val="010202"/>
          <w:w w:val="110"/>
          <w:sz w:val="19"/>
        </w:rPr>
        <w:t>of</w:t>
      </w:r>
      <w:r>
        <w:rPr>
          <w:rFonts w:ascii="Palatino Linotype" w:hAnsi="Palatino Linotype"/>
          <w:b/>
          <w:i/>
          <w:color w:val="010202"/>
          <w:spacing w:val="-8"/>
          <w:w w:val="110"/>
          <w:sz w:val="19"/>
        </w:rPr>
        <w:t> </w:t>
      </w:r>
      <w:r>
        <w:rPr>
          <w:rFonts w:ascii="Palatino Linotype" w:hAnsi="Palatino Linotype"/>
          <w:b/>
          <w:i/>
          <w:color w:val="010202"/>
          <w:w w:val="110"/>
          <w:sz w:val="19"/>
        </w:rPr>
        <w:t>the</w:t>
      </w:r>
      <w:r>
        <w:rPr>
          <w:rFonts w:ascii="Palatino Linotype" w:hAnsi="Palatino Linotype"/>
          <w:b/>
          <w:i/>
          <w:color w:val="010202"/>
          <w:spacing w:val="-8"/>
          <w:w w:val="110"/>
          <w:sz w:val="19"/>
        </w:rPr>
        <w:t> </w:t>
      </w:r>
      <w:r>
        <w:rPr>
          <w:rFonts w:ascii="Palatino Linotype" w:hAnsi="Palatino Linotype"/>
          <w:b/>
          <w:i/>
          <w:color w:val="010202"/>
          <w:w w:val="110"/>
          <w:sz w:val="19"/>
        </w:rPr>
        <w:t>spiral</w:t>
      </w:r>
      <w:r>
        <w:rPr>
          <w:rFonts w:ascii="Palatino Linotype" w:hAnsi="Palatino Linotype"/>
          <w:b/>
          <w:i/>
          <w:color w:val="010202"/>
          <w:spacing w:val="-8"/>
          <w:w w:val="110"/>
          <w:sz w:val="19"/>
        </w:rPr>
        <w:t> </w:t>
      </w:r>
      <w:r>
        <w:rPr>
          <w:rFonts w:ascii="Palatino Linotype" w:hAnsi="Palatino Linotype"/>
          <w:b/>
          <w:i/>
          <w:color w:val="010202"/>
          <w:w w:val="110"/>
          <w:sz w:val="19"/>
        </w:rPr>
        <w:t>or</w:t>
      </w:r>
      <w:r>
        <w:rPr>
          <w:rFonts w:ascii="Palatino Linotype" w:hAnsi="Palatino Linotype"/>
          <w:b/>
          <w:i/>
          <w:color w:val="010202"/>
          <w:spacing w:val="-8"/>
          <w:w w:val="110"/>
          <w:sz w:val="19"/>
        </w:rPr>
        <w:t> </w:t>
      </w:r>
      <w:r>
        <w:rPr>
          <w:rFonts w:ascii="Palatino Linotype" w:hAnsi="Palatino Linotype"/>
          <w:b/>
          <w:i/>
          <w:color w:val="010202"/>
          <w:w w:val="110"/>
          <w:sz w:val="19"/>
        </w:rPr>
        <w:t>“eye.”</w:t>
      </w:r>
      <w:r>
        <w:rPr>
          <w:rFonts w:ascii="Palatino Linotype" w:hAnsi="Palatino Linotype"/>
          <w:b/>
          <w:i/>
          <w:color w:val="010202"/>
          <w:spacing w:val="-7"/>
          <w:w w:val="110"/>
          <w:sz w:val="19"/>
        </w:rPr>
        <w:t> </w:t>
      </w:r>
      <w:r>
        <w:rPr>
          <w:color w:val="010202"/>
          <w:w w:val="110"/>
          <w:sz w:val="19"/>
        </w:rPr>
        <w:t>Those</w:t>
      </w:r>
      <w:r>
        <w:rPr>
          <w:color w:val="010202"/>
          <w:spacing w:val="-1"/>
          <w:w w:val="110"/>
          <w:sz w:val="19"/>
        </w:rPr>
        <w:t> </w:t>
      </w:r>
      <w:r>
        <w:rPr>
          <w:color w:val="010202"/>
          <w:w w:val="110"/>
          <w:sz w:val="19"/>
        </w:rPr>
        <w:t>who</w:t>
      </w:r>
      <w:r>
        <w:rPr>
          <w:color w:val="010202"/>
          <w:spacing w:val="-1"/>
          <w:w w:val="110"/>
          <w:sz w:val="19"/>
        </w:rPr>
        <w:t> </w:t>
      </w:r>
      <w:r>
        <w:rPr>
          <w:color w:val="010202"/>
          <w:w w:val="110"/>
          <w:sz w:val="19"/>
        </w:rPr>
        <w:t>arrive</w:t>
      </w:r>
      <w:r>
        <w:rPr>
          <w:color w:val="010202"/>
          <w:spacing w:val="-1"/>
          <w:w w:val="110"/>
          <w:sz w:val="19"/>
        </w:rPr>
        <w:t> </w:t>
      </w:r>
      <w:r>
        <w:rPr>
          <w:color w:val="010202"/>
          <w:w w:val="110"/>
          <w:sz w:val="19"/>
        </w:rPr>
        <w:t>afierward,</w:t>
      </w:r>
      <w:r>
        <w:rPr>
          <w:color w:val="010202"/>
          <w:spacing w:val="-1"/>
          <w:w w:val="110"/>
          <w:sz w:val="19"/>
        </w:rPr>
        <w:t> </w:t>
      </w:r>
      <w:r>
        <w:rPr>
          <w:color w:val="010202"/>
          <w:w w:val="110"/>
          <w:sz w:val="19"/>
        </w:rPr>
        <w:t>and</w:t>
      </w:r>
      <w:r>
        <w:rPr>
          <w:color w:val="010202"/>
          <w:spacing w:val="-1"/>
          <w:w w:val="110"/>
          <w:sz w:val="19"/>
        </w:rPr>
        <w:t> </w:t>
      </w:r>
      <w:r>
        <w:rPr>
          <w:color w:val="010202"/>
          <w:w w:val="110"/>
          <w:sz w:val="19"/>
        </w:rPr>
        <w:t>do</w:t>
      </w:r>
      <w:r>
        <w:rPr>
          <w:color w:val="010202"/>
          <w:spacing w:val="-1"/>
          <w:w w:val="110"/>
          <w:sz w:val="19"/>
        </w:rPr>
        <w:t> </w:t>
      </w:r>
      <w:r>
        <w:rPr>
          <w:color w:val="010202"/>
          <w:w w:val="110"/>
          <w:sz w:val="19"/>
        </w:rPr>
        <w:t>not know the secret of the stone or lack the blood purity to pose a Hy- perborean</w:t>
      </w:r>
      <w:r>
        <w:rPr>
          <w:color w:val="010202"/>
          <w:w w:val="110"/>
          <w:sz w:val="19"/>
        </w:rPr>
        <w:t> Strategy,</w:t>
      </w:r>
      <w:r>
        <w:rPr>
          <w:color w:val="010202"/>
          <w:w w:val="110"/>
          <w:sz w:val="19"/>
        </w:rPr>
        <w:t> </w:t>
      </w:r>
      <w:r>
        <w:rPr>
          <w:rFonts w:ascii="Palatino Linotype" w:hAnsi="Palatino Linotype"/>
          <w:b/>
          <w:i/>
          <w:color w:val="010202"/>
          <w:w w:val="110"/>
          <w:sz w:val="19"/>
        </w:rPr>
        <w:t>only</w:t>
      </w:r>
      <w:r>
        <w:rPr>
          <w:rFonts w:ascii="Palatino Linotype" w:hAnsi="Palatino Linotype"/>
          <w:b/>
          <w:i/>
          <w:color w:val="010202"/>
          <w:w w:val="110"/>
          <w:sz w:val="19"/>
        </w:rPr>
        <w:t> have</w:t>
      </w:r>
      <w:r>
        <w:rPr>
          <w:rFonts w:ascii="Palatino Linotype" w:hAnsi="Palatino Linotype"/>
          <w:b/>
          <w:i/>
          <w:color w:val="010202"/>
          <w:w w:val="110"/>
          <w:sz w:val="19"/>
        </w:rPr>
        <w:t> the</w:t>
      </w:r>
      <w:r>
        <w:rPr>
          <w:rFonts w:ascii="Palatino Linotype" w:hAnsi="Palatino Linotype"/>
          <w:b/>
          <w:i/>
          <w:color w:val="010202"/>
          <w:w w:val="110"/>
          <w:sz w:val="19"/>
        </w:rPr>
        <w:t> alternative</w:t>
      </w:r>
      <w:r>
        <w:rPr>
          <w:rFonts w:ascii="Palatino Linotype" w:hAnsi="Palatino Linotype"/>
          <w:b/>
          <w:i/>
          <w:color w:val="010202"/>
          <w:w w:val="110"/>
          <w:sz w:val="19"/>
        </w:rPr>
        <w:t> of</w:t>
      </w:r>
      <w:r>
        <w:rPr>
          <w:rFonts w:ascii="Palatino Linotype" w:hAnsi="Palatino Linotype"/>
          <w:b/>
          <w:i/>
          <w:color w:val="010202"/>
          <w:w w:val="110"/>
          <w:sz w:val="19"/>
        </w:rPr>
        <w:t> purifying</w:t>
      </w:r>
      <w:r>
        <w:rPr>
          <w:rFonts w:ascii="Palatino Linotype" w:hAnsi="Palatino Linotype"/>
          <w:b/>
          <w:i/>
          <w:color w:val="010202"/>
          <w:w w:val="110"/>
          <w:sz w:val="19"/>
        </w:rPr>
        <w:t> them- selves</w:t>
      </w:r>
      <w:r>
        <w:rPr>
          <w:rFonts w:ascii="Palatino Linotype" w:hAnsi="Palatino Linotype"/>
          <w:b/>
          <w:i/>
          <w:color w:val="010202"/>
          <w:spacing w:val="-4"/>
          <w:w w:val="110"/>
          <w:sz w:val="19"/>
        </w:rPr>
        <w:t> </w:t>
      </w:r>
      <w:r>
        <w:rPr>
          <w:rFonts w:ascii="Palatino Linotype" w:hAnsi="Palatino Linotype"/>
          <w:b/>
          <w:i/>
          <w:color w:val="010202"/>
          <w:w w:val="110"/>
          <w:sz w:val="19"/>
        </w:rPr>
        <w:t>by</w:t>
      </w:r>
      <w:r>
        <w:rPr>
          <w:rFonts w:ascii="Palatino Linotype" w:hAnsi="Palatino Linotype"/>
          <w:b/>
          <w:i/>
          <w:color w:val="010202"/>
          <w:spacing w:val="-4"/>
          <w:w w:val="110"/>
          <w:sz w:val="19"/>
        </w:rPr>
        <w:t> </w:t>
      </w:r>
      <w:r>
        <w:rPr>
          <w:rFonts w:ascii="Palatino Linotype" w:hAnsi="Palatino Linotype"/>
          <w:b/>
          <w:i/>
          <w:color w:val="010202"/>
          <w:w w:val="110"/>
          <w:sz w:val="19"/>
        </w:rPr>
        <w:t>following</w:t>
      </w:r>
      <w:r>
        <w:rPr>
          <w:rFonts w:ascii="Palatino Linotype" w:hAnsi="Palatino Linotype"/>
          <w:b/>
          <w:i/>
          <w:color w:val="010202"/>
          <w:spacing w:val="-4"/>
          <w:w w:val="110"/>
          <w:sz w:val="19"/>
        </w:rPr>
        <w:t> </w:t>
      </w:r>
      <w:r>
        <w:rPr>
          <w:rFonts w:ascii="Palatino Linotype" w:hAnsi="Palatino Linotype"/>
          <w:b/>
          <w:i/>
          <w:color w:val="010202"/>
          <w:w w:val="110"/>
          <w:sz w:val="19"/>
        </w:rPr>
        <w:t>the</w:t>
      </w:r>
      <w:r>
        <w:rPr>
          <w:rFonts w:ascii="Palatino Linotype" w:hAnsi="Palatino Linotype"/>
          <w:b/>
          <w:i/>
          <w:color w:val="010202"/>
          <w:spacing w:val="-4"/>
          <w:w w:val="110"/>
          <w:sz w:val="19"/>
        </w:rPr>
        <w:t> </w:t>
      </w:r>
      <w:r>
        <w:rPr>
          <w:rFonts w:ascii="Palatino Linotype" w:hAnsi="Palatino Linotype"/>
          <w:b/>
          <w:i/>
          <w:color w:val="010202"/>
          <w:w w:val="110"/>
          <w:sz w:val="19"/>
        </w:rPr>
        <w:t>stone</w:t>
      </w:r>
      <w:r>
        <w:rPr>
          <w:rFonts w:ascii="Palatino Linotype" w:hAnsi="Palatino Linotype"/>
          <w:b/>
          <w:i/>
          <w:color w:val="010202"/>
          <w:spacing w:val="-4"/>
          <w:w w:val="110"/>
          <w:sz w:val="19"/>
        </w:rPr>
        <w:t> </w:t>
      </w:r>
      <w:r>
        <w:rPr>
          <w:rFonts w:ascii="Palatino Linotype" w:hAnsi="Palatino Linotype"/>
          <w:b/>
          <w:i/>
          <w:color w:val="010202"/>
          <w:w w:val="110"/>
          <w:sz w:val="19"/>
        </w:rPr>
        <w:t>route</w:t>
      </w:r>
      <w:r>
        <w:rPr>
          <w:rFonts w:ascii="Palatino Linotype" w:hAnsi="Palatino Linotype"/>
          <w:b/>
          <w:i/>
          <w:color w:val="010202"/>
          <w:spacing w:val="-4"/>
          <w:w w:val="110"/>
          <w:sz w:val="19"/>
        </w:rPr>
        <w:t> </w:t>
      </w:r>
      <w:r>
        <w:rPr>
          <w:rFonts w:ascii="Palatino Linotype" w:hAnsi="Palatino Linotype"/>
          <w:b/>
          <w:i/>
          <w:color w:val="010202"/>
          <w:w w:val="110"/>
          <w:sz w:val="19"/>
        </w:rPr>
        <w:t>of</w:t>
      </w:r>
      <w:r>
        <w:rPr>
          <w:rFonts w:ascii="Palatino Linotype" w:hAnsi="Palatino Linotype"/>
          <w:b/>
          <w:i/>
          <w:color w:val="010202"/>
          <w:spacing w:val="-4"/>
          <w:w w:val="110"/>
          <w:sz w:val="19"/>
        </w:rPr>
        <w:t> </w:t>
      </w:r>
      <w:r>
        <w:rPr>
          <w:rFonts w:ascii="Palatino Linotype" w:hAnsi="Palatino Linotype"/>
          <w:b/>
          <w:i/>
          <w:color w:val="010202"/>
          <w:w w:val="110"/>
          <w:sz w:val="19"/>
        </w:rPr>
        <w:t>the</w:t>
      </w:r>
      <w:r>
        <w:rPr>
          <w:rFonts w:ascii="Palatino Linotype" w:hAnsi="Palatino Linotype"/>
          <w:b/>
          <w:i/>
          <w:color w:val="010202"/>
          <w:spacing w:val="-4"/>
          <w:w w:val="110"/>
          <w:sz w:val="19"/>
        </w:rPr>
        <w:t> </w:t>
      </w:r>
      <w:r>
        <w:rPr>
          <w:rFonts w:ascii="Palatino Linotype" w:hAnsi="Palatino Linotype"/>
          <w:b/>
          <w:i/>
          <w:color w:val="010202"/>
          <w:w w:val="110"/>
          <w:sz w:val="19"/>
        </w:rPr>
        <w:t>Siddhas.</w:t>
      </w:r>
      <w:r>
        <w:rPr>
          <w:rFonts w:ascii="Palatino Linotype" w:hAnsi="Palatino Linotype"/>
          <w:b/>
          <w:i/>
          <w:color w:val="010202"/>
          <w:spacing w:val="-4"/>
          <w:w w:val="110"/>
          <w:sz w:val="19"/>
        </w:rPr>
        <w:t> </w:t>
      </w:r>
      <w:r>
        <w:rPr>
          <w:rFonts w:ascii="Palatino Linotype" w:hAnsi="Palatino Linotype"/>
          <w:b/>
          <w:i/>
          <w:color w:val="010202"/>
          <w:w w:val="110"/>
          <w:sz w:val="19"/>
        </w:rPr>
        <w:t>As</w:t>
      </w:r>
      <w:r>
        <w:rPr>
          <w:rFonts w:ascii="Palatino Linotype" w:hAnsi="Palatino Linotype"/>
          <w:b/>
          <w:i/>
          <w:color w:val="010202"/>
          <w:spacing w:val="-4"/>
          <w:w w:val="110"/>
          <w:sz w:val="19"/>
        </w:rPr>
        <w:t> </w:t>
      </w:r>
      <w:r>
        <w:rPr>
          <w:rFonts w:ascii="Palatino Linotype" w:hAnsi="Palatino Linotype"/>
          <w:b/>
          <w:i/>
          <w:color w:val="010202"/>
          <w:w w:val="110"/>
          <w:sz w:val="19"/>
        </w:rPr>
        <w:t>the</w:t>
      </w:r>
      <w:r>
        <w:rPr>
          <w:rFonts w:ascii="Palatino Linotype" w:hAnsi="Palatino Linotype"/>
          <w:b/>
          <w:i/>
          <w:color w:val="010202"/>
          <w:spacing w:val="-4"/>
          <w:w w:val="110"/>
          <w:sz w:val="19"/>
        </w:rPr>
        <w:t> </w:t>
      </w:r>
      <w:r>
        <w:rPr>
          <w:rFonts w:ascii="Palatino Linotype" w:hAnsi="Palatino Linotype"/>
          <w:b/>
          <w:i/>
          <w:color w:val="010202"/>
          <w:w w:val="110"/>
          <w:sz w:val="19"/>
        </w:rPr>
        <w:t>Origin</w:t>
      </w:r>
      <w:r>
        <w:rPr>
          <w:rFonts w:ascii="Palatino Linotype" w:hAnsi="Palatino Linotype"/>
          <w:b/>
          <w:i/>
          <w:color w:val="010202"/>
          <w:spacing w:val="-4"/>
          <w:w w:val="110"/>
          <w:sz w:val="19"/>
        </w:rPr>
        <w:t> </w:t>
      </w:r>
      <w:r>
        <w:rPr>
          <w:rFonts w:ascii="Palatino Linotype" w:hAnsi="Palatino Linotype"/>
          <w:b/>
          <w:i/>
          <w:color w:val="010202"/>
          <w:w w:val="110"/>
          <w:sz w:val="19"/>
        </w:rPr>
        <w:t>is common to all Hyperborean lineages, </w:t>
      </w:r>
      <w:r>
        <w:rPr>
          <w:color w:val="010202"/>
          <w:w w:val="110"/>
          <w:sz w:val="19"/>
        </w:rPr>
        <w:t>it</w:t>
      </w:r>
      <w:r>
        <w:rPr>
          <w:color w:val="010202"/>
          <w:w w:val="110"/>
          <w:sz w:val="19"/>
        </w:rPr>
        <w:t> is</w:t>
      </w:r>
      <w:r>
        <w:rPr>
          <w:color w:val="010202"/>
          <w:w w:val="110"/>
          <w:sz w:val="19"/>
        </w:rPr>
        <w:t> possible</w:t>
      </w:r>
      <w:r>
        <w:rPr>
          <w:color w:val="010202"/>
          <w:w w:val="110"/>
          <w:sz w:val="19"/>
        </w:rPr>
        <w:t> that</w:t>
      </w:r>
      <w:r>
        <w:rPr>
          <w:color w:val="010202"/>
          <w:w w:val="110"/>
          <w:sz w:val="19"/>
        </w:rPr>
        <w:t> by</w:t>
      </w:r>
      <w:r>
        <w:rPr>
          <w:color w:val="010202"/>
          <w:w w:val="110"/>
          <w:sz w:val="19"/>
        </w:rPr>
        <w:t> follow- ing a path toward the Origin, </w:t>
      </w:r>
      <w:r>
        <w:rPr>
          <w:rFonts w:ascii="Palatino Linotype" w:hAnsi="Palatino Linotype"/>
          <w:b/>
          <w:i/>
          <w:color w:val="010202"/>
          <w:w w:val="110"/>
          <w:sz w:val="19"/>
        </w:rPr>
        <w:t>opened by other Viryas, </w:t>
      </w:r>
      <w:r>
        <w:rPr>
          <w:color w:val="010202"/>
          <w:w w:val="110"/>
          <w:sz w:val="19"/>
        </w:rPr>
        <w:t>it is possible</w:t>
      </w:r>
      <w:r>
        <w:rPr>
          <w:color w:val="010202"/>
          <w:spacing w:val="40"/>
          <w:w w:val="110"/>
          <w:sz w:val="19"/>
        </w:rPr>
        <w:t> </w:t>
      </w:r>
      <w:r>
        <w:rPr>
          <w:rFonts w:ascii="Palatino Linotype" w:hAnsi="Palatino Linotype"/>
          <w:b/>
          <w:i/>
          <w:color w:val="010202"/>
          <w:w w:val="110"/>
          <w:sz w:val="19"/>
        </w:rPr>
        <w:t>to remember the secret </w:t>
      </w:r>
      <w:r>
        <w:rPr>
          <w:color w:val="010202"/>
          <w:w w:val="110"/>
          <w:sz w:val="19"/>
        </w:rPr>
        <w:t>and thus be able to pose a Strategy of one’s </w:t>
      </w:r>
      <w:r>
        <w:rPr>
          <w:color w:val="010202"/>
          <w:spacing w:val="-4"/>
          <w:w w:val="110"/>
          <w:sz w:val="19"/>
        </w:rPr>
        <w:t>own.</w:t>
      </w:r>
    </w:p>
    <w:p>
      <w:pPr>
        <w:pStyle w:val="BodyText"/>
        <w:spacing w:line="252" w:lineRule="auto"/>
        <w:ind w:right="151" w:firstLine="246"/>
      </w:pPr>
      <w:r>
        <w:rPr>
          <w:color w:val="010202"/>
          <w:w w:val="115"/>
        </w:rPr>
        <w:t>In</w:t>
      </w:r>
      <w:r>
        <w:rPr>
          <w:color w:val="010202"/>
          <w:spacing w:val="-11"/>
          <w:w w:val="115"/>
        </w:rPr>
        <w:t> </w:t>
      </w:r>
      <w:r>
        <w:rPr>
          <w:color w:val="010202"/>
          <w:w w:val="115"/>
        </w:rPr>
        <w:t>order</w:t>
      </w:r>
      <w:r>
        <w:rPr>
          <w:color w:val="010202"/>
          <w:spacing w:val="-11"/>
          <w:w w:val="115"/>
        </w:rPr>
        <w:t> </w:t>
      </w:r>
      <w:r>
        <w:rPr>
          <w:color w:val="010202"/>
          <w:w w:val="115"/>
        </w:rPr>
        <w:t>to</w:t>
      </w:r>
      <w:r>
        <w:rPr>
          <w:color w:val="010202"/>
          <w:spacing w:val="-11"/>
          <w:w w:val="115"/>
        </w:rPr>
        <w:t> </w:t>
      </w:r>
      <w:r>
        <w:rPr>
          <w:color w:val="010202"/>
          <w:w w:val="115"/>
        </w:rPr>
        <w:t>neutralize</w:t>
      </w:r>
      <w:r>
        <w:rPr>
          <w:color w:val="010202"/>
          <w:spacing w:val="-11"/>
          <w:w w:val="115"/>
        </w:rPr>
        <w:t> </w:t>
      </w:r>
      <w:r>
        <w:rPr>
          <w:color w:val="010202"/>
          <w:w w:val="115"/>
        </w:rPr>
        <w:t>these</w:t>
      </w:r>
      <w:r>
        <w:rPr>
          <w:color w:val="010202"/>
          <w:spacing w:val="-11"/>
          <w:w w:val="115"/>
        </w:rPr>
        <w:t> </w:t>
      </w:r>
      <w:r>
        <w:rPr>
          <w:color w:val="010202"/>
          <w:w w:val="115"/>
        </w:rPr>
        <w:t>lithic</w:t>
      </w:r>
      <w:r>
        <w:rPr>
          <w:color w:val="010202"/>
          <w:spacing w:val="-11"/>
          <w:w w:val="115"/>
        </w:rPr>
        <w:t> </w:t>
      </w:r>
      <w:r>
        <w:rPr>
          <w:color w:val="010202"/>
          <w:w w:val="115"/>
        </w:rPr>
        <w:t>weapons,</w:t>
      </w:r>
      <w:r>
        <w:rPr>
          <w:color w:val="010202"/>
          <w:spacing w:val="-11"/>
          <w:w w:val="115"/>
        </w:rPr>
        <w:t> </w:t>
      </w:r>
      <w:r>
        <w:rPr>
          <w:color w:val="010202"/>
          <w:w w:val="115"/>
        </w:rPr>
        <w:t>and</w:t>
      </w:r>
      <w:r>
        <w:rPr>
          <w:color w:val="010202"/>
          <w:spacing w:val="-11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11"/>
          <w:w w:val="115"/>
        </w:rPr>
        <w:t> </w:t>
      </w:r>
      <w:r>
        <w:rPr>
          <w:color w:val="010202"/>
          <w:w w:val="115"/>
        </w:rPr>
        <w:t>possibility</w:t>
      </w:r>
      <w:r>
        <w:rPr>
          <w:color w:val="010202"/>
          <w:spacing w:val="-11"/>
          <w:w w:val="115"/>
        </w:rPr>
        <w:t> </w:t>
      </w:r>
      <w:r>
        <w:rPr>
          <w:color w:val="010202"/>
          <w:w w:val="115"/>
        </w:rPr>
        <w:t>of “Strategic</w:t>
      </w:r>
      <w:r>
        <w:rPr>
          <w:color w:val="010202"/>
          <w:w w:val="115"/>
        </w:rPr>
        <w:t> Orientation”</w:t>
      </w:r>
      <w:r>
        <w:rPr>
          <w:color w:val="010202"/>
          <w:w w:val="115"/>
        </w:rPr>
        <w:t> that</w:t>
      </w:r>
      <w:r>
        <w:rPr>
          <w:color w:val="010202"/>
          <w:w w:val="115"/>
        </w:rPr>
        <w:t> they</w:t>
      </w:r>
      <w:r>
        <w:rPr>
          <w:color w:val="010202"/>
          <w:w w:val="115"/>
        </w:rPr>
        <w:t> offer,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Druids</w:t>
      </w:r>
      <w:r>
        <w:rPr>
          <w:color w:val="010202"/>
          <w:w w:val="115"/>
        </w:rPr>
        <w:t> have</w:t>
      </w:r>
      <w:r>
        <w:rPr>
          <w:color w:val="010202"/>
          <w:w w:val="115"/>
        </w:rPr>
        <w:t> occupied themselves</w:t>
      </w:r>
      <w:r>
        <w:rPr>
          <w:color w:val="010202"/>
          <w:w w:val="115"/>
        </w:rPr>
        <w:t> for</w:t>
      </w:r>
      <w:r>
        <w:rPr>
          <w:color w:val="010202"/>
          <w:w w:val="115"/>
        </w:rPr>
        <w:t> centuries</w:t>
      </w:r>
      <w:r>
        <w:rPr>
          <w:color w:val="010202"/>
          <w:w w:val="115"/>
        </w:rPr>
        <w:t> with</w:t>
      </w:r>
      <w:r>
        <w:rPr>
          <w:color w:val="010202"/>
          <w:w w:val="115"/>
        </w:rPr>
        <w:t> a</w:t>
      </w:r>
      <w:r>
        <w:rPr>
          <w:color w:val="010202"/>
          <w:w w:val="115"/>
        </w:rPr>
        <w:t> magical</w:t>
      </w:r>
      <w:r>
        <w:rPr>
          <w:color w:val="010202"/>
          <w:w w:val="115"/>
        </w:rPr>
        <w:t> blockade,</w:t>
      </w:r>
      <w:r>
        <w:rPr>
          <w:color w:val="010202"/>
          <w:w w:val="115"/>
        </w:rPr>
        <w:t> engraving</w:t>
      </w:r>
      <w:r>
        <w:rPr>
          <w:color w:val="010202"/>
          <w:w w:val="115"/>
        </w:rPr>
        <w:t> signs or</w:t>
      </w:r>
      <w:r>
        <w:rPr>
          <w:color w:val="010202"/>
          <w:w w:val="115"/>
        </w:rPr>
        <w:t> performing</w:t>
      </w:r>
      <w:r>
        <w:rPr>
          <w:color w:val="010202"/>
          <w:w w:val="115"/>
        </w:rPr>
        <w:t> rituals</w:t>
      </w:r>
      <w:r>
        <w:rPr>
          <w:color w:val="010202"/>
          <w:w w:val="115"/>
        </w:rPr>
        <w:t> that</w:t>
      </w:r>
      <w:r>
        <w:rPr>
          <w:color w:val="010202"/>
          <w:w w:val="115"/>
        </w:rPr>
        <w:t> aim</w:t>
      </w:r>
      <w:r>
        <w:rPr>
          <w:color w:val="010202"/>
          <w:w w:val="115"/>
        </w:rPr>
        <w:t> to</w:t>
      </w:r>
      <w:r>
        <w:rPr>
          <w:color w:val="010202"/>
          <w:w w:val="115"/>
        </w:rPr>
        <w:t> alter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surrounding</w:t>
      </w:r>
      <w:r>
        <w:rPr>
          <w:color w:val="010202"/>
          <w:w w:val="115"/>
        </w:rPr>
        <w:t> psychore- gions. But, since they inﬁltrated the Catholic Church, their actions have</w:t>
      </w:r>
      <w:r>
        <w:rPr>
          <w:color w:val="010202"/>
          <w:w w:val="115"/>
        </w:rPr>
        <w:t> been</w:t>
      </w:r>
      <w:r>
        <w:rPr>
          <w:color w:val="010202"/>
          <w:w w:val="115"/>
        </w:rPr>
        <w:t> tremendously</w:t>
      </w:r>
      <w:r>
        <w:rPr>
          <w:color w:val="010202"/>
          <w:w w:val="115"/>
        </w:rPr>
        <w:t> effective</w:t>
      </w:r>
      <w:r>
        <w:rPr>
          <w:color w:val="010202"/>
          <w:w w:val="115"/>
        </w:rPr>
        <w:t> because,</w:t>
      </w:r>
      <w:r>
        <w:rPr>
          <w:color w:val="010202"/>
          <w:w w:val="115"/>
        </w:rPr>
        <w:t> afier</w:t>
      </w:r>
      <w:r>
        <w:rPr>
          <w:color w:val="010202"/>
          <w:w w:val="115"/>
        </w:rPr>
        <w:t> destroying</w:t>
      </w:r>
      <w:r>
        <w:rPr>
          <w:color w:val="010202"/>
          <w:w w:val="115"/>
        </w:rPr>
        <w:t> the lithic</w:t>
      </w:r>
      <w:r>
        <w:rPr>
          <w:color w:val="010202"/>
          <w:w w:val="115"/>
        </w:rPr>
        <w:t> weapons,</w:t>
      </w:r>
      <w:r>
        <w:rPr>
          <w:color w:val="010202"/>
          <w:w w:val="115"/>
        </w:rPr>
        <w:t> on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site</w:t>
      </w:r>
      <w:r>
        <w:rPr>
          <w:color w:val="010202"/>
          <w:w w:val="115"/>
        </w:rPr>
        <w:t> where</w:t>
      </w:r>
      <w:r>
        <w:rPr>
          <w:color w:val="010202"/>
          <w:w w:val="115"/>
        </w:rPr>
        <w:t> they</w:t>
      </w:r>
      <w:r>
        <w:rPr>
          <w:color w:val="010202"/>
          <w:w w:val="115"/>
        </w:rPr>
        <w:t> were</w:t>
      </w:r>
      <w:r>
        <w:rPr>
          <w:color w:val="010202"/>
          <w:w w:val="115"/>
        </w:rPr>
        <w:t> located,</w:t>
      </w:r>
      <w:r>
        <w:rPr>
          <w:color w:val="010202"/>
          <w:w w:val="115"/>
        </w:rPr>
        <w:t> they</w:t>
      </w:r>
      <w:r>
        <w:rPr>
          <w:color w:val="010202"/>
          <w:w w:val="115"/>
        </w:rPr>
        <w:t> erected other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stone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constructions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specially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designed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according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to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prin- ciples</w:t>
      </w:r>
      <w:r>
        <w:rPr>
          <w:color w:val="010202"/>
          <w:w w:val="115"/>
        </w:rPr>
        <w:t> of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Acoustic</w:t>
      </w:r>
      <w:r>
        <w:rPr>
          <w:color w:val="010202"/>
          <w:w w:val="115"/>
        </w:rPr>
        <w:t> Kabbalah,</w:t>
      </w:r>
      <w:r>
        <w:rPr>
          <w:color w:val="010202"/>
          <w:w w:val="115"/>
        </w:rPr>
        <w:t> in</w:t>
      </w:r>
      <w:r>
        <w:rPr>
          <w:color w:val="010202"/>
          <w:w w:val="115"/>
        </w:rPr>
        <w:t> order</w:t>
      </w:r>
      <w:r>
        <w:rPr>
          <w:color w:val="010202"/>
          <w:w w:val="115"/>
        </w:rPr>
        <w:t> to</w:t>
      </w:r>
      <w:r>
        <w:rPr>
          <w:color w:val="010202"/>
          <w:w w:val="115"/>
        </w:rPr>
        <w:t> achieve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strategic goals of the Synarchy. We will return to them later on.</w:t>
      </w:r>
    </w:p>
    <w:p>
      <w:pPr>
        <w:pStyle w:val="ListParagraph"/>
        <w:numPr>
          <w:ilvl w:val="0"/>
          <w:numId w:val="1"/>
        </w:numPr>
        <w:tabs>
          <w:tab w:pos="399" w:val="left" w:leader="none"/>
        </w:tabs>
        <w:spacing w:line="240" w:lineRule="auto" w:before="218" w:after="0"/>
        <w:ind w:left="399" w:right="0" w:hanging="245"/>
        <w:jc w:val="left"/>
        <w:rPr>
          <w:sz w:val="19"/>
        </w:rPr>
      </w:pPr>
      <w:r>
        <w:rPr>
          <w:color w:val="010202"/>
          <w:w w:val="115"/>
          <w:sz w:val="19"/>
        </w:rPr>
        <w:t>Megalithic</w:t>
      </w:r>
      <w:r>
        <w:rPr>
          <w:color w:val="010202"/>
          <w:spacing w:val="-11"/>
          <w:w w:val="115"/>
          <w:sz w:val="19"/>
        </w:rPr>
        <w:t> </w:t>
      </w:r>
      <w:r>
        <w:rPr>
          <w:color w:val="010202"/>
          <w:w w:val="115"/>
          <w:sz w:val="19"/>
        </w:rPr>
        <w:t>Work</w:t>
      </w:r>
      <w:r>
        <w:rPr>
          <w:color w:val="010202"/>
          <w:spacing w:val="-11"/>
          <w:w w:val="115"/>
          <w:sz w:val="19"/>
        </w:rPr>
        <w:t> </w:t>
      </w:r>
      <w:r>
        <w:rPr>
          <w:color w:val="010202"/>
          <w:w w:val="115"/>
          <w:sz w:val="19"/>
        </w:rPr>
        <w:t>of</w:t>
      </w:r>
      <w:r>
        <w:rPr>
          <w:color w:val="010202"/>
          <w:spacing w:val="-11"/>
          <w:w w:val="115"/>
          <w:sz w:val="19"/>
        </w:rPr>
        <w:t> </w:t>
      </w:r>
      <w:r>
        <w:rPr>
          <w:color w:val="010202"/>
          <w:w w:val="115"/>
          <w:sz w:val="19"/>
        </w:rPr>
        <w:t>the</w:t>
      </w:r>
      <w:r>
        <w:rPr>
          <w:color w:val="010202"/>
          <w:spacing w:val="-11"/>
          <w:w w:val="115"/>
          <w:sz w:val="19"/>
        </w:rPr>
        <w:t> </w:t>
      </w:r>
      <w:r>
        <w:rPr>
          <w:color w:val="010202"/>
          <w:w w:val="115"/>
          <w:sz w:val="19"/>
        </w:rPr>
        <w:t>Cro-Magnon</w:t>
      </w:r>
      <w:r>
        <w:rPr>
          <w:color w:val="010202"/>
          <w:spacing w:val="-11"/>
          <w:w w:val="115"/>
          <w:sz w:val="19"/>
        </w:rPr>
        <w:t> </w:t>
      </w:r>
      <w:r>
        <w:rPr>
          <w:color w:val="010202"/>
          <w:spacing w:val="-5"/>
          <w:w w:val="115"/>
          <w:sz w:val="19"/>
        </w:rPr>
        <w:t>Man</w:t>
      </w:r>
    </w:p>
    <w:p>
      <w:pPr>
        <w:pStyle w:val="BodyText"/>
        <w:spacing w:before="20"/>
        <w:ind w:left="0"/>
        <w:jc w:val="left"/>
      </w:pPr>
    </w:p>
    <w:p>
      <w:pPr>
        <w:pStyle w:val="BodyText"/>
        <w:spacing w:line="244" w:lineRule="auto"/>
        <w:ind w:right="151" w:firstLine="246"/>
      </w:pPr>
      <w:r>
        <w:rPr>
          <w:color w:val="010202"/>
          <w:w w:val="115"/>
        </w:rPr>
        <w:t>Let</w:t>
      </w:r>
      <w:r>
        <w:rPr>
          <w:color w:val="010202"/>
          <w:w w:val="115"/>
        </w:rPr>
        <w:t> us</w:t>
      </w:r>
      <w:r>
        <w:rPr>
          <w:color w:val="010202"/>
          <w:w w:val="115"/>
        </w:rPr>
        <w:t> now</w:t>
      </w:r>
      <w:r>
        <w:rPr>
          <w:color w:val="010202"/>
          <w:w w:val="115"/>
        </w:rPr>
        <w:t> highlight</w:t>
      </w:r>
      <w:r>
        <w:rPr>
          <w:color w:val="010202"/>
          <w:w w:val="115"/>
        </w:rPr>
        <w:t> an</w:t>
      </w:r>
      <w:r>
        <w:rPr>
          <w:color w:val="010202"/>
          <w:w w:val="115"/>
        </w:rPr>
        <w:t> element</w:t>
      </w:r>
      <w:r>
        <w:rPr>
          <w:color w:val="010202"/>
          <w:w w:val="115"/>
        </w:rPr>
        <w:t> that</w:t>
      </w:r>
      <w:r>
        <w:rPr>
          <w:color w:val="010202"/>
          <w:w w:val="115"/>
        </w:rPr>
        <w:t> is</w:t>
      </w:r>
      <w:r>
        <w:rPr>
          <w:color w:val="010202"/>
          <w:w w:val="115"/>
        </w:rPr>
        <w:t> closely</w:t>
      </w:r>
      <w:r>
        <w:rPr>
          <w:color w:val="010202"/>
          <w:w w:val="115"/>
        </w:rPr>
        <w:t> linked</w:t>
      </w:r>
      <w:r>
        <w:rPr>
          <w:color w:val="010202"/>
          <w:w w:val="115"/>
        </w:rPr>
        <w:t> to</w:t>
      </w:r>
      <w:r>
        <w:rPr>
          <w:color w:val="010202"/>
          <w:w w:val="115"/>
        </w:rPr>
        <w:t> the transit through the world of the Cro-Magnon Whites. If on a map we</w:t>
      </w:r>
      <w:r>
        <w:rPr>
          <w:color w:val="010202"/>
          <w:w w:val="115"/>
        </w:rPr>
        <w:t> indicate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world</w:t>
      </w:r>
      <w:r>
        <w:rPr>
          <w:color w:val="010202"/>
          <w:w w:val="115"/>
        </w:rPr>
        <w:t> distribution</w:t>
      </w:r>
      <w:r>
        <w:rPr>
          <w:color w:val="010202"/>
          <w:w w:val="115"/>
        </w:rPr>
        <w:t> of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megaliths—which</w:t>
      </w:r>
      <w:r>
        <w:rPr>
          <w:color w:val="010202"/>
          <w:w w:val="115"/>
        </w:rPr>
        <w:t> will undoubtedly</w:t>
      </w:r>
      <w:r>
        <w:rPr>
          <w:color w:val="010202"/>
          <w:w w:val="115"/>
        </w:rPr>
        <w:t> be</w:t>
      </w:r>
      <w:r>
        <w:rPr>
          <w:color w:val="010202"/>
          <w:w w:val="115"/>
        </w:rPr>
        <w:t> incomplete</w:t>
      </w:r>
      <w:r>
        <w:rPr>
          <w:color w:val="010202"/>
          <w:w w:val="115"/>
        </w:rPr>
        <w:t> because</w:t>
      </w:r>
      <w:r>
        <w:rPr>
          <w:color w:val="010202"/>
          <w:w w:val="115"/>
        </w:rPr>
        <w:t> many</w:t>
      </w:r>
      <w:r>
        <w:rPr>
          <w:color w:val="010202"/>
          <w:w w:val="115"/>
        </w:rPr>
        <w:t> have</w:t>
      </w:r>
      <w:r>
        <w:rPr>
          <w:color w:val="010202"/>
          <w:w w:val="115"/>
        </w:rPr>
        <w:t> been</w:t>
      </w:r>
      <w:r>
        <w:rPr>
          <w:color w:val="010202"/>
          <w:w w:val="115"/>
        </w:rPr>
        <w:t> destroyed— and on another identical map we mark the places wherein the an- cient sign of the </w:t>
      </w:r>
      <w:r>
        <w:rPr>
          <w:rFonts w:ascii="Palatino Linotype" w:hAnsi="Palatino Linotype"/>
          <w:b/>
          <w:i/>
          <w:color w:val="010202"/>
          <w:w w:val="115"/>
        </w:rPr>
        <w:t>Swastika</w:t>
      </w:r>
      <w:r>
        <w:rPr>
          <w:rFonts w:ascii="Palatino Linotype" w:hAnsi="Palatino Linotype"/>
          <w:b/>
          <w:i/>
          <w:color w:val="010202"/>
          <w:spacing w:val="-6"/>
          <w:w w:val="115"/>
        </w:rPr>
        <w:t> </w:t>
      </w:r>
      <w:r>
        <w:rPr>
          <w:color w:val="010202"/>
          <w:w w:val="115"/>
        </w:rPr>
        <w:t>has been found, we will see that the ar- eas of dispersion are identical.</w:t>
      </w:r>
    </w:p>
    <w:p>
      <w:pPr>
        <w:pStyle w:val="BodyText"/>
        <w:spacing w:before="8"/>
        <w:ind w:right="151" w:firstLine="246"/>
      </w:pPr>
      <w:r>
        <w:rPr>
          <w:color w:val="010202"/>
          <w:w w:val="115"/>
        </w:rPr>
        <w:t>Although</w:t>
      </w:r>
      <w:r>
        <w:rPr>
          <w:color w:val="010202"/>
          <w:spacing w:val="-8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8"/>
          <w:w w:val="115"/>
        </w:rPr>
        <w:t> </w:t>
      </w:r>
      <w:r>
        <w:rPr>
          <w:color w:val="010202"/>
          <w:w w:val="115"/>
        </w:rPr>
        <w:t>Swastika</w:t>
      </w:r>
      <w:r>
        <w:rPr>
          <w:color w:val="010202"/>
          <w:spacing w:val="-8"/>
          <w:w w:val="115"/>
        </w:rPr>
        <w:t> </w:t>
      </w:r>
      <w:r>
        <w:rPr>
          <w:color w:val="010202"/>
          <w:w w:val="115"/>
        </w:rPr>
        <w:t>is</w:t>
      </w:r>
      <w:r>
        <w:rPr>
          <w:color w:val="010202"/>
          <w:spacing w:val="-8"/>
          <w:w w:val="115"/>
        </w:rPr>
        <w:t> </w:t>
      </w:r>
      <w:r>
        <w:rPr>
          <w:color w:val="010202"/>
          <w:w w:val="115"/>
        </w:rPr>
        <w:t>held</w:t>
      </w:r>
      <w:r>
        <w:rPr>
          <w:color w:val="010202"/>
          <w:spacing w:val="-8"/>
          <w:w w:val="115"/>
        </w:rPr>
        <w:t> </w:t>
      </w:r>
      <w:r>
        <w:rPr>
          <w:color w:val="010202"/>
          <w:w w:val="115"/>
        </w:rPr>
        <w:t>by</w:t>
      </w:r>
      <w:r>
        <w:rPr>
          <w:color w:val="010202"/>
          <w:spacing w:val="-8"/>
          <w:w w:val="115"/>
        </w:rPr>
        <w:t> </w:t>
      </w:r>
      <w:r>
        <w:rPr>
          <w:color w:val="010202"/>
          <w:w w:val="115"/>
        </w:rPr>
        <w:t>peoples</w:t>
      </w:r>
      <w:r>
        <w:rPr>
          <w:color w:val="010202"/>
          <w:spacing w:val="-8"/>
          <w:w w:val="115"/>
        </w:rPr>
        <w:t> </w:t>
      </w:r>
      <w:r>
        <w:rPr>
          <w:color w:val="010202"/>
          <w:w w:val="115"/>
        </w:rPr>
        <w:t>who,</w:t>
      </w:r>
      <w:r>
        <w:rPr>
          <w:color w:val="010202"/>
          <w:spacing w:val="-8"/>
          <w:w w:val="115"/>
        </w:rPr>
        <w:t> </w:t>
      </w:r>
      <w:r>
        <w:rPr>
          <w:color w:val="010202"/>
          <w:w w:val="115"/>
        </w:rPr>
        <w:t>although</w:t>
      </w:r>
      <w:r>
        <w:rPr>
          <w:color w:val="010202"/>
          <w:spacing w:val="-8"/>
          <w:w w:val="115"/>
        </w:rPr>
        <w:t> </w:t>
      </w:r>
      <w:r>
        <w:rPr>
          <w:color w:val="010202"/>
          <w:w w:val="115"/>
        </w:rPr>
        <w:t>inhabit- ing megalithic places, have not been the constructors of them, this </w:t>
      </w:r>
      <w:r>
        <w:rPr>
          <w:color w:val="010202"/>
          <w:spacing w:val="-2"/>
          <w:w w:val="115"/>
        </w:rPr>
        <w:t>fact does not invalidate the storyline, since, precisely, these peoples </w:t>
      </w:r>
      <w:r>
        <w:rPr>
          <w:color w:val="010202"/>
          <w:w w:val="115"/>
        </w:rPr>
        <w:t>of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inferior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culture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have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picked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up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or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discovered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Swastika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from the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megalithic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construction,</w:t>
      </w:r>
      <w:r>
        <w:rPr>
          <w:color w:val="010202"/>
          <w:spacing w:val="-4"/>
          <w:w w:val="115"/>
        </w:rPr>
        <w:t> </w:t>
      </w:r>
      <w:r>
        <w:rPr>
          <w:rFonts w:ascii="Palatino Linotype"/>
          <w:b/>
          <w:i/>
          <w:color w:val="010202"/>
          <w:w w:val="115"/>
        </w:rPr>
        <w:t>since,</w:t>
      </w:r>
      <w:r>
        <w:rPr>
          <w:rFonts w:ascii="Palatino Linotype"/>
          <w:b/>
          <w:i/>
          <w:color w:val="010202"/>
          <w:spacing w:val="-11"/>
          <w:w w:val="115"/>
        </w:rPr>
        <w:t> </w:t>
      </w:r>
      <w:r>
        <w:rPr>
          <w:rFonts w:ascii="Palatino Linotype"/>
          <w:b/>
          <w:i/>
          <w:color w:val="010202"/>
          <w:w w:val="115"/>
        </w:rPr>
        <w:t>in</w:t>
      </w:r>
      <w:r>
        <w:rPr>
          <w:rFonts w:ascii="Palatino Linotype"/>
          <w:b/>
          <w:i/>
          <w:color w:val="010202"/>
          <w:spacing w:val="-11"/>
          <w:w w:val="115"/>
        </w:rPr>
        <w:t> </w:t>
      </w:r>
      <w:r>
        <w:rPr>
          <w:rFonts w:ascii="Palatino Linotype"/>
          <w:b/>
          <w:i/>
          <w:color w:val="010202"/>
          <w:w w:val="115"/>
        </w:rPr>
        <w:t>a</w:t>
      </w:r>
      <w:r>
        <w:rPr>
          <w:rFonts w:ascii="Palatino Linotype"/>
          <w:b/>
          <w:i/>
          <w:color w:val="010202"/>
          <w:spacing w:val="-11"/>
          <w:w w:val="115"/>
        </w:rPr>
        <w:t> </w:t>
      </w:r>
      <w:r>
        <w:rPr>
          <w:rFonts w:ascii="Palatino Linotype"/>
          <w:b/>
          <w:i/>
          <w:color w:val="010202"/>
          <w:w w:val="115"/>
        </w:rPr>
        <w:t>certain</w:t>
      </w:r>
      <w:r>
        <w:rPr>
          <w:rFonts w:ascii="Palatino Linotype"/>
          <w:b/>
          <w:i/>
          <w:color w:val="010202"/>
          <w:spacing w:val="-11"/>
          <w:w w:val="115"/>
        </w:rPr>
        <w:t> </w:t>
      </w:r>
      <w:r>
        <w:rPr>
          <w:rFonts w:ascii="Palatino Linotype"/>
          <w:b/>
          <w:i/>
          <w:color w:val="010202"/>
          <w:w w:val="115"/>
        </w:rPr>
        <w:t>sense,</w:t>
      </w:r>
      <w:r>
        <w:rPr>
          <w:rFonts w:ascii="Palatino Linotype"/>
          <w:b/>
          <w:i/>
          <w:color w:val="010202"/>
          <w:spacing w:val="-11"/>
          <w:w w:val="115"/>
        </w:rPr>
        <w:t> </w:t>
      </w:r>
      <w:r>
        <w:rPr>
          <w:rFonts w:ascii="Palatino Linotype"/>
          <w:b/>
          <w:i/>
          <w:color w:val="010202"/>
          <w:w w:val="115"/>
        </w:rPr>
        <w:t>both</w:t>
      </w:r>
      <w:r>
        <w:rPr>
          <w:rFonts w:ascii="Palatino Linotype"/>
          <w:b/>
          <w:i/>
          <w:color w:val="010202"/>
          <w:spacing w:val="-11"/>
          <w:w w:val="115"/>
        </w:rPr>
        <w:t> </w:t>
      </w:r>
      <w:r>
        <w:rPr>
          <w:rFonts w:ascii="Palatino Linotype"/>
          <w:b/>
          <w:i/>
          <w:color w:val="010202"/>
          <w:w w:val="115"/>
        </w:rPr>
        <w:t>are</w:t>
      </w:r>
      <w:r>
        <w:rPr>
          <w:rFonts w:ascii="Palatino Linotype"/>
          <w:b/>
          <w:i/>
          <w:color w:val="010202"/>
          <w:spacing w:val="-11"/>
          <w:w w:val="115"/>
        </w:rPr>
        <w:t> </w:t>
      </w:r>
      <w:r>
        <w:rPr>
          <w:rFonts w:ascii="Palatino Linotype"/>
          <w:b/>
          <w:i/>
          <w:color w:val="010202"/>
          <w:w w:val="115"/>
        </w:rPr>
        <w:t>one and</w:t>
      </w:r>
      <w:r>
        <w:rPr>
          <w:rFonts w:ascii="Palatino Linotype"/>
          <w:b/>
          <w:i/>
          <w:color w:val="010202"/>
          <w:spacing w:val="-6"/>
          <w:w w:val="115"/>
        </w:rPr>
        <w:t> </w:t>
      </w:r>
      <w:r>
        <w:rPr>
          <w:rFonts w:ascii="Palatino Linotype"/>
          <w:b/>
          <w:i/>
          <w:color w:val="010202"/>
          <w:w w:val="115"/>
        </w:rPr>
        <w:t>the</w:t>
      </w:r>
      <w:r>
        <w:rPr>
          <w:rFonts w:ascii="Palatino Linotype"/>
          <w:b/>
          <w:i/>
          <w:color w:val="010202"/>
          <w:spacing w:val="-6"/>
          <w:w w:val="115"/>
        </w:rPr>
        <w:t> </w:t>
      </w:r>
      <w:r>
        <w:rPr>
          <w:rFonts w:ascii="Palatino Linotype"/>
          <w:b/>
          <w:i/>
          <w:color w:val="010202"/>
          <w:w w:val="115"/>
        </w:rPr>
        <w:t>same</w:t>
      </w:r>
      <w:r>
        <w:rPr>
          <w:rFonts w:ascii="Palatino Linotype"/>
          <w:b/>
          <w:i/>
          <w:color w:val="010202"/>
          <w:spacing w:val="-6"/>
          <w:w w:val="115"/>
        </w:rPr>
        <w:t> </w:t>
      </w:r>
      <w:r>
        <w:rPr>
          <w:rFonts w:ascii="Palatino Linotype"/>
          <w:b/>
          <w:i/>
          <w:color w:val="010202"/>
          <w:w w:val="115"/>
        </w:rPr>
        <w:t>thing.</w:t>
      </w:r>
      <w:r>
        <w:rPr>
          <w:rFonts w:ascii="Palatino Linotype"/>
          <w:b/>
          <w:i/>
          <w:color w:val="010202"/>
          <w:spacing w:val="-5"/>
          <w:w w:val="115"/>
        </w:rPr>
        <w:t> </w:t>
      </w:r>
      <w:r>
        <w:rPr>
          <w:color w:val="010202"/>
          <w:w w:val="115"/>
        </w:rPr>
        <w:t>We</w:t>
      </w:r>
      <w:r>
        <w:rPr>
          <w:color w:val="010202"/>
          <w:spacing w:val="1"/>
          <w:w w:val="115"/>
        </w:rPr>
        <w:t> </w:t>
      </w:r>
      <w:r>
        <w:rPr>
          <w:color w:val="010202"/>
          <w:w w:val="115"/>
        </w:rPr>
        <w:t>have</w:t>
      </w:r>
      <w:r>
        <w:rPr>
          <w:color w:val="010202"/>
          <w:spacing w:val="1"/>
          <w:w w:val="115"/>
        </w:rPr>
        <w:t> </w:t>
      </w:r>
      <w:r>
        <w:rPr>
          <w:color w:val="010202"/>
          <w:w w:val="115"/>
        </w:rPr>
        <w:t>already</w:t>
      </w:r>
      <w:r>
        <w:rPr>
          <w:color w:val="010202"/>
          <w:spacing w:val="1"/>
          <w:w w:val="115"/>
        </w:rPr>
        <w:t> </w:t>
      </w:r>
      <w:r>
        <w:rPr>
          <w:color w:val="010202"/>
          <w:w w:val="115"/>
        </w:rPr>
        <w:t>declared</w:t>
      </w:r>
      <w:r>
        <w:rPr>
          <w:color w:val="010202"/>
          <w:spacing w:val="1"/>
          <w:w w:val="115"/>
        </w:rPr>
        <w:t> </w:t>
      </w:r>
      <w:r>
        <w:rPr>
          <w:color w:val="010202"/>
          <w:w w:val="115"/>
        </w:rPr>
        <w:t>that</w:t>
      </w:r>
      <w:r>
        <w:rPr>
          <w:color w:val="010202"/>
          <w:spacing w:val="1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1"/>
          <w:w w:val="115"/>
        </w:rPr>
        <w:t> </w:t>
      </w:r>
      <w:r>
        <w:rPr>
          <w:color w:val="010202"/>
          <w:spacing w:val="-2"/>
          <w:w w:val="115"/>
        </w:rPr>
        <w:t>megalithic</w:t>
      </w:r>
    </w:p>
    <w:p>
      <w:pPr>
        <w:pStyle w:val="BodyText"/>
        <w:spacing w:before="149"/>
        <w:ind w:left="5" w:right="20"/>
        <w:jc w:val="center"/>
      </w:pPr>
      <w:r>
        <w:rPr>
          <w:color w:val="010202"/>
          <w:spacing w:val="-4"/>
        </w:rPr>
        <w:t>1007</w:t>
      </w:r>
    </w:p>
    <w:p>
      <w:pPr>
        <w:pStyle w:val="BodyText"/>
        <w:spacing w:after="0"/>
        <w:jc w:val="center"/>
        <w:sectPr>
          <w:pgSz w:w="8640" w:h="12960"/>
          <w:pgMar w:top="1180" w:bottom="280" w:left="1080" w:right="1080"/>
        </w:sectPr>
      </w:pPr>
    </w:p>
    <w:p>
      <w:pPr>
        <w:pStyle w:val="BodyText"/>
        <w:spacing w:before="88"/>
        <w:ind w:left="20" w:right="20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85088">
                <wp:simplePos x="0" y="0"/>
                <wp:positionH relativeFrom="page">
                  <wp:posOffset>0</wp:posOffset>
                </wp:positionH>
                <wp:positionV relativeFrom="page">
                  <wp:posOffset>195935</wp:posOffset>
                </wp:positionV>
                <wp:extent cx="5486400" cy="783780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5486400" cy="78378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 h="7837805">
                              <a:moveTo>
                                <a:pt x="5486400" y="0"/>
                              </a:moveTo>
                              <a:lnTo>
                                <a:pt x="0" y="0"/>
                              </a:lnTo>
                              <a:lnTo>
                                <a:pt x="0" y="7837728"/>
                              </a:lnTo>
                              <a:lnTo>
                                <a:pt x="5486400" y="7837728"/>
                              </a:lnTo>
                              <a:lnTo>
                                <a:pt x="5486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F4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15.428pt;width:432pt;height:617.144pt;mso-position-horizontal-relative:page;mso-position-vertical-relative:page;z-index:-15931392" id="docshape18" filled="true" fillcolor="#faf4e8" stroked="false">
                <v:fill type="solid"/>
                <w10:wrap type="none"/>
              </v:rect>
            </w:pict>
          </mc:Fallback>
        </mc:AlternateContent>
      </w:r>
      <w:r>
        <w:rPr>
          <w:color w:val="010202"/>
          <w:spacing w:val="-2"/>
          <w:w w:val="115"/>
        </w:rPr>
        <w:t>Worldwide</w:t>
      </w:r>
      <w:r>
        <w:rPr>
          <w:color w:val="010202"/>
          <w:spacing w:val="-3"/>
          <w:w w:val="115"/>
        </w:rPr>
        <w:t> </w:t>
      </w:r>
      <w:r>
        <w:rPr>
          <w:color w:val="010202"/>
          <w:spacing w:val="-2"/>
          <w:w w:val="115"/>
        </w:rPr>
        <w:t>Distribution</w:t>
      </w:r>
      <w:r>
        <w:rPr>
          <w:color w:val="010202"/>
          <w:spacing w:val="-3"/>
          <w:w w:val="115"/>
        </w:rPr>
        <w:t> </w:t>
      </w:r>
      <w:r>
        <w:rPr>
          <w:color w:val="010202"/>
          <w:spacing w:val="-2"/>
          <w:w w:val="115"/>
        </w:rPr>
        <w:t>of</w:t>
      </w:r>
      <w:r>
        <w:rPr>
          <w:color w:val="010202"/>
          <w:spacing w:val="-3"/>
          <w:w w:val="115"/>
        </w:rPr>
        <w:t> </w:t>
      </w:r>
      <w:r>
        <w:rPr>
          <w:color w:val="010202"/>
          <w:spacing w:val="-2"/>
          <w:w w:val="115"/>
        </w:rPr>
        <w:t>Megalithic</w:t>
      </w:r>
      <w:r>
        <w:rPr>
          <w:color w:val="010202"/>
          <w:spacing w:val="-3"/>
          <w:w w:val="115"/>
        </w:rPr>
        <w:t> </w:t>
      </w:r>
      <w:r>
        <w:rPr>
          <w:color w:val="010202"/>
          <w:spacing w:val="-2"/>
          <w:w w:val="115"/>
        </w:rPr>
        <w:t>Constructions</w:t>
      </w:r>
    </w:p>
    <w:p>
      <w:pPr>
        <w:pStyle w:val="BodyText"/>
        <w:spacing w:before="3"/>
        <w:ind w:left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1093774</wp:posOffset>
                </wp:positionH>
                <wp:positionV relativeFrom="paragraph">
                  <wp:posOffset>107055</wp:posOffset>
                </wp:positionV>
                <wp:extent cx="3299460" cy="2479675"/>
                <wp:effectExtent l="0" t="0" r="0" b="0"/>
                <wp:wrapTopAndBottom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3299460" cy="2479675"/>
                          <a:chExt cx="3299460" cy="2479675"/>
                        </a:xfrm>
                      </wpg:grpSpPr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883" y="10883"/>
                            <a:ext cx="3277082" cy="24578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10883" y="10883"/>
                            <a:ext cx="3277235" cy="2458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7235" h="2458085">
                                <a:moveTo>
                                  <a:pt x="0" y="0"/>
                                </a:moveTo>
                                <a:lnTo>
                                  <a:pt x="3277082" y="0"/>
                                </a:lnTo>
                                <a:lnTo>
                                  <a:pt x="3277082" y="2457818"/>
                                </a:lnTo>
                                <a:lnTo>
                                  <a:pt x="0" y="24578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1767">
                            <a:solidFill>
                              <a:srgbClr val="01020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6.124001pt;margin-top:8.429549pt;width:259.8pt;height:195.25pt;mso-position-horizontal-relative:page;mso-position-vertical-relative:paragraph;z-index:-15719936;mso-wrap-distance-left:0;mso-wrap-distance-right:0" id="docshapegroup19" coordorigin="1722,169" coordsize="5196,3905">
                <v:shape style="position:absolute;left:1739;top:185;width:5161;height:3871" type="#_x0000_t75" id="docshape20" stroked="false">
                  <v:imagedata r:id="rId6" o:title=""/>
                </v:shape>
                <v:rect style="position:absolute;left:1739;top:185;width:5161;height:3871" id="docshape21" filled="false" stroked="true" strokeweight="1.714pt" strokecolor="#010202">
                  <v:stroke dashstyl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before="175"/>
        <w:ind w:left="20" w:right="20"/>
        <w:jc w:val="center"/>
      </w:pPr>
      <w:r>
        <w:rPr>
          <w:color w:val="010202"/>
          <w:w w:val="105"/>
        </w:rPr>
        <w:t>Figure</w:t>
      </w:r>
      <w:r>
        <w:rPr>
          <w:color w:val="010202"/>
          <w:spacing w:val="35"/>
          <w:w w:val="105"/>
        </w:rPr>
        <w:t> </w:t>
      </w:r>
      <w:r>
        <w:rPr>
          <w:color w:val="010202"/>
          <w:spacing w:val="-5"/>
          <w:w w:val="105"/>
        </w:rPr>
        <w:t>106</w:t>
      </w:r>
    </w:p>
    <w:p>
      <w:pPr>
        <w:pStyle w:val="BodyText"/>
        <w:spacing w:before="7"/>
        <w:ind w:left="0"/>
        <w:jc w:val="left"/>
      </w:pPr>
    </w:p>
    <w:p>
      <w:pPr>
        <w:pStyle w:val="BodyText"/>
        <w:spacing w:line="237" w:lineRule="auto"/>
        <w:ind w:right="151" w:hanging="1"/>
      </w:pPr>
      <w:r>
        <w:rPr>
          <w:color w:val="010202"/>
          <w:w w:val="115"/>
        </w:rPr>
        <w:t>constructions</w:t>
      </w:r>
      <w:r>
        <w:rPr>
          <w:color w:val="010202"/>
          <w:spacing w:val="-13"/>
          <w:w w:val="115"/>
        </w:rPr>
        <w:t> </w:t>
      </w:r>
      <w:r>
        <w:rPr>
          <w:color w:val="010202"/>
          <w:w w:val="115"/>
        </w:rPr>
        <w:t>are</w:t>
      </w:r>
      <w:r>
        <w:rPr>
          <w:color w:val="010202"/>
          <w:spacing w:val="-12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tactical</w:t>
      </w:r>
      <w:r>
        <w:rPr>
          <w:rFonts w:ascii="Palatino Linotype" w:hAnsi="Palatino Linotype"/>
          <w:b/>
          <w:i/>
          <w:color w:val="010202"/>
          <w:spacing w:val="-13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weapons</w:t>
      </w:r>
      <w:r>
        <w:rPr>
          <w:rFonts w:ascii="Palatino Linotype" w:hAnsi="Palatino Linotype"/>
          <w:b/>
          <w:i/>
          <w:color w:val="010202"/>
          <w:spacing w:val="-14"/>
          <w:w w:val="115"/>
        </w:rPr>
        <w:t> </w:t>
      </w:r>
      <w:r>
        <w:rPr>
          <w:color w:val="010202"/>
          <w:w w:val="115"/>
        </w:rPr>
        <w:t>to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be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used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in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11"/>
          <w:w w:val="115"/>
        </w:rPr>
        <w:t> </w:t>
      </w:r>
      <w:r>
        <w:rPr>
          <w:color w:val="010202"/>
          <w:w w:val="115"/>
        </w:rPr>
        <w:t>framework</w:t>
      </w:r>
      <w:r>
        <w:rPr>
          <w:color w:val="010202"/>
          <w:spacing w:val="-11"/>
          <w:w w:val="115"/>
        </w:rPr>
        <w:t> </w:t>
      </w:r>
      <w:r>
        <w:rPr>
          <w:color w:val="010202"/>
          <w:w w:val="115"/>
        </w:rPr>
        <w:t>of a</w:t>
      </w:r>
      <w:r>
        <w:rPr>
          <w:color w:val="010202"/>
          <w:spacing w:val="-5"/>
          <w:w w:val="115"/>
        </w:rPr>
        <w:t> </w:t>
      </w:r>
      <w:r>
        <w:rPr>
          <w:color w:val="010202"/>
          <w:w w:val="115"/>
        </w:rPr>
        <w:t>Hyperborean</w:t>
      </w:r>
      <w:r>
        <w:rPr>
          <w:color w:val="010202"/>
          <w:spacing w:val="-5"/>
          <w:w w:val="115"/>
        </w:rPr>
        <w:t> </w:t>
      </w:r>
      <w:r>
        <w:rPr>
          <w:color w:val="010202"/>
          <w:w w:val="115"/>
        </w:rPr>
        <w:t>Strategy</w:t>
      </w:r>
      <w:r>
        <w:rPr>
          <w:color w:val="010202"/>
          <w:spacing w:val="-5"/>
          <w:w w:val="115"/>
        </w:rPr>
        <w:t> </w:t>
      </w:r>
      <w:r>
        <w:rPr>
          <w:color w:val="010202"/>
          <w:w w:val="115"/>
        </w:rPr>
        <w:t>and</w:t>
      </w:r>
      <w:r>
        <w:rPr>
          <w:color w:val="010202"/>
          <w:spacing w:val="-5"/>
          <w:w w:val="115"/>
        </w:rPr>
        <w:t> </w:t>
      </w:r>
      <w:r>
        <w:rPr>
          <w:color w:val="010202"/>
          <w:w w:val="115"/>
        </w:rPr>
        <w:t>that</w:t>
      </w:r>
      <w:r>
        <w:rPr>
          <w:color w:val="010202"/>
          <w:spacing w:val="-5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5"/>
          <w:w w:val="115"/>
        </w:rPr>
        <w:t> </w:t>
      </w:r>
      <w:r>
        <w:rPr>
          <w:color w:val="010202"/>
          <w:w w:val="115"/>
        </w:rPr>
        <w:t>objective</w:t>
      </w:r>
      <w:r>
        <w:rPr>
          <w:color w:val="010202"/>
          <w:spacing w:val="-5"/>
          <w:w w:val="115"/>
        </w:rPr>
        <w:t> </w:t>
      </w:r>
      <w:r>
        <w:rPr>
          <w:color w:val="010202"/>
          <w:w w:val="115"/>
        </w:rPr>
        <w:t>of</w:t>
      </w:r>
      <w:r>
        <w:rPr>
          <w:color w:val="010202"/>
          <w:spacing w:val="-5"/>
          <w:w w:val="115"/>
        </w:rPr>
        <w:t> </w:t>
      </w:r>
      <w:r>
        <w:rPr>
          <w:color w:val="010202"/>
          <w:w w:val="115"/>
        </w:rPr>
        <w:t>such</w:t>
      </w:r>
      <w:r>
        <w:rPr>
          <w:color w:val="010202"/>
          <w:spacing w:val="-5"/>
          <w:w w:val="115"/>
        </w:rPr>
        <w:t> </w:t>
      </w:r>
      <w:r>
        <w:rPr>
          <w:color w:val="010202"/>
          <w:w w:val="115"/>
        </w:rPr>
        <w:t>a</w:t>
      </w:r>
      <w:r>
        <w:rPr>
          <w:color w:val="010202"/>
          <w:spacing w:val="-5"/>
          <w:w w:val="115"/>
        </w:rPr>
        <w:t> </w:t>
      </w:r>
      <w:r>
        <w:rPr>
          <w:color w:val="010202"/>
          <w:w w:val="115"/>
        </w:rPr>
        <w:t>Strategy</w:t>
      </w:r>
      <w:r>
        <w:rPr>
          <w:color w:val="010202"/>
          <w:spacing w:val="-5"/>
          <w:w w:val="115"/>
        </w:rPr>
        <w:t> </w:t>
      </w:r>
      <w:r>
        <w:rPr>
          <w:color w:val="010202"/>
          <w:w w:val="115"/>
        </w:rPr>
        <w:t>is “the</w:t>
      </w:r>
      <w:r>
        <w:rPr>
          <w:color w:val="010202"/>
          <w:spacing w:val="-11"/>
          <w:w w:val="115"/>
        </w:rPr>
        <w:t> </w:t>
      </w:r>
      <w:r>
        <w:rPr>
          <w:color w:val="010202"/>
          <w:w w:val="115"/>
        </w:rPr>
        <w:t>Return</w:t>
      </w:r>
      <w:r>
        <w:rPr>
          <w:color w:val="010202"/>
          <w:spacing w:val="-11"/>
          <w:w w:val="115"/>
        </w:rPr>
        <w:t> </w:t>
      </w:r>
      <w:r>
        <w:rPr>
          <w:color w:val="010202"/>
          <w:w w:val="115"/>
        </w:rPr>
        <w:t>to</w:t>
      </w:r>
      <w:r>
        <w:rPr>
          <w:color w:val="010202"/>
          <w:spacing w:val="-11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11"/>
          <w:w w:val="115"/>
        </w:rPr>
        <w:t> </w:t>
      </w:r>
      <w:r>
        <w:rPr>
          <w:color w:val="010202"/>
          <w:w w:val="115"/>
        </w:rPr>
        <w:t>Origin.”</w:t>
      </w:r>
      <w:r>
        <w:rPr>
          <w:color w:val="010202"/>
          <w:spacing w:val="-11"/>
          <w:w w:val="115"/>
        </w:rPr>
        <w:t> </w:t>
      </w:r>
      <w:r>
        <w:rPr>
          <w:color w:val="010202"/>
          <w:w w:val="115"/>
        </w:rPr>
        <w:t>In</w:t>
      </w:r>
      <w:r>
        <w:rPr>
          <w:color w:val="010202"/>
          <w:spacing w:val="-11"/>
          <w:w w:val="115"/>
        </w:rPr>
        <w:t> </w:t>
      </w:r>
      <w:r>
        <w:rPr>
          <w:color w:val="010202"/>
          <w:w w:val="115"/>
        </w:rPr>
        <w:t>order</w:t>
      </w:r>
      <w:r>
        <w:rPr>
          <w:color w:val="010202"/>
          <w:spacing w:val="-11"/>
          <w:w w:val="115"/>
        </w:rPr>
        <w:t> </w:t>
      </w:r>
      <w:r>
        <w:rPr>
          <w:color w:val="010202"/>
          <w:w w:val="115"/>
        </w:rPr>
        <w:t>to</w:t>
      </w:r>
      <w:r>
        <w:rPr>
          <w:color w:val="010202"/>
          <w:spacing w:val="-11"/>
          <w:w w:val="115"/>
        </w:rPr>
        <w:t> </w:t>
      </w:r>
      <w:r>
        <w:rPr>
          <w:color w:val="010202"/>
          <w:w w:val="115"/>
        </w:rPr>
        <w:t>comprehend</w:t>
      </w:r>
      <w:r>
        <w:rPr>
          <w:color w:val="010202"/>
          <w:spacing w:val="-11"/>
          <w:w w:val="115"/>
        </w:rPr>
        <w:t> </w:t>
      </w:r>
      <w:r>
        <w:rPr>
          <w:color w:val="010202"/>
          <w:w w:val="115"/>
        </w:rPr>
        <w:t>our</w:t>
      </w:r>
      <w:r>
        <w:rPr>
          <w:color w:val="010202"/>
          <w:spacing w:val="-11"/>
          <w:w w:val="115"/>
        </w:rPr>
        <w:t> </w:t>
      </w:r>
      <w:r>
        <w:rPr>
          <w:color w:val="010202"/>
          <w:w w:val="115"/>
        </w:rPr>
        <w:t>previous</w:t>
      </w:r>
      <w:r>
        <w:rPr>
          <w:color w:val="010202"/>
          <w:spacing w:val="-11"/>
          <w:w w:val="115"/>
        </w:rPr>
        <w:t> </w:t>
      </w:r>
      <w:r>
        <w:rPr>
          <w:color w:val="010202"/>
          <w:w w:val="115"/>
        </w:rPr>
        <w:t>af- ﬁrmation,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we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need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only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recall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that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in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every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strategic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action</w:t>
      </w:r>
      <w:r>
        <w:rPr>
          <w:color w:val="010202"/>
          <w:spacing w:val="-12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toward the</w:t>
      </w:r>
      <w:r>
        <w:rPr>
          <w:rFonts w:ascii="Palatino Linotype" w:hAnsi="Palatino Linotype"/>
          <w:b/>
          <w:i/>
          <w:color w:val="010202"/>
          <w:spacing w:val="-7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Origin,</w:t>
      </w:r>
      <w:r>
        <w:rPr>
          <w:rFonts w:ascii="Palatino Linotype" w:hAnsi="Palatino Linotype"/>
          <w:b/>
          <w:i/>
          <w:color w:val="010202"/>
          <w:spacing w:val="-6"/>
          <w:w w:val="115"/>
        </w:rPr>
        <w:t> </w:t>
      </w:r>
      <w:r>
        <w:rPr>
          <w:color w:val="010202"/>
          <w:w w:val="115"/>
        </w:rPr>
        <w:t>the Gral, a reﬂection of the Origin, must intervene. But the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Gral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is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supported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by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Rune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of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Gold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and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on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it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is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engraved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the Sign</w:t>
      </w:r>
      <w:r>
        <w:rPr>
          <w:color w:val="010202"/>
          <w:w w:val="115"/>
        </w:rPr>
        <w:t> of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Origin,</w:t>
      </w:r>
      <w:r>
        <w:rPr>
          <w:color w:val="010202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from</w:t>
      </w:r>
      <w:r>
        <w:rPr>
          <w:rFonts w:ascii="Palatino Linotype" w:hAnsi="Palatino Linotype"/>
          <w:b/>
          <w:i/>
          <w:color w:val="010202"/>
          <w:w w:val="115"/>
        </w:rPr>
        <w:t> which</w:t>
      </w:r>
      <w:r>
        <w:rPr>
          <w:rFonts w:ascii="Palatino Linotype" w:hAnsi="Palatino Linotype"/>
          <w:b/>
          <w:i/>
          <w:color w:val="010202"/>
          <w:w w:val="115"/>
        </w:rPr>
        <w:t> is</w:t>
      </w:r>
      <w:r>
        <w:rPr>
          <w:rFonts w:ascii="Palatino Linotype" w:hAnsi="Palatino Linotype"/>
          <w:b/>
          <w:i/>
          <w:color w:val="010202"/>
          <w:w w:val="115"/>
        </w:rPr>
        <w:t> derived,</w:t>
      </w:r>
      <w:r>
        <w:rPr>
          <w:rFonts w:ascii="Palatino Linotype" w:hAnsi="Palatino Linotype"/>
          <w:b/>
          <w:i/>
          <w:color w:val="010202"/>
          <w:w w:val="115"/>
        </w:rPr>
        <w:t> through</w:t>
      </w:r>
      <w:r>
        <w:rPr>
          <w:rFonts w:ascii="Palatino Linotype" w:hAnsi="Palatino Linotype"/>
          <w:b/>
          <w:i/>
          <w:color w:val="010202"/>
          <w:w w:val="115"/>
        </w:rPr>
        <w:t> deformations and</w:t>
      </w:r>
      <w:r>
        <w:rPr>
          <w:rFonts w:ascii="Palatino Linotype" w:hAnsi="Palatino Linotype"/>
          <w:b/>
          <w:i/>
          <w:color w:val="010202"/>
          <w:spacing w:val="-12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mutilations,</w:t>
      </w:r>
      <w:r>
        <w:rPr>
          <w:rFonts w:ascii="Palatino Linotype" w:hAnsi="Palatino Linotype"/>
          <w:b/>
          <w:i/>
          <w:color w:val="010202"/>
          <w:spacing w:val="-12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the</w:t>
      </w:r>
      <w:r>
        <w:rPr>
          <w:rFonts w:ascii="Palatino Linotype" w:hAnsi="Palatino Linotype"/>
          <w:b/>
          <w:i/>
          <w:color w:val="010202"/>
          <w:spacing w:val="-12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Swastika</w:t>
      </w:r>
      <w:r>
        <w:rPr>
          <w:rFonts w:ascii="Palatino Linotype" w:hAnsi="Palatino Linotype"/>
          <w:b/>
          <w:i/>
          <w:color w:val="010202"/>
          <w:spacing w:val="-12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Rune.</w:t>
      </w:r>
      <w:r>
        <w:rPr>
          <w:rFonts w:ascii="Palatino Linotype" w:hAnsi="Palatino Linotype"/>
          <w:b/>
          <w:i/>
          <w:color w:val="010202"/>
          <w:spacing w:val="-10"/>
          <w:w w:val="115"/>
        </w:rPr>
        <w:t> </w:t>
      </w:r>
      <w:r>
        <w:rPr>
          <w:color w:val="010202"/>
          <w:w w:val="115"/>
        </w:rPr>
        <w:t>Hence,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a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lithic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construction, designed</w:t>
      </w:r>
      <w:r>
        <w:rPr>
          <w:color w:val="010202"/>
          <w:spacing w:val="-13"/>
          <w:w w:val="115"/>
        </w:rPr>
        <w:t> </w:t>
      </w:r>
      <w:r>
        <w:rPr>
          <w:color w:val="010202"/>
          <w:w w:val="115"/>
        </w:rPr>
        <w:t>to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move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a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warrior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community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“toward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Origin,”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makes it</w:t>
      </w:r>
      <w:r>
        <w:rPr>
          <w:color w:val="010202"/>
          <w:w w:val="115"/>
        </w:rPr>
        <w:t> possible</w:t>
      </w:r>
      <w:r>
        <w:rPr>
          <w:color w:val="010202"/>
          <w:w w:val="115"/>
        </w:rPr>
        <w:t> for</w:t>
      </w:r>
      <w:r>
        <w:rPr>
          <w:color w:val="010202"/>
          <w:w w:val="115"/>
        </w:rPr>
        <w:t> another</w:t>
      </w:r>
      <w:r>
        <w:rPr>
          <w:color w:val="010202"/>
          <w:w w:val="115"/>
        </w:rPr>
        <w:t> community,</w:t>
      </w:r>
      <w:r>
        <w:rPr>
          <w:color w:val="010202"/>
          <w:w w:val="115"/>
        </w:rPr>
        <w:t> more</w:t>
      </w:r>
      <w:r>
        <w:rPr>
          <w:color w:val="010202"/>
          <w:w w:val="115"/>
        </w:rPr>
        <w:t> impure</w:t>
      </w:r>
      <w:r>
        <w:rPr>
          <w:color w:val="010202"/>
          <w:w w:val="115"/>
        </w:rPr>
        <w:t> or</w:t>
      </w:r>
      <w:r>
        <w:rPr>
          <w:color w:val="010202"/>
          <w:w w:val="115"/>
        </w:rPr>
        <w:t> confused,</w:t>
      </w:r>
      <w:r>
        <w:rPr>
          <w:color w:val="010202"/>
          <w:w w:val="115"/>
        </w:rPr>
        <w:t> to perceive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Sign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of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Origin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and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“worship,”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or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consider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“sacred,” the Swastika Rune.</w:t>
      </w:r>
    </w:p>
    <w:p>
      <w:pPr>
        <w:pStyle w:val="BodyText"/>
        <w:spacing w:line="232" w:lineRule="auto" w:before="8"/>
        <w:ind w:right="149" w:firstLine="246"/>
      </w:pPr>
      <w:r>
        <w:rPr>
          <w:color w:val="010202"/>
          <w:w w:val="110"/>
        </w:rPr>
        <w:t>But</w:t>
      </w:r>
      <w:r>
        <w:rPr>
          <w:color w:val="010202"/>
          <w:w w:val="110"/>
        </w:rPr>
        <w:t> the</w:t>
      </w:r>
      <w:r>
        <w:rPr>
          <w:color w:val="010202"/>
          <w:w w:val="110"/>
        </w:rPr>
        <w:t> Swastika,</w:t>
      </w:r>
      <w:r>
        <w:rPr>
          <w:color w:val="010202"/>
          <w:w w:val="110"/>
        </w:rPr>
        <w:t> which</w:t>
      </w:r>
      <w:r>
        <w:rPr>
          <w:color w:val="010202"/>
          <w:w w:val="110"/>
        </w:rPr>
        <w:t> is</w:t>
      </w:r>
      <w:r>
        <w:rPr>
          <w:color w:val="010202"/>
          <w:w w:val="110"/>
        </w:rPr>
        <w:t> derived</w:t>
      </w:r>
      <w:r>
        <w:rPr>
          <w:color w:val="010202"/>
          <w:w w:val="110"/>
        </w:rPr>
        <w:t> from</w:t>
      </w:r>
      <w:r>
        <w:rPr>
          <w:color w:val="010202"/>
          <w:w w:val="110"/>
        </w:rPr>
        <w:t> the</w:t>
      </w:r>
      <w:r>
        <w:rPr>
          <w:color w:val="010202"/>
          <w:w w:val="110"/>
        </w:rPr>
        <w:t> Sign</w:t>
      </w:r>
      <w:r>
        <w:rPr>
          <w:color w:val="010202"/>
          <w:w w:val="110"/>
        </w:rPr>
        <w:t> of</w:t>
      </w:r>
      <w:r>
        <w:rPr>
          <w:color w:val="010202"/>
          <w:w w:val="110"/>
        </w:rPr>
        <w:t> the</w:t>
      </w:r>
      <w:r>
        <w:rPr>
          <w:color w:val="010202"/>
          <w:w w:val="110"/>
        </w:rPr>
        <w:t> Origin,</w:t>
      </w:r>
      <w:r>
        <w:rPr>
          <w:color w:val="010202"/>
          <w:spacing w:val="40"/>
          <w:w w:val="110"/>
        </w:rPr>
        <w:t> </w:t>
      </w:r>
      <w:r>
        <w:rPr>
          <w:color w:val="010202"/>
          <w:w w:val="110"/>
        </w:rPr>
        <w:t>does</w:t>
      </w:r>
      <w:r>
        <w:rPr>
          <w:color w:val="010202"/>
          <w:w w:val="110"/>
        </w:rPr>
        <w:t> not</w:t>
      </w:r>
      <w:r>
        <w:rPr>
          <w:color w:val="010202"/>
          <w:w w:val="110"/>
        </w:rPr>
        <w:t> itself</w:t>
      </w:r>
      <w:r>
        <w:rPr>
          <w:color w:val="010202"/>
          <w:w w:val="110"/>
        </w:rPr>
        <w:t> represent</w:t>
      </w:r>
      <w:r>
        <w:rPr>
          <w:color w:val="010202"/>
          <w:w w:val="110"/>
        </w:rPr>
        <w:t> a</w:t>
      </w:r>
      <w:r>
        <w:rPr>
          <w:color w:val="010202"/>
          <w:w w:val="110"/>
        </w:rPr>
        <w:t> “solar</w:t>
      </w:r>
      <w:r>
        <w:rPr>
          <w:color w:val="010202"/>
          <w:w w:val="110"/>
        </w:rPr>
        <w:t> sign”</w:t>
      </w:r>
      <w:r>
        <w:rPr>
          <w:color w:val="010202"/>
          <w:w w:val="110"/>
        </w:rPr>
        <w:t> either,</w:t>
      </w:r>
      <w:r>
        <w:rPr>
          <w:color w:val="010202"/>
          <w:w w:val="110"/>
        </w:rPr>
        <w:t> despite</w:t>
      </w:r>
      <w:r>
        <w:rPr>
          <w:color w:val="010202"/>
          <w:w w:val="110"/>
        </w:rPr>
        <w:t> having</w:t>
      </w:r>
      <w:r>
        <w:rPr>
          <w:color w:val="010202"/>
          <w:w w:val="110"/>
        </w:rPr>
        <w:t> been rationalized as such by decadent priests, who also identiﬁed it with “life,”</w:t>
      </w:r>
      <w:r>
        <w:rPr>
          <w:color w:val="010202"/>
          <w:w w:val="110"/>
        </w:rPr>
        <w:t> “movement,”</w:t>
      </w:r>
      <w:r>
        <w:rPr>
          <w:color w:val="010202"/>
          <w:w w:val="110"/>
        </w:rPr>
        <w:t> “reincarnation,”</w:t>
      </w:r>
      <w:r>
        <w:rPr>
          <w:color w:val="010202"/>
          <w:w w:val="110"/>
        </w:rPr>
        <w:t> “the</w:t>
      </w:r>
      <w:r>
        <w:rPr>
          <w:color w:val="010202"/>
          <w:w w:val="110"/>
        </w:rPr>
        <w:t> pole,”</w:t>
      </w:r>
      <w:r>
        <w:rPr>
          <w:color w:val="010202"/>
          <w:w w:val="110"/>
        </w:rPr>
        <w:t> etc.</w:t>
      </w:r>
      <w:r>
        <w:rPr>
          <w:color w:val="010202"/>
          <w:w w:val="110"/>
        </w:rPr>
        <w:t> In</w:t>
      </w:r>
      <w:r>
        <w:rPr>
          <w:color w:val="010202"/>
          <w:w w:val="110"/>
        </w:rPr>
        <w:t> Antiquity,</w:t>
      </w:r>
      <w:r>
        <w:rPr>
          <w:color w:val="010202"/>
          <w:w w:val="110"/>
        </w:rPr>
        <w:t> the Swastika</w:t>
      </w:r>
      <w:r>
        <w:rPr>
          <w:color w:val="010202"/>
          <w:w w:val="110"/>
        </w:rPr>
        <w:t> </w:t>
      </w:r>
      <w:r>
        <w:rPr>
          <w:rFonts w:ascii="Palatino Linotype" w:hAnsi="Palatino Linotype"/>
          <w:b/>
          <w:i/>
          <w:color w:val="010202"/>
          <w:w w:val="110"/>
        </w:rPr>
        <w:t>was a Hyperborean symbol of flre and blood, when both substances are one and the same thing. </w:t>
      </w:r>
      <w:r>
        <w:rPr>
          <w:color w:val="010202"/>
          <w:w w:val="110"/>
        </w:rPr>
        <w:t>Today,</w:t>
      </w:r>
      <w:r>
        <w:rPr>
          <w:color w:val="010202"/>
          <w:w w:val="110"/>
        </w:rPr>
        <w:t> ﬁre</w:t>
      </w:r>
      <w:r>
        <w:rPr>
          <w:color w:val="010202"/>
          <w:w w:val="110"/>
        </w:rPr>
        <w:t> is</w:t>
      </w:r>
      <w:r>
        <w:rPr>
          <w:color w:val="010202"/>
          <w:w w:val="110"/>
        </w:rPr>
        <w:t> </w:t>
      </w:r>
      <w:r>
        <w:rPr>
          <w:rFonts w:ascii="Palatino Linotype" w:hAnsi="Palatino Linotype"/>
          <w:b/>
          <w:i/>
          <w:color w:val="010202"/>
          <w:w w:val="110"/>
        </w:rPr>
        <w:t>combustion, </w:t>
      </w:r>
      <w:r>
        <w:rPr>
          <w:color w:val="010202"/>
          <w:w w:val="110"/>
        </w:rPr>
        <w:t>the</w:t>
      </w:r>
      <w:r>
        <w:rPr>
          <w:color w:val="010202"/>
          <w:spacing w:val="40"/>
          <w:w w:val="110"/>
        </w:rPr>
        <w:t> </w:t>
      </w:r>
      <w:r>
        <w:rPr>
          <w:color w:val="010202"/>
          <w:w w:val="110"/>
        </w:rPr>
        <w:t>optical</w:t>
      </w:r>
      <w:r>
        <w:rPr>
          <w:color w:val="010202"/>
          <w:spacing w:val="40"/>
          <w:w w:val="110"/>
        </w:rPr>
        <w:t> </w:t>
      </w:r>
      <w:r>
        <w:rPr>
          <w:color w:val="010202"/>
          <w:w w:val="110"/>
        </w:rPr>
        <w:t>illusion</w:t>
      </w:r>
      <w:r>
        <w:rPr>
          <w:color w:val="010202"/>
          <w:spacing w:val="40"/>
          <w:w w:val="110"/>
        </w:rPr>
        <w:t> </w:t>
      </w:r>
      <w:r>
        <w:rPr>
          <w:color w:val="010202"/>
          <w:w w:val="110"/>
        </w:rPr>
        <w:t>of</w:t>
      </w:r>
      <w:r>
        <w:rPr>
          <w:color w:val="010202"/>
          <w:spacing w:val="40"/>
          <w:w w:val="110"/>
        </w:rPr>
        <w:t> </w:t>
      </w:r>
      <w:r>
        <w:rPr>
          <w:color w:val="010202"/>
          <w:w w:val="110"/>
        </w:rPr>
        <w:t>a</w:t>
      </w:r>
      <w:r>
        <w:rPr>
          <w:color w:val="010202"/>
          <w:spacing w:val="40"/>
          <w:w w:val="110"/>
        </w:rPr>
        <w:t> </w:t>
      </w:r>
      <w:r>
        <w:rPr>
          <w:color w:val="010202"/>
          <w:w w:val="110"/>
        </w:rPr>
        <w:t>chemical</w:t>
      </w:r>
      <w:r>
        <w:rPr>
          <w:color w:val="010202"/>
          <w:spacing w:val="40"/>
          <w:w w:val="110"/>
        </w:rPr>
        <w:t> </w:t>
      </w:r>
      <w:r>
        <w:rPr>
          <w:color w:val="010202"/>
          <w:w w:val="110"/>
        </w:rPr>
        <w:t>process</w:t>
      </w:r>
      <w:r>
        <w:rPr>
          <w:color w:val="010202"/>
          <w:spacing w:val="40"/>
          <w:w w:val="110"/>
        </w:rPr>
        <w:t> </w:t>
      </w:r>
      <w:r>
        <w:rPr>
          <w:color w:val="010202"/>
          <w:w w:val="110"/>
        </w:rPr>
        <w:t>of</w:t>
      </w:r>
      <w:r>
        <w:rPr>
          <w:color w:val="010202"/>
          <w:spacing w:val="40"/>
          <w:w w:val="110"/>
        </w:rPr>
        <w:t> </w:t>
      </w:r>
      <w:r>
        <w:rPr>
          <w:color w:val="010202"/>
          <w:w w:val="110"/>
        </w:rPr>
        <w:t>ma</w:t>
      </w:r>
      <w:r>
        <w:rPr>
          <w:color w:val="010202"/>
          <w:spacing w:val="80"/>
          <w:w w:val="110"/>
        </w:rPr>
        <w:t> </w:t>
      </w:r>
      <w:r>
        <w:rPr>
          <w:color w:val="010202"/>
          <w:w w:val="110"/>
        </w:rPr>
        <w:t>er’s</w:t>
      </w:r>
      <w:r>
        <w:rPr>
          <w:color w:val="010202"/>
          <w:spacing w:val="40"/>
          <w:w w:val="110"/>
        </w:rPr>
        <w:t> </w:t>
      </w:r>
      <w:r>
        <w:rPr>
          <w:color w:val="010202"/>
          <w:w w:val="110"/>
        </w:rPr>
        <w:t>change</w:t>
      </w:r>
      <w:r>
        <w:rPr>
          <w:color w:val="010202"/>
          <w:spacing w:val="40"/>
          <w:w w:val="110"/>
        </w:rPr>
        <w:t> </w:t>
      </w:r>
      <w:r>
        <w:rPr>
          <w:color w:val="010202"/>
          <w:w w:val="110"/>
        </w:rPr>
        <w:t>of state,</w:t>
      </w:r>
      <w:r>
        <w:rPr>
          <w:color w:val="010202"/>
          <w:w w:val="110"/>
        </w:rPr>
        <w:t> and</w:t>
      </w:r>
      <w:r>
        <w:rPr>
          <w:color w:val="010202"/>
          <w:w w:val="110"/>
        </w:rPr>
        <w:t> blood,</w:t>
      </w:r>
      <w:r>
        <w:rPr>
          <w:color w:val="010202"/>
          <w:w w:val="110"/>
        </w:rPr>
        <w:t> a</w:t>
      </w:r>
      <w:r>
        <w:rPr>
          <w:color w:val="010202"/>
          <w:w w:val="110"/>
        </w:rPr>
        <w:t> </w:t>
      </w:r>
      <w:r>
        <w:rPr>
          <w:rFonts w:ascii="Palatino Linotype" w:hAnsi="Palatino Linotype"/>
          <w:b/>
          <w:i/>
          <w:color w:val="010202"/>
          <w:w w:val="110"/>
        </w:rPr>
        <w:t>plasmatic liquid. </w:t>
      </w:r>
      <w:r>
        <w:rPr>
          <w:color w:val="010202"/>
          <w:w w:val="110"/>
        </w:rPr>
        <w:t>But</w:t>
      </w:r>
      <w:r>
        <w:rPr>
          <w:color w:val="010202"/>
          <w:w w:val="110"/>
        </w:rPr>
        <w:t> the</w:t>
      </w:r>
      <w:r>
        <w:rPr>
          <w:color w:val="010202"/>
          <w:w w:val="110"/>
        </w:rPr>
        <w:t> Hyperborean</w:t>
      </w:r>
      <w:r>
        <w:rPr>
          <w:color w:val="010202"/>
          <w:w w:val="110"/>
        </w:rPr>
        <w:t> Wisdom teaches</w:t>
      </w:r>
      <w:r>
        <w:rPr>
          <w:color w:val="010202"/>
          <w:w w:val="110"/>
        </w:rPr>
        <w:t> that</w:t>
      </w:r>
      <w:r>
        <w:rPr>
          <w:color w:val="010202"/>
          <w:w w:val="110"/>
        </w:rPr>
        <w:t> </w:t>
      </w:r>
      <w:r>
        <w:rPr>
          <w:rFonts w:ascii="Palatino Linotype" w:hAnsi="Palatino Linotype"/>
          <w:b/>
          <w:i/>
          <w:color w:val="010202"/>
          <w:w w:val="110"/>
        </w:rPr>
        <w:t>pure</w:t>
      </w:r>
      <w:r>
        <w:rPr>
          <w:rFonts w:ascii="Palatino Linotype" w:hAnsi="Palatino Linotype"/>
          <w:b/>
          <w:i/>
          <w:color w:val="010202"/>
          <w:w w:val="110"/>
        </w:rPr>
        <w:t> blood</w:t>
      </w:r>
      <w:r>
        <w:rPr>
          <w:rFonts w:ascii="Palatino Linotype" w:hAnsi="Palatino Linotype"/>
          <w:b/>
          <w:i/>
          <w:color w:val="010202"/>
          <w:w w:val="110"/>
        </w:rPr>
        <w:t> and</w:t>
      </w:r>
      <w:r>
        <w:rPr>
          <w:rFonts w:ascii="Palatino Linotype" w:hAnsi="Palatino Linotype"/>
          <w:b/>
          <w:i/>
          <w:color w:val="010202"/>
          <w:w w:val="110"/>
        </w:rPr>
        <w:t> flre</w:t>
      </w:r>
      <w:r>
        <w:rPr>
          <w:rFonts w:ascii="Palatino Linotype" w:hAnsi="Palatino Linotype"/>
          <w:b/>
          <w:i/>
          <w:color w:val="010202"/>
          <w:w w:val="110"/>
        </w:rPr>
        <w:t> </w:t>
      </w:r>
      <w:r>
        <w:rPr>
          <w:color w:val="010202"/>
          <w:w w:val="110"/>
        </w:rPr>
        <w:t>possess</w:t>
      </w:r>
      <w:r>
        <w:rPr>
          <w:color w:val="010202"/>
          <w:w w:val="110"/>
        </w:rPr>
        <w:t> a</w:t>
      </w:r>
      <w:r>
        <w:rPr>
          <w:color w:val="010202"/>
          <w:w w:val="110"/>
        </w:rPr>
        <w:t> common</w:t>
      </w:r>
      <w:r>
        <w:rPr>
          <w:color w:val="010202"/>
          <w:w w:val="110"/>
        </w:rPr>
        <w:t> nature,</w:t>
      </w:r>
      <w:r>
        <w:rPr>
          <w:color w:val="010202"/>
          <w:w w:val="110"/>
        </w:rPr>
        <w:t> a knowledge</w:t>
      </w:r>
      <w:r>
        <w:rPr>
          <w:color w:val="010202"/>
          <w:spacing w:val="40"/>
          <w:w w:val="110"/>
        </w:rPr>
        <w:t> </w:t>
      </w:r>
      <w:r>
        <w:rPr>
          <w:color w:val="010202"/>
          <w:w w:val="110"/>
        </w:rPr>
        <w:t>that</w:t>
      </w:r>
      <w:r>
        <w:rPr>
          <w:color w:val="010202"/>
          <w:spacing w:val="40"/>
          <w:w w:val="110"/>
        </w:rPr>
        <w:t> </w:t>
      </w:r>
      <w:r>
        <w:rPr>
          <w:color w:val="010202"/>
          <w:w w:val="110"/>
        </w:rPr>
        <w:t>is</w:t>
      </w:r>
      <w:r>
        <w:rPr>
          <w:color w:val="010202"/>
          <w:spacing w:val="40"/>
          <w:w w:val="110"/>
        </w:rPr>
        <w:t> </w:t>
      </w:r>
      <w:r>
        <w:rPr>
          <w:color w:val="010202"/>
          <w:w w:val="110"/>
        </w:rPr>
        <w:t>at</w:t>
      </w:r>
      <w:r>
        <w:rPr>
          <w:color w:val="010202"/>
          <w:spacing w:val="40"/>
          <w:w w:val="110"/>
        </w:rPr>
        <w:t> </w:t>
      </w:r>
      <w:r>
        <w:rPr>
          <w:color w:val="010202"/>
          <w:w w:val="110"/>
        </w:rPr>
        <w:t>the</w:t>
      </w:r>
      <w:r>
        <w:rPr>
          <w:color w:val="010202"/>
          <w:spacing w:val="40"/>
          <w:w w:val="110"/>
        </w:rPr>
        <w:t> </w:t>
      </w:r>
      <w:r>
        <w:rPr>
          <w:color w:val="010202"/>
          <w:w w:val="110"/>
        </w:rPr>
        <w:t>basis</w:t>
      </w:r>
      <w:r>
        <w:rPr>
          <w:color w:val="010202"/>
          <w:spacing w:val="40"/>
          <w:w w:val="110"/>
        </w:rPr>
        <w:t> </w:t>
      </w:r>
      <w:r>
        <w:rPr>
          <w:color w:val="010202"/>
          <w:w w:val="110"/>
        </w:rPr>
        <w:t>of</w:t>
      </w:r>
      <w:r>
        <w:rPr>
          <w:color w:val="010202"/>
          <w:spacing w:val="40"/>
          <w:w w:val="110"/>
        </w:rPr>
        <w:t> </w:t>
      </w:r>
      <w:r>
        <w:rPr>
          <w:color w:val="010202"/>
          <w:w w:val="110"/>
        </w:rPr>
        <w:t>the</w:t>
      </w:r>
      <w:r>
        <w:rPr>
          <w:color w:val="010202"/>
          <w:spacing w:val="40"/>
          <w:w w:val="110"/>
        </w:rPr>
        <w:t> </w:t>
      </w:r>
      <w:r>
        <w:rPr>
          <w:color w:val="010202"/>
          <w:w w:val="110"/>
        </w:rPr>
        <w:t>Acoustic</w:t>
      </w:r>
      <w:r>
        <w:rPr>
          <w:color w:val="010202"/>
          <w:spacing w:val="40"/>
          <w:w w:val="110"/>
        </w:rPr>
        <w:t> </w:t>
      </w:r>
      <w:r>
        <w:rPr>
          <w:color w:val="010202"/>
          <w:w w:val="110"/>
        </w:rPr>
        <w:t>Kábala</w:t>
      </w:r>
      <w:r>
        <w:rPr>
          <w:color w:val="010202"/>
          <w:spacing w:val="40"/>
          <w:w w:val="110"/>
        </w:rPr>
        <w:t> </w:t>
      </w:r>
      <w:r>
        <w:rPr>
          <w:color w:val="010202"/>
          <w:w w:val="110"/>
        </w:rPr>
        <w:t>utilized</w:t>
      </w:r>
      <w:r>
        <w:rPr>
          <w:color w:val="010202"/>
          <w:spacing w:val="40"/>
          <w:w w:val="110"/>
        </w:rPr>
        <w:t> </w:t>
      </w:r>
      <w:r>
        <w:rPr>
          <w:color w:val="010202"/>
          <w:w w:val="110"/>
        </w:rPr>
        <w:t>by the</w:t>
      </w:r>
      <w:r>
        <w:rPr>
          <w:color w:val="010202"/>
          <w:spacing w:val="33"/>
          <w:w w:val="110"/>
        </w:rPr>
        <w:t> </w:t>
      </w:r>
      <w:r>
        <w:rPr>
          <w:color w:val="010202"/>
          <w:w w:val="110"/>
        </w:rPr>
        <w:t>Cro-Magnons</w:t>
      </w:r>
      <w:r>
        <w:rPr>
          <w:color w:val="010202"/>
          <w:spacing w:val="33"/>
          <w:w w:val="110"/>
        </w:rPr>
        <w:t> </w:t>
      </w:r>
      <w:r>
        <w:rPr>
          <w:color w:val="010202"/>
          <w:w w:val="110"/>
        </w:rPr>
        <w:t>in</w:t>
      </w:r>
      <w:r>
        <w:rPr>
          <w:color w:val="010202"/>
          <w:spacing w:val="33"/>
          <w:w w:val="110"/>
        </w:rPr>
        <w:t> </w:t>
      </w:r>
      <w:r>
        <w:rPr>
          <w:color w:val="010202"/>
          <w:w w:val="110"/>
        </w:rPr>
        <w:t>order</w:t>
      </w:r>
      <w:r>
        <w:rPr>
          <w:color w:val="010202"/>
          <w:spacing w:val="33"/>
          <w:w w:val="110"/>
        </w:rPr>
        <w:t> </w:t>
      </w:r>
      <w:r>
        <w:rPr>
          <w:rFonts w:ascii="Palatino Linotype" w:hAnsi="Palatino Linotype"/>
          <w:b/>
          <w:i/>
          <w:color w:val="010202"/>
          <w:w w:val="110"/>
        </w:rPr>
        <w:t>to tame </w:t>
      </w:r>
      <w:r>
        <w:rPr>
          <w:color w:val="010202"/>
          <w:w w:val="110"/>
        </w:rPr>
        <w:t>the</w:t>
      </w:r>
      <w:r>
        <w:rPr>
          <w:color w:val="010202"/>
          <w:spacing w:val="33"/>
          <w:w w:val="110"/>
        </w:rPr>
        <w:t> </w:t>
      </w:r>
      <w:r>
        <w:rPr>
          <w:color w:val="010202"/>
          <w:w w:val="110"/>
        </w:rPr>
        <w:t>currents</w:t>
      </w:r>
      <w:r>
        <w:rPr>
          <w:color w:val="010202"/>
          <w:spacing w:val="33"/>
          <w:w w:val="110"/>
        </w:rPr>
        <w:t> </w:t>
      </w:r>
      <w:r>
        <w:rPr>
          <w:color w:val="010202"/>
          <w:w w:val="110"/>
        </w:rPr>
        <w:t>of</w:t>
      </w:r>
      <w:r>
        <w:rPr>
          <w:color w:val="010202"/>
          <w:spacing w:val="33"/>
          <w:w w:val="110"/>
        </w:rPr>
        <w:t> </w:t>
      </w:r>
      <w:r>
        <w:rPr>
          <w:color w:val="010202"/>
          <w:w w:val="110"/>
        </w:rPr>
        <w:t>telluric</w:t>
      </w:r>
      <w:r>
        <w:rPr>
          <w:color w:val="010202"/>
          <w:spacing w:val="33"/>
          <w:w w:val="110"/>
        </w:rPr>
        <w:t> </w:t>
      </w:r>
      <w:r>
        <w:rPr>
          <w:color w:val="010202"/>
          <w:w w:val="110"/>
        </w:rPr>
        <w:t>energy. He</w:t>
      </w:r>
      <w:r>
        <w:rPr>
          <w:color w:val="010202"/>
          <w:spacing w:val="18"/>
          <w:w w:val="110"/>
        </w:rPr>
        <w:t> </w:t>
      </w:r>
      <w:r>
        <w:rPr>
          <w:color w:val="010202"/>
          <w:w w:val="110"/>
        </w:rPr>
        <w:t>who</w:t>
      </w:r>
      <w:r>
        <w:rPr>
          <w:color w:val="010202"/>
          <w:spacing w:val="19"/>
          <w:w w:val="110"/>
        </w:rPr>
        <w:t> </w:t>
      </w:r>
      <w:r>
        <w:rPr>
          <w:color w:val="010202"/>
          <w:w w:val="110"/>
        </w:rPr>
        <w:t>can</w:t>
      </w:r>
      <w:r>
        <w:rPr>
          <w:color w:val="010202"/>
          <w:spacing w:val="19"/>
          <w:w w:val="110"/>
        </w:rPr>
        <w:t> </w:t>
      </w:r>
      <w:r>
        <w:rPr>
          <w:rFonts w:ascii="Palatino Linotype" w:hAnsi="Palatino Linotype"/>
          <w:b/>
          <w:i/>
          <w:color w:val="010202"/>
          <w:w w:val="110"/>
        </w:rPr>
        <w:t>see</w:t>
      </w:r>
      <w:r>
        <w:rPr>
          <w:rFonts w:ascii="Palatino Linotype" w:hAnsi="Palatino Linotype"/>
          <w:b/>
          <w:i/>
          <w:color w:val="010202"/>
          <w:spacing w:val="12"/>
          <w:w w:val="110"/>
        </w:rPr>
        <w:t> </w:t>
      </w:r>
      <w:r>
        <w:rPr>
          <w:color w:val="010202"/>
          <w:w w:val="110"/>
        </w:rPr>
        <w:t>telluric</w:t>
      </w:r>
      <w:r>
        <w:rPr>
          <w:color w:val="010202"/>
          <w:spacing w:val="19"/>
          <w:w w:val="110"/>
        </w:rPr>
        <w:t> </w:t>
      </w:r>
      <w:r>
        <w:rPr>
          <w:color w:val="010202"/>
          <w:w w:val="110"/>
        </w:rPr>
        <w:t>energy</w:t>
      </w:r>
      <w:r>
        <w:rPr>
          <w:color w:val="010202"/>
          <w:spacing w:val="19"/>
          <w:w w:val="110"/>
        </w:rPr>
        <w:t> </w:t>
      </w:r>
      <w:r>
        <w:rPr>
          <w:color w:val="010202"/>
          <w:w w:val="110"/>
        </w:rPr>
        <w:t>ﬁnds</w:t>
      </w:r>
      <w:r>
        <w:rPr>
          <w:color w:val="010202"/>
          <w:spacing w:val="19"/>
          <w:w w:val="110"/>
        </w:rPr>
        <w:t> </w:t>
      </w:r>
      <w:r>
        <w:rPr>
          <w:color w:val="010202"/>
          <w:w w:val="110"/>
        </w:rPr>
        <w:t>it</w:t>
      </w:r>
      <w:r>
        <w:rPr>
          <w:color w:val="010202"/>
          <w:spacing w:val="19"/>
          <w:w w:val="110"/>
        </w:rPr>
        <w:t> </w:t>
      </w:r>
      <w:r>
        <w:rPr>
          <w:color w:val="010202"/>
          <w:w w:val="110"/>
        </w:rPr>
        <w:t>similar</w:t>
      </w:r>
      <w:r>
        <w:rPr>
          <w:color w:val="010202"/>
          <w:spacing w:val="19"/>
          <w:w w:val="110"/>
        </w:rPr>
        <w:t> </w:t>
      </w:r>
      <w:r>
        <w:rPr>
          <w:color w:val="010202"/>
          <w:w w:val="110"/>
        </w:rPr>
        <w:t>to</w:t>
      </w:r>
      <w:r>
        <w:rPr>
          <w:color w:val="010202"/>
          <w:spacing w:val="19"/>
          <w:w w:val="110"/>
        </w:rPr>
        <w:t> </w:t>
      </w:r>
      <w:r>
        <w:rPr>
          <w:color w:val="010202"/>
          <w:w w:val="110"/>
        </w:rPr>
        <w:t>an</w:t>
      </w:r>
      <w:r>
        <w:rPr>
          <w:color w:val="010202"/>
          <w:spacing w:val="19"/>
          <w:w w:val="110"/>
        </w:rPr>
        <w:t> </w:t>
      </w:r>
      <w:r>
        <w:rPr>
          <w:color w:val="010202"/>
          <w:w w:val="110"/>
        </w:rPr>
        <w:t>igneous</w:t>
      </w:r>
      <w:r>
        <w:rPr>
          <w:color w:val="010202"/>
          <w:spacing w:val="19"/>
          <w:w w:val="110"/>
        </w:rPr>
        <w:t> </w:t>
      </w:r>
      <w:r>
        <w:rPr>
          <w:color w:val="010202"/>
          <w:spacing w:val="-2"/>
          <w:w w:val="110"/>
        </w:rPr>
        <w:t>vapor;</w:t>
      </w:r>
    </w:p>
    <w:p>
      <w:pPr>
        <w:pStyle w:val="BodyText"/>
        <w:spacing w:before="127"/>
        <w:ind w:left="0"/>
        <w:jc w:val="left"/>
      </w:pPr>
    </w:p>
    <w:p>
      <w:pPr>
        <w:pStyle w:val="BodyText"/>
        <w:ind w:left="5" w:right="20"/>
        <w:jc w:val="center"/>
      </w:pPr>
      <w:r>
        <w:rPr>
          <w:color w:val="010202"/>
          <w:spacing w:val="-4"/>
        </w:rPr>
        <w:t>1008</w:t>
      </w:r>
    </w:p>
    <w:p>
      <w:pPr>
        <w:pStyle w:val="BodyText"/>
        <w:spacing w:after="0"/>
        <w:jc w:val="center"/>
        <w:sectPr>
          <w:pgSz w:w="8640" w:h="12960"/>
          <w:pgMar w:top="1180" w:bottom="280" w:left="1080" w:right="1080"/>
        </w:sectPr>
      </w:pPr>
    </w:p>
    <w:p>
      <w:pPr>
        <w:pStyle w:val="BodyText"/>
        <w:spacing w:line="252" w:lineRule="auto" w:before="92"/>
        <w:ind w:left="2479" w:right="554" w:hanging="1581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86112">
                <wp:simplePos x="0" y="0"/>
                <wp:positionH relativeFrom="page">
                  <wp:posOffset>0</wp:posOffset>
                </wp:positionH>
                <wp:positionV relativeFrom="page">
                  <wp:posOffset>195935</wp:posOffset>
                </wp:positionV>
                <wp:extent cx="5486400" cy="783780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5486400" cy="78378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 h="7837805">
                              <a:moveTo>
                                <a:pt x="5486400" y="0"/>
                              </a:moveTo>
                              <a:lnTo>
                                <a:pt x="0" y="0"/>
                              </a:lnTo>
                              <a:lnTo>
                                <a:pt x="0" y="7837728"/>
                              </a:lnTo>
                              <a:lnTo>
                                <a:pt x="5486400" y="7837728"/>
                              </a:lnTo>
                              <a:lnTo>
                                <a:pt x="5486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F4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15.428pt;width:432pt;height:617.144pt;mso-position-horizontal-relative:page;mso-position-vertical-relative:page;z-index:-15930368" id="docshape22" filled="true" fillcolor="#faf4e8" stroked="false">
                <v:fill type="solid"/>
                <w10:wrap type="none"/>
              </v:rect>
            </w:pict>
          </mc:Fallback>
        </mc:AlternateContent>
      </w:r>
      <w:r>
        <w:rPr>
          <w:color w:val="010202"/>
          <w:w w:val="115"/>
        </w:rPr>
        <w:t>Worldwide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Distribution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of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Sign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of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Origin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or “Swastika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Rune.”</w:t>
      </w:r>
    </w:p>
    <w:p>
      <w:pPr>
        <w:pStyle w:val="BodyText"/>
        <w:spacing w:before="2"/>
        <w:ind w:left="0"/>
        <w:jc w:val="left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1117155</wp:posOffset>
                </wp:positionH>
                <wp:positionV relativeFrom="paragraph">
                  <wp:posOffset>99381</wp:posOffset>
                </wp:positionV>
                <wp:extent cx="3252470" cy="2459355"/>
                <wp:effectExtent l="0" t="0" r="0" b="0"/>
                <wp:wrapTopAndBottom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3252470" cy="2459355"/>
                          <a:chExt cx="3252470" cy="2459355"/>
                        </a:xfrm>
                      </wpg:grpSpPr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883" y="10883"/>
                            <a:ext cx="3230448" cy="24369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10883" y="10883"/>
                            <a:ext cx="3230880" cy="2437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0880" h="2437130">
                                <a:moveTo>
                                  <a:pt x="32303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37053"/>
                                </a:lnTo>
                                <a:lnTo>
                                  <a:pt x="3230346" y="2437053"/>
                                </a:lnTo>
                                <a:lnTo>
                                  <a:pt x="3230346" y="0"/>
                                </a:lnTo>
                                <a:close/>
                              </a:path>
                            </a:pathLst>
                          </a:custGeom>
                          <a:ln w="21767">
                            <a:solidFill>
                              <a:srgbClr val="01020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964996pt;margin-top:7.825353pt;width:256.1pt;height:193.65pt;mso-position-horizontal-relative:page;mso-position-vertical-relative:paragraph;z-index:-15718912;mso-wrap-distance-left:0;mso-wrap-distance-right:0" id="docshapegroup23" coordorigin="1759,157" coordsize="5122,3873">
                <v:shape style="position:absolute;left:1776;top:173;width:5088;height:3838" type="#_x0000_t75" id="docshape24" stroked="false">
                  <v:imagedata r:id="rId7" o:title=""/>
                </v:shape>
                <v:rect style="position:absolute;left:1776;top:173;width:5088;height:3838" id="docshape25" filled="false" stroked="true" strokeweight="1.714pt" strokecolor="#010202">
                  <v:stroke dashstyl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before="175"/>
        <w:ind w:left="20" w:right="20"/>
        <w:jc w:val="center"/>
      </w:pPr>
      <w:r>
        <w:rPr>
          <w:color w:val="010202"/>
          <w:w w:val="105"/>
        </w:rPr>
        <w:t>Figure</w:t>
      </w:r>
      <w:r>
        <w:rPr>
          <w:color w:val="010202"/>
          <w:spacing w:val="35"/>
          <w:w w:val="105"/>
        </w:rPr>
        <w:t> </w:t>
      </w:r>
      <w:r>
        <w:rPr>
          <w:color w:val="010202"/>
          <w:spacing w:val="-5"/>
          <w:w w:val="105"/>
        </w:rPr>
        <w:t>107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spacing w:line="247" w:lineRule="auto"/>
        <w:ind w:right="151"/>
      </w:pPr>
      <w:r>
        <w:rPr>
          <w:color w:val="010202"/>
          <w:w w:val="115"/>
        </w:rPr>
        <w:t>but blood is also </w:t>
      </w:r>
      <w:r>
        <w:rPr>
          <w:rFonts w:ascii="Palatino Linotype" w:hAnsi="Palatino Linotype"/>
          <w:b/>
          <w:i/>
          <w:color w:val="010202"/>
          <w:w w:val="115"/>
        </w:rPr>
        <w:t>seen</w:t>
      </w:r>
      <w:r>
        <w:rPr>
          <w:rFonts w:ascii="Palatino Linotype" w:hAnsi="Palatino Linotype"/>
          <w:b/>
          <w:i/>
          <w:color w:val="010202"/>
          <w:spacing w:val="-2"/>
          <w:w w:val="115"/>
        </w:rPr>
        <w:t> </w:t>
      </w:r>
      <w:r>
        <w:rPr>
          <w:color w:val="010202"/>
          <w:w w:val="115"/>
        </w:rPr>
        <w:t>in that same form: as an igneous vapor; and by</w:t>
      </w:r>
      <w:r>
        <w:rPr>
          <w:color w:val="010202"/>
          <w:w w:val="115"/>
        </w:rPr>
        <w:t> such</w:t>
      </w:r>
      <w:r>
        <w:rPr>
          <w:color w:val="010202"/>
          <w:w w:val="115"/>
        </w:rPr>
        <w:t> an</w:t>
      </w:r>
      <w:r>
        <w:rPr>
          <w:color w:val="010202"/>
          <w:w w:val="115"/>
        </w:rPr>
        <w:t> analogy</w:t>
      </w:r>
      <w:r>
        <w:rPr>
          <w:color w:val="010202"/>
          <w:w w:val="115"/>
        </w:rPr>
        <w:t> it</w:t>
      </w:r>
      <w:r>
        <w:rPr>
          <w:color w:val="010202"/>
          <w:w w:val="115"/>
        </w:rPr>
        <w:t> has</w:t>
      </w:r>
      <w:r>
        <w:rPr>
          <w:color w:val="010202"/>
          <w:w w:val="115"/>
        </w:rPr>
        <w:t> been</w:t>
      </w:r>
      <w:r>
        <w:rPr>
          <w:color w:val="010202"/>
          <w:w w:val="115"/>
        </w:rPr>
        <w:t> spoken</w:t>
      </w:r>
      <w:r>
        <w:rPr>
          <w:color w:val="010202"/>
          <w:w w:val="115"/>
        </w:rPr>
        <w:t> of</w:t>
      </w:r>
      <w:r>
        <w:rPr>
          <w:color w:val="010202"/>
          <w:w w:val="115"/>
        </w:rPr>
        <w:t> for</w:t>
      </w:r>
      <w:r>
        <w:rPr>
          <w:color w:val="010202"/>
          <w:w w:val="115"/>
        </w:rPr>
        <w:t> millennia</w:t>
      </w:r>
      <w:r>
        <w:rPr>
          <w:color w:val="010202"/>
          <w:w w:val="115"/>
        </w:rPr>
        <w:t> as</w:t>
      </w:r>
      <w:r>
        <w:rPr>
          <w:color w:val="010202"/>
          <w:w w:val="115"/>
        </w:rPr>
        <w:t> the “blood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of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Earth”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and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even,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because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in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watercourses,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rivers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and streams,</w:t>
      </w:r>
      <w:r>
        <w:rPr>
          <w:color w:val="010202"/>
          <w:spacing w:val="-13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circulation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of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telluric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energy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is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greater,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water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has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been identiﬁed as a “terrestrial blood.”</w:t>
      </w:r>
    </w:p>
    <w:p>
      <w:pPr>
        <w:pStyle w:val="BodyText"/>
        <w:spacing w:line="235" w:lineRule="auto" w:before="6"/>
        <w:ind w:left="153" w:right="151" w:firstLine="247"/>
      </w:pPr>
      <w:r>
        <w:rPr>
          <w:color w:val="010202"/>
          <w:w w:val="115"/>
        </w:rPr>
        <w:t>There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is,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then,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a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lost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knowledge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about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Swastika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that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only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the Aryans</w:t>
      </w:r>
      <w:r>
        <w:rPr>
          <w:color w:val="010202"/>
          <w:w w:val="115"/>
        </w:rPr>
        <w:t> of</w:t>
      </w:r>
      <w:r>
        <w:rPr>
          <w:color w:val="010202"/>
          <w:w w:val="115"/>
        </w:rPr>
        <w:t> India,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Germanic</w:t>
      </w:r>
      <w:r>
        <w:rPr>
          <w:color w:val="010202"/>
          <w:w w:val="115"/>
        </w:rPr>
        <w:t> peoples</w:t>
      </w:r>
      <w:r>
        <w:rPr>
          <w:color w:val="010202"/>
          <w:w w:val="115"/>
        </w:rPr>
        <w:t> of</w:t>
      </w:r>
      <w:r>
        <w:rPr>
          <w:color w:val="010202"/>
          <w:w w:val="115"/>
        </w:rPr>
        <w:t> Frisia</w:t>
      </w:r>
      <w:r>
        <w:rPr>
          <w:color w:val="010202"/>
          <w:w w:val="115"/>
        </w:rPr>
        <w:t> and</w:t>
      </w:r>
      <w:r>
        <w:rPr>
          <w:color w:val="010202"/>
          <w:w w:val="115"/>
        </w:rPr>
        <w:t> Saxony,</w:t>
      </w:r>
      <w:r>
        <w:rPr>
          <w:color w:val="010202"/>
          <w:w w:val="115"/>
        </w:rPr>
        <w:t> and perhaps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Yucatán</w:t>
      </w:r>
      <w:r>
        <w:rPr>
          <w:color w:val="010202"/>
          <w:w w:val="115"/>
        </w:rPr>
        <w:t> Maya,</w:t>
      </w:r>
      <w:r>
        <w:rPr>
          <w:color w:val="010202"/>
          <w:w w:val="115"/>
        </w:rPr>
        <w:t> have</w:t>
      </w:r>
      <w:r>
        <w:rPr>
          <w:color w:val="010202"/>
          <w:w w:val="115"/>
        </w:rPr>
        <w:t> preserved</w:t>
      </w:r>
      <w:r>
        <w:rPr>
          <w:color w:val="010202"/>
          <w:w w:val="115"/>
        </w:rPr>
        <w:t> in</w:t>
      </w:r>
      <w:r>
        <w:rPr>
          <w:color w:val="010202"/>
          <w:w w:val="115"/>
        </w:rPr>
        <w:t> a</w:t>
      </w:r>
      <w:r>
        <w:rPr>
          <w:color w:val="010202"/>
          <w:w w:val="115"/>
        </w:rPr>
        <w:t> deformed</w:t>
      </w:r>
      <w:r>
        <w:rPr>
          <w:color w:val="010202"/>
          <w:w w:val="115"/>
        </w:rPr>
        <w:t> manner until modern times. There is an ancient Sanskrit word for ﬁre that highlights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Hyperborean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“memory”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of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identicalness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that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we have</w:t>
      </w:r>
      <w:r>
        <w:rPr>
          <w:color w:val="010202"/>
          <w:w w:val="115"/>
        </w:rPr>
        <w:t> been</w:t>
      </w:r>
      <w:r>
        <w:rPr>
          <w:color w:val="010202"/>
          <w:w w:val="115"/>
        </w:rPr>
        <w:t> pointing</w:t>
      </w:r>
      <w:r>
        <w:rPr>
          <w:color w:val="010202"/>
          <w:w w:val="115"/>
        </w:rPr>
        <w:t> out:</w:t>
      </w:r>
      <w:r>
        <w:rPr>
          <w:color w:val="010202"/>
          <w:w w:val="115"/>
        </w:rPr>
        <w:t> it</w:t>
      </w:r>
      <w:r>
        <w:rPr>
          <w:color w:val="010202"/>
          <w:w w:val="115"/>
        </w:rPr>
        <w:t> is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word </w:t>
      </w:r>
      <w:r>
        <w:rPr>
          <w:rFonts w:ascii="Palatino Linotype" w:hAnsi="Palatino Linotype" w:cs="Palatino Linotype" w:eastAsia="Palatino Linotype"/>
          <w:b/>
          <w:bCs/>
          <w:i/>
          <w:iCs/>
          <w:color w:val="010202"/>
          <w:w w:val="115"/>
        </w:rPr>
        <w:t>pū</w:t>
      </w:r>
      <w:r>
        <w:rPr>
          <w:rFonts w:ascii="Palatino Linotype" w:hAnsi="Palatino Linotype" w:cs="Palatino Linotype" w:eastAsia="Palatino Linotype"/>
          <w:b/>
          <w:bCs/>
          <w:i/>
          <w:iCs/>
          <w:color w:val="010202"/>
          <w:spacing w:val="-5"/>
          <w:w w:val="115"/>
        </w:rPr>
        <w:t> </w:t>
      </w:r>
      <w:r>
        <w:rPr>
          <w:color w:val="010202"/>
          <w:w w:val="115"/>
        </w:rPr>
        <w:t>(</w:t>
      </w:r>
      <w:r>
        <w:rPr>
          <w:rFonts w:ascii="Nirmala UI" w:hAnsi="Nirmala UI" w:cs="Nirmala UI" w:eastAsia="Nirmala UI"/>
          <w:color w:val="010202"/>
          <w:w w:val="115"/>
        </w:rPr>
        <w:t>पू</w:t>
      </w:r>
      <w:r>
        <w:rPr>
          <w:color w:val="010202"/>
          <w:w w:val="115"/>
        </w:rPr>
        <w:t>),</w:t>
      </w:r>
      <w:r>
        <w:rPr>
          <w:color w:val="010202"/>
          <w:w w:val="115"/>
        </w:rPr>
        <w:t> which,</w:t>
      </w:r>
      <w:r>
        <w:rPr>
          <w:color w:val="010202"/>
          <w:w w:val="115"/>
        </w:rPr>
        <w:t> in</w:t>
      </w:r>
      <w:r>
        <w:rPr>
          <w:color w:val="010202"/>
          <w:w w:val="115"/>
        </w:rPr>
        <w:t> addition</w:t>
      </w:r>
      <w:r>
        <w:rPr>
          <w:color w:val="010202"/>
          <w:w w:val="115"/>
        </w:rPr>
        <w:t> to signifying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“ﬁre,”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constitutes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root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of</w:t>
      </w:r>
      <w:r>
        <w:rPr>
          <w:color w:val="010202"/>
          <w:spacing w:val="-7"/>
          <w:w w:val="115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iCs/>
          <w:color w:val="010202"/>
          <w:w w:val="115"/>
        </w:rPr>
        <w:t>pure,</w:t>
      </w:r>
      <w:r>
        <w:rPr>
          <w:rFonts w:ascii="Palatino Linotype" w:hAnsi="Palatino Linotype" w:cs="Palatino Linotype" w:eastAsia="Palatino Linotype"/>
          <w:b/>
          <w:bCs/>
          <w:i/>
          <w:iCs/>
          <w:color w:val="010202"/>
          <w:spacing w:val="-13"/>
          <w:w w:val="115"/>
        </w:rPr>
        <w:t> </w:t>
      </w:r>
      <w:r>
        <w:rPr>
          <w:color w:val="010202"/>
          <w:w w:val="115"/>
        </w:rPr>
        <w:t>a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quality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of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Blood. In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effect,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in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Vedas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one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reads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constantly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that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Blood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of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kings, warriors,</w:t>
      </w:r>
      <w:r>
        <w:rPr>
          <w:color w:val="010202"/>
          <w:w w:val="115"/>
        </w:rPr>
        <w:t> or</w:t>
      </w:r>
      <w:r>
        <w:rPr>
          <w:color w:val="010202"/>
          <w:w w:val="115"/>
        </w:rPr>
        <w:t> priests,</w:t>
      </w:r>
      <w:r>
        <w:rPr>
          <w:color w:val="010202"/>
          <w:w w:val="115"/>
        </w:rPr>
        <w:t> i.e.,</w:t>
      </w:r>
      <w:r>
        <w:rPr>
          <w:color w:val="010202"/>
          <w:w w:val="115"/>
        </w:rPr>
        <w:t> of</w:t>
      </w:r>
      <w:r>
        <w:rPr>
          <w:color w:val="010202"/>
          <w:w w:val="115"/>
        </w:rPr>
        <w:t> members</w:t>
      </w:r>
      <w:r>
        <w:rPr>
          <w:color w:val="010202"/>
          <w:w w:val="115"/>
        </w:rPr>
        <w:t> of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higher</w:t>
      </w:r>
      <w:r>
        <w:rPr>
          <w:color w:val="010202"/>
          <w:w w:val="115"/>
        </w:rPr>
        <w:t> castes,</w:t>
      </w:r>
      <w:r>
        <w:rPr>
          <w:color w:val="010202"/>
          <w:w w:val="115"/>
        </w:rPr>
        <w:t> is</w:t>
      </w:r>
      <w:r>
        <w:rPr>
          <w:color w:val="010202"/>
          <w:w w:val="115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iCs/>
          <w:color w:val="010202"/>
          <w:w w:val="115"/>
        </w:rPr>
        <w:t>pure </w:t>
      </w:r>
      <w:r>
        <w:rPr>
          <w:color w:val="010202"/>
          <w:w w:val="115"/>
        </w:rPr>
        <w:t>and,</w:t>
      </w:r>
      <w:r>
        <w:rPr>
          <w:color w:val="010202"/>
          <w:spacing w:val="-13"/>
          <w:w w:val="115"/>
        </w:rPr>
        <w:t> </w:t>
      </w:r>
      <w:r>
        <w:rPr>
          <w:color w:val="010202"/>
          <w:w w:val="115"/>
        </w:rPr>
        <w:t>therefore,</w:t>
      </w:r>
      <w:r>
        <w:rPr>
          <w:color w:val="010202"/>
          <w:spacing w:val="-12"/>
          <w:w w:val="115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iCs/>
          <w:color w:val="010202"/>
          <w:w w:val="115"/>
        </w:rPr>
        <w:t>igneous.</w:t>
      </w:r>
      <w:r>
        <w:rPr>
          <w:rFonts w:ascii="Palatino Linotype" w:hAnsi="Palatino Linotype" w:cs="Palatino Linotype" w:eastAsia="Palatino Linotype"/>
          <w:b/>
          <w:bCs/>
          <w:i/>
          <w:iCs/>
          <w:color w:val="010202"/>
          <w:spacing w:val="-13"/>
          <w:w w:val="115"/>
        </w:rPr>
        <w:t> </w:t>
      </w:r>
      <w:r>
        <w:rPr>
          <w:color w:val="010202"/>
          <w:w w:val="115"/>
        </w:rPr>
        <w:t>Blood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and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Fire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were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named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in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ancient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San- skrit,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then,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with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a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single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word,</w:t>
      </w:r>
      <w:r>
        <w:rPr>
          <w:color w:val="010202"/>
          <w:spacing w:val="-10"/>
          <w:w w:val="115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iCs/>
          <w:color w:val="010202"/>
          <w:w w:val="115"/>
        </w:rPr>
        <w:t>pū</w:t>
      </w:r>
      <w:r>
        <w:rPr>
          <w:color w:val="010202"/>
          <w:w w:val="115"/>
        </w:rPr>
        <w:t>,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which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also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was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also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meaning</w:t>
      </w:r>
      <w:r>
        <w:rPr>
          <w:color w:val="010202"/>
          <w:spacing w:val="-10"/>
          <w:w w:val="115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iCs/>
          <w:color w:val="010202"/>
          <w:w w:val="115"/>
        </w:rPr>
        <w:t>“to purify,”</w:t>
      </w:r>
      <w:r>
        <w:rPr>
          <w:rFonts w:ascii="Palatino Linotype" w:hAnsi="Palatino Linotype" w:cs="Palatino Linotype" w:eastAsia="Palatino Linotype"/>
          <w:b/>
          <w:bCs/>
          <w:i/>
          <w:iCs/>
          <w:color w:val="010202"/>
          <w:spacing w:val="-9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undisputed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quality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of</w:t>
      </w:r>
      <w:r>
        <w:rPr>
          <w:color w:val="010202"/>
          <w:spacing w:val="-3"/>
          <w:w w:val="115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iCs/>
          <w:color w:val="010202"/>
          <w:w w:val="115"/>
        </w:rPr>
        <w:t>Agni,</w:t>
      </w:r>
      <w:r>
        <w:rPr>
          <w:rFonts w:ascii="Palatino Linotype" w:hAnsi="Palatino Linotype" w:cs="Palatino Linotype" w:eastAsia="Palatino Linotype"/>
          <w:b/>
          <w:bCs/>
          <w:i/>
          <w:iCs/>
          <w:color w:val="010202"/>
          <w:spacing w:val="-9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God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of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Fire,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and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of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the Blood of the legendary heroes or Siddhas.</w:t>
      </w:r>
    </w:p>
    <w:p>
      <w:pPr>
        <w:pStyle w:val="BodyText"/>
        <w:spacing w:line="232" w:lineRule="auto" w:before="12"/>
        <w:ind w:right="151" w:firstLine="246"/>
      </w:pPr>
      <w:r>
        <w:rPr>
          <w:color w:val="010202"/>
          <w:w w:val="115"/>
        </w:rPr>
        <w:t>The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Germans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also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preserved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part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of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this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knowledge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by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using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the Swastika as a </w:t>
      </w:r>
      <w:r>
        <w:rPr>
          <w:rFonts w:ascii="Palatino Linotype" w:hAnsi="Palatino Linotype"/>
          <w:b/>
          <w:i/>
          <w:color w:val="010202"/>
          <w:w w:val="115"/>
        </w:rPr>
        <w:t>Rune,</w:t>
      </w:r>
      <w:r>
        <w:rPr>
          <w:rFonts w:ascii="Palatino Linotype" w:hAnsi="Palatino Linotype"/>
          <w:b/>
          <w:i/>
          <w:color w:val="010202"/>
          <w:w w:val="115"/>
        </w:rPr>
        <w:t> </w:t>
      </w:r>
      <w:r>
        <w:rPr>
          <w:color w:val="010202"/>
          <w:w w:val="115"/>
        </w:rPr>
        <w:t>that is, as a magic word, an element of the Acoustic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Kábala.</w:t>
      </w:r>
    </w:p>
    <w:p>
      <w:pPr>
        <w:pStyle w:val="BodyText"/>
        <w:spacing w:line="252" w:lineRule="auto" w:before="13"/>
        <w:ind w:right="151" w:firstLine="246"/>
      </w:pPr>
      <w:r>
        <w:rPr>
          <w:color w:val="010202"/>
          <w:w w:val="115"/>
        </w:rPr>
        <w:t>The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Acoustic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Kábala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is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based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on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principle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that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every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form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is sustained</w:t>
      </w:r>
      <w:r>
        <w:rPr>
          <w:color w:val="010202"/>
          <w:spacing w:val="11"/>
          <w:w w:val="115"/>
        </w:rPr>
        <w:t> </w:t>
      </w:r>
      <w:r>
        <w:rPr>
          <w:color w:val="010202"/>
          <w:w w:val="115"/>
        </w:rPr>
        <w:t>by</w:t>
      </w:r>
      <w:r>
        <w:rPr>
          <w:color w:val="010202"/>
          <w:spacing w:val="11"/>
          <w:w w:val="115"/>
        </w:rPr>
        <w:t> </w:t>
      </w:r>
      <w:r>
        <w:rPr>
          <w:color w:val="010202"/>
          <w:w w:val="115"/>
        </w:rPr>
        <w:t>a</w:t>
      </w:r>
      <w:r>
        <w:rPr>
          <w:color w:val="010202"/>
          <w:spacing w:val="11"/>
          <w:w w:val="115"/>
        </w:rPr>
        <w:t> </w:t>
      </w:r>
      <w:r>
        <w:rPr>
          <w:color w:val="010202"/>
          <w:w w:val="115"/>
        </w:rPr>
        <w:t>Word,</w:t>
      </w:r>
      <w:r>
        <w:rPr>
          <w:color w:val="010202"/>
          <w:spacing w:val="11"/>
          <w:w w:val="115"/>
        </w:rPr>
        <w:t> </w:t>
      </w:r>
      <w:r>
        <w:rPr>
          <w:color w:val="010202"/>
          <w:w w:val="115"/>
        </w:rPr>
        <w:t>which</w:t>
      </w:r>
      <w:r>
        <w:rPr>
          <w:color w:val="010202"/>
          <w:spacing w:val="11"/>
          <w:w w:val="115"/>
        </w:rPr>
        <w:t> </w:t>
      </w:r>
      <w:r>
        <w:rPr>
          <w:color w:val="010202"/>
          <w:w w:val="115"/>
        </w:rPr>
        <w:t>is</w:t>
      </w:r>
      <w:r>
        <w:rPr>
          <w:color w:val="010202"/>
          <w:spacing w:val="12"/>
          <w:w w:val="115"/>
        </w:rPr>
        <w:t> </w:t>
      </w:r>
      <w:r>
        <w:rPr>
          <w:color w:val="010202"/>
          <w:w w:val="115"/>
        </w:rPr>
        <w:t>also</w:t>
      </w:r>
      <w:r>
        <w:rPr>
          <w:color w:val="010202"/>
          <w:spacing w:val="11"/>
          <w:w w:val="115"/>
        </w:rPr>
        <w:t> </w:t>
      </w:r>
      <w:r>
        <w:rPr>
          <w:color w:val="010202"/>
          <w:w w:val="115"/>
        </w:rPr>
        <w:t>an</w:t>
      </w:r>
      <w:r>
        <w:rPr>
          <w:color w:val="010202"/>
          <w:spacing w:val="11"/>
          <w:w w:val="115"/>
        </w:rPr>
        <w:t> </w:t>
      </w:r>
      <w:r>
        <w:rPr>
          <w:color w:val="010202"/>
          <w:w w:val="115"/>
        </w:rPr>
        <w:t>Archetype,</w:t>
      </w:r>
      <w:r>
        <w:rPr>
          <w:color w:val="010202"/>
          <w:spacing w:val="11"/>
          <w:w w:val="115"/>
        </w:rPr>
        <w:t> </w:t>
      </w:r>
      <w:r>
        <w:rPr>
          <w:color w:val="010202"/>
          <w:w w:val="115"/>
        </w:rPr>
        <w:t>which</w:t>
      </w:r>
      <w:r>
        <w:rPr>
          <w:color w:val="010202"/>
          <w:spacing w:val="11"/>
          <w:w w:val="115"/>
        </w:rPr>
        <w:t> </w:t>
      </w:r>
      <w:r>
        <w:rPr>
          <w:color w:val="010202"/>
          <w:w w:val="115"/>
        </w:rPr>
        <w:t>was</w:t>
      </w:r>
      <w:r>
        <w:rPr>
          <w:color w:val="010202"/>
          <w:spacing w:val="12"/>
          <w:w w:val="115"/>
        </w:rPr>
        <w:t> </w:t>
      </w:r>
      <w:r>
        <w:rPr>
          <w:color w:val="010202"/>
          <w:spacing w:val="-4"/>
          <w:w w:val="115"/>
        </w:rPr>
        <w:t>pro-</w:t>
      </w:r>
    </w:p>
    <w:p>
      <w:pPr>
        <w:pStyle w:val="BodyText"/>
        <w:spacing w:before="96"/>
        <w:ind w:left="0"/>
        <w:jc w:val="left"/>
      </w:pPr>
    </w:p>
    <w:p>
      <w:pPr>
        <w:pStyle w:val="BodyText"/>
        <w:ind w:left="5" w:right="20"/>
        <w:jc w:val="center"/>
      </w:pPr>
      <w:r>
        <w:rPr>
          <w:color w:val="010202"/>
          <w:spacing w:val="-4"/>
        </w:rPr>
        <w:t>1009</w:t>
      </w:r>
    </w:p>
    <w:p>
      <w:pPr>
        <w:pStyle w:val="BodyText"/>
        <w:spacing w:after="0"/>
        <w:jc w:val="center"/>
        <w:sectPr>
          <w:pgSz w:w="8640" w:h="12960"/>
          <w:pgMar w:top="1220" w:bottom="280" w:left="1080" w:right="1080"/>
        </w:sectPr>
      </w:pPr>
    </w:p>
    <w:p>
      <w:pPr>
        <w:pStyle w:val="BodyText"/>
        <w:spacing w:line="244" w:lineRule="auto" w:before="92"/>
        <w:ind w:right="15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87136">
                <wp:simplePos x="0" y="0"/>
                <wp:positionH relativeFrom="page">
                  <wp:posOffset>0</wp:posOffset>
                </wp:positionH>
                <wp:positionV relativeFrom="page">
                  <wp:posOffset>195935</wp:posOffset>
                </wp:positionV>
                <wp:extent cx="5486400" cy="783780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5486400" cy="78378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 h="7837805">
                              <a:moveTo>
                                <a:pt x="5486400" y="0"/>
                              </a:moveTo>
                              <a:lnTo>
                                <a:pt x="0" y="0"/>
                              </a:lnTo>
                              <a:lnTo>
                                <a:pt x="0" y="7837728"/>
                              </a:lnTo>
                              <a:lnTo>
                                <a:pt x="5486400" y="7837728"/>
                              </a:lnTo>
                              <a:lnTo>
                                <a:pt x="5486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F4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15.428pt;width:432pt;height:617.144pt;mso-position-horizontal-relative:page;mso-position-vertical-relative:page;z-index:-15929344" id="docshape26" filled="true" fillcolor="#faf4e8" stroked="false">
                <v:fill type="solid"/>
                <w10:wrap type="none"/>
              </v:rect>
            </w:pict>
          </mc:Fallback>
        </mc:AlternateContent>
      </w:r>
      <w:r>
        <w:rPr>
          <w:color w:val="010202"/>
          <w:w w:val="115"/>
        </w:rPr>
        <w:t>nounced at the beginning of the Drama by the Creator Logos, that is: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Verb</w:t>
      </w:r>
      <w:r>
        <w:rPr>
          <w:color w:val="010202"/>
          <w:w w:val="115"/>
        </w:rPr>
        <w:t> aspect</w:t>
      </w:r>
      <w:r>
        <w:rPr>
          <w:color w:val="010202"/>
          <w:w w:val="115"/>
        </w:rPr>
        <w:t> of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Demiurge.</w:t>
      </w:r>
      <w:r>
        <w:rPr>
          <w:color w:val="010202"/>
          <w:w w:val="115"/>
        </w:rPr>
        <w:t> Knowing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Acoustic</w:t>
      </w:r>
      <w:r>
        <w:rPr>
          <w:color w:val="010202"/>
          <w:w w:val="115"/>
        </w:rPr>
        <w:t> Kábala signiﬁes</w:t>
      </w:r>
      <w:r>
        <w:rPr>
          <w:color w:val="010202"/>
          <w:spacing w:val="-13"/>
          <w:w w:val="115"/>
        </w:rPr>
        <w:t> </w:t>
      </w:r>
      <w:r>
        <w:rPr>
          <w:color w:val="010202"/>
          <w:w w:val="115"/>
        </w:rPr>
        <w:t>a</w:t>
      </w:r>
      <w:r>
        <w:rPr>
          <w:color w:val="010202"/>
          <w:spacing w:val="-12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strategic</w:t>
      </w:r>
      <w:r>
        <w:rPr>
          <w:rFonts w:ascii="Palatino Linotype" w:hAnsi="Palatino Linotype"/>
          <w:b/>
          <w:i/>
          <w:color w:val="010202"/>
          <w:spacing w:val="-13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advantage</w:t>
      </w:r>
      <w:r>
        <w:rPr>
          <w:rFonts w:ascii="Palatino Linotype" w:hAnsi="Palatino Linotype"/>
          <w:b/>
          <w:i/>
          <w:color w:val="010202"/>
          <w:spacing w:val="-14"/>
          <w:w w:val="115"/>
        </w:rPr>
        <w:t> </w:t>
      </w:r>
      <w:r>
        <w:rPr>
          <w:color w:val="010202"/>
          <w:w w:val="115"/>
        </w:rPr>
        <w:t>that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enables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one,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e.g.,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“to</w:t>
      </w:r>
      <w:r>
        <w:rPr>
          <w:color w:val="010202"/>
          <w:spacing w:val="-11"/>
          <w:w w:val="115"/>
        </w:rPr>
        <w:t> </w:t>
      </w:r>
      <w:r>
        <w:rPr>
          <w:color w:val="010202"/>
          <w:w w:val="115"/>
        </w:rPr>
        <w:t>adapt”</w:t>
      </w:r>
      <w:r>
        <w:rPr>
          <w:color w:val="010202"/>
          <w:spacing w:val="-11"/>
          <w:w w:val="115"/>
        </w:rPr>
        <w:t> </w:t>
      </w:r>
      <w:r>
        <w:rPr>
          <w:color w:val="010202"/>
          <w:w w:val="115"/>
        </w:rPr>
        <w:t>the environment,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Valplads,</w:t>
      </w:r>
      <w:r>
        <w:rPr>
          <w:color w:val="010202"/>
          <w:w w:val="115"/>
        </w:rPr>
        <w:t> so</w:t>
      </w:r>
      <w:r>
        <w:rPr>
          <w:color w:val="010202"/>
          <w:w w:val="115"/>
        </w:rPr>
        <w:t> that</w:t>
      </w:r>
      <w:r>
        <w:rPr>
          <w:color w:val="010202"/>
          <w:w w:val="115"/>
        </w:rPr>
        <w:t> it</w:t>
      </w:r>
      <w:r>
        <w:rPr>
          <w:color w:val="010202"/>
          <w:w w:val="115"/>
        </w:rPr>
        <w:t> serves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aims</w:t>
      </w:r>
      <w:r>
        <w:rPr>
          <w:color w:val="010202"/>
          <w:w w:val="115"/>
        </w:rPr>
        <w:t> of</w:t>
      </w:r>
      <w:r>
        <w:rPr>
          <w:color w:val="010202"/>
          <w:w w:val="115"/>
        </w:rPr>
        <w:t> a</w:t>
      </w:r>
      <w:r>
        <w:rPr>
          <w:color w:val="010202"/>
          <w:w w:val="115"/>
        </w:rPr>
        <w:t> Hyper- borean</w:t>
      </w:r>
      <w:r>
        <w:rPr>
          <w:color w:val="010202"/>
          <w:w w:val="115"/>
        </w:rPr>
        <w:t> Strategy</w:t>
      </w:r>
      <w:r>
        <w:rPr>
          <w:color w:val="010202"/>
          <w:w w:val="115"/>
        </w:rPr>
        <w:t> by</w:t>
      </w:r>
      <w:r>
        <w:rPr>
          <w:color w:val="010202"/>
          <w:w w:val="115"/>
        </w:rPr>
        <w:t> diminishing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satanic</w:t>
      </w:r>
      <w:r>
        <w:rPr>
          <w:color w:val="010202"/>
          <w:w w:val="115"/>
        </w:rPr>
        <w:t> pressure</w:t>
      </w:r>
      <w:r>
        <w:rPr>
          <w:color w:val="010202"/>
          <w:w w:val="115"/>
        </w:rPr>
        <w:t> of</w:t>
      </w:r>
      <w:r>
        <w:rPr>
          <w:color w:val="010202"/>
          <w:w w:val="115"/>
        </w:rPr>
        <w:t> Maya,</w:t>
      </w:r>
      <w:r>
        <w:rPr>
          <w:color w:val="010202"/>
          <w:w w:val="115"/>
        </w:rPr>
        <w:t> the illusion of the real.</w:t>
      </w:r>
    </w:p>
    <w:p>
      <w:pPr>
        <w:pStyle w:val="BodyText"/>
        <w:spacing w:line="252" w:lineRule="auto" w:before="1"/>
        <w:ind w:right="150" w:firstLine="246"/>
      </w:pPr>
      <w:r>
        <w:rPr>
          <w:color w:val="010202"/>
          <w:w w:val="115"/>
        </w:rPr>
        <w:t>That</w:t>
      </w:r>
      <w:r>
        <w:rPr>
          <w:color w:val="010202"/>
          <w:w w:val="115"/>
        </w:rPr>
        <w:t> is</w:t>
      </w:r>
      <w:r>
        <w:rPr>
          <w:color w:val="010202"/>
          <w:w w:val="115"/>
        </w:rPr>
        <w:t> why</w:t>
      </w:r>
      <w:r>
        <w:rPr>
          <w:color w:val="010202"/>
          <w:w w:val="115"/>
        </w:rPr>
        <w:t> those</w:t>
      </w:r>
      <w:r>
        <w:rPr>
          <w:color w:val="010202"/>
          <w:w w:val="115"/>
        </w:rPr>
        <w:t> who</w:t>
      </w:r>
      <w:r>
        <w:rPr>
          <w:color w:val="010202"/>
          <w:w w:val="115"/>
        </w:rPr>
        <w:t> were</w:t>
      </w:r>
      <w:r>
        <w:rPr>
          <w:color w:val="010202"/>
          <w:w w:val="115"/>
        </w:rPr>
        <w:t> utilizing,</w:t>
      </w:r>
      <w:r>
        <w:rPr>
          <w:color w:val="010202"/>
          <w:w w:val="115"/>
        </w:rPr>
        <w:t> as</w:t>
      </w:r>
      <w:r>
        <w:rPr>
          <w:color w:val="010202"/>
          <w:w w:val="115"/>
        </w:rPr>
        <w:t> </w:t>
      </w:r>
      <w:r>
        <w:rPr>
          <w:color w:val="010202"/>
          <w:w w:val="135"/>
        </w:rPr>
        <w:t>le </w:t>
      </w:r>
      <w:r>
        <w:rPr>
          <w:color w:val="010202"/>
          <w:w w:val="115"/>
        </w:rPr>
        <w:t>ers,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Swastika, and</w:t>
      </w:r>
      <w:r>
        <w:rPr>
          <w:color w:val="010202"/>
          <w:w w:val="115"/>
        </w:rPr>
        <w:t> other</w:t>
      </w:r>
      <w:r>
        <w:rPr>
          <w:color w:val="010202"/>
          <w:w w:val="115"/>
        </w:rPr>
        <w:t> symbols</w:t>
      </w:r>
      <w:r>
        <w:rPr>
          <w:color w:val="010202"/>
          <w:w w:val="115"/>
        </w:rPr>
        <w:t> of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Acoustic</w:t>
      </w:r>
      <w:r>
        <w:rPr>
          <w:color w:val="010202"/>
          <w:w w:val="115"/>
        </w:rPr>
        <w:t> Kábala,</w:t>
      </w:r>
      <w:r>
        <w:rPr>
          <w:color w:val="010202"/>
          <w:w w:val="115"/>
        </w:rPr>
        <w:t> were</w:t>
      </w:r>
      <w:r>
        <w:rPr>
          <w:color w:val="010202"/>
          <w:w w:val="115"/>
        </w:rPr>
        <w:t> undoubtedly</w:t>
      </w:r>
      <w:r>
        <w:rPr>
          <w:color w:val="010202"/>
          <w:w w:val="115"/>
        </w:rPr>
        <w:t> pos- sessing</w:t>
      </w:r>
      <w:r>
        <w:rPr>
          <w:color w:val="010202"/>
          <w:w w:val="115"/>
        </w:rPr>
        <w:t> a</w:t>
      </w:r>
      <w:r>
        <w:rPr>
          <w:color w:val="010202"/>
          <w:w w:val="115"/>
        </w:rPr>
        <w:t> strategic</w:t>
      </w:r>
      <w:r>
        <w:rPr>
          <w:color w:val="010202"/>
          <w:w w:val="115"/>
        </w:rPr>
        <w:t> advantage</w:t>
      </w:r>
      <w:r>
        <w:rPr>
          <w:color w:val="010202"/>
          <w:w w:val="115"/>
        </w:rPr>
        <w:t> over</w:t>
      </w:r>
      <w:r>
        <w:rPr>
          <w:color w:val="010202"/>
          <w:w w:val="115"/>
        </w:rPr>
        <w:t> other</w:t>
      </w:r>
      <w:r>
        <w:rPr>
          <w:color w:val="010202"/>
          <w:w w:val="115"/>
        </w:rPr>
        <w:t> already</w:t>
      </w:r>
      <w:r>
        <w:rPr>
          <w:color w:val="010202"/>
          <w:w w:val="115"/>
        </w:rPr>
        <w:t> synarchized</w:t>
      </w:r>
      <w:r>
        <w:rPr>
          <w:color w:val="010202"/>
          <w:w w:val="115"/>
        </w:rPr>
        <w:t> peo- ples.</w:t>
      </w:r>
      <w:r>
        <w:rPr>
          <w:color w:val="010202"/>
          <w:w w:val="115"/>
        </w:rPr>
        <w:t> An</w:t>
      </w:r>
      <w:r>
        <w:rPr>
          <w:color w:val="010202"/>
          <w:w w:val="115"/>
        </w:rPr>
        <w:t> advantage</w:t>
      </w:r>
      <w:r>
        <w:rPr>
          <w:color w:val="010202"/>
          <w:w w:val="115"/>
        </w:rPr>
        <w:t> that</w:t>
      </w:r>
      <w:r>
        <w:rPr>
          <w:color w:val="010202"/>
          <w:w w:val="115"/>
        </w:rPr>
        <w:t> today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Germanic</w:t>
      </w:r>
      <w:r>
        <w:rPr>
          <w:color w:val="010202"/>
          <w:w w:val="115"/>
        </w:rPr>
        <w:t> people</w:t>
      </w:r>
      <w:r>
        <w:rPr>
          <w:color w:val="010202"/>
          <w:w w:val="115"/>
        </w:rPr>
        <w:t> lost</w:t>
      </w:r>
      <w:r>
        <w:rPr>
          <w:color w:val="010202"/>
          <w:w w:val="115"/>
        </w:rPr>
        <w:t> because they</w:t>
      </w:r>
      <w:r>
        <w:rPr>
          <w:color w:val="010202"/>
          <w:spacing w:val="-5"/>
          <w:w w:val="115"/>
        </w:rPr>
        <w:t> </w:t>
      </w:r>
      <w:r>
        <w:rPr>
          <w:color w:val="010202"/>
          <w:w w:val="115"/>
        </w:rPr>
        <w:t>must</w:t>
      </w:r>
      <w:r>
        <w:rPr>
          <w:color w:val="010202"/>
          <w:spacing w:val="-5"/>
          <w:w w:val="115"/>
        </w:rPr>
        <w:t> </w:t>
      </w:r>
      <w:r>
        <w:rPr>
          <w:color w:val="010202"/>
          <w:w w:val="115"/>
        </w:rPr>
        <w:t>submit</w:t>
      </w:r>
      <w:r>
        <w:rPr>
          <w:color w:val="010202"/>
          <w:spacing w:val="-5"/>
          <w:w w:val="115"/>
        </w:rPr>
        <w:t> </w:t>
      </w:r>
      <w:r>
        <w:rPr>
          <w:color w:val="010202"/>
          <w:w w:val="115"/>
        </w:rPr>
        <w:t>to</w:t>
      </w:r>
      <w:r>
        <w:rPr>
          <w:color w:val="010202"/>
          <w:spacing w:val="-5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5"/>
          <w:w w:val="115"/>
        </w:rPr>
        <w:t> </w:t>
      </w:r>
      <w:r>
        <w:rPr>
          <w:color w:val="010202"/>
          <w:w w:val="115"/>
        </w:rPr>
        <w:t>rules</w:t>
      </w:r>
      <w:r>
        <w:rPr>
          <w:color w:val="010202"/>
          <w:spacing w:val="-5"/>
          <w:w w:val="115"/>
        </w:rPr>
        <w:t> </w:t>
      </w:r>
      <w:r>
        <w:rPr>
          <w:color w:val="010202"/>
          <w:w w:val="115"/>
        </w:rPr>
        <w:t>of</w:t>
      </w:r>
      <w:r>
        <w:rPr>
          <w:color w:val="010202"/>
          <w:spacing w:val="-5"/>
          <w:w w:val="115"/>
        </w:rPr>
        <w:t> </w:t>
      </w:r>
      <w:r>
        <w:rPr>
          <w:color w:val="010202"/>
          <w:w w:val="115"/>
        </w:rPr>
        <w:t>a</w:t>
      </w:r>
      <w:r>
        <w:rPr>
          <w:color w:val="010202"/>
          <w:spacing w:val="-5"/>
          <w:w w:val="115"/>
        </w:rPr>
        <w:t> </w:t>
      </w:r>
      <w:r>
        <w:rPr>
          <w:color w:val="010202"/>
          <w:w w:val="115"/>
        </w:rPr>
        <w:t>Judaized,</w:t>
      </w:r>
      <w:r>
        <w:rPr>
          <w:color w:val="010202"/>
          <w:spacing w:val="-5"/>
          <w:w w:val="115"/>
        </w:rPr>
        <w:t> </w:t>
      </w:r>
      <w:r>
        <w:rPr>
          <w:color w:val="010202"/>
          <w:w w:val="115"/>
        </w:rPr>
        <w:t>satanist,</w:t>
      </w:r>
      <w:r>
        <w:rPr>
          <w:color w:val="010202"/>
          <w:spacing w:val="-5"/>
          <w:w w:val="115"/>
        </w:rPr>
        <w:t> </w:t>
      </w:r>
      <w:r>
        <w:rPr>
          <w:color w:val="010202"/>
          <w:w w:val="115"/>
        </w:rPr>
        <w:t>and</w:t>
      </w:r>
      <w:r>
        <w:rPr>
          <w:color w:val="010202"/>
          <w:spacing w:val="-5"/>
          <w:w w:val="115"/>
        </w:rPr>
        <w:t> </w:t>
      </w:r>
      <w:r>
        <w:rPr>
          <w:color w:val="010202"/>
          <w:w w:val="115"/>
        </w:rPr>
        <w:t>synarchic world, but that nevertheless does not represent an evil as great as that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which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other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Hyperborean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peoples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have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had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to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endure,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such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as the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Aztecs,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e.g.,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who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not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only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lost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their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alphabet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of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Kábala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symbols, but their culture was destroyed and an a</w:t>
      </w:r>
      <w:r>
        <w:rPr>
          <w:color w:val="010202"/>
          <w:spacing w:val="40"/>
          <w:w w:val="115"/>
        </w:rPr>
        <w:t> </w:t>
      </w:r>
      <w:r>
        <w:rPr>
          <w:color w:val="010202"/>
          <w:w w:val="115"/>
        </w:rPr>
        <w:t>empt was even made to exterminate their race.</w:t>
      </w:r>
    </w:p>
    <w:p>
      <w:pPr>
        <w:pStyle w:val="BodyText"/>
        <w:spacing w:before="3"/>
        <w:ind w:left="0"/>
        <w:jc w:val="left"/>
      </w:pPr>
    </w:p>
    <w:p>
      <w:pPr>
        <w:pStyle w:val="ListParagraph"/>
        <w:numPr>
          <w:ilvl w:val="0"/>
          <w:numId w:val="1"/>
        </w:numPr>
        <w:tabs>
          <w:tab w:pos="399" w:val="left" w:leader="none"/>
        </w:tabs>
        <w:spacing w:line="240" w:lineRule="auto" w:before="0" w:after="0"/>
        <w:ind w:left="399" w:right="0" w:hanging="245"/>
        <w:jc w:val="left"/>
        <w:rPr>
          <w:sz w:val="19"/>
        </w:rPr>
      </w:pPr>
      <w:r>
        <w:rPr>
          <w:color w:val="010202"/>
          <w:w w:val="115"/>
          <w:sz w:val="19"/>
        </w:rPr>
        <w:t>Megaliths</w:t>
      </w:r>
      <w:r>
        <w:rPr>
          <w:color w:val="010202"/>
          <w:spacing w:val="-9"/>
          <w:w w:val="115"/>
          <w:sz w:val="19"/>
        </w:rPr>
        <w:t> </w:t>
      </w:r>
      <w:r>
        <w:rPr>
          <w:color w:val="010202"/>
          <w:w w:val="115"/>
          <w:sz w:val="19"/>
        </w:rPr>
        <w:t>and</w:t>
      </w:r>
      <w:r>
        <w:rPr>
          <w:color w:val="010202"/>
          <w:spacing w:val="-8"/>
          <w:w w:val="115"/>
          <w:sz w:val="19"/>
        </w:rPr>
        <w:t> </w:t>
      </w:r>
      <w:r>
        <w:rPr>
          <w:color w:val="010202"/>
          <w:w w:val="115"/>
          <w:sz w:val="19"/>
        </w:rPr>
        <w:t>the</w:t>
      </w:r>
      <w:r>
        <w:rPr>
          <w:color w:val="010202"/>
          <w:spacing w:val="-8"/>
          <w:w w:val="115"/>
          <w:sz w:val="19"/>
        </w:rPr>
        <w:t> </w:t>
      </w:r>
      <w:r>
        <w:rPr>
          <w:color w:val="010202"/>
          <w:w w:val="115"/>
          <w:sz w:val="19"/>
        </w:rPr>
        <w:t>Swastika</w:t>
      </w:r>
      <w:r>
        <w:rPr>
          <w:color w:val="010202"/>
          <w:spacing w:val="-8"/>
          <w:w w:val="115"/>
          <w:sz w:val="19"/>
        </w:rPr>
        <w:t> </w:t>
      </w:r>
      <w:r>
        <w:rPr>
          <w:color w:val="010202"/>
          <w:spacing w:val="-4"/>
          <w:w w:val="115"/>
          <w:sz w:val="19"/>
        </w:rPr>
        <w:t>Rune</w:t>
      </w:r>
    </w:p>
    <w:p>
      <w:pPr>
        <w:pStyle w:val="BodyText"/>
        <w:spacing w:before="21"/>
        <w:ind w:left="0"/>
        <w:jc w:val="left"/>
      </w:pPr>
    </w:p>
    <w:p>
      <w:pPr>
        <w:pStyle w:val="BodyText"/>
        <w:spacing w:line="252" w:lineRule="auto"/>
        <w:ind w:right="149" w:firstLine="246"/>
      </w:pPr>
      <w:r>
        <w:rPr>
          <w:color w:val="010202"/>
          <w:w w:val="115"/>
        </w:rPr>
        <w:t>We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said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that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Cro-Magnon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sowed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world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of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megaliths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and we</w:t>
      </w:r>
      <w:r>
        <w:rPr>
          <w:color w:val="010202"/>
          <w:w w:val="115"/>
        </w:rPr>
        <w:t> add</w:t>
      </w:r>
      <w:r>
        <w:rPr>
          <w:color w:val="010202"/>
          <w:w w:val="115"/>
        </w:rPr>
        <w:t> as</w:t>
      </w:r>
      <w:r>
        <w:rPr>
          <w:color w:val="010202"/>
          <w:w w:val="115"/>
        </w:rPr>
        <w:t> an</w:t>
      </w:r>
      <w:r>
        <w:rPr>
          <w:color w:val="010202"/>
          <w:w w:val="115"/>
        </w:rPr>
        <w:t> illustrative</w:t>
      </w:r>
      <w:r>
        <w:rPr>
          <w:color w:val="010202"/>
          <w:w w:val="115"/>
        </w:rPr>
        <w:t> datum</w:t>
      </w:r>
      <w:r>
        <w:rPr>
          <w:color w:val="010202"/>
          <w:w w:val="115"/>
        </w:rPr>
        <w:t> that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Swastika</w:t>
      </w:r>
      <w:r>
        <w:rPr>
          <w:color w:val="010202"/>
          <w:w w:val="115"/>
        </w:rPr>
        <w:t> appears</w:t>
      </w:r>
      <w:r>
        <w:rPr>
          <w:color w:val="010202"/>
          <w:w w:val="115"/>
        </w:rPr>
        <w:t> in</w:t>
      </w:r>
      <w:r>
        <w:rPr>
          <w:color w:val="010202"/>
          <w:w w:val="115"/>
        </w:rPr>
        <w:t> the same</w:t>
      </w:r>
      <w:r>
        <w:rPr>
          <w:color w:val="010202"/>
          <w:w w:val="115"/>
        </w:rPr>
        <w:t> places</w:t>
      </w:r>
      <w:r>
        <w:rPr>
          <w:color w:val="010202"/>
          <w:w w:val="115"/>
        </w:rPr>
        <w:t> in</w:t>
      </w:r>
      <w:r>
        <w:rPr>
          <w:color w:val="010202"/>
          <w:w w:val="115"/>
        </w:rPr>
        <w:t> which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lithic</w:t>
      </w:r>
      <w:r>
        <w:rPr>
          <w:color w:val="010202"/>
          <w:w w:val="115"/>
        </w:rPr>
        <w:t> weapons</w:t>
      </w:r>
      <w:r>
        <w:rPr>
          <w:color w:val="010202"/>
          <w:w w:val="115"/>
        </w:rPr>
        <w:t> were</w:t>
      </w:r>
      <w:r>
        <w:rPr>
          <w:color w:val="010202"/>
          <w:w w:val="115"/>
        </w:rPr>
        <w:t> erected.</w:t>
      </w:r>
      <w:r>
        <w:rPr>
          <w:color w:val="010202"/>
          <w:w w:val="115"/>
        </w:rPr>
        <w:t> We</w:t>
      </w:r>
      <w:r>
        <w:rPr>
          <w:color w:val="010202"/>
          <w:w w:val="115"/>
        </w:rPr>
        <w:t> know that</w:t>
      </w:r>
      <w:r>
        <w:rPr>
          <w:color w:val="010202"/>
          <w:w w:val="115"/>
        </w:rPr>
        <w:t> an</w:t>
      </w:r>
      <w:r>
        <w:rPr>
          <w:color w:val="010202"/>
          <w:w w:val="115"/>
        </w:rPr>
        <w:t> inﬁnity</w:t>
      </w:r>
      <w:r>
        <w:rPr>
          <w:color w:val="010202"/>
          <w:w w:val="115"/>
        </w:rPr>
        <w:t> of</w:t>
      </w:r>
      <w:r>
        <w:rPr>
          <w:color w:val="010202"/>
          <w:w w:val="115"/>
        </w:rPr>
        <w:t> nonsensical</w:t>
      </w:r>
      <w:r>
        <w:rPr>
          <w:color w:val="010202"/>
          <w:w w:val="115"/>
        </w:rPr>
        <w:t> opinions</w:t>
      </w:r>
      <w:r>
        <w:rPr>
          <w:color w:val="010202"/>
          <w:w w:val="115"/>
        </w:rPr>
        <w:t> have</w:t>
      </w:r>
      <w:r>
        <w:rPr>
          <w:color w:val="010202"/>
          <w:w w:val="115"/>
        </w:rPr>
        <w:t> been</w:t>
      </w:r>
      <w:r>
        <w:rPr>
          <w:color w:val="010202"/>
          <w:w w:val="115"/>
        </w:rPr>
        <w:t> voiced</w:t>
      </w:r>
      <w:r>
        <w:rPr>
          <w:color w:val="010202"/>
          <w:w w:val="115"/>
        </w:rPr>
        <w:t> on</w:t>
      </w:r>
      <w:r>
        <w:rPr>
          <w:color w:val="010202"/>
          <w:w w:val="115"/>
        </w:rPr>
        <w:t> this subject;</w:t>
      </w:r>
      <w:r>
        <w:rPr>
          <w:color w:val="010202"/>
          <w:w w:val="115"/>
        </w:rPr>
        <w:t> however,</w:t>
      </w:r>
      <w:r>
        <w:rPr>
          <w:color w:val="010202"/>
          <w:w w:val="115"/>
        </w:rPr>
        <w:t> we</w:t>
      </w:r>
      <w:r>
        <w:rPr>
          <w:color w:val="010202"/>
          <w:w w:val="115"/>
        </w:rPr>
        <w:t> cannot</w:t>
      </w:r>
      <w:r>
        <w:rPr>
          <w:color w:val="010202"/>
          <w:w w:val="115"/>
        </w:rPr>
        <w:t> avoid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aﬃrmations</w:t>
      </w:r>
      <w:r>
        <w:rPr>
          <w:color w:val="010202"/>
          <w:w w:val="115"/>
        </w:rPr>
        <w:t> of</w:t>
      </w:r>
      <w:r>
        <w:rPr>
          <w:color w:val="010202"/>
          <w:w w:val="115"/>
        </w:rPr>
        <w:t> certain</w:t>
      </w:r>
      <w:r>
        <w:rPr>
          <w:color w:val="010202"/>
          <w:w w:val="115"/>
        </w:rPr>
        <w:t> pro- </w:t>
      </w:r>
      <w:r>
        <w:rPr>
          <w:color w:val="010202"/>
          <w:spacing w:val="-2"/>
          <w:w w:val="115"/>
        </w:rPr>
        <w:t>fane</w:t>
      </w:r>
      <w:r>
        <w:rPr>
          <w:color w:val="010202"/>
          <w:spacing w:val="-7"/>
          <w:w w:val="115"/>
        </w:rPr>
        <w:t> </w:t>
      </w:r>
      <w:r>
        <w:rPr>
          <w:color w:val="010202"/>
          <w:spacing w:val="-2"/>
          <w:w w:val="115"/>
        </w:rPr>
        <w:t>commentators,</w:t>
      </w:r>
      <w:r>
        <w:rPr>
          <w:color w:val="010202"/>
          <w:spacing w:val="-7"/>
          <w:w w:val="115"/>
        </w:rPr>
        <w:t> </w:t>
      </w:r>
      <w:r>
        <w:rPr>
          <w:color w:val="010202"/>
          <w:spacing w:val="-2"/>
          <w:w w:val="115"/>
        </w:rPr>
        <w:t>widely</w:t>
      </w:r>
      <w:r>
        <w:rPr>
          <w:color w:val="010202"/>
          <w:spacing w:val="-7"/>
          <w:w w:val="115"/>
        </w:rPr>
        <w:t> </w:t>
      </w:r>
      <w:r>
        <w:rPr>
          <w:color w:val="010202"/>
          <w:spacing w:val="-2"/>
          <w:w w:val="115"/>
        </w:rPr>
        <w:t>promoted</w:t>
      </w:r>
      <w:r>
        <w:rPr>
          <w:color w:val="010202"/>
          <w:spacing w:val="-2"/>
          <w:w w:val="115"/>
          <w:vertAlign w:val="superscript"/>
        </w:rPr>
        <w:t>40</w:t>
      </w:r>
      <w:r>
        <w:rPr>
          <w:color w:val="010202"/>
          <w:spacing w:val="-7"/>
          <w:w w:val="115"/>
          <w:vertAlign w:val="baseline"/>
        </w:rPr>
        <w:t> </w:t>
      </w:r>
      <w:r>
        <w:rPr>
          <w:color w:val="010202"/>
          <w:spacing w:val="-2"/>
          <w:w w:val="115"/>
          <w:vertAlign w:val="baseline"/>
        </w:rPr>
        <w:t>as</w:t>
      </w:r>
      <w:r>
        <w:rPr>
          <w:color w:val="010202"/>
          <w:spacing w:val="-7"/>
          <w:w w:val="115"/>
          <w:vertAlign w:val="baseline"/>
        </w:rPr>
        <w:t> </w:t>
      </w:r>
      <w:r>
        <w:rPr>
          <w:color w:val="010202"/>
          <w:spacing w:val="-2"/>
          <w:w w:val="115"/>
          <w:vertAlign w:val="baseline"/>
        </w:rPr>
        <w:t>of</w:t>
      </w:r>
      <w:r>
        <w:rPr>
          <w:color w:val="010202"/>
          <w:spacing w:val="-7"/>
          <w:w w:val="115"/>
          <w:vertAlign w:val="baseline"/>
        </w:rPr>
        <w:t> </w:t>
      </w:r>
      <w:r>
        <w:rPr>
          <w:color w:val="010202"/>
          <w:spacing w:val="-2"/>
          <w:w w:val="115"/>
          <w:vertAlign w:val="baseline"/>
        </w:rPr>
        <w:t>late,</w:t>
      </w:r>
      <w:r>
        <w:rPr>
          <w:color w:val="010202"/>
          <w:spacing w:val="-7"/>
          <w:w w:val="115"/>
          <w:vertAlign w:val="baseline"/>
        </w:rPr>
        <w:t> </w:t>
      </w:r>
      <w:r>
        <w:rPr>
          <w:color w:val="010202"/>
          <w:spacing w:val="-2"/>
          <w:w w:val="115"/>
          <w:vertAlign w:val="baseline"/>
        </w:rPr>
        <w:t>who,</w:t>
      </w:r>
      <w:r>
        <w:rPr>
          <w:color w:val="010202"/>
          <w:spacing w:val="-7"/>
          <w:w w:val="115"/>
          <w:vertAlign w:val="baseline"/>
        </w:rPr>
        <w:t> </w:t>
      </w:r>
      <w:r>
        <w:rPr>
          <w:color w:val="010202"/>
          <w:spacing w:val="-2"/>
          <w:w w:val="115"/>
          <w:vertAlign w:val="baseline"/>
        </w:rPr>
        <w:t>afier</w:t>
      </w:r>
      <w:r>
        <w:rPr>
          <w:color w:val="010202"/>
          <w:spacing w:val="-7"/>
          <w:w w:val="115"/>
          <w:vertAlign w:val="baseline"/>
        </w:rPr>
        <w:t> </w:t>
      </w:r>
      <w:r>
        <w:rPr>
          <w:color w:val="010202"/>
          <w:spacing w:val="-2"/>
          <w:w w:val="115"/>
          <w:vertAlign w:val="baseline"/>
        </w:rPr>
        <w:t>observ- </w:t>
      </w:r>
      <w:r>
        <w:rPr>
          <w:color w:val="010202"/>
          <w:w w:val="115"/>
          <w:vertAlign w:val="baseline"/>
        </w:rPr>
        <w:t>ing</w:t>
      </w:r>
      <w:r>
        <w:rPr>
          <w:color w:val="010202"/>
          <w:w w:val="115"/>
          <w:vertAlign w:val="baseline"/>
        </w:rPr>
        <w:t> that</w:t>
      </w:r>
      <w:r>
        <w:rPr>
          <w:color w:val="010202"/>
          <w:w w:val="115"/>
          <w:vertAlign w:val="baseline"/>
        </w:rPr>
        <w:t> the</w:t>
      </w:r>
      <w:r>
        <w:rPr>
          <w:color w:val="010202"/>
          <w:w w:val="115"/>
          <w:vertAlign w:val="baseline"/>
        </w:rPr>
        <w:t> megalithic</w:t>
      </w:r>
      <w:r>
        <w:rPr>
          <w:color w:val="010202"/>
          <w:w w:val="115"/>
          <w:vertAlign w:val="baseline"/>
        </w:rPr>
        <w:t> constructions</w:t>
      </w:r>
      <w:r>
        <w:rPr>
          <w:color w:val="010202"/>
          <w:w w:val="115"/>
          <w:vertAlign w:val="baseline"/>
        </w:rPr>
        <w:t> are</w:t>
      </w:r>
      <w:r>
        <w:rPr>
          <w:color w:val="010202"/>
          <w:w w:val="115"/>
          <w:vertAlign w:val="baseline"/>
        </w:rPr>
        <w:t> predominantly</w:t>
      </w:r>
      <w:r>
        <w:rPr>
          <w:color w:val="010202"/>
          <w:w w:val="115"/>
          <w:vertAlign w:val="baseline"/>
        </w:rPr>
        <w:t> dis- tributed</w:t>
      </w:r>
      <w:r>
        <w:rPr>
          <w:color w:val="010202"/>
          <w:w w:val="115"/>
          <w:vertAlign w:val="baseline"/>
        </w:rPr>
        <w:t> near</w:t>
      </w:r>
      <w:r>
        <w:rPr>
          <w:color w:val="010202"/>
          <w:w w:val="115"/>
          <w:vertAlign w:val="baseline"/>
        </w:rPr>
        <w:t> the</w:t>
      </w:r>
      <w:r>
        <w:rPr>
          <w:color w:val="010202"/>
          <w:w w:val="115"/>
          <w:vertAlign w:val="baseline"/>
        </w:rPr>
        <w:t> coasts</w:t>
      </w:r>
      <w:r>
        <w:rPr>
          <w:color w:val="010202"/>
          <w:w w:val="115"/>
          <w:vertAlign w:val="baseline"/>
        </w:rPr>
        <w:t> of</w:t>
      </w:r>
      <w:r>
        <w:rPr>
          <w:color w:val="010202"/>
          <w:w w:val="115"/>
          <w:vertAlign w:val="baseline"/>
        </w:rPr>
        <w:t> rivers</w:t>
      </w:r>
      <w:r>
        <w:rPr>
          <w:color w:val="010202"/>
          <w:w w:val="115"/>
          <w:vertAlign w:val="baseline"/>
        </w:rPr>
        <w:t> and</w:t>
      </w:r>
      <w:r>
        <w:rPr>
          <w:color w:val="010202"/>
          <w:w w:val="115"/>
          <w:vertAlign w:val="baseline"/>
        </w:rPr>
        <w:t> seas,</w:t>
      </w:r>
      <w:r>
        <w:rPr>
          <w:color w:val="010202"/>
          <w:w w:val="115"/>
          <w:vertAlign w:val="baseline"/>
        </w:rPr>
        <w:t> draw</w:t>
      </w:r>
      <w:r>
        <w:rPr>
          <w:color w:val="010202"/>
          <w:w w:val="115"/>
          <w:vertAlign w:val="baseline"/>
        </w:rPr>
        <w:t> the</w:t>
      </w:r>
      <w:r>
        <w:rPr>
          <w:color w:val="010202"/>
          <w:w w:val="115"/>
          <w:vertAlign w:val="baseline"/>
        </w:rPr>
        <w:t> conclusion </w:t>
      </w:r>
      <w:r>
        <w:rPr>
          <w:color w:val="010202"/>
          <w:spacing w:val="-2"/>
          <w:w w:val="115"/>
          <w:vertAlign w:val="baseline"/>
        </w:rPr>
        <w:t>that</w:t>
      </w:r>
      <w:r>
        <w:rPr>
          <w:color w:val="010202"/>
          <w:spacing w:val="-7"/>
          <w:w w:val="115"/>
          <w:vertAlign w:val="baseline"/>
        </w:rPr>
        <w:t> </w:t>
      </w:r>
      <w:r>
        <w:rPr>
          <w:color w:val="010202"/>
          <w:spacing w:val="-2"/>
          <w:w w:val="115"/>
          <w:vertAlign w:val="baseline"/>
        </w:rPr>
        <w:t>“the</w:t>
      </w:r>
      <w:r>
        <w:rPr>
          <w:color w:val="010202"/>
          <w:spacing w:val="-6"/>
          <w:w w:val="115"/>
          <w:vertAlign w:val="baseline"/>
        </w:rPr>
        <w:t> </w:t>
      </w:r>
      <w:r>
        <w:rPr>
          <w:color w:val="010202"/>
          <w:spacing w:val="-2"/>
          <w:w w:val="115"/>
          <w:vertAlign w:val="baseline"/>
        </w:rPr>
        <w:t>constructors</w:t>
      </w:r>
      <w:r>
        <w:rPr>
          <w:color w:val="010202"/>
          <w:spacing w:val="-6"/>
          <w:w w:val="115"/>
          <w:vertAlign w:val="baseline"/>
        </w:rPr>
        <w:t> </w:t>
      </w:r>
      <w:r>
        <w:rPr>
          <w:color w:val="010202"/>
          <w:spacing w:val="-2"/>
          <w:w w:val="115"/>
          <w:vertAlign w:val="baseline"/>
        </w:rPr>
        <w:t>were</w:t>
      </w:r>
      <w:r>
        <w:rPr>
          <w:color w:val="010202"/>
          <w:spacing w:val="-6"/>
          <w:w w:val="115"/>
          <w:vertAlign w:val="baseline"/>
        </w:rPr>
        <w:t> </w:t>
      </w:r>
      <w:r>
        <w:rPr>
          <w:color w:val="010202"/>
          <w:spacing w:val="-2"/>
          <w:w w:val="115"/>
          <w:vertAlign w:val="baseline"/>
        </w:rPr>
        <w:t>coming</w:t>
      </w:r>
      <w:r>
        <w:rPr>
          <w:color w:val="010202"/>
          <w:spacing w:val="-6"/>
          <w:w w:val="115"/>
          <w:vertAlign w:val="baseline"/>
        </w:rPr>
        <w:t> </w:t>
      </w:r>
      <w:r>
        <w:rPr>
          <w:color w:val="010202"/>
          <w:spacing w:val="-2"/>
          <w:w w:val="115"/>
          <w:vertAlign w:val="baseline"/>
        </w:rPr>
        <w:t>from</w:t>
      </w:r>
      <w:r>
        <w:rPr>
          <w:color w:val="010202"/>
          <w:spacing w:val="-6"/>
          <w:w w:val="115"/>
          <w:vertAlign w:val="baseline"/>
        </w:rPr>
        <w:t> </w:t>
      </w:r>
      <w:r>
        <w:rPr>
          <w:color w:val="010202"/>
          <w:spacing w:val="-2"/>
          <w:w w:val="115"/>
          <w:vertAlign w:val="baseline"/>
        </w:rPr>
        <w:t>the</w:t>
      </w:r>
      <w:r>
        <w:rPr>
          <w:color w:val="010202"/>
          <w:spacing w:val="-6"/>
          <w:w w:val="115"/>
          <w:vertAlign w:val="baseline"/>
        </w:rPr>
        <w:t> </w:t>
      </w:r>
      <w:r>
        <w:rPr>
          <w:color w:val="010202"/>
          <w:spacing w:val="-2"/>
          <w:w w:val="115"/>
          <w:vertAlign w:val="baseline"/>
        </w:rPr>
        <w:t>sea,”</w:t>
      </w:r>
      <w:r>
        <w:rPr>
          <w:color w:val="010202"/>
          <w:spacing w:val="-6"/>
          <w:w w:val="115"/>
          <w:vertAlign w:val="baseline"/>
        </w:rPr>
        <w:t> </w:t>
      </w:r>
      <w:r>
        <w:rPr>
          <w:color w:val="010202"/>
          <w:spacing w:val="-2"/>
          <w:w w:val="115"/>
          <w:vertAlign w:val="baseline"/>
        </w:rPr>
        <w:t>or</w:t>
      </w:r>
      <w:r>
        <w:rPr>
          <w:color w:val="010202"/>
          <w:spacing w:val="-6"/>
          <w:w w:val="115"/>
          <w:vertAlign w:val="baseline"/>
        </w:rPr>
        <w:t> </w:t>
      </w:r>
      <w:r>
        <w:rPr>
          <w:color w:val="010202"/>
          <w:spacing w:val="-2"/>
          <w:w w:val="115"/>
          <w:vertAlign w:val="baseline"/>
        </w:rPr>
        <w:t>were,</w:t>
      </w:r>
      <w:r>
        <w:rPr>
          <w:color w:val="010202"/>
          <w:spacing w:val="-6"/>
          <w:w w:val="115"/>
          <w:vertAlign w:val="baseline"/>
        </w:rPr>
        <w:t> </w:t>
      </w:r>
      <w:r>
        <w:rPr>
          <w:color w:val="010202"/>
          <w:spacing w:val="-2"/>
          <w:w w:val="115"/>
          <w:vertAlign w:val="baseline"/>
        </w:rPr>
        <w:t>simply,</w:t>
      </w:r>
      <w:r>
        <w:rPr>
          <w:color w:val="010202"/>
          <w:spacing w:val="-6"/>
          <w:w w:val="115"/>
          <w:vertAlign w:val="baseline"/>
        </w:rPr>
        <w:t> </w:t>
      </w:r>
      <w:r>
        <w:rPr>
          <w:color w:val="010202"/>
          <w:spacing w:val="-10"/>
          <w:w w:val="115"/>
          <w:vertAlign w:val="baseline"/>
        </w:rPr>
        <w:t>a</w:t>
      </w:r>
    </w:p>
    <w:p>
      <w:pPr>
        <w:pStyle w:val="BodyText"/>
        <w:spacing w:line="223" w:lineRule="auto"/>
        <w:ind w:right="151"/>
      </w:pPr>
      <w:r>
        <w:rPr>
          <w:color w:val="010202"/>
          <w:w w:val="115"/>
        </w:rPr>
        <w:t>“seafaring</w:t>
      </w:r>
      <w:r>
        <w:rPr>
          <w:color w:val="010202"/>
          <w:w w:val="115"/>
        </w:rPr>
        <w:t> race.”</w:t>
      </w:r>
      <w:r>
        <w:rPr>
          <w:color w:val="010202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We</w:t>
      </w:r>
      <w:r>
        <w:rPr>
          <w:rFonts w:ascii="Palatino Linotype" w:hAnsi="Palatino Linotype"/>
          <w:b/>
          <w:i/>
          <w:color w:val="010202"/>
          <w:spacing w:val="-4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immediately</w:t>
      </w:r>
      <w:r>
        <w:rPr>
          <w:rFonts w:ascii="Palatino Linotype" w:hAnsi="Palatino Linotype"/>
          <w:b/>
          <w:i/>
          <w:color w:val="010202"/>
          <w:spacing w:val="-4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refute</w:t>
      </w:r>
      <w:r>
        <w:rPr>
          <w:rFonts w:ascii="Palatino Linotype" w:hAnsi="Palatino Linotype"/>
          <w:b/>
          <w:i/>
          <w:color w:val="010202"/>
          <w:spacing w:val="-3"/>
          <w:w w:val="115"/>
        </w:rPr>
        <w:t> </w:t>
      </w:r>
      <w:r>
        <w:rPr>
          <w:color w:val="010202"/>
          <w:w w:val="115"/>
        </w:rPr>
        <w:t>this</w:t>
      </w:r>
      <w:r>
        <w:rPr>
          <w:color w:val="010202"/>
          <w:w w:val="115"/>
        </w:rPr>
        <w:t> presumption</w:t>
      </w:r>
      <w:r>
        <w:rPr>
          <w:color w:val="010202"/>
          <w:w w:val="115"/>
        </w:rPr>
        <w:t> and</w:t>
      </w:r>
      <w:r>
        <w:rPr>
          <w:color w:val="010202"/>
          <w:w w:val="115"/>
        </w:rPr>
        <w:t> af- ﬁrm, instead, that the work of those </w:t>
      </w:r>
      <w:r>
        <w:rPr>
          <w:rFonts w:ascii="Palatino Linotype" w:hAnsi="Palatino Linotype"/>
          <w:b/>
          <w:i/>
          <w:color w:val="010202"/>
          <w:w w:val="115"/>
        </w:rPr>
        <w:t>leaders</w:t>
      </w:r>
      <w:r>
        <w:rPr>
          <w:rFonts w:ascii="Palatino Linotype" w:hAnsi="Palatino Linotype"/>
          <w:b/>
          <w:i/>
          <w:color w:val="010202"/>
          <w:spacing w:val="-5"/>
          <w:w w:val="115"/>
        </w:rPr>
        <w:t> </w:t>
      </w:r>
      <w:r>
        <w:rPr>
          <w:color w:val="010202"/>
          <w:w w:val="115"/>
        </w:rPr>
        <w:t>of lithic art was much more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vast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than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what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is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usually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assumed,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since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it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was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including</w:t>
      </w:r>
      <w:r>
        <w:rPr>
          <w:color w:val="010202"/>
          <w:spacing w:val="-3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the entire</w:t>
      </w:r>
      <w:r>
        <w:rPr>
          <w:rFonts w:ascii="Palatino Linotype" w:hAnsi="Palatino Linotype"/>
          <w:b/>
          <w:i/>
          <w:color w:val="010202"/>
          <w:spacing w:val="-6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surface</w:t>
      </w:r>
      <w:r>
        <w:rPr>
          <w:rFonts w:ascii="Palatino Linotype" w:hAnsi="Palatino Linotype"/>
          <w:b/>
          <w:i/>
          <w:color w:val="010202"/>
          <w:spacing w:val="-5"/>
          <w:w w:val="115"/>
        </w:rPr>
        <w:t> </w:t>
      </w:r>
      <w:r>
        <w:rPr>
          <w:color w:val="010202"/>
          <w:w w:val="115"/>
        </w:rPr>
        <w:t>of the continents, and that, because of not knowing, now,</w:t>
      </w:r>
      <w:r>
        <w:rPr>
          <w:color w:val="010202"/>
          <w:w w:val="115"/>
        </w:rPr>
        <w:t> what</w:t>
      </w:r>
      <w:r>
        <w:rPr>
          <w:color w:val="010202"/>
          <w:w w:val="115"/>
        </w:rPr>
        <w:t> this</w:t>
      </w:r>
      <w:r>
        <w:rPr>
          <w:color w:val="010202"/>
          <w:w w:val="115"/>
        </w:rPr>
        <w:t> work</w:t>
      </w:r>
      <w:r>
        <w:rPr>
          <w:color w:val="010202"/>
          <w:w w:val="115"/>
        </w:rPr>
        <w:t> consisted</w:t>
      </w:r>
      <w:r>
        <w:rPr>
          <w:color w:val="010202"/>
          <w:w w:val="115"/>
        </w:rPr>
        <w:t> of,</w:t>
      </w:r>
      <w:r>
        <w:rPr>
          <w:color w:val="010202"/>
          <w:w w:val="115"/>
        </w:rPr>
        <w:t> erroneous</w:t>
      </w:r>
      <w:r>
        <w:rPr>
          <w:color w:val="010202"/>
          <w:w w:val="115"/>
        </w:rPr>
        <w:t> and</w:t>
      </w:r>
      <w:r>
        <w:rPr>
          <w:color w:val="010202"/>
          <w:w w:val="115"/>
        </w:rPr>
        <w:t> nonsensical</w:t>
      </w:r>
      <w:r>
        <w:rPr>
          <w:color w:val="010202"/>
          <w:w w:val="115"/>
        </w:rPr>
        <w:t> con-</w:t>
      </w:r>
    </w:p>
    <w:p>
      <w:pPr>
        <w:pStyle w:val="BodyText"/>
        <w:spacing w:line="218" w:lineRule="exact"/>
      </w:pPr>
      <w:r>
        <w:rPr>
          <w:color w:val="010202"/>
          <w:w w:val="110"/>
        </w:rPr>
        <w:t>clusions</w:t>
      </w:r>
      <w:r>
        <w:rPr>
          <w:color w:val="010202"/>
          <w:spacing w:val="3"/>
          <w:w w:val="110"/>
        </w:rPr>
        <w:t> </w:t>
      </w:r>
      <w:r>
        <w:rPr>
          <w:color w:val="010202"/>
          <w:w w:val="110"/>
        </w:rPr>
        <w:t>are</w:t>
      </w:r>
      <w:r>
        <w:rPr>
          <w:color w:val="010202"/>
          <w:spacing w:val="4"/>
          <w:w w:val="110"/>
        </w:rPr>
        <w:t> </w:t>
      </w:r>
      <w:r>
        <w:rPr>
          <w:color w:val="010202"/>
          <w:spacing w:val="-2"/>
          <w:w w:val="110"/>
        </w:rPr>
        <w:t>reached.</w:t>
      </w:r>
    </w:p>
    <w:p>
      <w:pPr>
        <w:pStyle w:val="BodyText"/>
        <w:spacing w:line="235" w:lineRule="auto"/>
        <w:ind w:right="151" w:firstLine="246"/>
      </w:pPr>
      <w:r>
        <w:rPr>
          <w:color w:val="010202"/>
          <w:w w:val="115"/>
        </w:rPr>
        <w:t>The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key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is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in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Acoustic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Kábala,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which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includes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use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of</w:t>
      </w:r>
      <w:r>
        <w:rPr>
          <w:color w:val="010202"/>
          <w:spacing w:val="-7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lith- ic</w:t>
      </w:r>
      <w:r>
        <w:rPr>
          <w:rFonts w:ascii="Palatino Linotype" w:hAnsi="Palatino Linotype"/>
          <w:b/>
          <w:i/>
          <w:color w:val="010202"/>
          <w:spacing w:val="-5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resonators</w:t>
      </w:r>
      <w:r>
        <w:rPr>
          <w:color w:val="010202"/>
          <w:w w:val="115"/>
        </w:rPr>
        <w:t>—menhirs</w:t>
      </w:r>
      <w:r>
        <w:rPr>
          <w:color w:val="010202"/>
          <w:w w:val="115"/>
        </w:rPr>
        <w:t> and</w:t>
      </w:r>
      <w:r>
        <w:rPr>
          <w:color w:val="010202"/>
          <w:w w:val="115"/>
        </w:rPr>
        <w:t> dolmens—but</w:t>
      </w:r>
      <w:r>
        <w:rPr>
          <w:color w:val="010202"/>
          <w:w w:val="115"/>
        </w:rPr>
        <w:t> also</w:t>
      </w:r>
      <w:r>
        <w:rPr>
          <w:color w:val="010202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formal</w:t>
      </w:r>
      <w:r>
        <w:rPr>
          <w:rFonts w:ascii="Palatino Linotype" w:hAnsi="Palatino Linotype"/>
          <w:b/>
          <w:i/>
          <w:color w:val="010202"/>
          <w:spacing w:val="-5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devices</w:t>
      </w:r>
      <w:r>
        <w:rPr>
          <w:color w:val="010202"/>
          <w:w w:val="115"/>
        </w:rPr>
        <w:t>— like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cromlech,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labyrinth,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proﬁle</w:t>
      </w:r>
      <w:r>
        <w:rPr>
          <w:color w:val="010202"/>
          <w:w w:val="115"/>
        </w:rPr>
        <w:t> of</w:t>
      </w:r>
      <w:r>
        <w:rPr>
          <w:color w:val="010202"/>
          <w:w w:val="115"/>
        </w:rPr>
        <w:t> large</w:t>
      </w:r>
      <w:r>
        <w:rPr>
          <w:color w:val="010202"/>
          <w:w w:val="115"/>
        </w:rPr>
        <w:t> rocks</w:t>
      </w:r>
      <w:r>
        <w:rPr>
          <w:color w:val="010202"/>
          <w:w w:val="115"/>
        </w:rPr>
        <w:t> and mountains,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shafi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and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cavern,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etc.,</w:t>
      </w:r>
      <w:r>
        <w:rPr>
          <w:color w:val="010202"/>
          <w:spacing w:val="-7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which</w:t>
      </w:r>
      <w:r>
        <w:rPr>
          <w:rFonts w:ascii="Palatino Linotype" w:hAnsi="Palatino Linotype"/>
          <w:b/>
          <w:i/>
          <w:color w:val="010202"/>
          <w:spacing w:val="-14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work</w:t>
      </w:r>
      <w:r>
        <w:rPr>
          <w:rFonts w:ascii="Palatino Linotype" w:hAnsi="Palatino Linotype"/>
          <w:b/>
          <w:i/>
          <w:color w:val="010202"/>
          <w:spacing w:val="-14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in</w:t>
      </w:r>
      <w:r>
        <w:rPr>
          <w:rFonts w:ascii="Palatino Linotype" w:hAnsi="Palatino Linotype"/>
          <w:b/>
          <w:i/>
          <w:color w:val="010202"/>
          <w:spacing w:val="-13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a</w:t>
      </w:r>
      <w:r>
        <w:rPr>
          <w:rFonts w:ascii="Palatino Linotype" w:hAnsi="Palatino Linotype"/>
          <w:b/>
          <w:i/>
          <w:color w:val="010202"/>
          <w:spacing w:val="-14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descrip- tive</w:t>
      </w:r>
      <w:r>
        <w:rPr>
          <w:rFonts w:ascii="Palatino Linotype" w:hAnsi="Palatino Linotype"/>
          <w:b/>
          <w:i/>
          <w:color w:val="010202"/>
          <w:spacing w:val="-7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way</w:t>
      </w:r>
      <w:r>
        <w:rPr>
          <w:rFonts w:ascii="Palatino Linotype" w:hAnsi="Palatino Linotype"/>
          <w:b/>
          <w:i/>
          <w:color w:val="010202"/>
          <w:spacing w:val="-7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on</w:t>
      </w:r>
      <w:r>
        <w:rPr>
          <w:rFonts w:ascii="Palatino Linotype" w:hAnsi="Palatino Linotype"/>
          <w:b/>
          <w:i/>
          <w:color w:val="010202"/>
          <w:spacing w:val="-7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the</w:t>
      </w:r>
      <w:r>
        <w:rPr>
          <w:rFonts w:ascii="Palatino Linotype" w:hAnsi="Palatino Linotype"/>
          <w:b/>
          <w:i/>
          <w:color w:val="010202"/>
          <w:spacing w:val="-7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psychoid</w:t>
      </w:r>
      <w:r>
        <w:rPr>
          <w:rFonts w:ascii="Palatino Linotype" w:hAnsi="Palatino Linotype"/>
          <w:b/>
          <w:i/>
          <w:color w:val="010202"/>
          <w:spacing w:val="-7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Archetypes.</w:t>
      </w:r>
      <w:r>
        <w:rPr>
          <w:rFonts w:ascii="Palatino Linotype" w:hAnsi="Palatino Linotype"/>
          <w:b/>
          <w:i/>
          <w:color w:val="010202"/>
          <w:spacing w:val="-6"/>
          <w:w w:val="115"/>
        </w:rPr>
        <w:t> </w:t>
      </w:r>
      <w:r>
        <w:rPr>
          <w:color w:val="010202"/>
          <w:w w:val="115"/>
        </w:rPr>
        <w:t>Many</w:t>
      </w:r>
      <w:r>
        <w:rPr>
          <w:color w:val="010202"/>
          <w:w w:val="115"/>
        </w:rPr>
        <w:t> caves</w:t>
      </w:r>
      <w:r>
        <w:rPr>
          <w:color w:val="010202"/>
          <w:w w:val="115"/>
        </w:rPr>
        <w:t> exist</w:t>
      </w:r>
      <w:r>
        <w:rPr>
          <w:color w:val="010202"/>
          <w:w w:val="115"/>
        </w:rPr>
        <w:t> that</w:t>
      </w:r>
      <w:r>
        <w:rPr>
          <w:color w:val="010202"/>
          <w:w w:val="115"/>
        </w:rPr>
        <w:t> have been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artiﬁcially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modiﬁed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in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order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to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serve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determinate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aims,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if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not totally</w:t>
      </w:r>
      <w:r>
        <w:rPr>
          <w:color w:val="010202"/>
          <w:spacing w:val="-5"/>
          <w:w w:val="115"/>
        </w:rPr>
        <w:t> </w:t>
      </w:r>
      <w:r>
        <w:rPr>
          <w:color w:val="010202"/>
          <w:w w:val="115"/>
        </w:rPr>
        <w:t>artiﬁcial;</w:t>
      </w:r>
      <w:r>
        <w:rPr>
          <w:color w:val="010202"/>
          <w:spacing w:val="-5"/>
          <w:w w:val="115"/>
        </w:rPr>
        <w:t> </w:t>
      </w:r>
      <w:r>
        <w:rPr>
          <w:color w:val="010202"/>
          <w:w w:val="115"/>
        </w:rPr>
        <w:t>and</w:t>
      </w:r>
      <w:r>
        <w:rPr>
          <w:color w:val="010202"/>
          <w:spacing w:val="-5"/>
          <w:w w:val="115"/>
        </w:rPr>
        <w:t> </w:t>
      </w:r>
      <w:r>
        <w:rPr>
          <w:color w:val="010202"/>
          <w:w w:val="115"/>
        </w:rPr>
        <w:t>numerous</w:t>
      </w:r>
      <w:r>
        <w:rPr>
          <w:color w:val="010202"/>
          <w:spacing w:val="-5"/>
          <w:w w:val="115"/>
        </w:rPr>
        <w:t> </w:t>
      </w:r>
      <w:r>
        <w:rPr>
          <w:color w:val="010202"/>
          <w:w w:val="115"/>
        </w:rPr>
        <w:t>shafis,</w:t>
      </w:r>
      <w:r>
        <w:rPr>
          <w:color w:val="010202"/>
          <w:spacing w:val="-5"/>
          <w:w w:val="115"/>
        </w:rPr>
        <w:t> </w:t>
      </w:r>
      <w:r>
        <w:rPr>
          <w:color w:val="010202"/>
          <w:w w:val="115"/>
        </w:rPr>
        <w:t>throughout</w:t>
      </w:r>
      <w:r>
        <w:rPr>
          <w:color w:val="010202"/>
          <w:spacing w:val="-5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5"/>
          <w:w w:val="115"/>
        </w:rPr>
        <w:t> </w:t>
      </w:r>
      <w:r>
        <w:rPr>
          <w:color w:val="010202"/>
          <w:w w:val="115"/>
        </w:rPr>
        <w:t>world,</w:t>
      </w:r>
      <w:r>
        <w:rPr>
          <w:color w:val="010202"/>
          <w:spacing w:val="-5"/>
          <w:w w:val="115"/>
        </w:rPr>
        <w:t> </w:t>
      </w:r>
      <w:r>
        <w:rPr>
          <w:color w:val="010202"/>
          <w:w w:val="115"/>
        </w:rPr>
        <w:t>show a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human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elaboration.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Also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petroglyphs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and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cave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ﬁgures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of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Cro- Magnon</w:t>
      </w:r>
      <w:r>
        <w:rPr>
          <w:color w:val="010202"/>
          <w:w w:val="115"/>
        </w:rPr>
        <w:t> origin,</w:t>
      </w:r>
      <w:r>
        <w:rPr>
          <w:color w:val="010202"/>
          <w:w w:val="115"/>
        </w:rPr>
        <w:t> as</w:t>
      </w:r>
      <w:r>
        <w:rPr>
          <w:color w:val="010202"/>
          <w:w w:val="115"/>
        </w:rPr>
        <w:t> in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caves</w:t>
      </w:r>
      <w:r>
        <w:rPr>
          <w:color w:val="010202"/>
          <w:w w:val="115"/>
        </w:rPr>
        <w:t> of</w:t>
      </w:r>
      <w:r>
        <w:rPr>
          <w:color w:val="010202"/>
          <w:w w:val="115"/>
        </w:rPr>
        <w:t> Altamira,</w:t>
      </w:r>
      <w:r>
        <w:rPr>
          <w:color w:val="010202"/>
          <w:w w:val="115"/>
        </w:rPr>
        <w:t> Lascaux,</w:t>
      </w:r>
      <w:r>
        <w:rPr>
          <w:color w:val="010202"/>
          <w:w w:val="115"/>
        </w:rPr>
        <w:t> or</w:t>
      </w:r>
      <w:r>
        <w:rPr>
          <w:color w:val="010202"/>
          <w:w w:val="115"/>
        </w:rPr>
        <w:t> Aurignac,</w:t>
      </w:r>
    </w:p>
    <w:p>
      <w:pPr>
        <w:pStyle w:val="BodyText"/>
        <w:spacing w:before="82"/>
        <w:ind w:left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783767</wp:posOffset>
                </wp:positionH>
                <wp:positionV relativeFrom="paragraph">
                  <wp:posOffset>216419</wp:posOffset>
                </wp:positionV>
                <wp:extent cx="1089025" cy="5715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108902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9025" h="5715">
                              <a:moveTo>
                                <a:pt x="1088580" y="0"/>
                              </a:moveTo>
                              <a:lnTo>
                                <a:pt x="0" y="0"/>
                              </a:lnTo>
                              <a:lnTo>
                                <a:pt x="0" y="5435"/>
                              </a:lnTo>
                              <a:lnTo>
                                <a:pt x="1088580" y="5435"/>
                              </a:lnTo>
                              <a:lnTo>
                                <a:pt x="10885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6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1.714001pt;margin-top:17.040886pt;width:85.715pt;height:.42798pt;mso-position-horizontal-relative:page;mso-position-vertical-relative:paragraph;z-index:-15717888;mso-wrap-distance-left:0;mso-wrap-distance-right:0" id="docshape27" filled="true" fillcolor="#60606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tabs>
          <w:tab w:pos="717" w:val="left" w:leader="none"/>
        </w:tabs>
        <w:spacing w:line="240" w:lineRule="auto" w:before="164" w:after="0"/>
        <w:ind w:left="717" w:right="0" w:hanging="316"/>
        <w:jc w:val="left"/>
        <w:rPr>
          <w:sz w:val="18"/>
        </w:rPr>
      </w:pPr>
      <w:r>
        <w:rPr>
          <w:color w:val="010202"/>
          <w:w w:val="105"/>
          <w:sz w:val="18"/>
        </w:rPr>
        <w:t>“Suspiciously”</w:t>
      </w:r>
      <w:r>
        <w:rPr>
          <w:color w:val="010202"/>
          <w:spacing w:val="11"/>
          <w:w w:val="110"/>
          <w:sz w:val="18"/>
        </w:rPr>
        <w:t> </w:t>
      </w:r>
      <w:r>
        <w:rPr>
          <w:color w:val="010202"/>
          <w:spacing w:val="-2"/>
          <w:w w:val="110"/>
          <w:sz w:val="18"/>
        </w:rPr>
        <w:t>promoted.</w:t>
      </w:r>
    </w:p>
    <w:p>
      <w:pPr>
        <w:pStyle w:val="BodyText"/>
        <w:spacing w:before="144"/>
        <w:ind w:left="5" w:right="20"/>
        <w:jc w:val="center"/>
      </w:pPr>
      <w:r>
        <w:rPr>
          <w:color w:val="010202"/>
          <w:spacing w:val="-4"/>
        </w:rPr>
        <w:t>1010</w:t>
      </w:r>
    </w:p>
    <w:p>
      <w:pPr>
        <w:pStyle w:val="BodyText"/>
        <w:spacing w:after="0"/>
        <w:jc w:val="center"/>
        <w:sectPr>
          <w:pgSz w:w="8640" w:h="12960"/>
          <w:pgMar w:top="1180" w:bottom="280" w:left="1080" w:right="1080"/>
        </w:sectPr>
      </w:pPr>
    </w:p>
    <w:p>
      <w:pPr>
        <w:pStyle w:val="BodyText"/>
        <w:spacing w:line="252" w:lineRule="auto" w:before="92"/>
        <w:ind w:right="15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87648">
                <wp:simplePos x="0" y="0"/>
                <wp:positionH relativeFrom="page">
                  <wp:posOffset>0</wp:posOffset>
                </wp:positionH>
                <wp:positionV relativeFrom="page">
                  <wp:posOffset>195935</wp:posOffset>
                </wp:positionV>
                <wp:extent cx="5486400" cy="783780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5486400" cy="78378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 h="7837805">
                              <a:moveTo>
                                <a:pt x="5486400" y="0"/>
                              </a:moveTo>
                              <a:lnTo>
                                <a:pt x="0" y="0"/>
                              </a:lnTo>
                              <a:lnTo>
                                <a:pt x="0" y="7837728"/>
                              </a:lnTo>
                              <a:lnTo>
                                <a:pt x="5486400" y="7837728"/>
                              </a:lnTo>
                              <a:lnTo>
                                <a:pt x="5486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F4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15.428pt;width:432pt;height:617.144pt;mso-position-horizontal-relative:page;mso-position-vertical-relative:page;z-index:-15928832" id="docshape28" filled="true" fillcolor="#faf4e8" stroked="false">
                <v:fill type="solid"/>
                <w10:wrap type="none"/>
              </v:rect>
            </w:pict>
          </mc:Fallback>
        </mc:AlternateContent>
      </w:r>
      <w:r>
        <w:rPr>
          <w:color w:val="010202"/>
          <w:w w:val="115"/>
        </w:rPr>
        <w:t>had</w:t>
      </w:r>
      <w:r>
        <w:rPr>
          <w:color w:val="010202"/>
          <w:w w:val="115"/>
        </w:rPr>
        <w:t> their</w:t>
      </w:r>
      <w:r>
        <w:rPr>
          <w:color w:val="010202"/>
          <w:w w:val="115"/>
        </w:rPr>
        <w:t> fundament</w:t>
      </w:r>
      <w:r>
        <w:rPr>
          <w:color w:val="010202"/>
          <w:w w:val="115"/>
        </w:rPr>
        <w:t> in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Acoustic</w:t>
      </w:r>
      <w:r>
        <w:rPr>
          <w:color w:val="010202"/>
          <w:w w:val="115"/>
        </w:rPr>
        <w:t> Kábala:</w:t>
      </w:r>
      <w:r>
        <w:rPr>
          <w:color w:val="010202"/>
          <w:w w:val="115"/>
        </w:rPr>
        <w:t> certain</w:t>
      </w:r>
      <w:r>
        <w:rPr>
          <w:color w:val="010202"/>
          <w:w w:val="115"/>
        </w:rPr>
        <w:t> mantram</w:t>
      </w:r>
      <w:r>
        <w:rPr>
          <w:color w:val="010202"/>
          <w:w w:val="115"/>
        </w:rPr>
        <w:t> or magic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words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were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enabling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them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to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operate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on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group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souls,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el- ementals</w:t>
      </w:r>
      <w:r>
        <w:rPr>
          <w:color w:val="010202"/>
          <w:w w:val="115"/>
        </w:rPr>
        <w:t> or</w:t>
      </w:r>
      <w:r>
        <w:rPr>
          <w:color w:val="010202"/>
          <w:w w:val="115"/>
        </w:rPr>
        <w:t> egregores,</w:t>
      </w:r>
      <w:r>
        <w:rPr>
          <w:color w:val="010202"/>
          <w:w w:val="115"/>
        </w:rPr>
        <w:t> of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animals,</w:t>
      </w:r>
      <w:r>
        <w:rPr>
          <w:color w:val="010202"/>
          <w:w w:val="115"/>
        </w:rPr>
        <w:t> those</w:t>
      </w:r>
      <w:r>
        <w:rPr>
          <w:color w:val="010202"/>
          <w:w w:val="115"/>
        </w:rPr>
        <w:t> that</w:t>
      </w:r>
      <w:r>
        <w:rPr>
          <w:color w:val="010202"/>
          <w:w w:val="115"/>
        </w:rPr>
        <w:t> they</w:t>
      </w:r>
      <w:r>
        <w:rPr>
          <w:color w:val="010202"/>
          <w:w w:val="115"/>
        </w:rPr>
        <w:t> wished</w:t>
      </w:r>
      <w:r>
        <w:rPr>
          <w:color w:val="010202"/>
          <w:w w:val="115"/>
        </w:rPr>
        <w:t> to hunt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or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domesticate.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In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Peru,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at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site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of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Marcahuasi,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situated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on a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small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Andean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plateau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at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an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altitude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of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4,000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meters,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an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authentic Cro-Magnon</w:t>
      </w:r>
      <w:r>
        <w:rPr>
          <w:color w:val="010202"/>
          <w:w w:val="115"/>
        </w:rPr>
        <w:t> workshop-school</w:t>
      </w:r>
      <w:r>
        <w:rPr>
          <w:color w:val="010202"/>
          <w:w w:val="115"/>
        </w:rPr>
        <w:t> can</w:t>
      </w:r>
      <w:r>
        <w:rPr>
          <w:color w:val="010202"/>
          <w:w w:val="115"/>
        </w:rPr>
        <w:t> be</w:t>
      </w:r>
      <w:r>
        <w:rPr>
          <w:color w:val="010202"/>
          <w:w w:val="115"/>
        </w:rPr>
        <w:t> visited</w:t>
      </w:r>
      <w:r>
        <w:rPr>
          <w:color w:val="010202"/>
          <w:w w:val="115"/>
        </w:rPr>
        <w:t> today,</w:t>
      </w:r>
      <w:r>
        <w:rPr>
          <w:color w:val="010202"/>
          <w:w w:val="115"/>
        </w:rPr>
        <w:t> where</w:t>
      </w:r>
      <w:r>
        <w:rPr>
          <w:color w:val="010202"/>
          <w:w w:val="115"/>
        </w:rPr>
        <w:t> anyone can</w:t>
      </w:r>
      <w:r>
        <w:rPr>
          <w:color w:val="010202"/>
          <w:spacing w:val="-13"/>
          <w:w w:val="115"/>
        </w:rPr>
        <w:t> </w:t>
      </w:r>
      <w:r>
        <w:rPr>
          <w:color w:val="010202"/>
          <w:w w:val="115"/>
        </w:rPr>
        <w:t>contemplate,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“in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situ,”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a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whole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arsenal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of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tactical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lithic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weapons and</w:t>
      </w:r>
      <w:r>
        <w:rPr>
          <w:color w:val="010202"/>
          <w:w w:val="115"/>
        </w:rPr>
        <w:t> verify,</w:t>
      </w:r>
      <w:r>
        <w:rPr>
          <w:color w:val="010202"/>
          <w:w w:val="115"/>
        </w:rPr>
        <w:t> if</w:t>
      </w:r>
      <w:r>
        <w:rPr>
          <w:color w:val="010202"/>
          <w:w w:val="115"/>
        </w:rPr>
        <w:t> one</w:t>
      </w:r>
      <w:r>
        <w:rPr>
          <w:color w:val="010202"/>
          <w:w w:val="115"/>
        </w:rPr>
        <w:t> has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“eyes</w:t>
      </w:r>
      <w:r>
        <w:rPr>
          <w:color w:val="010202"/>
          <w:w w:val="115"/>
        </w:rPr>
        <w:t> to</w:t>
      </w:r>
      <w:r>
        <w:rPr>
          <w:color w:val="010202"/>
          <w:w w:val="115"/>
        </w:rPr>
        <w:t> see,”</w:t>
      </w:r>
      <w:r>
        <w:rPr>
          <w:color w:val="010202"/>
          <w:w w:val="115"/>
        </w:rPr>
        <w:t> that</w:t>
      </w:r>
      <w:r>
        <w:rPr>
          <w:color w:val="010202"/>
          <w:w w:val="115"/>
        </w:rPr>
        <w:t> they</w:t>
      </w:r>
      <w:r>
        <w:rPr>
          <w:color w:val="010202"/>
          <w:w w:val="115"/>
        </w:rPr>
        <w:t> exceed,</w:t>
      </w:r>
      <w:r>
        <w:rPr>
          <w:color w:val="010202"/>
          <w:w w:val="115"/>
        </w:rPr>
        <w:t> in</w:t>
      </w:r>
      <w:r>
        <w:rPr>
          <w:color w:val="010202"/>
          <w:w w:val="115"/>
        </w:rPr>
        <w:t> their overwhelming</w:t>
      </w:r>
      <w:r>
        <w:rPr>
          <w:color w:val="010202"/>
          <w:w w:val="115"/>
        </w:rPr>
        <w:t> diversity,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</w:t>
      </w:r>
      <w:r>
        <w:rPr>
          <w:color w:val="010202"/>
          <w:w w:val="125"/>
        </w:rPr>
        <w:t>be</w:t>
      </w:r>
      <w:r>
        <w:rPr>
          <w:color w:val="010202"/>
          <w:spacing w:val="-3"/>
          <w:w w:val="125"/>
        </w:rPr>
        <w:t> </w:t>
      </w:r>
      <w:r>
        <w:rPr>
          <w:color w:val="010202"/>
          <w:w w:val="115"/>
        </w:rPr>
        <w:t>er</w:t>
      </w:r>
      <w:r>
        <w:rPr>
          <w:color w:val="010202"/>
          <w:w w:val="115"/>
        </w:rPr>
        <w:t> known</w:t>
      </w:r>
      <w:r>
        <w:rPr>
          <w:color w:val="010202"/>
          <w:w w:val="115"/>
        </w:rPr>
        <w:t> menhirs,</w:t>
      </w:r>
      <w:r>
        <w:rPr>
          <w:color w:val="010202"/>
          <w:w w:val="115"/>
        </w:rPr>
        <w:t> dolmens,</w:t>
      </w:r>
      <w:r>
        <w:rPr>
          <w:color w:val="010202"/>
          <w:w w:val="115"/>
        </w:rPr>
        <w:t> or </w:t>
      </w:r>
      <w:r>
        <w:rPr>
          <w:color w:val="010202"/>
          <w:spacing w:val="-2"/>
          <w:w w:val="115"/>
        </w:rPr>
        <w:t>walls.</w:t>
      </w:r>
    </w:p>
    <w:p>
      <w:pPr>
        <w:pStyle w:val="BodyText"/>
        <w:spacing w:before="2"/>
        <w:ind w:left="0"/>
        <w:jc w:val="left"/>
      </w:pPr>
    </w:p>
    <w:p>
      <w:pPr>
        <w:pStyle w:val="ListParagraph"/>
        <w:numPr>
          <w:ilvl w:val="0"/>
          <w:numId w:val="1"/>
        </w:numPr>
        <w:tabs>
          <w:tab w:pos="400" w:val="left" w:leader="none"/>
        </w:tabs>
        <w:spacing w:line="240" w:lineRule="auto" w:before="1" w:after="0"/>
        <w:ind w:left="400" w:right="0" w:hanging="246"/>
        <w:jc w:val="left"/>
        <w:rPr>
          <w:sz w:val="19"/>
        </w:rPr>
      </w:pPr>
      <w:r>
        <w:rPr>
          <w:color w:val="010202"/>
          <w:w w:val="115"/>
          <w:sz w:val="19"/>
        </w:rPr>
        <w:t>The</w:t>
      </w:r>
      <w:r>
        <w:rPr>
          <w:color w:val="010202"/>
          <w:spacing w:val="-6"/>
          <w:w w:val="115"/>
          <w:sz w:val="19"/>
        </w:rPr>
        <w:t> </w:t>
      </w:r>
      <w:r>
        <w:rPr>
          <w:color w:val="010202"/>
          <w:w w:val="115"/>
          <w:sz w:val="19"/>
        </w:rPr>
        <w:t>Lithic</w:t>
      </w:r>
      <w:r>
        <w:rPr>
          <w:color w:val="010202"/>
          <w:spacing w:val="-5"/>
          <w:w w:val="115"/>
          <w:sz w:val="19"/>
        </w:rPr>
        <w:t> </w:t>
      </w:r>
      <w:r>
        <w:rPr>
          <w:color w:val="010202"/>
          <w:w w:val="115"/>
          <w:sz w:val="19"/>
        </w:rPr>
        <w:t>Arsenal</w:t>
      </w:r>
      <w:r>
        <w:rPr>
          <w:color w:val="010202"/>
          <w:spacing w:val="-5"/>
          <w:w w:val="115"/>
          <w:sz w:val="19"/>
        </w:rPr>
        <w:t> </w:t>
      </w:r>
      <w:r>
        <w:rPr>
          <w:color w:val="010202"/>
          <w:w w:val="115"/>
          <w:sz w:val="19"/>
        </w:rPr>
        <w:t>of</w:t>
      </w:r>
      <w:r>
        <w:rPr>
          <w:color w:val="010202"/>
          <w:spacing w:val="-5"/>
          <w:w w:val="115"/>
          <w:sz w:val="19"/>
        </w:rPr>
        <w:t> </w:t>
      </w:r>
      <w:r>
        <w:rPr>
          <w:color w:val="010202"/>
          <w:w w:val="115"/>
          <w:sz w:val="19"/>
        </w:rPr>
        <w:t>Noological</w:t>
      </w:r>
      <w:r>
        <w:rPr>
          <w:color w:val="010202"/>
          <w:spacing w:val="-6"/>
          <w:w w:val="115"/>
          <w:sz w:val="19"/>
        </w:rPr>
        <w:t> </w:t>
      </w:r>
      <w:r>
        <w:rPr>
          <w:color w:val="010202"/>
          <w:spacing w:val="-2"/>
          <w:w w:val="115"/>
          <w:sz w:val="19"/>
        </w:rPr>
        <w:t>Runics</w:t>
      </w:r>
    </w:p>
    <w:p>
      <w:pPr>
        <w:pStyle w:val="BodyText"/>
        <w:spacing w:before="20"/>
        <w:ind w:left="0"/>
        <w:jc w:val="left"/>
      </w:pPr>
    </w:p>
    <w:p>
      <w:pPr>
        <w:pStyle w:val="BodyText"/>
        <w:spacing w:line="249" w:lineRule="auto"/>
        <w:ind w:right="150" w:firstLine="246"/>
        <w:rPr>
          <w:rFonts w:ascii="Palatino Linotype" w:hAnsi="Palatino Linotype"/>
          <w:b/>
          <w:i/>
        </w:rPr>
      </w:pPr>
      <w:r>
        <w:rPr>
          <w:color w:val="010202"/>
          <w:w w:val="115"/>
        </w:rPr>
        <w:t>We</w:t>
      </w:r>
      <w:r>
        <w:rPr>
          <w:color w:val="010202"/>
          <w:w w:val="115"/>
        </w:rPr>
        <w:t> have</w:t>
      </w:r>
      <w:r>
        <w:rPr>
          <w:color w:val="010202"/>
          <w:w w:val="115"/>
        </w:rPr>
        <w:t> already</w:t>
      </w:r>
      <w:r>
        <w:rPr>
          <w:color w:val="010202"/>
          <w:w w:val="115"/>
        </w:rPr>
        <w:t> referred</w:t>
      </w:r>
      <w:r>
        <w:rPr>
          <w:color w:val="010202"/>
          <w:w w:val="115"/>
        </w:rPr>
        <w:t> to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modiﬁcations</w:t>
      </w:r>
      <w:r>
        <w:rPr>
          <w:color w:val="010202"/>
          <w:w w:val="115"/>
        </w:rPr>
        <w:t> that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Cro- Magnons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made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to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many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psychoregions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by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transforming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them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from “natural”</w:t>
      </w:r>
      <w:r>
        <w:rPr>
          <w:color w:val="010202"/>
          <w:spacing w:val="-13"/>
          <w:w w:val="115"/>
        </w:rPr>
        <w:t> </w:t>
      </w:r>
      <w:r>
        <w:rPr>
          <w:color w:val="010202"/>
          <w:w w:val="115"/>
        </w:rPr>
        <w:t>to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“social”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or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suitable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for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Viryas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to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inhabit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and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“strate- gically</w:t>
      </w:r>
      <w:r>
        <w:rPr>
          <w:color w:val="010202"/>
          <w:w w:val="115"/>
        </w:rPr>
        <w:t> reorient</w:t>
      </w:r>
      <w:r>
        <w:rPr>
          <w:color w:val="010202"/>
          <w:w w:val="115"/>
        </w:rPr>
        <w:t> themselves.”</w:t>
      </w:r>
      <w:r>
        <w:rPr>
          <w:color w:val="010202"/>
          <w:w w:val="115"/>
        </w:rPr>
        <w:t> But</w:t>
      </w:r>
      <w:r>
        <w:rPr>
          <w:color w:val="010202"/>
          <w:w w:val="115"/>
        </w:rPr>
        <w:t> we</w:t>
      </w:r>
      <w:r>
        <w:rPr>
          <w:color w:val="010202"/>
          <w:w w:val="115"/>
        </w:rPr>
        <w:t> also</w:t>
      </w:r>
      <w:r>
        <w:rPr>
          <w:color w:val="010202"/>
          <w:w w:val="115"/>
        </w:rPr>
        <w:t> mentioned</w:t>
      </w:r>
      <w:r>
        <w:rPr>
          <w:color w:val="010202"/>
          <w:w w:val="115"/>
        </w:rPr>
        <w:t> that</w:t>
      </w:r>
      <w:r>
        <w:rPr>
          <w:color w:val="010202"/>
          <w:w w:val="115"/>
        </w:rPr>
        <w:t> in</w:t>
      </w:r>
      <w:r>
        <w:rPr>
          <w:color w:val="010202"/>
          <w:w w:val="115"/>
        </w:rPr>
        <w:t> many cases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social</w:t>
      </w:r>
      <w:r>
        <w:rPr>
          <w:color w:val="010202"/>
          <w:w w:val="115"/>
        </w:rPr>
        <w:t> psychoregions</w:t>
      </w:r>
      <w:r>
        <w:rPr>
          <w:color w:val="010202"/>
          <w:w w:val="115"/>
        </w:rPr>
        <w:t> were</w:t>
      </w:r>
      <w:r>
        <w:rPr>
          <w:color w:val="010202"/>
          <w:w w:val="115"/>
        </w:rPr>
        <w:t> once</w:t>
      </w:r>
      <w:r>
        <w:rPr>
          <w:color w:val="010202"/>
          <w:w w:val="115"/>
        </w:rPr>
        <w:t> again</w:t>
      </w:r>
      <w:r>
        <w:rPr>
          <w:color w:val="010202"/>
          <w:w w:val="115"/>
        </w:rPr>
        <w:t> altered</w:t>
      </w:r>
      <w:r>
        <w:rPr>
          <w:color w:val="010202"/>
          <w:w w:val="115"/>
        </w:rPr>
        <w:t> by</w:t>
      </w:r>
      <w:r>
        <w:rPr>
          <w:color w:val="010202"/>
          <w:w w:val="115"/>
        </w:rPr>
        <w:t> the Druids,</w:t>
      </w:r>
      <w:r>
        <w:rPr>
          <w:color w:val="010202"/>
          <w:w w:val="115"/>
        </w:rPr>
        <w:t> with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purpose</w:t>
      </w:r>
      <w:r>
        <w:rPr>
          <w:color w:val="010202"/>
          <w:w w:val="115"/>
        </w:rPr>
        <w:t> of</w:t>
      </w:r>
      <w:r>
        <w:rPr>
          <w:color w:val="010202"/>
          <w:w w:val="115"/>
        </w:rPr>
        <w:t> re-adapting</w:t>
      </w:r>
      <w:r>
        <w:rPr>
          <w:color w:val="010202"/>
          <w:w w:val="115"/>
        </w:rPr>
        <w:t> them</w:t>
      </w:r>
      <w:r>
        <w:rPr>
          <w:color w:val="010202"/>
          <w:w w:val="115"/>
        </w:rPr>
        <w:t> for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Strategy</w:t>
      </w:r>
      <w:r>
        <w:rPr>
          <w:color w:val="010202"/>
          <w:w w:val="115"/>
        </w:rPr>
        <w:t> of the Synarchy; e.g., it is worth remembering that many of the great </w:t>
      </w:r>
      <w:r>
        <w:rPr>
          <w:color w:val="010202"/>
          <w:spacing w:val="-2"/>
          <w:w w:val="115"/>
        </w:rPr>
        <w:t>temples</w:t>
      </w:r>
      <w:r>
        <w:rPr>
          <w:color w:val="010202"/>
          <w:spacing w:val="-8"/>
          <w:w w:val="115"/>
        </w:rPr>
        <w:t> </w:t>
      </w:r>
      <w:r>
        <w:rPr>
          <w:color w:val="010202"/>
          <w:spacing w:val="-2"/>
          <w:w w:val="115"/>
        </w:rPr>
        <w:t>of</w:t>
      </w:r>
      <w:r>
        <w:rPr>
          <w:color w:val="010202"/>
          <w:spacing w:val="-8"/>
          <w:w w:val="115"/>
        </w:rPr>
        <w:t> </w:t>
      </w:r>
      <w:r>
        <w:rPr>
          <w:color w:val="010202"/>
          <w:spacing w:val="-2"/>
          <w:w w:val="115"/>
        </w:rPr>
        <w:t>“modern”</w:t>
      </w:r>
      <w:r>
        <w:rPr>
          <w:color w:val="010202"/>
          <w:spacing w:val="-8"/>
          <w:w w:val="115"/>
        </w:rPr>
        <w:t> </w:t>
      </w:r>
      <w:r>
        <w:rPr>
          <w:color w:val="010202"/>
          <w:spacing w:val="-2"/>
          <w:w w:val="115"/>
        </w:rPr>
        <w:t>religions,</w:t>
      </w:r>
      <w:r>
        <w:rPr>
          <w:color w:val="010202"/>
          <w:spacing w:val="-8"/>
          <w:w w:val="115"/>
        </w:rPr>
        <w:t> </w:t>
      </w:r>
      <w:r>
        <w:rPr>
          <w:color w:val="010202"/>
          <w:spacing w:val="-2"/>
          <w:w w:val="115"/>
        </w:rPr>
        <w:t>Catholic,</w:t>
      </w:r>
      <w:r>
        <w:rPr>
          <w:color w:val="010202"/>
          <w:spacing w:val="-8"/>
          <w:w w:val="115"/>
        </w:rPr>
        <w:t> </w:t>
      </w:r>
      <w:r>
        <w:rPr>
          <w:color w:val="010202"/>
          <w:spacing w:val="-2"/>
          <w:w w:val="115"/>
        </w:rPr>
        <w:t>Muslim,</w:t>
      </w:r>
      <w:r>
        <w:rPr>
          <w:color w:val="010202"/>
          <w:spacing w:val="-8"/>
          <w:w w:val="115"/>
        </w:rPr>
        <w:t> </w:t>
      </w:r>
      <w:r>
        <w:rPr>
          <w:color w:val="010202"/>
          <w:spacing w:val="-2"/>
          <w:w w:val="115"/>
        </w:rPr>
        <w:t>Buddhist,</w:t>
      </w:r>
      <w:r>
        <w:rPr>
          <w:color w:val="010202"/>
          <w:spacing w:val="-8"/>
          <w:w w:val="115"/>
        </w:rPr>
        <w:t> </w:t>
      </w:r>
      <w:r>
        <w:rPr>
          <w:color w:val="010202"/>
          <w:spacing w:val="-2"/>
          <w:w w:val="115"/>
        </w:rPr>
        <w:t>etc.,</w:t>
      </w:r>
      <w:r>
        <w:rPr>
          <w:color w:val="010202"/>
          <w:spacing w:val="-8"/>
          <w:w w:val="115"/>
        </w:rPr>
        <w:t> </w:t>
      </w:r>
      <w:r>
        <w:rPr>
          <w:color w:val="010202"/>
          <w:spacing w:val="-2"/>
          <w:w w:val="115"/>
        </w:rPr>
        <w:t>have </w:t>
      </w:r>
      <w:r>
        <w:rPr>
          <w:color w:val="010202"/>
          <w:w w:val="115"/>
        </w:rPr>
        <w:t>been</w:t>
      </w:r>
      <w:r>
        <w:rPr>
          <w:color w:val="010202"/>
          <w:spacing w:val="-11"/>
          <w:w w:val="115"/>
        </w:rPr>
        <w:t> </w:t>
      </w:r>
      <w:r>
        <w:rPr>
          <w:color w:val="010202"/>
          <w:w w:val="115"/>
        </w:rPr>
        <w:t>built</w:t>
      </w:r>
      <w:r>
        <w:rPr>
          <w:color w:val="010202"/>
          <w:spacing w:val="-11"/>
          <w:w w:val="115"/>
        </w:rPr>
        <w:t> </w:t>
      </w:r>
      <w:r>
        <w:rPr>
          <w:color w:val="010202"/>
          <w:w w:val="115"/>
        </w:rPr>
        <w:t>over</w:t>
      </w:r>
      <w:r>
        <w:rPr>
          <w:color w:val="010202"/>
          <w:spacing w:val="-11"/>
          <w:w w:val="115"/>
        </w:rPr>
        <w:t> </w:t>
      </w:r>
      <w:r>
        <w:rPr>
          <w:color w:val="010202"/>
          <w:w w:val="115"/>
        </w:rPr>
        <w:t>ancient</w:t>
      </w:r>
      <w:r>
        <w:rPr>
          <w:color w:val="010202"/>
          <w:spacing w:val="-11"/>
          <w:w w:val="115"/>
        </w:rPr>
        <w:t> </w:t>
      </w:r>
      <w:r>
        <w:rPr>
          <w:color w:val="010202"/>
          <w:w w:val="115"/>
        </w:rPr>
        <w:t>“pagan</w:t>
      </w:r>
      <w:r>
        <w:rPr>
          <w:color w:val="010202"/>
          <w:spacing w:val="-11"/>
          <w:w w:val="115"/>
        </w:rPr>
        <w:t> </w:t>
      </w:r>
      <w:r>
        <w:rPr>
          <w:color w:val="010202"/>
          <w:w w:val="115"/>
        </w:rPr>
        <w:t>temples,”</w:t>
      </w:r>
      <w:r>
        <w:rPr>
          <w:color w:val="010202"/>
          <w:spacing w:val="-11"/>
          <w:w w:val="115"/>
        </w:rPr>
        <w:t> </w:t>
      </w:r>
      <w:r>
        <w:rPr>
          <w:color w:val="010202"/>
          <w:w w:val="115"/>
        </w:rPr>
        <w:t>that</w:t>
      </w:r>
      <w:r>
        <w:rPr>
          <w:color w:val="010202"/>
          <w:spacing w:val="-11"/>
          <w:w w:val="115"/>
        </w:rPr>
        <w:t> </w:t>
      </w:r>
      <w:r>
        <w:rPr>
          <w:color w:val="010202"/>
          <w:w w:val="115"/>
        </w:rPr>
        <w:t>is:</w:t>
      </w:r>
      <w:r>
        <w:rPr>
          <w:color w:val="010202"/>
          <w:spacing w:val="-11"/>
          <w:w w:val="115"/>
        </w:rPr>
        <w:t> </w:t>
      </w:r>
      <w:r>
        <w:rPr>
          <w:color w:val="010202"/>
          <w:w w:val="115"/>
        </w:rPr>
        <w:t>in</w:t>
      </w:r>
      <w:r>
        <w:rPr>
          <w:color w:val="010202"/>
          <w:spacing w:val="-11"/>
          <w:w w:val="115"/>
        </w:rPr>
        <w:t> </w:t>
      </w:r>
      <w:r>
        <w:rPr>
          <w:color w:val="010202"/>
          <w:w w:val="115"/>
        </w:rPr>
        <w:t>places</w:t>
      </w:r>
      <w:r>
        <w:rPr>
          <w:color w:val="010202"/>
          <w:spacing w:val="-11"/>
          <w:w w:val="115"/>
        </w:rPr>
        <w:t> </w:t>
      </w:r>
      <w:r>
        <w:rPr>
          <w:color w:val="010202"/>
          <w:w w:val="115"/>
        </w:rPr>
        <w:t>that</w:t>
      </w:r>
      <w:r>
        <w:rPr>
          <w:color w:val="010202"/>
          <w:spacing w:val="-11"/>
          <w:w w:val="115"/>
        </w:rPr>
        <w:t> </w:t>
      </w:r>
      <w:r>
        <w:rPr>
          <w:color w:val="010202"/>
          <w:w w:val="115"/>
        </w:rPr>
        <w:t>were venerated</w:t>
      </w:r>
      <w:r>
        <w:rPr>
          <w:color w:val="010202"/>
          <w:w w:val="115"/>
        </w:rPr>
        <w:t> since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most</w:t>
      </w:r>
      <w:r>
        <w:rPr>
          <w:color w:val="010202"/>
          <w:w w:val="115"/>
        </w:rPr>
        <w:t> remote</w:t>
      </w:r>
      <w:r>
        <w:rPr>
          <w:color w:val="010202"/>
          <w:w w:val="115"/>
        </w:rPr>
        <w:t> antiquity</w:t>
      </w:r>
      <w:r>
        <w:rPr>
          <w:color w:val="010202"/>
          <w:w w:val="115"/>
        </w:rPr>
        <w:t> and</w:t>
      </w:r>
      <w:r>
        <w:rPr>
          <w:color w:val="010202"/>
          <w:w w:val="115"/>
        </w:rPr>
        <w:t> at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center</w:t>
      </w:r>
      <w:r>
        <w:rPr>
          <w:color w:val="010202"/>
          <w:w w:val="115"/>
        </w:rPr>
        <w:t> of which</w:t>
      </w:r>
      <w:r>
        <w:rPr>
          <w:color w:val="010202"/>
          <w:w w:val="115"/>
        </w:rPr>
        <w:t> existed</w:t>
      </w:r>
      <w:r>
        <w:rPr>
          <w:color w:val="010202"/>
          <w:w w:val="115"/>
        </w:rPr>
        <w:t> a</w:t>
      </w:r>
      <w:r>
        <w:rPr>
          <w:color w:val="010202"/>
          <w:w w:val="115"/>
        </w:rPr>
        <w:t> menhir,</w:t>
      </w:r>
      <w:r>
        <w:rPr>
          <w:color w:val="010202"/>
          <w:w w:val="115"/>
        </w:rPr>
        <w:t> a</w:t>
      </w:r>
      <w:r>
        <w:rPr>
          <w:color w:val="010202"/>
          <w:w w:val="115"/>
        </w:rPr>
        <w:t> dolmen,</w:t>
      </w:r>
      <w:r>
        <w:rPr>
          <w:color w:val="010202"/>
          <w:w w:val="115"/>
        </w:rPr>
        <w:t> a</w:t>
      </w:r>
      <w:r>
        <w:rPr>
          <w:color w:val="010202"/>
          <w:w w:val="115"/>
        </w:rPr>
        <w:t> cromlech,</w:t>
      </w:r>
      <w:r>
        <w:rPr>
          <w:color w:val="010202"/>
          <w:w w:val="115"/>
        </w:rPr>
        <w:t> etc.</w:t>
      </w:r>
      <w:r>
        <w:rPr>
          <w:color w:val="010202"/>
          <w:w w:val="115"/>
        </w:rPr>
        <w:t> Let</w:t>
      </w:r>
      <w:r>
        <w:rPr>
          <w:color w:val="010202"/>
          <w:w w:val="115"/>
        </w:rPr>
        <w:t> us</w:t>
      </w:r>
      <w:r>
        <w:rPr>
          <w:color w:val="010202"/>
          <w:w w:val="115"/>
        </w:rPr>
        <w:t> now</w:t>
      </w:r>
      <w:r>
        <w:rPr>
          <w:color w:val="010202"/>
          <w:w w:val="115"/>
        </w:rPr>
        <w:t> ex- plain the nature of this </w:t>
      </w:r>
      <w:r>
        <w:rPr>
          <w:rFonts w:ascii="Palatino Linotype" w:hAnsi="Palatino Linotype"/>
          <w:b/>
          <w:i/>
          <w:color w:val="010202"/>
          <w:w w:val="115"/>
        </w:rPr>
        <w:t>synarchic</w:t>
      </w:r>
      <w:r>
        <w:rPr>
          <w:rFonts w:ascii="Palatino Linotype" w:hAnsi="Palatino Linotype"/>
          <w:b/>
          <w:i/>
          <w:color w:val="010202"/>
          <w:spacing w:val="-6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counter-oﬀensive.</w:t>
      </w:r>
    </w:p>
    <w:p>
      <w:pPr>
        <w:pStyle w:val="BodyText"/>
        <w:spacing w:line="206" w:lineRule="exact"/>
        <w:ind w:left="401"/>
      </w:pPr>
      <w:r>
        <w:rPr>
          <w:color w:val="010202"/>
          <w:w w:val="115"/>
        </w:rPr>
        <w:t>The</w:t>
      </w:r>
      <w:r>
        <w:rPr>
          <w:color w:val="010202"/>
          <w:spacing w:val="30"/>
          <w:w w:val="115"/>
        </w:rPr>
        <w:t> </w:t>
      </w:r>
      <w:r>
        <w:rPr>
          <w:color w:val="010202"/>
          <w:w w:val="115"/>
        </w:rPr>
        <w:t>Druids</w:t>
      </w:r>
      <w:r>
        <w:rPr>
          <w:color w:val="010202"/>
          <w:spacing w:val="30"/>
          <w:w w:val="115"/>
        </w:rPr>
        <w:t> </w:t>
      </w:r>
      <w:r>
        <w:rPr>
          <w:color w:val="010202"/>
          <w:w w:val="115"/>
        </w:rPr>
        <w:t>inﬁltrate</w:t>
      </w:r>
      <w:r>
        <w:rPr>
          <w:color w:val="010202"/>
          <w:spacing w:val="31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30"/>
          <w:w w:val="115"/>
        </w:rPr>
        <w:t> </w:t>
      </w:r>
      <w:r>
        <w:rPr>
          <w:color w:val="010202"/>
          <w:w w:val="115"/>
        </w:rPr>
        <w:t>Benedictine</w:t>
      </w:r>
      <w:r>
        <w:rPr>
          <w:color w:val="010202"/>
          <w:spacing w:val="30"/>
          <w:w w:val="115"/>
        </w:rPr>
        <w:t> </w:t>
      </w:r>
      <w:r>
        <w:rPr>
          <w:color w:val="010202"/>
          <w:w w:val="115"/>
        </w:rPr>
        <w:t>Order</w:t>
      </w:r>
      <w:r>
        <w:rPr>
          <w:color w:val="010202"/>
          <w:spacing w:val="31"/>
          <w:w w:val="115"/>
        </w:rPr>
        <w:t> </w:t>
      </w:r>
      <w:r>
        <w:rPr>
          <w:color w:val="010202"/>
          <w:w w:val="115"/>
        </w:rPr>
        <w:t>starting</w:t>
      </w:r>
      <w:r>
        <w:rPr>
          <w:color w:val="010202"/>
          <w:spacing w:val="30"/>
          <w:w w:val="115"/>
        </w:rPr>
        <w:t> </w:t>
      </w:r>
      <w:r>
        <w:rPr>
          <w:color w:val="010202"/>
          <w:w w:val="115"/>
        </w:rPr>
        <w:t>from</w:t>
      </w:r>
      <w:r>
        <w:rPr>
          <w:color w:val="010202"/>
          <w:spacing w:val="31"/>
          <w:w w:val="115"/>
        </w:rPr>
        <w:t> </w:t>
      </w:r>
      <w:r>
        <w:rPr>
          <w:color w:val="010202"/>
          <w:spacing w:val="-5"/>
          <w:w w:val="115"/>
        </w:rPr>
        <w:t>the</w:t>
      </w:r>
    </w:p>
    <w:p>
      <w:pPr>
        <w:pStyle w:val="BodyText"/>
        <w:spacing w:line="252" w:lineRule="auto" w:before="11"/>
        <w:ind w:right="151"/>
      </w:pPr>
      <w:r>
        <w:rPr>
          <w:color w:val="010202"/>
          <w:w w:val="115"/>
        </w:rPr>
        <w:t>fourth</w:t>
      </w:r>
      <w:r>
        <w:rPr>
          <w:color w:val="010202"/>
          <w:w w:val="115"/>
        </w:rPr>
        <w:t> century</w:t>
      </w:r>
      <w:r>
        <w:rPr>
          <w:color w:val="010202"/>
          <w:w w:val="115"/>
        </w:rPr>
        <w:t> and</w:t>
      </w:r>
      <w:r>
        <w:rPr>
          <w:color w:val="010202"/>
          <w:w w:val="115"/>
        </w:rPr>
        <w:t> then,</w:t>
      </w:r>
      <w:r>
        <w:rPr>
          <w:color w:val="010202"/>
          <w:w w:val="115"/>
        </w:rPr>
        <w:t> from</w:t>
      </w:r>
      <w:r>
        <w:rPr>
          <w:color w:val="010202"/>
          <w:w w:val="115"/>
        </w:rPr>
        <w:t> Cister</w:t>
      </w:r>
      <w:r>
        <w:rPr>
          <w:color w:val="010202"/>
          <w:w w:val="115"/>
        </w:rPr>
        <w:t> and</w:t>
      </w:r>
      <w:r>
        <w:rPr>
          <w:color w:val="010202"/>
          <w:w w:val="115"/>
        </w:rPr>
        <w:t> Cluny,</w:t>
      </w:r>
      <w:r>
        <w:rPr>
          <w:color w:val="010202"/>
          <w:w w:val="115"/>
        </w:rPr>
        <w:t> they</w:t>
      </w:r>
      <w:r>
        <w:rPr>
          <w:color w:val="010202"/>
          <w:w w:val="115"/>
        </w:rPr>
        <w:t> launch</w:t>
      </w:r>
      <w:r>
        <w:rPr>
          <w:color w:val="010202"/>
          <w:w w:val="115"/>
        </w:rPr>
        <w:t> the Order of the Temple in the ﬁrst and most terrible offensive </w:t>
      </w:r>
      <w:r>
        <w:rPr>
          <w:color w:val="010202"/>
          <w:w w:val="115"/>
        </w:rPr>
        <w:t>aimed at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establishing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World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Government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of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Synarchy.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In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studying the</w:t>
      </w:r>
      <w:r>
        <w:rPr>
          <w:color w:val="010202"/>
          <w:w w:val="115"/>
        </w:rPr>
        <w:t> A2</w:t>
      </w:r>
      <w:r>
        <w:rPr>
          <w:color w:val="010202"/>
          <w:w w:val="115"/>
        </w:rPr>
        <w:t> Strategy,</w:t>
      </w:r>
      <w:r>
        <w:rPr>
          <w:color w:val="010202"/>
          <w:w w:val="115"/>
        </w:rPr>
        <w:t> we</w:t>
      </w:r>
      <w:r>
        <w:rPr>
          <w:color w:val="010202"/>
          <w:w w:val="115"/>
        </w:rPr>
        <w:t> will</w:t>
      </w:r>
      <w:r>
        <w:rPr>
          <w:color w:val="010202"/>
          <w:w w:val="115"/>
        </w:rPr>
        <w:t> comment</w:t>
      </w:r>
      <w:r>
        <w:rPr>
          <w:color w:val="010202"/>
          <w:w w:val="115"/>
        </w:rPr>
        <w:t> on</w:t>
      </w:r>
      <w:r>
        <w:rPr>
          <w:color w:val="010202"/>
          <w:w w:val="115"/>
        </w:rPr>
        <w:t> this</w:t>
      </w:r>
      <w:r>
        <w:rPr>
          <w:color w:val="010202"/>
          <w:w w:val="115"/>
        </w:rPr>
        <w:t> synarchic</w:t>
      </w:r>
      <w:r>
        <w:rPr>
          <w:color w:val="010202"/>
          <w:w w:val="115"/>
        </w:rPr>
        <w:t> plan,</w:t>
      </w:r>
      <w:r>
        <w:rPr>
          <w:color w:val="010202"/>
          <w:w w:val="115"/>
        </w:rPr>
        <w:t> and</w:t>
      </w:r>
      <w:r>
        <w:rPr>
          <w:color w:val="010202"/>
          <w:w w:val="115"/>
        </w:rPr>
        <w:t> ex- plain the reasons for its failure. What is important is that, for such a</w:t>
      </w:r>
      <w:r>
        <w:rPr>
          <w:color w:val="010202"/>
          <w:w w:val="115"/>
        </w:rPr>
        <w:t> plan</w:t>
      </w:r>
      <w:r>
        <w:rPr>
          <w:color w:val="010202"/>
          <w:w w:val="115"/>
        </w:rPr>
        <w:t> to</w:t>
      </w:r>
      <w:r>
        <w:rPr>
          <w:color w:val="010202"/>
          <w:w w:val="115"/>
        </w:rPr>
        <w:t> work,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religious</w:t>
      </w:r>
      <w:r>
        <w:rPr>
          <w:color w:val="010202"/>
          <w:w w:val="115"/>
        </w:rPr>
        <w:t> psychoregions</w:t>
      </w:r>
      <w:r>
        <w:rPr>
          <w:color w:val="010202"/>
          <w:w w:val="115"/>
        </w:rPr>
        <w:t> of</w:t>
      </w:r>
      <w:r>
        <w:rPr>
          <w:color w:val="010202"/>
          <w:w w:val="115"/>
        </w:rPr>
        <w:t> Europe</w:t>
      </w:r>
      <w:r>
        <w:rPr>
          <w:color w:val="010202"/>
          <w:w w:val="115"/>
        </w:rPr>
        <w:t> had</w:t>
      </w:r>
      <w:r>
        <w:rPr>
          <w:color w:val="010202"/>
          <w:w w:val="115"/>
        </w:rPr>
        <w:t> to</w:t>
      </w:r>
      <w:r>
        <w:rPr>
          <w:color w:val="010202"/>
          <w:w w:val="115"/>
        </w:rPr>
        <w:t> be prepared</w:t>
      </w:r>
      <w:r>
        <w:rPr>
          <w:color w:val="010202"/>
          <w:w w:val="115"/>
        </w:rPr>
        <w:t> centuries</w:t>
      </w:r>
      <w:r>
        <w:rPr>
          <w:color w:val="010202"/>
          <w:w w:val="115"/>
        </w:rPr>
        <w:t> in</w:t>
      </w:r>
      <w:r>
        <w:rPr>
          <w:color w:val="010202"/>
          <w:w w:val="115"/>
        </w:rPr>
        <w:t> advance</w:t>
      </w:r>
      <w:r>
        <w:rPr>
          <w:color w:val="010202"/>
          <w:w w:val="115"/>
        </w:rPr>
        <w:t> so</w:t>
      </w:r>
      <w:r>
        <w:rPr>
          <w:color w:val="010202"/>
          <w:w w:val="115"/>
        </w:rPr>
        <w:t> that</w:t>
      </w:r>
      <w:r>
        <w:rPr>
          <w:color w:val="010202"/>
          <w:w w:val="115"/>
        </w:rPr>
        <w:t> their</w:t>
      </w:r>
      <w:r>
        <w:rPr>
          <w:color w:val="010202"/>
          <w:w w:val="115"/>
        </w:rPr>
        <w:t> microclimates</w:t>
      </w:r>
      <w:r>
        <w:rPr>
          <w:color w:val="010202"/>
          <w:w w:val="115"/>
        </w:rPr>
        <w:t> would capture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“believers”</w:t>
      </w:r>
      <w:r>
        <w:rPr>
          <w:color w:val="010202"/>
          <w:w w:val="115"/>
        </w:rPr>
        <w:t> and</w:t>
      </w:r>
      <w:r>
        <w:rPr>
          <w:color w:val="010202"/>
          <w:w w:val="115"/>
        </w:rPr>
        <w:t> incorporate</w:t>
      </w:r>
      <w:r>
        <w:rPr>
          <w:color w:val="010202"/>
          <w:w w:val="115"/>
        </w:rPr>
        <w:t> them</w:t>
      </w:r>
      <w:r>
        <w:rPr>
          <w:color w:val="010202"/>
          <w:w w:val="115"/>
        </w:rPr>
        <w:t> into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process</w:t>
      </w:r>
      <w:r>
        <w:rPr>
          <w:color w:val="010202"/>
          <w:w w:val="115"/>
        </w:rPr>
        <w:t> of the Jesus Christ Archetype.</w:t>
      </w:r>
    </w:p>
    <w:p>
      <w:pPr>
        <w:pStyle w:val="BodyText"/>
        <w:spacing w:line="252" w:lineRule="auto"/>
        <w:ind w:right="151" w:firstLine="246"/>
      </w:pPr>
      <w:r>
        <w:rPr>
          <w:color w:val="010202"/>
          <w:w w:val="115"/>
        </w:rPr>
        <w:t>For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this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purpose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Druids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were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counting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on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Acoustic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Kab- balah,</w:t>
      </w:r>
      <w:r>
        <w:rPr>
          <w:color w:val="010202"/>
          <w:spacing w:val="-11"/>
          <w:w w:val="115"/>
        </w:rPr>
        <w:t> </w:t>
      </w:r>
      <w:r>
        <w:rPr>
          <w:color w:val="010202"/>
          <w:w w:val="115"/>
        </w:rPr>
        <w:t>of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which</w:t>
      </w:r>
      <w:r>
        <w:rPr>
          <w:color w:val="010202"/>
          <w:spacing w:val="-11"/>
          <w:w w:val="115"/>
        </w:rPr>
        <w:t> </w:t>
      </w:r>
      <w:r>
        <w:rPr>
          <w:color w:val="010202"/>
          <w:w w:val="115"/>
        </w:rPr>
        <w:t>they</w:t>
      </w:r>
      <w:r>
        <w:rPr>
          <w:color w:val="010202"/>
          <w:spacing w:val="-11"/>
          <w:w w:val="115"/>
        </w:rPr>
        <w:t> </w:t>
      </w:r>
      <w:r>
        <w:rPr>
          <w:color w:val="010202"/>
          <w:w w:val="115"/>
        </w:rPr>
        <w:t>were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masters,</w:t>
      </w:r>
      <w:r>
        <w:rPr>
          <w:color w:val="010202"/>
          <w:spacing w:val="-11"/>
          <w:w w:val="115"/>
        </w:rPr>
        <w:t> </w:t>
      </w:r>
      <w:r>
        <w:rPr>
          <w:color w:val="010202"/>
          <w:w w:val="115"/>
        </w:rPr>
        <w:t>and</w:t>
      </w:r>
      <w:r>
        <w:rPr>
          <w:color w:val="010202"/>
          <w:spacing w:val="-11"/>
          <w:w w:val="115"/>
        </w:rPr>
        <w:t> </w:t>
      </w:r>
      <w:r>
        <w:rPr>
          <w:color w:val="010202"/>
          <w:w w:val="115"/>
        </w:rPr>
        <w:t>on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11"/>
          <w:w w:val="115"/>
        </w:rPr>
        <w:t> </w:t>
      </w:r>
      <w:r>
        <w:rPr>
          <w:color w:val="010202"/>
          <w:w w:val="115"/>
        </w:rPr>
        <w:t>Numerical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Kabbalah, which the Jewish sages gladly placed at their disposal; by combin- ing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this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formidable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knowledge,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they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developed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a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technique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of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psy- chosocial</w:t>
      </w:r>
      <w:r>
        <w:rPr>
          <w:color w:val="010202"/>
          <w:w w:val="115"/>
        </w:rPr>
        <w:t> control</w:t>
      </w:r>
      <w:r>
        <w:rPr>
          <w:color w:val="010202"/>
          <w:w w:val="115"/>
        </w:rPr>
        <w:t> based</w:t>
      </w:r>
      <w:r>
        <w:rPr>
          <w:color w:val="010202"/>
          <w:w w:val="115"/>
        </w:rPr>
        <w:t> on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archetypal</w:t>
      </w:r>
      <w:r>
        <w:rPr>
          <w:color w:val="010202"/>
          <w:w w:val="115"/>
        </w:rPr>
        <w:t> resonance</w:t>
      </w:r>
      <w:r>
        <w:rPr>
          <w:color w:val="010202"/>
          <w:w w:val="115"/>
        </w:rPr>
        <w:t> of</w:t>
      </w:r>
      <w:r>
        <w:rPr>
          <w:color w:val="010202"/>
          <w:w w:val="115"/>
        </w:rPr>
        <w:t> enormous stone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structures.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concrete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expression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of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this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work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is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Goth- ic</w:t>
      </w:r>
      <w:r>
        <w:rPr>
          <w:color w:val="010202"/>
          <w:spacing w:val="-13"/>
          <w:w w:val="115"/>
        </w:rPr>
        <w:t> </w:t>
      </w:r>
      <w:r>
        <w:rPr>
          <w:color w:val="010202"/>
          <w:w w:val="115"/>
        </w:rPr>
        <w:t>cathedral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that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“appears,”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as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everyone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knows,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in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eleventh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cen- </w:t>
      </w:r>
      <w:r>
        <w:rPr>
          <w:color w:val="010202"/>
          <w:w w:val="120"/>
        </w:rPr>
        <w:t>tury.</w:t>
      </w:r>
      <w:r>
        <w:rPr>
          <w:color w:val="010202"/>
          <w:spacing w:val="-8"/>
          <w:w w:val="120"/>
        </w:rPr>
        <w:t> </w:t>
      </w:r>
      <w:r>
        <w:rPr>
          <w:color w:val="010202"/>
          <w:w w:val="120"/>
        </w:rPr>
        <w:t>This</w:t>
      </w:r>
      <w:r>
        <w:rPr>
          <w:color w:val="010202"/>
          <w:spacing w:val="-8"/>
          <w:w w:val="120"/>
        </w:rPr>
        <w:t> </w:t>
      </w:r>
      <w:r>
        <w:rPr>
          <w:color w:val="010202"/>
          <w:w w:val="120"/>
        </w:rPr>
        <w:t>gigantic</w:t>
      </w:r>
      <w:r>
        <w:rPr>
          <w:color w:val="010202"/>
          <w:spacing w:val="-8"/>
          <w:w w:val="120"/>
        </w:rPr>
        <w:t> </w:t>
      </w:r>
      <w:r>
        <w:rPr>
          <w:color w:val="010202"/>
          <w:w w:val="120"/>
        </w:rPr>
        <w:t>construction</w:t>
      </w:r>
      <w:r>
        <w:rPr>
          <w:color w:val="010202"/>
          <w:spacing w:val="-8"/>
          <w:w w:val="120"/>
        </w:rPr>
        <w:t> </w:t>
      </w:r>
      <w:r>
        <w:rPr>
          <w:color w:val="010202"/>
          <w:w w:val="120"/>
        </w:rPr>
        <w:t>is</w:t>
      </w:r>
      <w:r>
        <w:rPr>
          <w:color w:val="010202"/>
          <w:spacing w:val="-8"/>
          <w:w w:val="120"/>
        </w:rPr>
        <w:t> </w:t>
      </w:r>
      <w:r>
        <w:rPr>
          <w:color w:val="010202"/>
          <w:w w:val="120"/>
        </w:rPr>
        <w:t>a</w:t>
      </w:r>
      <w:r>
        <w:rPr>
          <w:color w:val="010202"/>
          <w:spacing w:val="-8"/>
          <w:w w:val="120"/>
        </w:rPr>
        <w:t> </w:t>
      </w:r>
      <w:r>
        <w:rPr>
          <w:color w:val="010202"/>
          <w:w w:val="120"/>
        </w:rPr>
        <w:t>lithic</w:t>
      </w:r>
      <w:r>
        <w:rPr>
          <w:color w:val="010202"/>
          <w:spacing w:val="-8"/>
          <w:w w:val="120"/>
        </w:rPr>
        <w:t> </w:t>
      </w:r>
      <w:r>
        <w:rPr>
          <w:color w:val="010202"/>
          <w:w w:val="120"/>
        </w:rPr>
        <w:t>instrument,</w:t>
      </w:r>
      <w:r>
        <w:rPr>
          <w:color w:val="010202"/>
          <w:spacing w:val="-8"/>
          <w:w w:val="120"/>
        </w:rPr>
        <w:t> </w:t>
      </w:r>
      <w:r>
        <w:rPr>
          <w:color w:val="010202"/>
          <w:w w:val="120"/>
        </w:rPr>
        <w:t>ﬁnely</w:t>
      </w:r>
      <w:r>
        <w:rPr>
          <w:color w:val="010202"/>
          <w:spacing w:val="-8"/>
          <w:w w:val="120"/>
        </w:rPr>
        <w:t> </w:t>
      </w:r>
      <w:r>
        <w:rPr>
          <w:color w:val="010202"/>
          <w:w w:val="120"/>
        </w:rPr>
        <w:t>cali- brated</w:t>
      </w:r>
      <w:r>
        <w:rPr>
          <w:color w:val="010202"/>
          <w:w w:val="120"/>
        </w:rPr>
        <w:t> in</w:t>
      </w:r>
      <w:r>
        <w:rPr>
          <w:color w:val="010202"/>
          <w:w w:val="120"/>
        </w:rPr>
        <w:t> order</w:t>
      </w:r>
      <w:r>
        <w:rPr>
          <w:color w:val="010202"/>
          <w:w w:val="120"/>
        </w:rPr>
        <w:t> to</w:t>
      </w:r>
      <w:r>
        <w:rPr>
          <w:color w:val="010202"/>
          <w:w w:val="120"/>
        </w:rPr>
        <w:t> generate</w:t>
      </w:r>
      <w:r>
        <w:rPr>
          <w:color w:val="010202"/>
          <w:w w:val="120"/>
        </w:rPr>
        <w:t> a</w:t>
      </w:r>
      <w:r>
        <w:rPr>
          <w:color w:val="010202"/>
          <w:w w:val="120"/>
        </w:rPr>
        <w:t> religious</w:t>
      </w:r>
      <w:r>
        <w:rPr>
          <w:color w:val="010202"/>
          <w:w w:val="120"/>
        </w:rPr>
        <w:t> microclimate,</w:t>
      </w:r>
      <w:r>
        <w:rPr>
          <w:color w:val="010202"/>
          <w:w w:val="120"/>
        </w:rPr>
        <w:t> capable</w:t>
      </w:r>
      <w:r>
        <w:rPr>
          <w:color w:val="010202"/>
          <w:w w:val="120"/>
        </w:rPr>
        <w:t> of </w:t>
      </w:r>
      <w:r>
        <w:rPr>
          <w:color w:val="010202"/>
          <w:w w:val="115"/>
        </w:rPr>
        <w:t>overwhelming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parishioner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with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its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grandiosity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and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of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suggest- </w:t>
      </w:r>
      <w:r>
        <w:rPr>
          <w:color w:val="010202"/>
          <w:w w:val="120"/>
        </w:rPr>
        <w:t>ing</w:t>
      </w:r>
      <w:r>
        <w:rPr>
          <w:color w:val="010202"/>
          <w:w w:val="120"/>
        </w:rPr>
        <w:t> to</w:t>
      </w:r>
      <w:r>
        <w:rPr>
          <w:color w:val="010202"/>
          <w:w w:val="120"/>
        </w:rPr>
        <w:t> him</w:t>
      </w:r>
      <w:r>
        <w:rPr>
          <w:color w:val="010202"/>
          <w:w w:val="120"/>
        </w:rPr>
        <w:t> an</w:t>
      </w:r>
      <w:r>
        <w:rPr>
          <w:color w:val="010202"/>
          <w:w w:val="120"/>
        </w:rPr>
        <w:t> a itude</w:t>
      </w:r>
      <w:r>
        <w:rPr>
          <w:color w:val="010202"/>
          <w:w w:val="120"/>
        </w:rPr>
        <w:t> of</w:t>
      </w:r>
      <w:r>
        <w:rPr>
          <w:color w:val="010202"/>
          <w:w w:val="120"/>
        </w:rPr>
        <w:t> respect</w:t>
      </w:r>
      <w:r>
        <w:rPr>
          <w:color w:val="010202"/>
          <w:w w:val="120"/>
        </w:rPr>
        <w:t> and</w:t>
      </w:r>
      <w:r>
        <w:rPr>
          <w:color w:val="010202"/>
          <w:w w:val="120"/>
        </w:rPr>
        <w:t> devotion.</w:t>
      </w:r>
      <w:r>
        <w:rPr>
          <w:color w:val="010202"/>
          <w:w w:val="120"/>
        </w:rPr>
        <w:t> The</w:t>
      </w:r>
      <w:r>
        <w:rPr>
          <w:color w:val="010202"/>
          <w:w w:val="120"/>
        </w:rPr>
        <w:t> Archetype</w:t>
      </w:r>
      <w:r>
        <w:rPr>
          <w:color w:val="010202"/>
          <w:w w:val="120"/>
        </w:rPr>
        <w:t> of</w:t>
      </w:r>
    </w:p>
    <w:p>
      <w:pPr>
        <w:pStyle w:val="BodyText"/>
        <w:spacing w:before="139"/>
        <w:ind w:left="5" w:right="20"/>
        <w:jc w:val="center"/>
      </w:pPr>
      <w:r>
        <w:rPr>
          <w:color w:val="010202"/>
          <w:spacing w:val="-4"/>
          <w:w w:val="90"/>
        </w:rPr>
        <w:t>1011</w:t>
      </w:r>
    </w:p>
    <w:p>
      <w:pPr>
        <w:pStyle w:val="BodyText"/>
        <w:spacing w:after="0"/>
        <w:jc w:val="center"/>
        <w:sectPr>
          <w:pgSz w:w="8640" w:h="12960"/>
          <w:pgMar w:top="1180" w:bottom="280" w:left="1080" w:right="1080"/>
        </w:sectPr>
      </w:pPr>
    </w:p>
    <w:p>
      <w:pPr>
        <w:pStyle w:val="BodyText"/>
        <w:spacing w:line="249" w:lineRule="auto" w:before="92"/>
        <w:ind w:right="150"/>
        <w:rPr>
          <w:rFonts w:ascii="Palatino Linotype" w:hAnsi="Palatino Linotype"/>
          <w:b/>
          <w:i/>
        </w:rPr>
      </w:pPr>
      <w:r>
        <w:rPr>
          <w:rFonts w:ascii="Palatino Linotype" w:hAnsi="Palatino Linotype"/>
          <w:b/>
          <w:i/>
        </w:rPr>
        <mc:AlternateContent>
          <mc:Choice Requires="wps">
            <w:drawing>
              <wp:anchor distT="0" distB="0" distL="0" distR="0" allowOverlap="1" layoutInCell="1" locked="0" behindDoc="1" simplePos="0" relativeHeight="487388672">
                <wp:simplePos x="0" y="0"/>
                <wp:positionH relativeFrom="page">
                  <wp:posOffset>0</wp:posOffset>
                </wp:positionH>
                <wp:positionV relativeFrom="page">
                  <wp:posOffset>195935</wp:posOffset>
                </wp:positionV>
                <wp:extent cx="5486400" cy="783780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5486400" cy="78378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 h="7837805">
                              <a:moveTo>
                                <a:pt x="5486400" y="0"/>
                              </a:moveTo>
                              <a:lnTo>
                                <a:pt x="0" y="0"/>
                              </a:lnTo>
                              <a:lnTo>
                                <a:pt x="0" y="7837728"/>
                              </a:lnTo>
                              <a:lnTo>
                                <a:pt x="5486400" y="7837728"/>
                              </a:lnTo>
                              <a:lnTo>
                                <a:pt x="5486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F4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15.428pt;width:432pt;height:617.144pt;mso-position-horizontal-relative:page;mso-position-vertical-relative:page;z-index:-15927808" id="docshape29" filled="true" fillcolor="#faf4e8" stroked="false">
                <v:fill type="solid"/>
                <w10:wrap type="none"/>
              </v:rect>
            </w:pict>
          </mc:Fallback>
        </mc:AlternateContent>
      </w:r>
      <w:r>
        <w:rPr>
          <w:color w:val="010202"/>
          <w:w w:val="115"/>
        </w:rPr>
        <w:t>Jesus</w:t>
      </w:r>
      <w:r>
        <w:rPr>
          <w:color w:val="010202"/>
          <w:w w:val="115"/>
        </w:rPr>
        <w:t> Christ</w:t>
      </w:r>
      <w:r>
        <w:rPr>
          <w:color w:val="010202"/>
          <w:w w:val="115"/>
        </w:rPr>
        <w:t> needs</w:t>
      </w:r>
      <w:r>
        <w:rPr>
          <w:color w:val="010202"/>
          <w:w w:val="115"/>
        </w:rPr>
        <w:t> nothing</w:t>
      </w:r>
      <w:r>
        <w:rPr>
          <w:color w:val="010202"/>
          <w:w w:val="115"/>
        </w:rPr>
        <w:t> more</w:t>
      </w:r>
      <w:r>
        <w:rPr>
          <w:color w:val="010202"/>
          <w:w w:val="115"/>
        </w:rPr>
        <w:t> than</w:t>
      </w:r>
      <w:r>
        <w:rPr>
          <w:color w:val="010202"/>
          <w:w w:val="115"/>
        </w:rPr>
        <w:t> that</w:t>
      </w:r>
      <w:r>
        <w:rPr>
          <w:color w:val="010202"/>
          <w:w w:val="115"/>
        </w:rPr>
        <w:t> in</w:t>
      </w:r>
      <w:r>
        <w:rPr>
          <w:color w:val="010202"/>
          <w:w w:val="115"/>
        </w:rPr>
        <w:t> order</w:t>
      </w:r>
      <w:r>
        <w:rPr>
          <w:color w:val="010202"/>
          <w:w w:val="115"/>
        </w:rPr>
        <w:t> to</w:t>
      </w:r>
      <w:r>
        <w:rPr>
          <w:color w:val="010202"/>
          <w:w w:val="115"/>
        </w:rPr>
        <w:t> make</w:t>
      </w:r>
      <w:r>
        <w:rPr>
          <w:color w:val="010202"/>
          <w:w w:val="115"/>
        </w:rPr>
        <w:t> the capture,</w:t>
      </w:r>
      <w:r>
        <w:rPr>
          <w:color w:val="010202"/>
          <w:w w:val="115"/>
        </w:rPr>
        <w:t> transforming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microclimate</w:t>
      </w:r>
      <w:r>
        <w:rPr>
          <w:color w:val="010202"/>
          <w:w w:val="115"/>
        </w:rPr>
        <w:t> into</w:t>
      </w:r>
      <w:r>
        <w:rPr>
          <w:color w:val="010202"/>
          <w:w w:val="115"/>
        </w:rPr>
        <w:t> a</w:t>
      </w:r>
      <w:r>
        <w:rPr>
          <w:color w:val="010202"/>
          <w:w w:val="115"/>
        </w:rPr>
        <w:t> superstructure</w:t>
      </w:r>
      <w:r>
        <w:rPr>
          <w:color w:val="010202"/>
          <w:w w:val="115"/>
        </w:rPr>
        <w:t> and the</w:t>
      </w:r>
      <w:r>
        <w:rPr>
          <w:color w:val="010202"/>
          <w:w w:val="115"/>
        </w:rPr>
        <w:t> religious</w:t>
      </w:r>
      <w:r>
        <w:rPr>
          <w:color w:val="010202"/>
          <w:w w:val="115"/>
        </w:rPr>
        <w:t> psychoregion</w:t>
      </w:r>
      <w:r>
        <w:rPr>
          <w:color w:val="010202"/>
          <w:w w:val="115"/>
        </w:rPr>
        <w:t> into</w:t>
      </w:r>
      <w:r>
        <w:rPr>
          <w:color w:val="010202"/>
          <w:w w:val="115"/>
        </w:rPr>
        <w:t> a</w:t>
      </w:r>
      <w:r>
        <w:rPr>
          <w:color w:val="010202"/>
          <w:w w:val="115"/>
        </w:rPr>
        <w:t> cultural</w:t>
      </w:r>
      <w:r>
        <w:rPr>
          <w:color w:val="010202"/>
          <w:w w:val="115"/>
        </w:rPr>
        <w:t> fact!</w:t>
      </w:r>
      <w:r>
        <w:rPr>
          <w:color w:val="010202"/>
          <w:w w:val="115"/>
        </w:rPr>
        <w:t> But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most</w:t>
      </w:r>
      <w:r>
        <w:rPr>
          <w:color w:val="010202"/>
          <w:w w:val="115"/>
        </w:rPr>
        <w:t> ad- mirable thing about such an infernal machine, and even if this af- ﬁrmation</w:t>
      </w:r>
      <w:r>
        <w:rPr>
          <w:color w:val="010202"/>
          <w:w w:val="115"/>
        </w:rPr>
        <w:t> scandalizes</w:t>
      </w:r>
      <w:r>
        <w:rPr>
          <w:color w:val="010202"/>
          <w:w w:val="115"/>
        </w:rPr>
        <w:t> geneticists,</w:t>
      </w:r>
      <w:r>
        <w:rPr>
          <w:color w:val="010202"/>
          <w:w w:val="115"/>
        </w:rPr>
        <w:t> we</w:t>
      </w:r>
      <w:r>
        <w:rPr>
          <w:color w:val="010202"/>
          <w:w w:val="115"/>
        </w:rPr>
        <w:t> will</w:t>
      </w:r>
      <w:r>
        <w:rPr>
          <w:color w:val="010202"/>
          <w:w w:val="115"/>
        </w:rPr>
        <w:t> say</w:t>
      </w:r>
      <w:r>
        <w:rPr>
          <w:color w:val="010202"/>
          <w:w w:val="115"/>
        </w:rPr>
        <w:t> it</w:t>
      </w:r>
      <w:r>
        <w:rPr>
          <w:color w:val="010202"/>
          <w:w w:val="115"/>
        </w:rPr>
        <w:t> anyway,</w:t>
      </w:r>
      <w:r>
        <w:rPr>
          <w:color w:val="010202"/>
          <w:w w:val="115"/>
        </w:rPr>
        <w:t> is</w:t>
      </w:r>
      <w:r>
        <w:rPr>
          <w:color w:val="010202"/>
          <w:w w:val="115"/>
        </w:rPr>
        <w:t> that, once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capture</w:t>
      </w:r>
      <w:r>
        <w:rPr>
          <w:color w:val="010202"/>
          <w:w w:val="115"/>
        </w:rPr>
        <w:t> has</w:t>
      </w:r>
      <w:r>
        <w:rPr>
          <w:color w:val="010202"/>
          <w:w w:val="115"/>
        </w:rPr>
        <w:t> been</w:t>
      </w:r>
      <w:r>
        <w:rPr>
          <w:color w:val="010202"/>
          <w:w w:val="115"/>
        </w:rPr>
        <w:t> made,</w:t>
      </w:r>
      <w:r>
        <w:rPr>
          <w:color w:val="010202"/>
          <w:w w:val="115"/>
        </w:rPr>
        <w:t> it</w:t>
      </w:r>
      <w:r>
        <w:rPr>
          <w:color w:val="010202"/>
          <w:w w:val="115"/>
        </w:rPr>
        <w:t> “modulates”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genetic</w:t>
      </w:r>
      <w:r>
        <w:rPr>
          <w:color w:val="010202"/>
          <w:w w:val="115"/>
        </w:rPr>
        <w:t> infor- mation</w:t>
      </w:r>
      <w:r>
        <w:rPr>
          <w:color w:val="010202"/>
          <w:w w:val="115"/>
        </w:rPr>
        <w:t> of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believer,</w:t>
      </w:r>
      <w:r>
        <w:rPr>
          <w:color w:val="010202"/>
          <w:w w:val="115"/>
        </w:rPr>
        <w:t> making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Archetype</w:t>
      </w:r>
      <w:r>
        <w:rPr>
          <w:color w:val="010202"/>
          <w:w w:val="115"/>
        </w:rPr>
        <w:t> of</w:t>
      </w:r>
      <w:r>
        <w:rPr>
          <w:color w:val="010202"/>
          <w:w w:val="115"/>
        </w:rPr>
        <w:t> Jesus</w:t>
      </w:r>
      <w:r>
        <w:rPr>
          <w:color w:val="010202"/>
          <w:w w:val="115"/>
        </w:rPr>
        <w:t> Christ hereditary,</w:t>
      </w:r>
      <w:r>
        <w:rPr>
          <w:color w:val="010202"/>
          <w:w w:val="115"/>
        </w:rPr>
        <w:t> that</w:t>
      </w:r>
      <w:r>
        <w:rPr>
          <w:color w:val="010202"/>
          <w:w w:val="115"/>
        </w:rPr>
        <w:t> is</w:t>
      </w:r>
      <w:r>
        <w:rPr>
          <w:color w:val="010202"/>
          <w:w w:val="115"/>
        </w:rPr>
        <w:t> to</w:t>
      </w:r>
      <w:r>
        <w:rPr>
          <w:color w:val="010202"/>
          <w:w w:val="115"/>
        </w:rPr>
        <w:t> say:</w:t>
      </w:r>
      <w:r>
        <w:rPr>
          <w:color w:val="010202"/>
          <w:w w:val="115"/>
        </w:rPr>
        <w:t> genetically</w:t>
      </w:r>
      <w:r>
        <w:rPr>
          <w:color w:val="010202"/>
          <w:w w:val="115"/>
        </w:rPr>
        <w:t> Judaizing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unwary;</w:t>
      </w:r>
      <w:r>
        <w:rPr>
          <w:color w:val="010202"/>
          <w:w w:val="115"/>
        </w:rPr>
        <w:t> this</w:t>
      </w:r>
      <w:r>
        <w:rPr>
          <w:color w:val="010202"/>
          <w:w w:val="115"/>
        </w:rPr>
        <w:t> is achieved</w:t>
      </w:r>
      <w:r>
        <w:rPr>
          <w:color w:val="010202"/>
          <w:w w:val="115"/>
        </w:rPr>
        <w:t> because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Jesus</w:t>
      </w:r>
      <w:r>
        <w:rPr>
          <w:color w:val="010202"/>
          <w:w w:val="115"/>
        </w:rPr>
        <w:t> Christ</w:t>
      </w:r>
      <w:r>
        <w:rPr>
          <w:color w:val="010202"/>
          <w:w w:val="115"/>
        </w:rPr>
        <w:t> Archetype,</w:t>
      </w:r>
      <w:r>
        <w:rPr>
          <w:color w:val="010202"/>
          <w:w w:val="115"/>
        </w:rPr>
        <w:t> which</w:t>
      </w:r>
      <w:r>
        <w:rPr>
          <w:color w:val="010202"/>
          <w:w w:val="115"/>
        </w:rPr>
        <w:t> is</w:t>
      </w:r>
      <w:r>
        <w:rPr>
          <w:color w:val="010202"/>
          <w:w w:val="115"/>
        </w:rPr>
        <w:t> psychoid, i.e.,</w:t>
      </w:r>
      <w:r>
        <w:rPr>
          <w:color w:val="010202"/>
          <w:spacing w:val="-13"/>
          <w:w w:val="115"/>
        </w:rPr>
        <w:t> </w:t>
      </w:r>
      <w:r>
        <w:rPr>
          <w:color w:val="010202"/>
          <w:w w:val="115"/>
        </w:rPr>
        <w:t>belonging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to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universal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collective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unconscious,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is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introduced into</w:t>
      </w:r>
      <w:r>
        <w:rPr>
          <w:color w:val="010202"/>
          <w:w w:val="115"/>
        </w:rPr>
        <w:t> and</w:t>
      </w:r>
      <w:r>
        <w:rPr>
          <w:color w:val="010202"/>
          <w:w w:val="115"/>
        </w:rPr>
        <w:t> plasmated</w:t>
      </w:r>
      <w:r>
        <w:rPr>
          <w:color w:val="010202"/>
          <w:w w:val="115"/>
        </w:rPr>
        <w:t> in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personal</w:t>
      </w:r>
      <w:r>
        <w:rPr>
          <w:color w:val="010202"/>
          <w:w w:val="115"/>
        </w:rPr>
        <w:t> collective</w:t>
      </w:r>
      <w:r>
        <w:rPr>
          <w:color w:val="010202"/>
          <w:w w:val="115"/>
        </w:rPr>
        <w:t> unconscious</w:t>
      </w:r>
      <w:r>
        <w:rPr>
          <w:color w:val="010202"/>
          <w:w w:val="115"/>
        </w:rPr>
        <w:t> by</w:t>
      </w:r>
      <w:r>
        <w:rPr>
          <w:color w:val="010202"/>
          <w:w w:val="115"/>
        </w:rPr>
        <w:t> the action</w:t>
      </w:r>
      <w:r>
        <w:rPr>
          <w:color w:val="010202"/>
          <w:w w:val="115"/>
        </w:rPr>
        <w:t> of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cathedral,</w:t>
      </w:r>
      <w:r>
        <w:rPr>
          <w:color w:val="010202"/>
          <w:w w:val="115"/>
        </w:rPr>
        <w:t> which</w:t>
      </w:r>
      <w:r>
        <w:rPr>
          <w:color w:val="010202"/>
          <w:w w:val="115"/>
        </w:rPr>
        <w:t> involves</w:t>
      </w:r>
      <w:r>
        <w:rPr>
          <w:color w:val="010202"/>
          <w:w w:val="115"/>
        </w:rPr>
        <w:t> a</w:t>
      </w:r>
      <w:r>
        <w:rPr>
          <w:color w:val="010202"/>
          <w:w w:val="115"/>
        </w:rPr>
        <w:t> chromosomal</w:t>
      </w:r>
      <w:r>
        <w:rPr>
          <w:color w:val="010202"/>
          <w:w w:val="115"/>
        </w:rPr>
        <w:t> modiﬁca- tion</w:t>
      </w:r>
      <w:r>
        <w:rPr>
          <w:color w:val="010202"/>
          <w:spacing w:val="-13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in</w:t>
      </w:r>
      <w:r>
        <w:rPr>
          <w:rFonts w:ascii="Palatino Linotype" w:hAnsi="Palatino Linotype"/>
          <w:b/>
          <w:i/>
          <w:color w:val="010202"/>
          <w:spacing w:val="-13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all</w:t>
      </w:r>
      <w:r>
        <w:rPr>
          <w:rFonts w:ascii="Palatino Linotype" w:hAnsi="Palatino Linotype"/>
          <w:b/>
          <w:i/>
          <w:color w:val="010202"/>
          <w:spacing w:val="-14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the</w:t>
      </w:r>
      <w:r>
        <w:rPr>
          <w:rFonts w:ascii="Palatino Linotype" w:hAnsi="Palatino Linotype"/>
          <w:b/>
          <w:i/>
          <w:color w:val="010202"/>
          <w:spacing w:val="-13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cells</w:t>
      </w:r>
      <w:r>
        <w:rPr>
          <w:rFonts w:ascii="Palatino Linotype" w:hAnsi="Palatino Linotype"/>
          <w:b/>
          <w:i/>
          <w:color w:val="010202"/>
          <w:spacing w:val="-14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of</w:t>
      </w:r>
      <w:r>
        <w:rPr>
          <w:rFonts w:ascii="Palatino Linotype" w:hAnsi="Palatino Linotype"/>
          <w:b/>
          <w:i/>
          <w:color w:val="010202"/>
          <w:spacing w:val="-14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the</w:t>
      </w:r>
      <w:r>
        <w:rPr>
          <w:rFonts w:ascii="Palatino Linotype" w:hAnsi="Palatino Linotype"/>
          <w:b/>
          <w:i/>
          <w:color w:val="010202"/>
          <w:spacing w:val="-13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human</w:t>
      </w:r>
      <w:r>
        <w:rPr>
          <w:rFonts w:ascii="Palatino Linotype" w:hAnsi="Palatino Linotype"/>
          <w:b/>
          <w:i/>
          <w:color w:val="010202"/>
          <w:spacing w:val="-14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anatomical</w:t>
      </w:r>
      <w:r>
        <w:rPr>
          <w:rFonts w:ascii="Palatino Linotype" w:hAnsi="Palatino Linotype"/>
          <w:b/>
          <w:i/>
          <w:color w:val="010202"/>
          <w:spacing w:val="-14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structure.</w:t>
      </w:r>
    </w:p>
    <w:p>
      <w:pPr>
        <w:spacing w:line="210" w:lineRule="exact" w:before="0"/>
        <w:ind w:left="401" w:right="0" w:firstLine="0"/>
        <w:jc w:val="both"/>
        <w:rPr>
          <w:rFonts w:ascii="Palatino Linotype"/>
          <w:b/>
          <w:i/>
          <w:sz w:val="19"/>
        </w:rPr>
      </w:pPr>
      <w:r>
        <w:rPr>
          <w:color w:val="010202"/>
          <w:w w:val="110"/>
          <w:sz w:val="19"/>
        </w:rPr>
        <w:t>Thus,</w:t>
      </w:r>
      <w:r>
        <w:rPr>
          <w:color w:val="010202"/>
          <w:spacing w:val="24"/>
          <w:w w:val="110"/>
          <w:sz w:val="19"/>
        </w:rPr>
        <w:t> </w:t>
      </w:r>
      <w:r>
        <w:rPr>
          <w:color w:val="010202"/>
          <w:w w:val="110"/>
          <w:sz w:val="19"/>
        </w:rPr>
        <w:t>the</w:t>
      </w:r>
      <w:r>
        <w:rPr>
          <w:color w:val="010202"/>
          <w:spacing w:val="25"/>
          <w:w w:val="110"/>
          <w:sz w:val="19"/>
        </w:rPr>
        <w:t> </w:t>
      </w:r>
      <w:r>
        <w:rPr>
          <w:color w:val="010202"/>
          <w:w w:val="110"/>
          <w:sz w:val="19"/>
        </w:rPr>
        <w:t>cathedrals</w:t>
      </w:r>
      <w:r>
        <w:rPr>
          <w:color w:val="010202"/>
          <w:spacing w:val="25"/>
          <w:w w:val="110"/>
          <w:sz w:val="19"/>
        </w:rPr>
        <w:t> </w:t>
      </w:r>
      <w:r>
        <w:rPr>
          <w:color w:val="010202"/>
          <w:w w:val="110"/>
          <w:sz w:val="19"/>
        </w:rPr>
        <w:t>are:</w:t>
      </w:r>
      <w:r>
        <w:rPr>
          <w:color w:val="010202"/>
          <w:spacing w:val="25"/>
          <w:w w:val="110"/>
          <w:sz w:val="19"/>
        </w:rPr>
        <w:t> </w:t>
      </w:r>
      <w:r>
        <w:rPr>
          <w:rFonts w:ascii="Palatino Linotype"/>
          <w:b/>
          <w:i/>
          <w:color w:val="010202"/>
          <w:w w:val="110"/>
          <w:sz w:val="19"/>
        </w:rPr>
        <w:t>machines</w:t>
      </w:r>
      <w:r>
        <w:rPr>
          <w:rFonts w:ascii="Palatino Linotype"/>
          <w:b/>
          <w:i/>
          <w:color w:val="010202"/>
          <w:spacing w:val="18"/>
          <w:w w:val="110"/>
          <w:sz w:val="19"/>
        </w:rPr>
        <w:t> </w:t>
      </w:r>
      <w:r>
        <w:rPr>
          <w:rFonts w:ascii="Palatino Linotype"/>
          <w:b/>
          <w:i/>
          <w:color w:val="010202"/>
          <w:w w:val="110"/>
          <w:sz w:val="19"/>
        </w:rPr>
        <w:t>for</w:t>
      </w:r>
      <w:r>
        <w:rPr>
          <w:rFonts w:ascii="Palatino Linotype"/>
          <w:b/>
          <w:i/>
          <w:color w:val="010202"/>
          <w:spacing w:val="17"/>
          <w:w w:val="110"/>
          <w:sz w:val="19"/>
        </w:rPr>
        <w:t> </w:t>
      </w:r>
      <w:r>
        <w:rPr>
          <w:rFonts w:ascii="Palatino Linotype"/>
          <w:b/>
          <w:i/>
          <w:color w:val="010202"/>
          <w:w w:val="110"/>
          <w:sz w:val="19"/>
        </w:rPr>
        <w:t>psychically</w:t>
      </w:r>
      <w:r>
        <w:rPr>
          <w:rFonts w:ascii="Palatino Linotype"/>
          <w:b/>
          <w:i/>
          <w:color w:val="010202"/>
          <w:spacing w:val="17"/>
          <w:w w:val="110"/>
          <w:sz w:val="19"/>
        </w:rPr>
        <w:t> </w:t>
      </w:r>
      <w:r>
        <w:rPr>
          <w:i/>
          <w:color w:val="010202"/>
          <w:w w:val="110"/>
          <w:sz w:val="19"/>
        </w:rPr>
        <w:t>(</w:t>
      </w:r>
      <w:r>
        <w:rPr>
          <w:rFonts w:ascii="Palatino Linotype"/>
          <w:b/>
          <w:i/>
          <w:color w:val="010202"/>
          <w:w w:val="110"/>
          <w:sz w:val="19"/>
        </w:rPr>
        <w:t>and</w:t>
      </w:r>
      <w:r>
        <w:rPr>
          <w:rFonts w:ascii="Palatino Linotype"/>
          <w:b/>
          <w:i/>
          <w:color w:val="010202"/>
          <w:spacing w:val="18"/>
          <w:w w:val="110"/>
          <w:sz w:val="19"/>
        </w:rPr>
        <w:t> </w:t>
      </w:r>
      <w:r>
        <w:rPr>
          <w:rFonts w:ascii="Palatino Linotype"/>
          <w:b/>
          <w:i/>
          <w:color w:val="010202"/>
          <w:spacing w:val="-2"/>
          <w:w w:val="110"/>
          <w:sz w:val="19"/>
        </w:rPr>
        <w:t>geneti-</w:t>
      </w:r>
    </w:p>
    <w:p>
      <w:pPr>
        <w:pStyle w:val="Heading1"/>
        <w:spacing w:line="218" w:lineRule="auto" w:before="6"/>
        <w:ind w:right="151"/>
        <w:jc w:val="both"/>
      </w:pPr>
      <w:r>
        <w:rPr>
          <w:color w:val="010202"/>
          <w:w w:val="110"/>
        </w:rPr>
        <w:t>cally</w:t>
      </w:r>
      <w:r>
        <w:rPr>
          <w:rFonts w:ascii="Cambria"/>
          <w:b w:val="0"/>
          <w:color w:val="010202"/>
          <w:w w:val="110"/>
        </w:rPr>
        <w:t>) </w:t>
      </w:r>
      <w:r>
        <w:rPr>
          <w:color w:val="010202"/>
          <w:w w:val="110"/>
        </w:rPr>
        <w:t>programming the population with the purpose of forming </w:t>
      </w:r>
      <w:r>
        <w:rPr>
          <w:color w:val="010202"/>
          <w:w w:val="110"/>
        </w:rPr>
        <w:t>a Judaic</w:t>
      </w:r>
      <w:r>
        <w:rPr>
          <w:color w:val="010202"/>
          <w:w w:val="110"/>
        </w:rPr>
        <w:t> human</w:t>
      </w:r>
      <w:r>
        <w:rPr>
          <w:color w:val="010202"/>
          <w:w w:val="110"/>
        </w:rPr>
        <w:t> type,</w:t>
      </w:r>
      <w:r>
        <w:rPr>
          <w:color w:val="010202"/>
          <w:w w:val="110"/>
        </w:rPr>
        <w:t> which</w:t>
      </w:r>
      <w:r>
        <w:rPr>
          <w:color w:val="010202"/>
          <w:w w:val="110"/>
        </w:rPr>
        <w:t> act</w:t>
      </w:r>
      <w:r>
        <w:rPr>
          <w:color w:val="010202"/>
          <w:w w:val="110"/>
        </w:rPr>
        <w:t> on</w:t>
      </w:r>
      <w:r>
        <w:rPr>
          <w:color w:val="010202"/>
          <w:w w:val="110"/>
        </w:rPr>
        <w:t> the</w:t>
      </w:r>
      <w:r>
        <w:rPr>
          <w:color w:val="010202"/>
          <w:w w:val="110"/>
        </w:rPr>
        <w:t> genetic</w:t>
      </w:r>
      <w:r>
        <w:rPr>
          <w:color w:val="010202"/>
          <w:w w:val="110"/>
        </w:rPr>
        <w:t> inheritance</w:t>
      </w:r>
      <w:r>
        <w:rPr>
          <w:color w:val="010202"/>
          <w:w w:val="110"/>
        </w:rPr>
        <w:t> by</w:t>
      </w:r>
      <w:r>
        <w:rPr>
          <w:color w:val="010202"/>
          <w:w w:val="110"/>
        </w:rPr>
        <w:t> the transmission of induced symbolic characters.</w:t>
      </w:r>
    </w:p>
    <w:p>
      <w:pPr>
        <w:pStyle w:val="BodyText"/>
        <w:spacing w:line="247" w:lineRule="auto" w:before="1"/>
        <w:ind w:right="150" w:firstLine="246"/>
        <w:rPr>
          <w:rFonts w:ascii="Palatino Linotype" w:hAnsi="Palatino Linotype"/>
          <w:b/>
          <w:i/>
        </w:rPr>
      </w:pPr>
      <w:r>
        <w:rPr>
          <w:color w:val="010202"/>
          <w:w w:val="110"/>
        </w:rPr>
        <w:t>The</w:t>
      </w:r>
      <w:r>
        <w:rPr>
          <w:color w:val="010202"/>
          <w:spacing w:val="40"/>
          <w:w w:val="110"/>
        </w:rPr>
        <w:t> </w:t>
      </w:r>
      <w:r>
        <w:rPr>
          <w:color w:val="010202"/>
          <w:w w:val="110"/>
        </w:rPr>
        <w:t>construction</w:t>
      </w:r>
      <w:r>
        <w:rPr>
          <w:color w:val="010202"/>
          <w:spacing w:val="40"/>
          <w:w w:val="110"/>
        </w:rPr>
        <w:t> </w:t>
      </w:r>
      <w:r>
        <w:rPr>
          <w:color w:val="010202"/>
          <w:w w:val="110"/>
        </w:rPr>
        <w:t>of</w:t>
      </w:r>
      <w:r>
        <w:rPr>
          <w:color w:val="010202"/>
          <w:spacing w:val="40"/>
          <w:w w:val="110"/>
        </w:rPr>
        <w:t> </w:t>
      </w:r>
      <w:r>
        <w:rPr>
          <w:color w:val="010202"/>
          <w:w w:val="110"/>
        </w:rPr>
        <w:t>cathedrals,</w:t>
      </w:r>
      <w:r>
        <w:rPr>
          <w:color w:val="010202"/>
          <w:spacing w:val="40"/>
          <w:w w:val="110"/>
        </w:rPr>
        <w:t> </w:t>
      </w:r>
      <w:r>
        <w:rPr>
          <w:color w:val="010202"/>
          <w:w w:val="110"/>
        </w:rPr>
        <w:t>and</w:t>
      </w:r>
      <w:r>
        <w:rPr>
          <w:color w:val="010202"/>
          <w:spacing w:val="40"/>
          <w:w w:val="110"/>
        </w:rPr>
        <w:t> </w:t>
      </w:r>
      <w:r>
        <w:rPr>
          <w:color w:val="010202"/>
          <w:w w:val="110"/>
        </w:rPr>
        <w:t>other</w:t>
      </w:r>
      <w:r>
        <w:rPr>
          <w:color w:val="010202"/>
          <w:spacing w:val="40"/>
          <w:w w:val="110"/>
        </w:rPr>
        <w:t> </w:t>
      </w:r>
      <w:r>
        <w:rPr>
          <w:color w:val="010202"/>
          <w:w w:val="110"/>
        </w:rPr>
        <w:t>monuments</w:t>
      </w:r>
      <w:r>
        <w:rPr>
          <w:color w:val="010202"/>
          <w:spacing w:val="40"/>
          <w:w w:val="110"/>
        </w:rPr>
        <w:t> </w:t>
      </w:r>
      <w:r>
        <w:rPr>
          <w:color w:val="010202"/>
          <w:w w:val="110"/>
        </w:rPr>
        <w:t>that</w:t>
      </w:r>
      <w:r>
        <w:rPr>
          <w:color w:val="010202"/>
          <w:spacing w:val="40"/>
          <w:w w:val="110"/>
        </w:rPr>
        <w:t> </w:t>
      </w:r>
      <w:r>
        <w:rPr>
          <w:color w:val="010202"/>
          <w:w w:val="110"/>
        </w:rPr>
        <w:t>we do not mention for the sake of brevity, is, from the point of view of the</w:t>
      </w:r>
      <w:r>
        <w:rPr>
          <w:color w:val="010202"/>
          <w:w w:val="110"/>
        </w:rPr>
        <w:t> Hyperborean</w:t>
      </w:r>
      <w:r>
        <w:rPr>
          <w:color w:val="010202"/>
          <w:w w:val="110"/>
        </w:rPr>
        <w:t> Wisdom,</w:t>
      </w:r>
      <w:r>
        <w:rPr>
          <w:color w:val="010202"/>
          <w:w w:val="110"/>
        </w:rPr>
        <w:t> an</w:t>
      </w:r>
      <w:r>
        <w:rPr>
          <w:color w:val="010202"/>
          <w:w w:val="110"/>
        </w:rPr>
        <w:t> authentic</w:t>
      </w:r>
      <w:r>
        <w:rPr>
          <w:color w:val="010202"/>
          <w:w w:val="110"/>
        </w:rPr>
        <w:t> tactic</w:t>
      </w:r>
      <w:r>
        <w:rPr>
          <w:color w:val="010202"/>
          <w:w w:val="110"/>
        </w:rPr>
        <w:t> of</w:t>
      </w:r>
      <w:r>
        <w:rPr>
          <w:color w:val="010202"/>
          <w:w w:val="110"/>
        </w:rPr>
        <w:t> Psychosocial Strategy</w:t>
      </w:r>
      <w:r>
        <w:rPr>
          <w:color w:val="010202"/>
          <w:w w:val="110"/>
        </w:rPr>
        <w:t> put</w:t>
      </w:r>
      <w:r>
        <w:rPr>
          <w:color w:val="010202"/>
          <w:w w:val="110"/>
        </w:rPr>
        <w:t> into</w:t>
      </w:r>
      <w:r>
        <w:rPr>
          <w:color w:val="010202"/>
          <w:w w:val="110"/>
        </w:rPr>
        <w:t> practice</w:t>
      </w:r>
      <w:r>
        <w:rPr>
          <w:color w:val="010202"/>
          <w:w w:val="110"/>
        </w:rPr>
        <w:t> by</w:t>
      </w:r>
      <w:r>
        <w:rPr>
          <w:color w:val="010202"/>
          <w:w w:val="110"/>
        </w:rPr>
        <w:t> the</w:t>
      </w:r>
      <w:r>
        <w:rPr>
          <w:color w:val="010202"/>
          <w:w w:val="110"/>
        </w:rPr>
        <w:t> White</w:t>
      </w:r>
      <w:r>
        <w:rPr>
          <w:color w:val="010202"/>
          <w:w w:val="110"/>
        </w:rPr>
        <w:t> Hierarchy</w:t>
      </w:r>
      <w:r>
        <w:rPr>
          <w:color w:val="010202"/>
          <w:w w:val="110"/>
        </w:rPr>
        <w:t> of</w:t>
      </w:r>
      <w:r>
        <w:rPr>
          <w:color w:val="010202"/>
          <w:w w:val="110"/>
        </w:rPr>
        <w:t> Chang Shambhala in order to favor the advent of the Universal Synarchy. Regarding the </w:t>
      </w:r>
      <w:r>
        <w:rPr>
          <w:rFonts w:ascii="Palatino Linotype" w:hAnsi="Palatino Linotype"/>
          <w:b/>
          <w:i/>
          <w:color w:val="010202"/>
          <w:w w:val="110"/>
        </w:rPr>
        <w:t>function </w:t>
      </w:r>
      <w:r>
        <w:rPr>
          <w:color w:val="010202"/>
          <w:w w:val="110"/>
        </w:rPr>
        <w:t>of the cathedrals, both the Druid Fulcanelli and the Celtist Louis Charpentier, and many other authors of simi-</w:t>
      </w:r>
      <w:r>
        <w:rPr>
          <w:color w:val="010202"/>
          <w:spacing w:val="80"/>
          <w:w w:val="110"/>
        </w:rPr>
        <w:t> </w:t>
      </w:r>
      <w:r>
        <w:rPr>
          <w:color w:val="010202"/>
          <w:w w:val="110"/>
        </w:rPr>
        <w:t>lar synarchic aﬃliation, claim that they would be “books of stone” destined</w:t>
      </w:r>
      <w:r>
        <w:rPr>
          <w:color w:val="010202"/>
          <w:w w:val="110"/>
        </w:rPr>
        <w:t> to</w:t>
      </w:r>
      <w:r>
        <w:rPr>
          <w:color w:val="010202"/>
          <w:w w:val="110"/>
        </w:rPr>
        <w:t> perpetuate</w:t>
      </w:r>
      <w:r>
        <w:rPr>
          <w:color w:val="010202"/>
          <w:w w:val="110"/>
        </w:rPr>
        <w:t> an</w:t>
      </w:r>
      <w:r>
        <w:rPr>
          <w:color w:val="010202"/>
          <w:w w:val="110"/>
        </w:rPr>
        <w:t> “occult</w:t>
      </w:r>
      <w:r>
        <w:rPr>
          <w:color w:val="010202"/>
          <w:w w:val="110"/>
        </w:rPr>
        <w:t> knowledge”—here</w:t>
      </w:r>
      <w:r>
        <w:rPr>
          <w:color w:val="010202"/>
          <w:w w:val="110"/>
        </w:rPr>
        <w:t> it</w:t>
      </w:r>
      <w:r>
        <w:rPr>
          <w:color w:val="010202"/>
          <w:w w:val="110"/>
        </w:rPr>
        <w:t> would</w:t>
      </w:r>
      <w:r>
        <w:rPr>
          <w:color w:val="010202"/>
          <w:w w:val="110"/>
        </w:rPr>
        <w:t> be Alchemy—which,</w:t>
      </w:r>
      <w:r>
        <w:rPr>
          <w:color w:val="010202"/>
          <w:w w:val="110"/>
        </w:rPr>
        <w:t> due</w:t>
      </w:r>
      <w:r>
        <w:rPr>
          <w:color w:val="010202"/>
          <w:w w:val="110"/>
        </w:rPr>
        <w:t> to</w:t>
      </w:r>
      <w:r>
        <w:rPr>
          <w:color w:val="010202"/>
          <w:w w:val="110"/>
        </w:rPr>
        <w:t> the</w:t>
      </w:r>
      <w:r>
        <w:rPr>
          <w:color w:val="010202"/>
          <w:w w:val="110"/>
        </w:rPr>
        <w:t> “reigning</w:t>
      </w:r>
      <w:r>
        <w:rPr>
          <w:color w:val="010202"/>
          <w:w w:val="110"/>
        </w:rPr>
        <w:t> obscurantism,”</w:t>
      </w:r>
      <w:r>
        <w:rPr>
          <w:color w:val="010202"/>
          <w:w w:val="110"/>
        </w:rPr>
        <w:t> cannot</w:t>
      </w:r>
      <w:r>
        <w:rPr>
          <w:color w:val="010202"/>
          <w:w w:val="110"/>
        </w:rPr>
        <w:t> be exposed</w:t>
      </w:r>
      <w:r>
        <w:rPr>
          <w:color w:val="010202"/>
          <w:w w:val="110"/>
        </w:rPr>
        <w:t> even</w:t>
      </w:r>
      <w:r>
        <w:rPr>
          <w:color w:val="010202"/>
          <w:w w:val="110"/>
        </w:rPr>
        <w:t> by</w:t>
      </w:r>
      <w:r>
        <w:rPr>
          <w:color w:val="010202"/>
          <w:w w:val="110"/>
        </w:rPr>
        <w:t> initiatic</w:t>
      </w:r>
      <w:r>
        <w:rPr>
          <w:color w:val="010202"/>
          <w:w w:val="110"/>
        </w:rPr>
        <w:t> organizations.</w:t>
      </w:r>
      <w:r>
        <w:rPr>
          <w:color w:val="010202"/>
          <w:w w:val="110"/>
        </w:rPr>
        <w:t> It</w:t>
      </w:r>
      <w:r>
        <w:rPr>
          <w:color w:val="010202"/>
          <w:w w:val="110"/>
        </w:rPr>
        <w:t> is</w:t>
      </w:r>
      <w:r>
        <w:rPr>
          <w:color w:val="010202"/>
          <w:w w:val="110"/>
        </w:rPr>
        <w:t> hard</w:t>
      </w:r>
      <w:r>
        <w:rPr>
          <w:color w:val="010202"/>
          <w:w w:val="110"/>
        </w:rPr>
        <w:t> to</w:t>
      </w:r>
      <w:r>
        <w:rPr>
          <w:color w:val="010202"/>
          <w:w w:val="110"/>
        </w:rPr>
        <w:t> believe</w:t>
      </w:r>
      <w:r>
        <w:rPr>
          <w:color w:val="010202"/>
          <w:w w:val="110"/>
        </w:rPr>
        <w:t> that</w:t>
      </w:r>
      <w:r>
        <w:rPr>
          <w:color w:val="010202"/>
          <w:spacing w:val="80"/>
          <w:w w:val="110"/>
        </w:rPr>
        <w:t> </w:t>
      </w:r>
      <w:r>
        <w:rPr>
          <w:color w:val="010202"/>
          <w:w w:val="110"/>
        </w:rPr>
        <w:t>such idiocies can be said in good faith! And we would be tempted to doubt</w:t>
      </w:r>
      <w:r>
        <w:rPr>
          <w:color w:val="010202"/>
          <w:spacing w:val="39"/>
          <w:w w:val="110"/>
        </w:rPr>
        <w:t> </w:t>
      </w:r>
      <w:r>
        <w:rPr>
          <w:color w:val="010202"/>
          <w:w w:val="110"/>
        </w:rPr>
        <w:t>the</w:t>
      </w:r>
      <w:r>
        <w:rPr>
          <w:color w:val="010202"/>
          <w:spacing w:val="40"/>
          <w:w w:val="110"/>
        </w:rPr>
        <w:t> </w:t>
      </w:r>
      <w:r>
        <w:rPr>
          <w:color w:val="010202"/>
          <w:w w:val="110"/>
        </w:rPr>
        <w:t>rational</w:t>
      </w:r>
      <w:r>
        <w:rPr>
          <w:color w:val="010202"/>
          <w:spacing w:val="40"/>
          <w:w w:val="110"/>
        </w:rPr>
        <w:t> </w:t>
      </w:r>
      <w:r>
        <w:rPr>
          <w:color w:val="010202"/>
          <w:w w:val="110"/>
        </w:rPr>
        <w:t>judgment</w:t>
      </w:r>
      <w:r>
        <w:rPr>
          <w:color w:val="010202"/>
          <w:spacing w:val="39"/>
          <w:w w:val="110"/>
        </w:rPr>
        <w:t> </w:t>
      </w:r>
      <w:r>
        <w:rPr>
          <w:color w:val="010202"/>
          <w:w w:val="110"/>
        </w:rPr>
        <w:t>of</w:t>
      </w:r>
      <w:r>
        <w:rPr>
          <w:color w:val="010202"/>
          <w:spacing w:val="40"/>
          <w:w w:val="110"/>
        </w:rPr>
        <w:t> </w:t>
      </w:r>
      <w:r>
        <w:rPr>
          <w:color w:val="010202"/>
          <w:w w:val="110"/>
        </w:rPr>
        <w:t>those</w:t>
      </w:r>
      <w:r>
        <w:rPr>
          <w:color w:val="010202"/>
          <w:spacing w:val="40"/>
          <w:w w:val="110"/>
        </w:rPr>
        <w:t> </w:t>
      </w:r>
      <w:r>
        <w:rPr>
          <w:color w:val="010202"/>
          <w:w w:val="110"/>
        </w:rPr>
        <w:t>who</w:t>
      </w:r>
      <w:r>
        <w:rPr>
          <w:color w:val="010202"/>
          <w:spacing w:val="21"/>
          <w:w w:val="155"/>
        </w:rPr>
        <w:t> </w:t>
      </w:r>
      <w:r>
        <w:rPr>
          <w:color w:val="010202"/>
          <w:w w:val="155"/>
        </w:rPr>
        <w:t>u</w:t>
      </w:r>
      <w:r>
        <w:rPr>
          <w:color w:val="010202"/>
          <w:spacing w:val="19"/>
          <w:w w:val="155"/>
        </w:rPr>
        <w:t> </w:t>
      </w:r>
      <w:r>
        <w:rPr>
          <w:color w:val="010202"/>
          <w:w w:val="110"/>
        </w:rPr>
        <w:t>er</w:t>
      </w:r>
      <w:r>
        <w:rPr>
          <w:color w:val="010202"/>
          <w:spacing w:val="40"/>
          <w:w w:val="110"/>
        </w:rPr>
        <w:t> </w:t>
      </w:r>
      <w:r>
        <w:rPr>
          <w:color w:val="010202"/>
          <w:w w:val="110"/>
        </w:rPr>
        <w:t>them</w:t>
      </w:r>
      <w:r>
        <w:rPr>
          <w:color w:val="010202"/>
          <w:spacing w:val="38"/>
          <w:w w:val="110"/>
        </w:rPr>
        <w:t> </w:t>
      </w:r>
      <w:r>
        <w:rPr>
          <w:rFonts w:ascii="Palatino Linotype" w:hAnsi="Palatino Linotype"/>
          <w:b/>
          <w:i/>
          <w:color w:val="010202"/>
          <w:w w:val="110"/>
        </w:rPr>
        <w:t>if</w:t>
      </w:r>
      <w:r>
        <w:rPr>
          <w:rFonts w:ascii="Palatino Linotype" w:hAnsi="Palatino Linotype"/>
          <w:b/>
          <w:i/>
          <w:color w:val="010202"/>
          <w:spacing w:val="32"/>
          <w:w w:val="110"/>
        </w:rPr>
        <w:t> </w:t>
      </w:r>
      <w:r>
        <w:rPr>
          <w:rFonts w:ascii="Palatino Linotype" w:hAnsi="Palatino Linotype"/>
          <w:b/>
          <w:i/>
          <w:color w:val="010202"/>
          <w:w w:val="110"/>
        </w:rPr>
        <w:t>we</w:t>
      </w:r>
      <w:r>
        <w:rPr>
          <w:rFonts w:ascii="Palatino Linotype" w:hAnsi="Palatino Linotype"/>
          <w:b/>
          <w:i/>
          <w:color w:val="010202"/>
          <w:spacing w:val="32"/>
          <w:w w:val="110"/>
        </w:rPr>
        <w:t> </w:t>
      </w:r>
      <w:r>
        <w:rPr>
          <w:rFonts w:ascii="Palatino Linotype" w:hAnsi="Palatino Linotype"/>
          <w:b/>
          <w:i/>
          <w:color w:val="010202"/>
          <w:spacing w:val="-4"/>
          <w:w w:val="110"/>
        </w:rPr>
        <w:t>were</w:t>
      </w:r>
    </w:p>
    <w:p>
      <w:pPr>
        <w:pStyle w:val="Heading1"/>
        <w:spacing w:line="206" w:lineRule="exact"/>
      </w:pPr>
      <w:r>
        <w:rPr>
          <w:color w:val="010202"/>
          <w:w w:val="110"/>
        </w:rPr>
        <w:t>not</w:t>
      </w:r>
      <w:r>
        <w:rPr>
          <w:color w:val="010202"/>
          <w:spacing w:val="5"/>
          <w:w w:val="110"/>
        </w:rPr>
        <w:t> </w:t>
      </w:r>
      <w:r>
        <w:rPr>
          <w:color w:val="010202"/>
          <w:w w:val="110"/>
        </w:rPr>
        <w:t>aware</w:t>
      </w:r>
      <w:r>
        <w:rPr>
          <w:color w:val="010202"/>
          <w:spacing w:val="5"/>
          <w:w w:val="110"/>
        </w:rPr>
        <w:t> </w:t>
      </w:r>
      <w:r>
        <w:rPr>
          <w:color w:val="010202"/>
          <w:w w:val="110"/>
        </w:rPr>
        <w:t>that</w:t>
      </w:r>
      <w:r>
        <w:rPr>
          <w:color w:val="010202"/>
          <w:spacing w:val="6"/>
          <w:w w:val="110"/>
        </w:rPr>
        <w:t> </w:t>
      </w:r>
      <w:r>
        <w:rPr>
          <w:color w:val="010202"/>
          <w:w w:val="110"/>
        </w:rPr>
        <w:t>there</w:t>
      </w:r>
      <w:r>
        <w:rPr>
          <w:color w:val="010202"/>
          <w:spacing w:val="5"/>
          <w:w w:val="110"/>
        </w:rPr>
        <w:t> </w:t>
      </w:r>
      <w:r>
        <w:rPr>
          <w:color w:val="010202"/>
          <w:w w:val="110"/>
        </w:rPr>
        <w:t>is</w:t>
      </w:r>
      <w:r>
        <w:rPr>
          <w:color w:val="010202"/>
          <w:spacing w:val="6"/>
          <w:w w:val="110"/>
        </w:rPr>
        <w:t> </w:t>
      </w:r>
      <w:r>
        <w:rPr>
          <w:color w:val="010202"/>
          <w:w w:val="110"/>
        </w:rPr>
        <w:t>a</w:t>
      </w:r>
      <w:r>
        <w:rPr>
          <w:color w:val="010202"/>
          <w:spacing w:val="5"/>
          <w:w w:val="110"/>
        </w:rPr>
        <w:t> </w:t>
      </w:r>
      <w:r>
        <w:rPr>
          <w:color w:val="010202"/>
          <w:w w:val="110"/>
        </w:rPr>
        <w:t>Synarchic</w:t>
      </w:r>
      <w:r>
        <w:rPr>
          <w:color w:val="010202"/>
          <w:spacing w:val="6"/>
          <w:w w:val="110"/>
        </w:rPr>
        <w:t> </w:t>
      </w:r>
      <w:r>
        <w:rPr>
          <w:color w:val="010202"/>
          <w:w w:val="110"/>
        </w:rPr>
        <w:t>Strategy</w:t>
      </w:r>
      <w:r>
        <w:rPr>
          <w:color w:val="010202"/>
          <w:spacing w:val="5"/>
          <w:w w:val="110"/>
        </w:rPr>
        <w:t> </w:t>
      </w:r>
      <w:r>
        <w:rPr>
          <w:color w:val="010202"/>
          <w:w w:val="110"/>
        </w:rPr>
        <w:t>and</w:t>
      </w:r>
      <w:r>
        <w:rPr>
          <w:color w:val="010202"/>
          <w:spacing w:val="6"/>
          <w:w w:val="110"/>
        </w:rPr>
        <w:t> </w:t>
      </w:r>
      <w:r>
        <w:rPr>
          <w:color w:val="010202"/>
          <w:w w:val="110"/>
        </w:rPr>
        <w:t>that</w:t>
      </w:r>
      <w:r>
        <w:rPr>
          <w:color w:val="010202"/>
          <w:spacing w:val="5"/>
          <w:w w:val="110"/>
        </w:rPr>
        <w:t> </w:t>
      </w:r>
      <w:r>
        <w:rPr>
          <w:color w:val="010202"/>
          <w:w w:val="110"/>
        </w:rPr>
        <w:t>they</w:t>
      </w:r>
      <w:r>
        <w:rPr>
          <w:color w:val="010202"/>
          <w:spacing w:val="6"/>
          <w:w w:val="110"/>
        </w:rPr>
        <w:t> </w:t>
      </w:r>
      <w:r>
        <w:rPr>
          <w:color w:val="010202"/>
          <w:w w:val="110"/>
        </w:rPr>
        <w:t>are</w:t>
      </w:r>
      <w:r>
        <w:rPr>
          <w:color w:val="010202"/>
          <w:spacing w:val="5"/>
          <w:w w:val="110"/>
        </w:rPr>
        <w:t> </w:t>
      </w:r>
      <w:r>
        <w:rPr>
          <w:color w:val="010202"/>
          <w:spacing w:val="-5"/>
          <w:w w:val="110"/>
        </w:rPr>
        <w:t>its</w:t>
      </w:r>
    </w:p>
    <w:p>
      <w:pPr>
        <w:spacing w:line="242" w:lineRule="exact" w:before="0"/>
        <w:ind w:left="154" w:right="0" w:firstLine="0"/>
        <w:jc w:val="left"/>
        <w:rPr>
          <w:rFonts w:ascii="Palatino Linotype"/>
          <w:b/>
          <w:i/>
          <w:sz w:val="19"/>
        </w:rPr>
      </w:pPr>
      <w:r>
        <w:rPr>
          <w:rFonts w:ascii="Palatino Linotype"/>
          <w:b/>
          <w:i/>
          <w:color w:val="010202"/>
          <w:spacing w:val="-2"/>
          <w:w w:val="110"/>
          <w:sz w:val="19"/>
        </w:rPr>
        <w:t>agents.</w:t>
      </w:r>
    </w:p>
    <w:p>
      <w:pPr>
        <w:pStyle w:val="BodyText"/>
        <w:spacing w:line="252" w:lineRule="auto"/>
        <w:ind w:right="149" w:firstLine="246"/>
      </w:pPr>
      <w:r>
        <w:rPr>
          <w:color w:val="010202"/>
          <w:w w:val="115"/>
        </w:rPr>
        <w:t>In order to clarify things, let us recall that with the pyramids of Egypt</w:t>
      </w:r>
      <w:r>
        <w:rPr>
          <w:color w:val="010202"/>
          <w:w w:val="115"/>
        </w:rPr>
        <w:t> a</w:t>
      </w:r>
      <w:r>
        <w:rPr>
          <w:color w:val="010202"/>
          <w:w w:val="115"/>
        </w:rPr>
        <w:t> similar</w:t>
      </w:r>
      <w:r>
        <w:rPr>
          <w:color w:val="010202"/>
          <w:w w:val="115"/>
        </w:rPr>
        <w:t> conspiracy</w:t>
      </w:r>
      <w:r>
        <w:rPr>
          <w:color w:val="010202"/>
          <w:w w:val="115"/>
        </w:rPr>
        <w:t> occurs,</w:t>
      </w:r>
      <w:r>
        <w:rPr>
          <w:color w:val="010202"/>
          <w:w w:val="115"/>
        </w:rPr>
        <w:t> in</w:t>
      </w:r>
      <w:r>
        <w:rPr>
          <w:color w:val="010202"/>
          <w:w w:val="115"/>
        </w:rPr>
        <w:t> which</w:t>
      </w:r>
      <w:r>
        <w:rPr>
          <w:color w:val="010202"/>
          <w:w w:val="115"/>
        </w:rPr>
        <w:t> all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“esoteric”</w:t>
      </w:r>
      <w:r>
        <w:rPr>
          <w:color w:val="010202"/>
          <w:w w:val="115"/>
        </w:rPr>
        <w:t> au- thors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coincide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in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aﬃrming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that,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e.g.,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“Cheops</w:t>
      </w:r>
      <w:r>
        <w:rPr>
          <w:color w:val="010202"/>
          <w:w w:val="115"/>
          <w:vertAlign w:val="superscript"/>
        </w:rPr>
        <w:t>41</w:t>
      </w:r>
      <w:r>
        <w:rPr>
          <w:color w:val="010202"/>
          <w:spacing w:val="-9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Pyramid</w:t>
      </w:r>
      <w:r>
        <w:rPr>
          <w:color w:val="010202"/>
          <w:spacing w:val="-10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is</w:t>
      </w:r>
      <w:r>
        <w:rPr>
          <w:color w:val="010202"/>
          <w:spacing w:val="-10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a</w:t>
      </w:r>
      <w:r>
        <w:rPr>
          <w:color w:val="010202"/>
          <w:spacing w:val="-10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book</w:t>
      </w:r>
      <w:r>
        <w:rPr>
          <w:color w:val="010202"/>
          <w:spacing w:val="-10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of stone,</w:t>
      </w:r>
      <w:r>
        <w:rPr>
          <w:color w:val="010202"/>
          <w:spacing w:val="-12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where</w:t>
      </w:r>
      <w:r>
        <w:rPr>
          <w:color w:val="010202"/>
          <w:spacing w:val="-12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the</w:t>
      </w:r>
      <w:r>
        <w:rPr>
          <w:color w:val="010202"/>
          <w:spacing w:val="-12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Egyptian</w:t>
      </w:r>
      <w:r>
        <w:rPr>
          <w:color w:val="010202"/>
          <w:spacing w:val="-12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knowledge</w:t>
      </w:r>
      <w:r>
        <w:rPr>
          <w:color w:val="010202"/>
          <w:spacing w:val="-12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has</w:t>
      </w:r>
      <w:r>
        <w:rPr>
          <w:color w:val="010202"/>
          <w:spacing w:val="-12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exploded</w:t>
      </w:r>
      <w:r>
        <w:rPr>
          <w:color w:val="010202"/>
          <w:spacing w:val="-12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in</w:t>
      </w:r>
      <w:r>
        <w:rPr>
          <w:color w:val="010202"/>
          <w:spacing w:val="-12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order</w:t>
      </w:r>
      <w:r>
        <w:rPr>
          <w:color w:val="010202"/>
          <w:spacing w:val="-12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to</w:t>
      </w:r>
      <w:r>
        <w:rPr>
          <w:color w:val="010202"/>
          <w:spacing w:val="-12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per- petuate it through time.” On what do they base such a statement? On</w:t>
      </w:r>
      <w:r>
        <w:rPr>
          <w:color w:val="010202"/>
          <w:w w:val="115"/>
          <w:vertAlign w:val="baseline"/>
        </w:rPr>
        <w:t> the</w:t>
      </w:r>
      <w:r>
        <w:rPr>
          <w:color w:val="010202"/>
          <w:w w:val="115"/>
          <w:vertAlign w:val="baseline"/>
        </w:rPr>
        <w:t> perfect</w:t>
      </w:r>
      <w:r>
        <w:rPr>
          <w:color w:val="010202"/>
          <w:w w:val="115"/>
          <w:vertAlign w:val="baseline"/>
        </w:rPr>
        <w:t> geographical</w:t>
      </w:r>
      <w:r>
        <w:rPr>
          <w:color w:val="010202"/>
          <w:w w:val="115"/>
          <w:vertAlign w:val="baseline"/>
        </w:rPr>
        <w:t> orientation</w:t>
      </w:r>
      <w:r>
        <w:rPr>
          <w:color w:val="010202"/>
          <w:w w:val="115"/>
          <w:vertAlign w:val="baseline"/>
        </w:rPr>
        <w:t> of</w:t>
      </w:r>
      <w:r>
        <w:rPr>
          <w:color w:val="010202"/>
          <w:w w:val="115"/>
          <w:vertAlign w:val="baseline"/>
        </w:rPr>
        <w:t> the</w:t>
      </w:r>
      <w:r>
        <w:rPr>
          <w:color w:val="010202"/>
          <w:w w:val="115"/>
          <w:vertAlign w:val="baseline"/>
        </w:rPr>
        <w:t> constructions— pyramids</w:t>
      </w:r>
      <w:r>
        <w:rPr>
          <w:color w:val="010202"/>
          <w:w w:val="115"/>
          <w:vertAlign w:val="baseline"/>
        </w:rPr>
        <w:t> and</w:t>
      </w:r>
      <w:r>
        <w:rPr>
          <w:color w:val="010202"/>
          <w:w w:val="115"/>
          <w:vertAlign w:val="baseline"/>
        </w:rPr>
        <w:t> cathedrals—and</w:t>
      </w:r>
      <w:r>
        <w:rPr>
          <w:color w:val="010202"/>
          <w:w w:val="115"/>
          <w:vertAlign w:val="baseline"/>
        </w:rPr>
        <w:t> on</w:t>
      </w:r>
      <w:r>
        <w:rPr>
          <w:color w:val="010202"/>
          <w:w w:val="115"/>
          <w:vertAlign w:val="baseline"/>
        </w:rPr>
        <w:t> the</w:t>
      </w:r>
      <w:r>
        <w:rPr>
          <w:color w:val="010202"/>
          <w:w w:val="115"/>
          <w:vertAlign w:val="baseline"/>
        </w:rPr>
        <w:t> intervention</w:t>
      </w:r>
      <w:r>
        <w:rPr>
          <w:color w:val="010202"/>
          <w:w w:val="115"/>
          <w:vertAlign w:val="baseline"/>
        </w:rPr>
        <w:t> of</w:t>
      </w:r>
      <w:r>
        <w:rPr>
          <w:color w:val="010202"/>
          <w:w w:val="115"/>
          <w:vertAlign w:val="baseline"/>
        </w:rPr>
        <w:t> very</w:t>
      </w:r>
      <w:r>
        <w:rPr>
          <w:color w:val="010202"/>
          <w:w w:val="115"/>
          <w:vertAlign w:val="baseline"/>
        </w:rPr>
        <w:t> exact and</w:t>
      </w:r>
      <w:r>
        <w:rPr>
          <w:color w:val="010202"/>
          <w:spacing w:val="-7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striking</w:t>
      </w:r>
      <w:r>
        <w:rPr>
          <w:color w:val="010202"/>
          <w:spacing w:val="-7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numbers,</w:t>
      </w:r>
      <w:r>
        <w:rPr>
          <w:color w:val="010202"/>
          <w:spacing w:val="-7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extracted</w:t>
      </w:r>
      <w:r>
        <w:rPr>
          <w:color w:val="010202"/>
          <w:spacing w:val="-7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from</w:t>
      </w:r>
      <w:r>
        <w:rPr>
          <w:color w:val="010202"/>
          <w:spacing w:val="-7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Physics</w:t>
      </w:r>
      <w:r>
        <w:rPr>
          <w:color w:val="010202"/>
          <w:spacing w:val="-7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or</w:t>
      </w:r>
      <w:r>
        <w:rPr>
          <w:color w:val="010202"/>
          <w:spacing w:val="-7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Astronomy,</w:t>
      </w:r>
      <w:r>
        <w:rPr>
          <w:color w:val="010202"/>
          <w:spacing w:val="-7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in</w:t>
      </w:r>
      <w:r>
        <w:rPr>
          <w:color w:val="010202"/>
          <w:spacing w:val="-7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the dimensions of the monument.</w:t>
      </w:r>
    </w:p>
    <w:p>
      <w:pPr>
        <w:pStyle w:val="BodyText"/>
        <w:spacing w:line="252" w:lineRule="auto"/>
        <w:ind w:right="152" w:firstLine="246"/>
      </w:pPr>
      <w:r>
        <w:rPr>
          <w:color w:val="010202"/>
          <w:w w:val="115"/>
        </w:rPr>
        <w:t>Let</w:t>
      </w:r>
      <w:r>
        <w:rPr>
          <w:color w:val="010202"/>
          <w:w w:val="115"/>
        </w:rPr>
        <w:t> us</w:t>
      </w:r>
      <w:r>
        <w:rPr>
          <w:color w:val="010202"/>
          <w:w w:val="115"/>
        </w:rPr>
        <w:t> now</w:t>
      </w:r>
      <w:r>
        <w:rPr>
          <w:color w:val="010202"/>
          <w:w w:val="115"/>
        </w:rPr>
        <w:t> see</w:t>
      </w:r>
      <w:r>
        <w:rPr>
          <w:color w:val="010202"/>
          <w:w w:val="115"/>
        </w:rPr>
        <w:t> what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truth</w:t>
      </w:r>
      <w:r>
        <w:rPr>
          <w:color w:val="010202"/>
          <w:w w:val="115"/>
        </w:rPr>
        <w:t> is</w:t>
      </w:r>
      <w:r>
        <w:rPr>
          <w:color w:val="010202"/>
          <w:w w:val="115"/>
        </w:rPr>
        <w:t> that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Synarchy</w:t>
      </w:r>
      <w:r>
        <w:rPr>
          <w:color w:val="010202"/>
          <w:w w:val="115"/>
        </w:rPr>
        <w:t> intends</w:t>
      </w:r>
      <w:r>
        <w:rPr>
          <w:color w:val="010202"/>
          <w:w w:val="115"/>
        </w:rPr>
        <w:t> to hide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or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conceal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with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absurd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theories: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pyramids,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cathedrals,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and,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in</w:t>
      </w:r>
    </w:p>
    <w:p>
      <w:pPr>
        <w:pStyle w:val="BodyText"/>
        <w:spacing w:before="56"/>
        <w:ind w:left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783767</wp:posOffset>
                </wp:positionH>
                <wp:positionV relativeFrom="paragraph">
                  <wp:posOffset>199832</wp:posOffset>
                </wp:positionV>
                <wp:extent cx="1089025" cy="5715"/>
                <wp:effectExtent l="0" t="0" r="0" b="0"/>
                <wp:wrapTopAndBottom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108902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9025" h="5715">
                              <a:moveTo>
                                <a:pt x="1088580" y="0"/>
                              </a:moveTo>
                              <a:lnTo>
                                <a:pt x="0" y="0"/>
                              </a:lnTo>
                              <a:lnTo>
                                <a:pt x="0" y="5435"/>
                              </a:lnTo>
                              <a:lnTo>
                                <a:pt x="1088580" y="5435"/>
                              </a:lnTo>
                              <a:lnTo>
                                <a:pt x="10885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6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1.714001pt;margin-top:15.734812pt;width:85.715pt;height:.42798pt;mso-position-horizontal-relative:page;mso-position-vertical-relative:paragraph;z-index:-15716352;mso-wrap-distance-left:0;mso-wrap-distance-right:0" id="docshape30" filled="true" fillcolor="#60606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tabs>
          <w:tab w:pos="679" w:val="left" w:leader="none"/>
        </w:tabs>
        <w:spacing w:line="240" w:lineRule="auto" w:before="164" w:after="0"/>
        <w:ind w:left="679" w:right="0" w:hanging="278"/>
        <w:jc w:val="left"/>
        <w:rPr>
          <w:sz w:val="18"/>
        </w:rPr>
      </w:pPr>
      <w:r>
        <w:rPr>
          <w:color w:val="010202"/>
          <w:w w:val="110"/>
          <w:sz w:val="18"/>
        </w:rPr>
        <w:t>Also known as the</w:t>
      </w:r>
      <w:r>
        <w:rPr>
          <w:color w:val="010202"/>
          <w:spacing w:val="1"/>
          <w:w w:val="110"/>
          <w:sz w:val="18"/>
        </w:rPr>
        <w:t> </w:t>
      </w:r>
      <w:r>
        <w:rPr>
          <w:color w:val="010202"/>
          <w:w w:val="110"/>
          <w:sz w:val="18"/>
        </w:rPr>
        <w:t>“Pyramid of Khufu” at</w:t>
      </w:r>
      <w:r>
        <w:rPr>
          <w:color w:val="010202"/>
          <w:spacing w:val="1"/>
          <w:w w:val="110"/>
          <w:sz w:val="18"/>
        </w:rPr>
        <w:t> </w:t>
      </w:r>
      <w:r>
        <w:rPr>
          <w:color w:val="010202"/>
          <w:spacing w:val="-2"/>
          <w:w w:val="110"/>
          <w:sz w:val="18"/>
        </w:rPr>
        <w:t>Giza.</w:t>
      </w:r>
    </w:p>
    <w:p>
      <w:pPr>
        <w:pStyle w:val="BodyText"/>
        <w:spacing w:before="144"/>
        <w:ind w:left="5" w:right="20"/>
        <w:jc w:val="center"/>
      </w:pPr>
      <w:r>
        <w:rPr>
          <w:color w:val="010202"/>
          <w:spacing w:val="-4"/>
          <w:w w:val="95"/>
        </w:rPr>
        <w:t>1012</w:t>
      </w:r>
    </w:p>
    <w:p>
      <w:pPr>
        <w:pStyle w:val="BodyText"/>
        <w:spacing w:after="0"/>
        <w:jc w:val="center"/>
        <w:sectPr>
          <w:pgSz w:w="8640" w:h="12960"/>
          <w:pgMar w:top="1180" w:bottom="280" w:left="1080" w:right="1080"/>
        </w:sectPr>
      </w:pPr>
    </w:p>
    <w:p>
      <w:pPr>
        <w:pStyle w:val="BodyText"/>
        <w:spacing w:line="252" w:lineRule="auto" w:before="92"/>
        <w:ind w:right="15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89184">
                <wp:simplePos x="0" y="0"/>
                <wp:positionH relativeFrom="page">
                  <wp:posOffset>0</wp:posOffset>
                </wp:positionH>
                <wp:positionV relativeFrom="page">
                  <wp:posOffset>195935</wp:posOffset>
                </wp:positionV>
                <wp:extent cx="5486400" cy="783780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5486400" cy="78378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 h="7837805">
                              <a:moveTo>
                                <a:pt x="5486400" y="0"/>
                              </a:moveTo>
                              <a:lnTo>
                                <a:pt x="0" y="0"/>
                              </a:lnTo>
                              <a:lnTo>
                                <a:pt x="0" y="7837728"/>
                              </a:lnTo>
                              <a:lnTo>
                                <a:pt x="5486400" y="7837728"/>
                              </a:lnTo>
                              <a:lnTo>
                                <a:pt x="5486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F4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15.428pt;width:432pt;height:617.144pt;mso-position-horizontal-relative:page;mso-position-vertical-relative:page;z-index:-15927296" id="docshape31" filled="true" fillcolor="#faf4e8" stroked="false">
                <v:fill type="solid"/>
                <w10:wrap type="none"/>
              </v:rect>
            </w:pict>
          </mc:Fallback>
        </mc:AlternateContent>
      </w:r>
      <w:r>
        <w:rPr>
          <w:color w:val="010202"/>
          <w:w w:val="115"/>
        </w:rPr>
        <w:t>general,</w:t>
      </w:r>
      <w:r>
        <w:rPr>
          <w:color w:val="010202"/>
          <w:w w:val="115"/>
        </w:rPr>
        <w:t> all</w:t>
      </w:r>
      <w:r>
        <w:rPr>
          <w:color w:val="010202"/>
          <w:w w:val="115"/>
        </w:rPr>
        <w:t> temples</w:t>
      </w:r>
      <w:r>
        <w:rPr>
          <w:color w:val="010202"/>
          <w:w w:val="115"/>
        </w:rPr>
        <w:t> constructed</w:t>
      </w:r>
      <w:r>
        <w:rPr>
          <w:color w:val="010202"/>
          <w:w w:val="115"/>
        </w:rPr>
        <w:t> on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basis</w:t>
      </w:r>
      <w:r>
        <w:rPr>
          <w:color w:val="010202"/>
          <w:w w:val="115"/>
        </w:rPr>
        <w:t> of</w:t>
      </w:r>
      <w:r>
        <w:rPr>
          <w:color w:val="010202"/>
          <w:w w:val="115"/>
        </w:rPr>
        <w:t> kabbalistic</w:t>
      </w:r>
      <w:r>
        <w:rPr>
          <w:color w:val="010202"/>
          <w:w w:val="115"/>
        </w:rPr>
        <w:t> princi- ples</w:t>
      </w:r>
      <w:r>
        <w:rPr>
          <w:color w:val="010202"/>
          <w:w w:val="115"/>
        </w:rPr>
        <w:t> are</w:t>
      </w:r>
      <w:r>
        <w:rPr>
          <w:color w:val="010202"/>
          <w:w w:val="115"/>
        </w:rPr>
        <w:t> functional</w:t>
      </w:r>
      <w:r>
        <w:rPr>
          <w:color w:val="010202"/>
          <w:w w:val="115"/>
        </w:rPr>
        <w:t> machines,</w:t>
      </w:r>
      <w:r>
        <w:rPr>
          <w:color w:val="010202"/>
          <w:w w:val="115"/>
        </w:rPr>
        <w:t> constructed</w:t>
      </w:r>
      <w:r>
        <w:rPr>
          <w:color w:val="010202"/>
          <w:w w:val="115"/>
        </w:rPr>
        <w:t> in</w:t>
      </w:r>
      <w:r>
        <w:rPr>
          <w:color w:val="010202"/>
          <w:w w:val="115"/>
        </w:rPr>
        <w:t> order</w:t>
      </w:r>
      <w:r>
        <w:rPr>
          <w:color w:val="010202"/>
          <w:w w:val="115"/>
        </w:rPr>
        <w:t> to</w:t>
      </w:r>
      <w:r>
        <w:rPr>
          <w:color w:val="010202"/>
          <w:w w:val="115"/>
        </w:rPr>
        <w:t> collectively operate</w:t>
      </w:r>
      <w:r>
        <w:rPr>
          <w:color w:val="010202"/>
          <w:w w:val="115"/>
        </w:rPr>
        <w:t> on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public.</w:t>
      </w:r>
      <w:r>
        <w:rPr>
          <w:color w:val="010202"/>
          <w:w w:val="115"/>
        </w:rPr>
        <w:t> Ask</w:t>
      </w:r>
      <w:r>
        <w:rPr>
          <w:color w:val="010202"/>
          <w:w w:val="115"/>
        </w:rPr>
        <w:t> yourself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following</w:t>
      </w:r>
      <w:r>
        <w:rPr>
          <w:color w:val="010202"/>
          <w:w w:val="115"/>
        </w:rPr>
        <w:t> question:</w:t>
      </w:r>
      <w:r>
        <w:rPr>
          <w:color w:val="010202"/>
          <w:w w:val="115"/>
        </w:rPr>
        <w:t> what machine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does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not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involve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measurements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and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dimensions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linked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to the laws of nature that it is intended to govern and exploit? To in- fer</w:t>
      </w:r>
      <w:r>
        <w:rPr>
          <w:color w:val="010202"/>
          <w:w w:val="115"/>
        </w:rPr>
        <w:t> from</w:t>
      </w:r>
      <w:r>
        <w:rPr>
          <w:color w:val="010202"/>
          <w:w w:val="115"/>
        </w:rPr>
        <w:t> this</w:t>
      </w:r>
      <w:r>
        <w:rPr>
          <w:color w:val="010202"/>
          <w:w w:val="115"/>
        </w:rPr>
        <w:t> that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machine</w:t>
      </w:r>
      <w:r>
        <w:rPr>
          <w:color w:val="010202"/>
          <w:w w:val="115"/>
        </w:rPr>
        <w:t> is</w:t>
      </w:r>
      <w:r>
        <w:rPr>
          <w:color w:val="010202"/>
          <w:w w:val="115"/>
        </w:rPr>
        <w:t> a</w:t>
      </w:r>
      <w:r>
        <w:rPr>
          <w:color w:val="010202"/>
          <w:w w:val="115"/>
        </w:rPr>
        <w:t> book</w:t>
      </w:r>
      <w:r>
        <w:rPr>
          <w:color w:val="010202"/>
          <w:w w:val="115"/>
        </w:rPr>
        <w:t> into</w:t>
      </w:r>
      <w:r>
        <w:rPr>
          <w:color w:val="010202"/>
          <w:w w:val="115"/>
        </w:rPr>
        <w:t> which</w:t>
      </w:r>
      <w:r>
        <w:rPr>
          <w:color w:val="010202"/>
          <w:w w:val="115"/>
        </w:rPr>
        <w:t> has</w:t>
      </w:r>
      <w:r>
        <w:rPr>
          <w:color w:val="010202"/>
          <w:w w:val="115"/>
        </w:rPr>
        <w:t> been poured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knowledge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of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nature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intended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to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be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read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in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future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is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an unrealistic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idea.</w:t>
      </w:r>
    </w:p>
    <w:p>
      <w:pPr>
        <w:pStyle w:val="BodyText"/>
        <w:spacing w:line="237" w:lineRule="auto"/>
        <w:ind w:right="151" w:firstLine="246"/>
      </w:pPr>
      <w:r>
        <w:rPr>
          <w:color w:val="010202"/>
          <w:w w:val="115"/>
        </w:rPr>
        <w:t>A machine is constructed in order to be used in the present and in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immediate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future,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or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so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that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it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functions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while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it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has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a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useful life,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but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it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is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never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made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thinking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about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what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will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occur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thousands of</w:t>
      </w:r>
      <w:r>
        <w:rPr>
          <w:color w:val="010202"/>
          <w:w w:val="115"/>
        </w:rPr>
        <w:t> years</w:t>
      </w:r>
      <w:r>
        <w:rPr>
          <w:color w:val="010202"/>
          <w:w w:val="115"/>
        </w:rPr>
        <w:t> later.</w:t>
      </w:r>
      <w:r>
        <w:rPr>
          <w:color w:val="010202"/>
          <w:w w:val="115"/>
        </w:rPr>
        <w:t> It</w:t>
      </w:r>
      <w:r>
        <w:rPr>
          <w:color w:val="010202"/>
          <w:w w:val="115"/>
        </w:rPr>
        <w:t> is</w:t>
      </w:r>
      <w:r>
        <w:rPr>
          <w:color w:val="010202"/>
          <w:w w:val="115"/>
        </w:rPr>
        <w:t> clear</w:t>
      </w:r>
      <w:r>
        <w:rPr>
          <w:color w:val="010202"/>
          <w:w w:val="115"/>
        </w:rPr>
        <w:t> that</w:t>
      </w:r>
      <w:r>
        <w:rPr>
          <w:color w:val="010202"/>
          <w:w w:val="115"/>
        </w:rPr>
        <w:t> if</w:t>
      </w:r>
      <w:r>
        <w:rPr>
          <w:color w:val="010202"/>
          <w:w w:val="115"/>
        </w:rPr>
        <w:t> said</w:t>
      </w:r>
      <w:r>
        <w:rPr>
          <w:color w:val="010202"/>
          <w:w w:val="115"/>
        </w:rPr>
        <w:t> machine</w:t>
      </w:r>
      <w:r>
        <w:rPr>
          <w:color w:val="010202"/>
          <w:w w:val="115"/>
        </w:rPr>
        <w:t> passes</w:t>
      </w:r>
      <w:r>
        <w:rPr>
          <w:color w:val="010202"/>
          <w:w w:val="115"/>
        </w:rPr>
        <w:t> through</w:t>
      </w:r>
      <w:r>
        <w:rPr>
          <w:color w:val="010202"/>
          <w:w w:val="115"/>
        </w:rPr>
        <w:t> the millennia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and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is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contemplated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by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beings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who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ignore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its</w:t>
      </w:r>
      <w:r>
        <w:rPr>
          <w:color w:val="010202"/>
          <w:spacing w:val="-6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functional objective,</w:t>
      </w:r>
      <w:r>
        <w:rPr>
          <w:rFonts w:ascii="Palatino Linotype" w:hAnsi="Palatino Linotype"/>
          <w:b/>
          <w:i/>
          <w:color w:val="010202"/>
          <w:spacing w:val="-14"/>
          <w:w w:val="115"/>
        </w:rPr>
        <w:t> </w:t>
      </w:r>
      <w:r>
        <w:rPr>
          <w:color w:val="010202"/>
          <w:w w:val="115"/>
        </w:rPr>
        <w:t>it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would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not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be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strange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that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they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mistakenly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reason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that it</w:t>
      </w:r>
      <w:r>
        <w:rPr>
          <w:color w:val="010202"/>
          <w:w w:val="115"/>
        </w:rPr>
        <w:t> is</w:t>
      </w:r>
      <w:r>
        <w:rPr>
          <w:color w:val="010202"/>
          <w:w w:val="115"/>
        </w:rPr>
        <w:t> “a</w:t>
      </w:r>
      <w:r>
        <w:rPr>
          <w:color w:val="010202"/>
          <w:w w:val="115"/>
        </w:rPr>
        <w:t> book”</w:t>
      </w:r>
      <w:r>
        <w:rPr>
          <w:color w:val="010202"/>
          <w:w w:val="115"/>
        </w:rPr>
        <w:t> and</w:t>
      </w:r>
      <w:r>
        <w:rPr>
          <w:color w:val="010202"/>
          <w:w w:val="115"/>
        </w:rPr>
        <w:t> even</w:t>
      </w:r>
      <w:r>
        <w:rPr>
          <w:color w:val="010202"/>
          <w:w w:val="115"/>
        </w:rPr>
        <w:t> “read</w:t>
      </w:r>
      <w:r>
        <w:rPr>
          <w:color w:val="010202"/>
          <w:w w:val="115"/>
        </w:rPr>
        <w:t> messages”</w:t>
      </w:r>
      <w:r>
        <w:rPr>
          <w:color w:val="010202"/>
          <w:w w:val="115"/>
        </w:rPr>
        <w:t> in</w:t>
      </w:r>
      <w:r>
        <w:rPr>
          <w:color w:val="010202"/>
          <w:w w:val="115"/>
        </w:rPr>
        <w:t> it.</w:t>
      </w:r>
      <w:r>
        <w:rPr>
          <w:color w:val="010202"/>
          <w:w w:val="115"/>
        </w:rPr>
        <w:t> Think,</w:t>
      </w:r>
      <w:r>
        <w:rPr>
          <w:color w:val="010202"/>
          <w:w w:val="115"/>
        </w:rPr>
        <w:t> to</w:t>
      </w:r>
      <w:r>
        <w:rPr>
          <w:color w:val="010202"/>
          <w:w w:val="115"/>
        </w:rPr>
        <w:t> give</w:t>
      </w:r>
      <w:r>
        <w:rPr>
          <w:color w:val="010202"/>
          <w:w w:val="115"/>
        </w:rPr>
        <w:t> an</w:t>
      </w:r>
      <w:r>
        <w:rPr>
          <w:color w:val="010202"/>
          <w:w w:val="115"/>
        </w:rPr>
        <w:t> ex- tremely</w:t>
      </w:r>
      <w:r>
        <w:rPr>
          <w:color w:val="010202"/>
          <w:w w:val="115"/>
        </w:rPr>
        <w:t> simple</w:t>
      </w:r>
      <w:r>
        <w:rPr>
          <w:color w:val="010202"/>
          <w:w w:val="115"/>
        </w:rPr>
        <w:t> example,</w:t>
      </w:r>
      <w:r>
        <w:rPr>
          <w:color w:val="010202"/>
          <w:w w:val="115"/>
        </w:rPr>
        <w:t> of</w:t>
      </w:r>
      <w:r>
        <w:rPr>
          <w:color w:val="010202"/>
          <w:w w:val="115"/>
        </w:rPr>
        <w:t> some</w:t>
      </w:r>
      <w:r>
        <w:rPr>
          <w:color w:val="010202"/>
          <w:w w:val="115"/>
        </w:rPr>
        <w:t> future</w:t>
      </w:r>
      <w:r>
        <w:rPr>
          <w:color w:val="010202"/>
          <w:w w:val="115"/>
        </w:rPr>
        <w:t> men</w:t>
      </w:r>
      <w:r>
        <w:rPr>
          <w:color w:val="010202"/>
          <w:w w:val="115"/>
        </w:rPr>
        <w:t> who,</w:t>
      </w:r>
      <w:r>
        <w:rPr>
          <w:color w:val="010202"/>
          <w:w w:val="115"/>
        </w:rPr>
        <w:t> ignorant</w:t>
      </w:r>
      <w:r>
        <w:rPr>
          <w:color w:val="010202"/>
          <w:w w:val="115"/>
        </w:rPr>
        <w:t> of everything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about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our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civilization,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will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ﬁnd</w:t>
      </w:r>
      <w:r>
        <w:rPr>
          <w:color w:val="010202"/>
          <w:spacing w:val="-7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the</w:t>
      </w:r>
      <w:r>
        <w:rPr>
          <w:rFonts w:ascii="Palatino Linotype" w:hAnsi="Palatino Linotype"/>
          <w:b/>
          <w:i/>
          <w:color w:val="010202"/>
          <w:spacing w:val="-14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face</w:t>
      </w:r>
      <w:r>
        <w:rPr>
          <w:rFonts w:ascii="Palatino Linotype" w:hAnsi="Palatino Linotype"/>
          <w:b/>
          <w:i/>
          <w:color w:val="010202"/>
          <w:spacing w:val="-14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of</w:t>
      </w:r>
      <w:r>
        <w:rPr>
          <w:rFonts w:ascii="Palatino Linotype" w:hAnsi="Palatino Linotype"/>
          <w:b/>
          <w:i/>
          <w:color w:val="010202"/>
          <w:spacing w:val="-13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a</w:t>
      </w:r>
      <w:r>
        <w:rPr>
          <w:rFonts w:ascii="Palatino Linotype" w:hAnsi="Palatino Linotype"/>
          <w:b/>
          <w:i/>
          <w:color w:val="010202"/>
          <w:spacing w:val="-14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wall</w:t>
      </w:r>
      <w:r>
        <w:rPr>
          <w:rFonts w:ascii="Palatino Linotype" w:hAnsi="Palatino Linotype"/>
          <w:b/>
          <w:i/>
          <w:color w:val="010202"/>
          <w:spacing w:val="-14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clock, one meter in diameter. </w:t>
      </w:r>
      <w:r>
        <w:rPr>
          <w:color w:val="010202"/>
          <w:w w:val="115"/>
        </w:rPr>
        <w:t>And</w:t>
      </w:r>
      <w:r>
        <w:rPr>
          <w:color w:val="010202"/>
          <w:w w:val="115"/>
        </w:rPr>
        <w:t> that,</w:t>
      </w:r>
      <w:r>
        <w:rPr>
          <w:color w:val="010202"/>
          <w:w w:val="115"/>
        </w:rPr>
        <w:t> from</w:t>
      </w:r>
      <w:r>
        <w:rPr>
          <w:color w:val="010202"/>
          <w:w w:val="115"/>
        </w:rPr>
        <w:t> its</w:t>
      </w:r>
      <w:r>
        <w:rPr>
          <w:color w:val="010202"/>
          <w:w w:val="115"/>
        </w:rPr>
        <w:t> examination,</w:t>
      </w:r>
      <w:r>
        <w:rPr>
          <w:color w:val="010202"/>
          <w:w w:val="115"/>
        </w:rPr>
        <w:t> that</w:t>
      </w:r>
      <w:r>
        <w:rPr>
          <w:color w:val="010202"/>
          <w:w w:val="115"/>
        </w:rPr>
        <w:t> it</w:t>
      </w:r>
      <w:r>
        <w:rPr>
          <w:color w:val="010202"/>
          <w:w w:val="115"/>
        </w:rPr>
        <w:t> is</w:t>
      </w:r>
      <w:r>
        <w:rPr>
          <w:color w:val="010202"/>
          <w:w w:val="115"/>
        </w:rPr>
        <w:t> a “book”</w:t>
      </w:r>
      <w:r>
        <w:rPr>
          <w:color w:val="010202"/>
          <w:w w:val="115"/>
        </w:rPr>
        <w:t> made</w:t>
      </w:r>
      <w:r>
        <w:rPr>
          <w:color w:val="010202"/>
          <w:w w:val="115"/>
        </w:rPr>
        <w:t> for</w:t>
      </w:r>
      <w:r>
        <w:rPr>
          <w:color w:val="010202"/>
          <w:w w:val="115"/>
        </w:rPr>
        <w:t> future</w:t>
      </w:r>
      <w:r>
        <w:rPr>
          <w:color w:val="010202"/>
          <w:w w:val="115"/>
        </w:rPr>
        <w:t> generations</w:t>
      </w:r>
      <w:r>
        <w:rPr>
          <w:color w:val="010202"/>
          <w:w w:val="115"/>
        </w:rPr>
        <w:t> by</w:t>
      </w:r>
      <w:r>
        <w:rPr>
          <w:color w:val="010202"/>
          <w:w w:val="115"/>
        </w:rPr>
        <w:t> some</w:t>
      </w:r>
      <w:r>
        <w:rPr>
          <w:color w:val="010202"/>
          <w:w w:val="115"/>
        </w:rPr>
        <w:t> ancient</w:t>
      </w:r>
      <w:r>
        <w:rPr>
          <w:color w:val="010202"/>
          <w:w w:val="115"/>
        </w:rPr>
        <w:t> beings</w:t>
      </w:r>
      <w:r>
        <w:rPr>
          <w:color w:val="010202"/>
          <w:w w:val="115"/>
        </w:rPr>
        <w:t> who knew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longitude</w:t>
      </w:r>
      <w:r>
        <w:rPr>
          <w:color w:val="010202"/>
          <w:w w:val="115"/>
        </w:rPr>
        <w:t> of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terrestrial</w:t>
      </w:r>
      <w:r>
        <w:rPr>
          <w:color w:val="010202"/>
          <w:w w:val="115"/>
        </w:rPr>
        <w:t> meridian,</w:t>
      </w:r>
      <w:r>
        <w:rPr>
          <w:color w:val="010202"/>
          <w:w w:val="115"/>
        </w:rPr>
        <w:t> were</w:t>
      </w:r>
      <w:r>
        <w:rPr>
          <w:color w:val="010202"/>
          <w:w w:val="115"/>
        </w:rPr>
        <w:t> counting</w:t>
      </w:r>
      <w:r>
        <w:rPr>
          <w:color w:val="010202"/>
          <w:w w:val="115"/>
        </w:rPr>
        <w:t> to twelve,</w:t>
      </w:r>
      <w:r>
        <w:rPr>
          <w:color w:val="010202"/>
          <w:spacing w:val="-13"/>
          <w:w w:val="115"/>
        </w:rPr>
        <w:t> </w:t>
      </w:r>
      <w:r>
        <w:rPr>
          <w:color w:val="010202"/>
          <w:w w:val="115"/>
        </w:rPr>
        <w:t>were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probably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worshiping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circle,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perhaps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Sun,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were in</w:t>
      </w:r>
      <w:r>
        <w:rPr>
          <w:color w:val="010202"/>
          <w:spacing w:val="-11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11"/>
          <w:w w:val="115"/>
        </w:rPr>
        <w:t> </w:t>
      </w:r>
      <w:r>
        <w:rPr>
          <w:color w:val="010202"/>
          <w:w w:val="115"/>
        </w:rPr>
        <w:t>Bronze</w:t>
      </w:r>
      <w:r>
        <w:rPr>
          <w:color w:val="010202"/>
          <w:spacing w:val="-11"/>
          <w:w w:val="115"/>
        </w:rPr>
        <w:t> </w:t>
      </w:r>
      <w:r>
        <w:rPr>
          <w:color w:val="010202"/>
          <w:w w:val="115"/>
        </w:rPr>
        <w:t>Age,</w:t>
      </w:r>
      <w:r>
        <w:rPr>
          <w:color w:val="010202"/>
          <w:spacing w:val="-11"/>
          <w:w w:val="115"/>
        </w:rPr>
        <w:t> </w:t>
      </w:r>
      <w:r>
        <w:rPr>
          <w:color w:val="010202"/>
          <w:w w:val="115"/>
        </w:rPr>
        <w:t>etc..</w:t>
      </w:r>
      <w:r>
        <w:rPr>
          <w:color w:val="010202"/>
          <w:spacing w:val="-11"/>
          <w:w w:val="115"/>
        </w:rPr>
        <w:t> </w:t>
      </w:r>
      <w:r>
        <w:rPr>
          <w:color w:val="010202"/>
          <w:w w:val="115"/>
        </w:rPr>
        <w:t>All</w:t>
      </w:r>
      <w:r>
        <w:rPr>
          <w:color w:val="010202"/>
          <w:spacing w:val="-11"/>
          <w:w w:val="115"/>
        </w:rPr>
        <w:t> </w:t>
      </w:r>
      <w:r>
        <w:rPr>
          <w:color w:val="010202"/>
          <w:w w:val="115"/>
        </w:rPr>
        <w:t>these</w:t>
      </w:r>
      <w:r>
        <w:rPr>
          <w:color w:val="010202"/>
          <w:spacing w:val="-11"/>
          <w:w w:val="115"/>
        </w:rPr>
        <w:t> </w:t>
      </w:r>
      <w:r>
        <w:rPr>
          <w:color w:val="010202"/>
          <w:w w:val="115"/>
        </w:rPr>
        <w:t>deductions</w:t>
      </w:r>
      <w:r>
        <w:rPr>
          <w:color w:val="010202"/>
          <w:spacing w:val="-11"/>
          <w:w w:val="115"/>
        </w:rPr>
        <w:t> </w:t>
      </w:r>
      <w:r>
        <w:rPr>
          <w:color w:val="010202"/>
          <w:w w:val="115"/>
        </w:rPr>
        <w:t>are</w:t>
      </w:r>
      <w:r>
        <w:rPr>
          <w:color w:val="010202"/>
          <w:spacing w:val="-11"/>
          <w:w w:val="115"/>
        </w:rPr>
        <w:t> </w:t>
      </w:r>
      <w:r>
        <w:rPr>
          <w:color w:val="010202"/>
          <w:w w:val="115"/>
        </w:rPr>
        <w:t>logical,</w:t>
      </w:r>
      <w:r>
        <w:rPr>
          <w:color w:val="010202"/>
          <w:spacing w:val="-11"/>
          <w:w w:val="115"/>
        </w:rPr>
        <w:t> </w:t>
      </w:r>
      <w:r>
        <w:rPr>
          <w:color w:val="010202"/>
          <w:w w:val="115"/>
        </w:rPr>
        <w:t>but</w:t>
      </w:r>
      <w:r>
        <w:rPr>
          <w:color w:val="010202"/>
          <w:spacing w:val="-12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nothing indicates</w:t>
      </w:r>
      <w:r>
        <w:rPr>
          <w:rFonts w:ascii="Palatino Linotype" w:hAnsi="Palatino Linotype"/>
          <w:b/>
          <w:i/>
          <w:color w:val="010202"/>
          <w:spacing w:val="-2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about</w:t>
      </w:r>
      <w:r>
        <w:rPr>
          <w:rFonts w:ascii="Palatino Linotype" w:hAnsi="Palatino Linotype"/>
          <w:b/>
          <w:i/>
          <w:color w:val="010202"/>
          <w:spacing w:val="-2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the</w:t>
      </w:r>
      <w:r>
        <w:rPr>
          <w:rFonts w:ascii="Palatino Linotype" w:hAnsi="Palatino Linotype"/>
          <w:b/>
          <w:i/>
          <w:color w:val="010202"/>
          <w:spacing w:val="-2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clock,</w:t>
      </w:r>
      <w:r>
        <w:rPr>
          <w:rFonts w:ascii="Palatino Linotype" w:hAnsi="Palatino Linotype"/>
          <w:b/>
          <w:i/>
          <w:color w:val="010202"/>
          <w:w w:val="115"/>
        </w:rPr>
        <w:t> </w:t>
      </w:r>
      <w:r>
        <w:rPr>
          <w:color w:val="010202"/>
          <w:w w:val="115"/>
        </w:rPr>
        <w:t>nor</w:t>
      </w:r>
      <w:r>
        <w:rPr>
          <w:color w:val="010202"/>
          <w:w w:val="115"/>
        </w:rPr>
        <w:t> about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functional</w:t>
      </w:r>
      <w:r>
        <w:rPr>
          <w:rFonts w:ascii="Palatino Linotype" w:hAnsi="Palatino Linotype"/>
          <w:b/>
          <w:i/>
          <w:color w:val="010202"/>
          <w:spacing w:val="-2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objective</w:t>
      </w:r>
      <w:r>
        <w:rPr>
          <w:rFonts w:ascii="Palatino Linotype" w:hAnsi="Palatino Linotype"/>
          <w:b/>
          <w:i/>
          <w:color w:val="010202"/>
          <w:w w:val="115"/>
        </w:rPr>
        <w:t> </w:t>
      </w:r>
      <w:r>
        <w:rPr>
          <w:color w:val="010202"/>
          <w:w w:val="115"/>
        </w:rPr>
        <w:t>for which it was designed.</w:t>
      </w:r>
    </w:p>
    <w:p>
      <w:pPr>
        <w:pStyle w:val="BodyText"/>
        <w:spacing w:line="228" w:lineRule="auto" w:before="5"/>
        <w:ind w:right="151" w:firstLine="246"/>
      </w:pPr>
      <w:r>
        <w:rPr>
          <w:color w:val="010202"/>
          <w:w w:val="115"/>
        </w:rPr>
        <w:t>It</w:t>
      </w:r>
      <w:r>
        <w:rPr>
          <w:color w:val="010202"/>
          <w:w w:val="115"/>
        </w:rPr>
        <w:t> is</w:t>
      </w:r>
      <w:r>
        <w:rPr>
          <w:color w:val="010202"/>
          <w:w w:val="115"/>
        </w:rPr>
        <w:t> necessary</w:t>
      </w:r>
      <w:r>
        <w:rPr>
          <w:color w:val="010202"/>
          <w:w w:val="115"/>
        </w:rPr>
        <w:t> to</w:t>
      </w:r>
      <w:r>
        <w:rPr>
          <w:color w:val="010202"/>
          <w:w w:val="115"/>
        </w:rPr>
        <w:t> understand,</w:t>
      </w:r>
      <w:r>
        <w:rPr>
          <w:color w:val="010202"/>
          <w:w w:val="115"/>
        </w:rPr>
        <w:t> then,</w:t>
      </w:r>
      <w:r>
        <w:rPr>
          <w:color w:val="010202"/>
          <w:w w:val="115"/>
        </w:rPr>
        <w:t> that</w:t>
      </w:r>
      <w:r>
        <w:rPr>
          <w:color w:val="010202"/>
          <w:w w:val="115"/>
        </w:rPr>
        <w:t> cathedrals</w:t>
      </w:r>
      <w:r>
        <w:rPr>
          <w:color w:val="010202"/>
          <w:w w:val="115"/>
        </w:rPr>
        <w:t> and</w:t>
      </w:r>
      <w:r>
        <w:rPr>
          <w:color w:val="010202"/>
          <w:w w:val="115"/>
        </w:rPr>
        <w:t> other </w:t>
      </w:r>
      <w:r>
        <w:rPr>
          <w:color w:val="010202"/>
          <w:spacing w:val="-2"/>
          <w:w w:val="115"/>
        </w:rPr>
        <w:t>similar</w:t>
      </w:r>
      <w:r>
        <w:rPr>
          <w:color w:val="010202"/>
          <w:spacing w:val="-11"/>
          <w:w w:val="115"/>
        </w:rPr>
        <w:t> </w:t>
      </w:r>
      <w:r>
        <w:rPr>
          <w:color w:val="010202"/>
          <w:spacing w:val="-2"/>
          <w:w w:val="115"/>
        </w:rPr>
        <w:t>monuments</w:t>
      </w:r>
      <w:r>
        <w:rPr>
          <w:color w:val="010202"/>
          <w:spacing w:val="-9"/>
          <w:w w:val="115"/>
        </w:rPr>
        <w:t> </w:t>
      </w:r>
      <w:r>
        <w:rPr>
          <w:color w:val="010202"/>
          <w:spacing w:val="-2"/>
          <w:w w:val="115"/>
        </w:rPr>
        <w:t>must</w:t>
      </w:r>
      <w:r>
        <w:rPr>
          <w:color w:val="010202"/>
          <w:spacing w:val="-8"/>
          <w:w w:val="115"/>
        </w:rPr>
        <w:t> </w:t>
      </w:r>
      <w:r>
        <w:rPr>
          <w:color w:val="010202"/>
          <w:spacing w:val="-2"/>
          <w:w w:val="115"/>
        </w:rPr>
        <w:t>be</w:t>
      </w:r>
      <w:r>
        <w:rPr>
          <w:color w:val="010202"/>
          <w:spacing w:val="-8"/>
          <w:w w:val="115"/>
        </w:rPr>
        <w:t> </w:t>
      </w:r>
      <w:r>
        <w:rPr>
          <w:color w:val="010202"/>
          <w:spacing w:val="-2"/>
          <w:w w:val="115"/>
        </w:rPr>
        <w:t>considered</w:t>
      </w:r>
      <w:r>
        <w:rPr>
          <w:color w:val="010202"/>
          <w:spacing w:val="-8"/>
          <w:w w:val="115"/>
        </w:rPr>
        <w:t> </w:t>
      </w:r>
      <w:r>
        <w:rPr>
          <w:color w:val="010202"/>
          <w:spacing w:val="-2"/>
          <w:w w:val="115"/>
        </w:rPr>
        <w:t>in</w:t>
      </w:r>
      <w:r>
        <w:rPr>
          <w:color w:val="010202"/>
          <w:spacing w:val="-8"/>
          <w:w w:val="115"/>
        </w:rPr>
        <w:t> </w:t>
      </w:r>
      <w:r>
        <w:rPr>
          <w:color w:val="010202"/>
          <w:spacing w:val="-2"/>
          <w:w w:val="115"/>
        </w:rPr>
        <w:t>their</w:t>
      </w:r>
      <w:r>
        <w:rPr>
          <w:color w:val="010202"/>
          <w:spacing w:val="-8"/>
          <w:w w:val="115"/>
        </w:rPr>
        <w:t> </w:t>
      </w:r>
      <w:r>
        <w:rPr>
          <w:rFonts w:ascii="Palatino Linotype"/>
          <w:b/>
          <w:i/>
          <w:color w:val="010202"/>
          <w:spacing w:val="-2"/>
          <w:w w:val="115"/>
        </w:rPr>
        <w:t>structural</w:t>
      </w:r>
      <w:r>
        <w:rPr>
          <w:rFonts w:ascii="Palatino Linotype"/>
          <w:b/>
          <w:i/>
          <w:color w:val="010202"/>
          <w:spacing w:val="-12"/>
          <w:w w:val="115"/>
        </w:rPr>
        <w:t> </w:t>
      </w:r>
      <w:r>
        <w:rPr>
          <w:rFonts w:ascii="Palatino Linotype"/>
          <w:b/>
          <w:i/>
          <w:color w:val="010202"/>
          <w:spacing w:val="-2"/>
          <w:w w:val="115"/>
        </w:rPr>
        <w:t>totality, </w:t>
      </w:r>
      <w:r>
        <w:rPr>
          <w:color w:val="010202"/>
          <w:w w:val="115"/>
        </w:rPr>
        <w:t>taking</w:t>
      </w:r>
      <w:r>
        <w:rPr>
          <w:color w:val="010202"/>
          <w:w w:val="115"/>
        </w:rPr>
        <w:t> into</w:t>
      </w:r>
      <w:r>
        <w:rPr>
          <w:color w:val="010202"/>
          <w:w w:val="115"/>
        </w:rPr>
        <w:t> account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</w:t>
      </w:r>
      <w:r>
        <w:rPr>
          <w:rFonts w:ascii="Palatino Linotype"/>
          <w:b/>
          <w:i/>
          <w:color w:val="010202"/>
          <w:w w:val="115"/>
        </w:rPr>
        <w:t>function</w:t>
      </w:r>
      <w:r>
        <w:rPr>
          <w:rFonts w:ascii="Palatino Linotype"/>
          <w:b/>
          <w:i/>
          <w:color w:val="010202"/>
          <w:w w:val="115"/>
        </w:rPr>
        <w:t> </w:t>
      </w:r>
      <w:r>
        <w:rPr>
          <w:color w:val="010202"/>
          <w:w w:val="115"/>
        </w:rPr>
        <w:t>for</w:t>
      </w:r>
      <w:r>
        <w:rPr>
          <w:color w:val="010202"/>
          <w:w w:val="115"/>
        </w:rPr>
        <w:t> which</w:t>
      </w:r>
      <w:r>
        <w:rPr>
          <w:color w:val="010202"/>
          <w:w w:val="115"/>
        </w:rPr>
        <w:t> they</w:t>
      </w:r>
      <w:r>
        <w:rPr>
          <w:color w:val="010202"/>
          <w:w w:val="115"/>
        </w:rPr>
        <w:t> were</w:t>
      </w:r>
      <w:r>
        <w:rPr>
          <w:color w:val="010202"/>
          <w:w w:val="115"/>
        </w:rPr>
        <w:t> designed. And</w:t>
      </w:r>
      <w:r>
        <w:rPr>
          <w:color w:val="010202"/>
          <w:w w:val="115"/>
        </w:rPr>
        <w:t> if</w:t>
      </w:r>
      <w:r>
        <w:rPr>
          <w:color w:val="010202"/>
          <w:w w:val="115"/>
        </w:rPr>
        <w:t> we</w:t>
      </w:r>
      <w:r>
        <w:rPr>
          <w:color w:val="010202"/>
          <w:w w:val="115"/>
        </w:rPr>
        <w:t> do</w:t>
      </w:r>
      <w:r>
        <w:rPr>
          <w:color w:val="010202"/>
          <w:w w:val="115"/>
        </w:rPr>
        <w:t> not</w:t>
      </w:r>
      <w:r>
        <w:rPr>
          <w:color w:val="010202"/>
          <w:w w:val="115"/>
        </w:rPr>
        <w:t> know</w:t>
      </w:r>
      <w:r>
        <w:rPr>
          <w:color w:val="010202"/>
          <w:w w:val="115"/>
        </w:rPr>
        <w:t> what</w:t>
      </w:r>
      <w:r>
        <w:rPr>
          <w:color w:val="010202"/>
          <w:w w:val="115"/>
        </w:rPr>
        <w:t> that</w:t>
      </w:r>
      <w:r>
        <w:rPr>
          <w:color w:val="010202"/>
          <w:w w:val="115"/>
        </w:rPr>
        <w:t> function</w:t>
      </w:r>
      <w:r>
        <w:rPr>
          <w:color w:val="010202"/>
          <w:w w:val="115"/>
        </w:rPr>
        <w:t> is,</w:t>
      </w:r>
      <w:r>
        <w:rPr>
          <w:color w:val="010202"/>
          <w:w w:val="115"/>
        </w:rPr>
        <w:t> </w:t>
      </w:r>
      <w:r>
        <w:rPr>
          <w:rFonts w:ascii="Palatino Linotype"/>
          <w:b/>
          <w:i/>
          <w:color w:val="010202"/>
          <w:w w:val="115"/>
        </w:rPr>
        <w:t>it</w:t>
      </w:r>
      <w:r>
        <w:rPr>
          <w:rFonts w:ascii="Palatino Linotype"/>
          <w:b/>
          <w:i/>
          <w:color w:val="010202"/>
          <w:w w:val="115"/>
        </w:rPr>
        <w:t> is</w:t>
      </w:r>
      <w:r>
        <w:rPr>
          <w:rFonts w:ascii="Palatino Linotype"/>
          <w:b/>
          <w:i/>
          <w:color w:val="010202"/>
          <w:w w:val="115"/>
        </w:rPr>
        <w:t> beTer</w:t>
      </w:r>
      <w:r>
        <w:rPr>
          <w:rFonts w:ascii="Palatino Linotype"/>
          <w:b/>
          <w:i/>
          <w:color w:val="010202"/>
          <w:w w:val="115"/>
        </w:rPr>
        <w:t> to</w:t>
      </w:r>
      <w:r>
        <w:rPr>
          <w:rFonts w:ascii="Palatino Linotype"/>
          <w:b/>
          <w:i/>
          <w:color w:val="010202"/>
          <w:w w:val="115"/>
        </w:rPr>
        <w:t> keep quiet</w:t>
      </w:r>
      <w:r>
        <w:rPr>
          <w:rFonts w:ascii="Palatino Linotype"/>
          <w:b/>
          <w:i/>
          <w:color w:val="010202"/>
          <w:spacing w:val="-11"/>
          <w:w w:val="115"/>
        </w:rPr>
        <w:t> </w:t>
      </w:r>
      <w:r>
        <w:rPr>
          <w:color w:val="010202"/>
          <w:w w:val="115"/>
        </w:rPr>
        <w:t>because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otherwise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we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collaborate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with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Synarchic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Strate- gy that consists in fomenting confusion in everything that is relat- ed to Chang Shambhala and its demonic plans.</w:t>
      </w:r>
    </w:p>
    <w:p>
      <w:pPr>
        <w:pStyle w:val="BodyText"/>
        <w:spacing w:before="24"/>
        <w:ind w:left="0"/>
        <w:jc w:val="left"/>
      </w:pPr>
    </w:p>
    <w:p>
      <w:pPr>
        <w:pStyle w:val="ListParagraph"/>
        <w:numPr>
          <w:ilvl w:val="0"/>
          <w:numId w:val="1"/>
        </w:numPr>
        <w:tabs>
          <w:tab w:pos="399" w:val="left" w:leader="none"/>
        </w:tabs>
        <w:spacing w:line="240" w:lineRule="auto" w:before="1" w:after="0"/>
        <w:ind w:left="399" w:right="0" w:hanging="245"/>
        <w:jc w:val="left"/>
        <w:rPr>
          <w:sz w:val="19"/>
        </w:rPr>
      </w:pPr>
      <w:r>
        <w:rPr>
          <w:color w:val="010202"/>
          <w:spacing w:val="-2"/>
          <w:w w:val="115"/>
          <w:sz w:val="19"/>
        </w:rPr>
        <w:t>Druidic</w:t>
      </w:r>
      <w:r>
        <w:rPr>
          <w:color w:val="010202"/>
          <w:spacing w:val="-4"/>
          <w:w w:val="115"/>
          <w:sz w:val="19"/>
        </w:rPr>
        <w:t> </w:t>
      </w:r>
      <w:r>
        <w:rPr>
          <w:color w:val="010202"/>
          <w:spacing w:val="-2"/>
          <w:w w:val="115"/>
          <w:sz w:val="19"/>
        </w:rPr>
        <w:t>Strategy</w:t>
      </w:r>
    </w:p>
    <w:p>
      <w:pPr>
        <w:pStyle w:val="BodyText"/>
        <w:spacing w:before="20"/>
        <w:ind w:left="0"/>
        <w:jc w:val="left"/>
      </w:pPr>
    </w:p>
    <w:p>
      <w:pPr>
        <w:pStyle w:val="BodyText"/>
        <w:spacing w:line="252" w:lineRule="auto"/>
        <w:ind w:right="151" w:firstLine="246"/>
      </w:pPr>
      <w:r>
        <w:rPr>
          <w:color w:val="010202"/>
          <w:w w:val="115"/>
        </w:rPr>
        <w:t>Closely</w:t>
      </w:r>
      <w:r>
        <w:rPr>
          <w:color w:val="010202"/>
          <w:w w:val="115"/>
        </w:rPr>
        <w:t> connected</w:t>
      </w:r>
      <w:r>
        <w:rPr>
          <w:color w:val="010202"/>
          <w:w w:val="115"/>
        </w:rPr>
        <w:t> to</w:t>
      </w:r>
      <w:r>
        <w:rPr>
          <w:color w:val="010202"/>
          <w:w w:val="115"/>
        </w:rPr>
        <w:t> this</w:t>
      </w:r>
      <w:r>
        <w:rPr>
          <w:color w:val="010202"/>
          <w:w w:val="115"/>
        </w:rPr>
        <w:t> subject</w:t>
      </w:r>
      <w:r>
        <w:rPr>
          <w:color w:val="010202"/>
          <w:w w:val="115"/>
        </w:rPr>
        <w:t> is</w:t>
      </w:r>
      <w:r>
        <w:rPr>
          <w:color w:val="010202"/>
          <w:w w:val="115"/>
        </w:rPr>
        <w:t> another</w:t>
      </w:r>
      <w:r>
        <w:rPr>
          <w:color w:val="010202"/>
          <w:w w:val="115"/>
        </w:rPr>
        <w:t> synarchic</w:t>
      </w:r>
      <w:r>
        <w:rPr>
          <w:color w:val="010202"/>
          <w:w w:val="115"/>
        </w:rPr>
        <w:t> tactic, which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we will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now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warn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you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about.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When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speaking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of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“Middle Ages”</w:t>
      </w:r>
      <w:r>
        <w:rPr>
          <w:color w:val="010202"/>
          <w:w w:val="115"/>
        </w:rPr>
        <w:t> and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“Renaissance”</w:t>
      </w:r>
      <w:r>
        <w:rPr>
          <w:color w:val="010202"/>
          <w:w w:val="115"/>
        </w:rPr>
        <w:t> a</w:t>
      </w:r>
      <w:r>
        <w:rPr>
          <w:color w:val="010202"/>
          <w:w w:val="115"/>
        </w:rPr>
        <w:t> deliberate</w:t>
      </w:r>
      <w:r>
        <w:rPr>
          <w:color w:val="010202"/>
          <w:w w:val="115"/>
        </w:rPr>
        <w:t> error</w:t>
      </w:r>
      <w:r>
        <w:rPr>
          <w:color w:val="010202"/>
          <w:w w:val="115"/>
        </w:rPr>
        <w:t> is</w:t>
      </w:r>
      <w:r>
        <w:rPr>
          <w:color w:val="010202"/>
          <w:w w:val="115"/>
        </w:rPr>
        <w:t> usually</w:t>
      </w:r>
      <w:r>
        <w:rPr>
          <w:color w:val="010202"/>
          <w:w w:val="115"/>
        </w:rPr>
        <w:t> made</w:t>
      </w:r>
      <w:r>
        <w:rPr>
          <w:color w:val="010202"/>
          <w:w w:val="115"/>
        </w:rPr>
        <w:t> in aﬃrming</w:t>
      </w:r>
      <w:r>
        <w:rPr>
          <w:color w:val="010202"/>
          <w:spacing w:val="-13"/>
          <w:w w:val="115"/>
        </w:rPr>
        <w:t> </w:t>
      </w:r>
      <w:r>
        <w:rPr>
          <w:color w:val="010202"/>
          <w:w w:val="115"/>
        </w:rPr>
        <w:t>that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indeed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“a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kind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of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chasm”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separates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two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epochs.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It would</w:t>
      </w:r>
      <w:r>
        <w:rPr>
          <w:color w:val="010202"/>
          <w:w w:val="115"/>
        </w:rPr>
        <w:t> seem,</w:t>
      </w:r>
      <w:r>
        <w:rPr>
          <w:color w:val="010202"/>
          <w:w w:val="115"/>
        </w:rPr>
        <w:t> according</w:t>
      </w:r>
      <w:r>
        <w:rPr>
          <w:color w:val="010202"/>
          <w:w w:val="115"/>
        </w:rPr>
        <w:t> to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historians</w:t>
      </w:r>
      <w:r>
        <w:rPr>
          <w:color w:val="010202"/>
          <w:w w:val="115"/>
        </w:rPr>
        <w:t> of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Synarchy,</w:t>
      </w:r>
      <w:r>
        <w:rPr>
          <w:color w:val="010202"/>
          <w:w w:val="115"/>
        </w:rPr>
        <w:t> that</w:t>
      </w:r>
      <w:r>
        <w:rPr>
          <w:color w:val="010202"/>
          <w:w w:val="115"/>
        </w:rPr>
        <w:t> the Middle</w:t>
      </w:r>
      <w:r>
        <w:rPr>
          <w:color w:val="010202"/>
          <w:w w:val="115"/>
        </w:rPr>
        <w:t> Ages</w:t>
      </w:r>
      <w:r>
        <w:rPr>
          <w:color w:val="010202"/>
          <w:w w:val="115"/>
        </w:rPr>
        <w:t> were</w:t>
      </w:r>
      <w:r>
        <w:rPr>
          <w:color w:val="010202"/>
          <w:w w:val="115"/>
        </w:rPr>
        <w:t> an</w:t>
      </w:r>
      <w:r>
        <w:rPr>
          <w:color w:val="010202"/>
          <w:w w:val="115"/>
        </w:rPr>
        <w:t> epoch</w:t>
      </w:r>
      <w:r>
        <w:rPr>
          <w:color w:val="010202"/>
          <w:w w:val="115"/>
        </w:rPr>
        <w:t> of</w:t>
      </w:r>
      <w:r>
        <w:rPr>
          <w:color w:val="010202"/>
          <w:w w:val="115"/>
        </w:rPr>
        <w:t> impenetrable</w:t>
      </w:r>
      <w:r>
        <w:rPr>
          <w:color w:val="010202"/>
          <w:w w:val="115"/>
        </w:rPr>
        <w:t> darkness,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black- ness</w:t>
      </w:r>
      <w:r>
        <w:rPr>
          <w:color w:val="010202"/>
          <w:spacing w:val="-5"/>
          <w:w w:val="115"/>
        </w:rPr>
        <w:t> </w:t>
      </w:r>
      <w:r>
        <w:rPr>
          <w:color w:val="010202"/>
          <w:w w:val="115"/>
        </w:rPr>
        <w:t>of</w:t>
      </w:r>
      <w:r>
        <w:rPr>
          <w:color w:val="010202"/>
          <w:spacing w:val="-5"/>
          <w:w w:val="115"/>
        </w:rPr>
        <w:t> </w:t>
      </w:r>
      <w:r>
        <w:rPr>
          <w:color w:val="010202"/>
          <w:w w:val="115"/>
        </w:rPr>
        <w:t>which</w:t>
      </w:r>
      <w:r>
        <w:rPr>
          <w:color w:val="010202"/>
          <w:spacing w:val="-5"/>
          <w:w w:val="115"/>
        </w:rPr>
        <w:t> </w:t>
      </w:r>
      <w:r>
        <w:rPr>
          <w:color w:val="010202"/>
          <w:w w:val="115"/>
        </w:rPr>
        <w:t>was</w:t>
      </w:r>
      <w:r>
        <w:rPr>
          <w:color w:val="010202"/>
          <w:spacing w:val="-5"/>
          <w:w w:val="115"/>
        </w:rPr>
        <w:t> </w:t>
      </w:r>
      <w:r>
        <w:rPr>
          <w:color w:val="010202"/>
          <w:w w:val="115"/>
        </w:rPr>
        <w:t>abruptly</w:t>
      </w:r>
      <w:r>
        <w:rPr>
          <w:color w:val="010202"/>
          <w:spacing w:val="-5"/>
          <w:w w:val="115"/>
        </w:rPr>
        <w:t> </w:t>
      </w:r>
      <w:r>
        <w:rPr>
          <w:color w:val="010202"/>
          <w:w w:val="115"/>
        </w:rPr>
        <w:t>dispelled</w:t>
      </w:r>
      <w:r>
        <w:rPr>
          <w:color w:val="010202"/>
          <w:spacing w:val="-5"/>
          <w:w w:val="115"/>
        </w:rPr>
        <w:t> </w:t>
      </w:r>
      <w:r>
        <w:rPr>
          <w:color w:val="010202"/>
          <w:w w:val="115"/>
        </w:rPr>
        <w:t>by</w:t>
      </w:r>
      <w:r>
        <w:rPr>
          <w:color w:val="010202"/>
          <w:spacing w:val="-5"/>
          <w:w w:val="115"/>
        </w:rPr>
        <w:t> </w:t>
      </w:r>
      <w:r>
        <w:rPr>
          <w:color w:val="010202"/>
          <w:w w:val="115"/>
        </w:rPr>
        <w:t>Renaissance</w:t>
      </w:r>
      <w:r>
        <w:rPr>
          <w:color w:val="010202"/>
          <w:spacing w:val="-5"/>
          <w:w w:val="115"/>
        </w:rPr>
        <w:t> </w:t>
      </w:r>
      <w:r>
        <w:rPr>
          <w:color w:val="010202"/>
          <w:w w:val="115"/>
        </w:rPr>
        <w:t>humanism.</w:t>
      </w:r>
      <w:r>
        <w:rPr>
          <w:color w:val="010202"/>
          <w:spacing w:val="-5"/>
          <w:w w:val="115"/>
        </w:rPr>
        <w:t> </w:t>
      </w:r>
      <w:r>
        <w:rPr>
          <w:color w:val="010202"/>
          <w:w w:val="115"/>
        </w:rPr>
        <w:t>It would thus seem that the Renaissance arises by spontaneous gen- eration,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totally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divorced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from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epoch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that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it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comes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to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“surpass.” But</w:t>
      </w:r>
      <w:r>
        <w:rPr>
          <w:color w:val="010202"/>
          <w:w w:val="115"/>
        </w:rPr>
        <w:t> however</w:t>
      </w:r>
      <w:r>
        <w:rPr>
          <w:color w:val="010202"/>
          <w:w w:val="115"/>
        </w:rPr>
        <w:t> well</w:t>
      </w:r>
      <w:r>
        <w:rPr>
          <w:color w:val="010202"/>
          <w:w w:val="115"/>
        </w:rPr>
        <w:t> one</w:t>
      </w:r>
      <w:r>
        <w:rPr>
          <w:color w:val="010202"/>
          <w:w w:val="115"/>
        </w:rPr>
        <w:t> looks</w:t>
      </w:r>
      <w:r>
        <w:rPr>
          <w:color w:val="010202"/>
          <w:w w:val="115"/>
        </w:rPr>
        <w:t> at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thing,</w:t>
      </w:r>
      <w:r>
        <w:rPr>
          <w:color w:val="010202"/>
          <w:w w:val="115"/>
        </w:rPr>
        <w:t> one</w:t>
      </w:r>
      <w:r>
        <w:rPr>
          <w:color w:val="010202"/>
          <w:w w:val="115"/>
        </w:rPr>
        <w:t> discovers</w:t>
      </w:r>
      <w:r>
        <w:rPr>
          <w:color w:val="010202"/>
          <w:w w:val="115"/>
        </w:rPr>
        <w:t> again,</w:t>
      </w:r>
      <w:r>
        <w:rPr>
          <w:color w:val="010202"/>
          <w:w w:val="115"/>
        </w:rPr>
        <w:t> be- hind such opinions, the synarchic tactic.</w:t>
      </w:r>
    </w:p>
    <w:p>
      <w:pPr>
        <w:pStyle w:val="BodyText"/>
        <w:spacing w:before="157"/>
        <w:ind w:left="0"/>
        <w:jc w:val="left"/>
      </w:pPr>
    </w:p>
    <w:p>
      <w:pPr>
        <w:pStyle w:val="BodyText"/>
        <w:ind w:left="5" w:right="20"/>
        <w:jc w:val="center"/>
      </w:pPr>
      <w:r>
        <w:rPr>
          <w:color w:val="010202"/>
          <w:spacing w:val="-4"/>
          <w:w w:val="95"/>
        </w:rPr>
        <w:t>1013</w:t>
      </w:r>
    </w:p>
    <w:p>
      <w:pPr>
        <w:pStyle w:val="BodyText"/>
        <w:spacing w:after="0"/>
        <w:jc w:val="center"/>
        <w:sectPr>
          <w:pgSz w:w="8640" w:h="12960"/>
          <w:pgMar w:top="1180" w:bottom="280" w:left="1080" w:right="1080"/>
        </w:sectPr>
      </w:pPr>
    </w:p>
    <w:p>
      <w:pPr>
        <w:pStyle w:val="ListParagraph"/>
        <w:numPr>
          <w:ilvl w:val="0"/>
          <w:numId w:val="1"/>
        </w:numPr>
        <w:tabs>
          <w:tab w:pos="399" w:val="left" w:leader="none"/>
        </w:tabs>
        <w:spacing w:line="240" w:lineRule="auto" w:before="92" w:after="0"/>
        <w:ind w:left="399" w:right="0" w:hanging="245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389696">
                <wp:simplePos x="0" y="0"/>
                <wp:positionH relativeFrom="page">
                  <wp:posOffset>0</wp:posOffset>
                </wp:positionH>
                <wp:positionV relativeFrom="page">
                  <wp:posOffset>195935</wp:posOffset>
                </wp:positionV>
                <wp:extent cx="5486400" cy="783780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5486400" cy="78378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 h="7837805">
                              <a:moveTo>
                                <a:pt x="5486400" y="0"/>
                              </a:moveTo>
                              <a:lnTo>
                                <a:pt x="0" y="0"/>
                              </a:lnTo>
                              <a:lnTo>
                                <a:pt x="0" y="7837728"/>
                              </a:lnTo>
                              <a:lnTo>
                                <a:pt x="5486400" y="7837728"/>
                              </a:lnTo>
                              <a:lnTo>
                                <a:pt x="5486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F4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15.428pt;width:432pt;height:617.144pt;mso-position-horizontal-relative:page;mso-position-vertical-relative:page;z-index:-15926784" id="docshape32" filled="true" fillcolor="#faf4e8" stroked="false">
                <v:fill type="solid"/>
                <w10:wrap type="none"/>
              </v:rect>
            </w:pict>
          </mc:Fallback>
        </mc:AlternateContent>
      </w:r>
      <w:r>
        <w:rPr>
          <w:color w:val="010202"/>
          <w:spacing w:val="-2"/>
          <w:w w:val="115"/>
          <w:sz w:val="19"/>
        </w:rPr>
        <w:t>Druidic</w:t>
      </w:r>
      <w:r>
        <w:rPr>
          <w:color w:val="010202"/>
          <w:spacing w:val="1"/>
          <w:w w:val="115"/>
          <w:sz w:val="19"/>
        </w:rPr>
        <w:t> </w:t>
      </w:r>
      <w:r>
        <w:rPr>
          <w:color w:val="010202"/>
          <w:spacing w:val="-2"/>
          <w:w w:val="115"/>
          <w:sz w:val="19"/>
        </w:rPr>
        <w:t>Cultural</w:t>
      </w:r>
      <w:r>
        <w:rPr>
          <w:color w:val="010202"/>
          <w:spacing w:val="2"/>
          <w:w w:val="115"/>
          <w:sz w:val="19"/>
        </w:rPr>
        <w:t> </w:t>
      </w:r>
      <w:r>
        <w:rPr>
          <w:color w:val="010202"/>
          <w:spacing w:val="-2"/>
          <w:w w:val="115"/>
          <w:sz w:val="19"/>
        </w:rPr>
        <w:t>Revolution</w:t>
      </w:r>
    </w:p>
    <w:p>
      <w:pPr>
        <w:pStyle w:val="BodyText"/>
        <w:spacing w:before="20"/>
        <w:ind w:left="0"/>
        <w:jc w:val="left"/>
      </w:pPr>
    </w:p>
    <w:p>
      <w:pPr>
        <w:pStyle w:val="BodyText"/>
        <w:spacing w:line="242" w:lineRule="auto"/>
        <w:ind w:right="150" w:firstLine="246"/>
      </w:pPr>
      <w:r>
        <w:rPr>
          <w:color w:val="010202"/>
          <w:w w:val="115"/>
        </w:rPr>
        <w:t>We</w:t>
      </w:r>
      <w:r>
        <w:rPr>
          <w:color w:val="010202"/>
          <w:w w:val="115"/>
        </w:rPr>
        <w:t> will</w:t>
      </w:r>
      <w:r>
        <w:rPr>
          <w:color w:val="010202"/>
          <w:w w:val="115"/>
        </w:rPr>
        <w:t> say</w:t>
      </w:r>
      <w:r>
        <w:rPr>
          <w:color w:val="010202"/>
          <w:w w:val="115"/>
        </w:rPr>
        <w:t> it</w:t>
      </w:r>
      <w:r>
        <w:rPr>
          <w:color w:val="010202"/>
          <w:w w:val="115"/>
        </w:rPr>
        <w:t> again: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Demiurge,</w:t>
      </w:r>
      <w:r>
        <w:rPr>
          <w:color w:val="010202"/>
          <w:w w:val="115"/>
        </w:rPr>
        <w:t> His</w:t>
      </w:r>
      <w:r>
        <w:rPr>
          <w:color w:val="010202"/>
          <w:w w:val="115"/>
        </w:rPr>
        <w:t> Great</w:t>
      </w:r>
      <w:r>
        <w:rPr>
          <w:color w:val="010202"/>
          <w:w w:val="115"/>
        </w:rPr>
        <w:t> Breath,</w:t>
      </w:r>
      <w:r>
        <w:rPr>
          <w:color w:val="010202"/>
          <w:w w:val="115"/>
        </w:rPr>
        <w:t> impulses ma</w:t>
      </w:r>
      <w:r>
        <w:rPr>
          <w:color w:val="010202"/>
          <w:spacing w:val="40"/>
          <w:w w:val="115"/>
        </w:rPr>
        <w:t> </w:t>
      </w:r>
      <w:r>
        <w:rPr>
          <w:color w:val="010202"/>
          <w:w w:val="115"/>
        </w:rPr>
        <w:t>er</w:t>
      </w:r>
      <w:r>
        <w:rPr>
          <w:color w:val="010202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to</w:t>
      </w:r>
      <w:r>
        <w:rPr>
          <w:rFonts w:ascii="Palatino Linotype" w:hAnsi="Palatino Linotype"/>
          <w:b/>
          <w:i/>
          <w:color w:val="010202"/>
          <w:w w:val="115"/>
        </w:rPr>
        <w:t> evolve</w:t>
      </w:r>
      <w:r>
        <w:rPr>
          <w:rFonts w:ascii="Palatino Linotype" w:hAnsi="Palatino Linotype"/>
          <w:b/>
          <w:i/>
          <w:color w:val="010202"/>
          <w:w w:val="115"/>
        </w:rPr>
        <w:t> </w:t>
      </w:r>
      <w:r>
        <w:rPr>
          <w:color w:val="010202"/>
          <w:w w:val="115"/>
        </w:rPr>
        <w:t>by</w:t>
      </w:r>
      <w:r>
        <w:rPr>
          <w:color w:val="010202"/>
          <w:w w:val="115"/>
        </w:rPr>
        <w:t> following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formal</w:t>
      </w:r>
      <w:r>
        <w:rPr>
          <w:color w:val="010202"/>
          <w:w w:val="115"/>
        </w:rPr>
        <w:t> order</w:t>
      </w:r>
      <w:r>
        <w:rPr>
          <w:color w:val="010202"/>
          <w:w w:val="115"/>
        </w:rPr>
        <w:t> of</w:t>
      </w:r>
      <w:r>
        <w:rPr>
          <w:color w:val="010202"/>
          <w:w w:val="115"/>
        </w:rPr>
        <w:t> His</w:t>
      </w:r>
      <w:r>
        <w:rPr>
          <w:color w:val="010202"/>
          <w:w w:val="115"/>
        </w:rPr>
        <w:t> Plans,</w:t>
      </w:r>
      <w:r>
        <w:rPr>
          <w:color w:val="010202"/>
          <w:w w:val="115"/>
        </w:rPr>
        <w:t> or Manu Archetypes. The Law of Evolution thus governs all orders of existence,</w:t>
      </w:r>
      <w:r>
        <w:rPr>
          <w:color w:val="010202"/>
          <w:w w:val="115"/>
        </w:rPr>
        <w:t> human</w:t>
      </w:r>
      <w:r>
        <w:rPr>
          <w:color w:val="010202"/>
          <w:w w:val="115"/>
        </w:rPr>
        <w:t> societies</w:t>
      </w:r>
      <w:r>
        <w:rPr>
          <w:color w:val="010202"/>
          <w:w w:val="115"/>
        </w:rPr>
        <w:t> included.</w:t>
      </w:r>
      <w:r>
        <w:rPr>
          <w:color w:val="010202"/>
          <w:w w:val="115"/>
        </w:rPr>
        <w:t> But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White</w:t>
      </w:r>
      <w:r>
        <w:rPr>
          <w:color w:val="010202"/>
          <w:w w:val="115"/>
        </w:rPr>
        <w:t> Hierarchy</w:t>
      </w:r>
      <w:r>
        <w:rPr>
          <w:color w:val="010202"/>
          <w:w w:val="115"/>
        </w:rPr>
        <w:t> of Chang</w:t>
      </w:r>
      <w:r>
        <w:rPr>
          <w:color w:val="010202"/>
          <w:w w:val="115"/>
        </w:rPr>
        <w:t> Shambhala</w:t>
      </w:r>
      <w:r>
        <w:rPr>
          <w:color w:val="010202"/>
          <w:w w:val="115"/>
        </w:rPr>
        <w:t> usually</w:t>
      </w:r>
      <w:r>
        <w:rPr>
          <w:color w:val="010202"/>
          <w:w w:val="115"/>
        </w:rPr>
        <w:t> hastens</w:t>
      </w:r>
      <w:r>
        <w:rPr>
          <w:color w:val="010202"/>
          <w:w w:val="115"/>
        </w:rPr>
        <w:t> this</w:t>
      </w:r>
      <w:r>
        <w:rPr>
          <w:color w:val="010202"/>
          <w:w w:val="115"/>
        </w:rPr>
        <w:t> social</w:t>
      </w:r>
      <w:r>
        <w:rPr>
          <w:color w:val="010202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evolution </w:t>
      </w:r>
      <w:r>
        <w:rPr>
          <w:color w:val="010202"/>
          <w:w w:val="115"/>
        </w:rPr>
        <w:t>by</w:t>
      </w:r>
      <w:r>
        <w:rPr>
          <w:color w:val="010202"/>
          <w:w w:val="115"/>
        </w:rPr>
        <w:t> means of</w:t>
      </w:r>
      <w:r>
        <w:rPr>
          <w:color w:val="010202"/>
          <w:spacing w:val="-13"/>
          <w:w w:val="115"/>
        </w:rPr>
        <w:t> </w:t>
      </w:r>
      <w:r>
        <w:rPr>
          <w:color w:val="010202"/>
          <w:w w:val="115"/>
        </w:rPr>
        <w:t>an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alteration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called</w:t>
      </w:r>
      <w:r>
        <w:rPr>
          <w:color w:val="010202"/>
          <w:spacing w:val="-11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revolution,</w:t>
      </w:r>
      <w:r>
        <w:rPr>
          <w:rFonts w:ascii="Palatino Linotype" w:hAnsi="Palatino Linotype"/>
          <w:b/>
          <w:i/>
          <w:color w:val="010202"/>
          <w:spacing w:val="-14"/>
          <w:w w:val="115"/>
        </w:rPr>
        <w:t> </w:t>
      </w:r>
      <w:r>
        <w:rPr>
          <w:color w:val="010202"/>
          <w:w w:val="115"/>
        </w:rPr>
        <w:t>which</w:t>
      </w:r>
      <w:r>
        <w:rPr>
          <w:color w:val="010202"/>
          <w:spacing w:val="-11"/>
          <w:w w:val="115"/>
        </w:rPr>
        <w:t> </w:t>
      </w:r>
      <w:r>
        <w:rPr>
          <w:color w:val="010202"/>
          <w:w w:val="115"/>
        </w:rPr>
        <w:t>is</w:t>
      </w:r>
      <w:r>
        <w:rPr>
          <w:color w:val="010202"/>
          <w:spacing w:val="-11"/>
          <w:w w:val="115"/>
        </w:rPr>
        <w:t> </w:t>
      </w:r>
      <w:r>
        <w:rPr>
          <w:color w:val="010202"/>
          <w:w w:val="115"/>
        </w:rPr>
        <w:t>also</w:t>
      </w:r>
      <w:r>
        <w:rPr>
          <w:color w:val="010202"/>
          <w:spacing w:val="-11"/>
          <w:w w:val="115"/>
        </w:rPr>
        <w:t> </w:t>
      </w:r>
      <w:r>
        <w:rPr>
          <w:color w:val="010202"/>
          <w:w w:val="115"/>
        </w:rPr>
        <w:t>expressed</w:t>
      </w:r>
      <w:r>
        <w:rPr>
          <w:color w:val="010202"/>
          <w:spacing w:val="-11"/>
          <w:w w:val="115"/>
        </w:rPr>
        <w:t> </w:t>
      </w:r>
      <w:r>
        <w:rPr>
          <w:color w:val="010202"/>
          <w:w w:val="115"/>
        </w:rPr>
        <w:t>by</w:t>
      </w:r>
      <w:r>
        <w:rPr>
          <w:color w:val="010202"/>
          <w:spacing w:val="-11"/>
          <w:w w:val="115"/>
        </w:rPr>
        <w:t> </w:t>
      </w:r>
      <w:r>
        <w:rPr>
          <w:color w:val="010202"/>
          <w:w w:val="115"/>
        </w:rPr>
        <w:t>a</w:t>
      </w:r>
      <w:r>
        <w:rPr>
          <w:color w:val="010202"/>
          <w:spacing w:val="-11"/>
          <w:w w:val="115"/>
        </w:rPr>
        <w:t> </w:t>
      </w:r>
      <w:r>
        <w:rPr>
          <w:color w:val="010202"/>
          <w:w w:val="115"/>
        </w:rPr>
        <w:t>pre- cise law that consists in posing a dialectical opposition to the sys- tem that it procures </w:t>
      </w:r>
      <w:r>
        <w:rPr>
          <w:rFonts w:ascii="Palatino Linotype" w:hAnsi="Palatino Linotype"/>
          <w:b/>
          <w:i/>
          <w:color w:val="010202"/>
          <w:w w:val="115"/>
        </w:rPr>
        <w:t>to</w:t>
      </w:r>
      <w:r>
        <w:rPr>
          <w:rFonts w:ascii="Palatino Linotype" w:hAnsi="Palatino Linotype"/>
          <w:b/>
          <w:i/>
          <w:color w:val="010202"/>
          <w:spacing w:val="-8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revolutionize.</w:t>
      </w:r>
      <w:r>
        <w:rPr>
          <w:rFonts w:ascii="Palatino Linotype" w:hAnsi="Palatino Linotype"/>
          <w:b/>
          <w:i/>
          <w:color w:val="010202"/>
          <w:spacing w:val="-6"/>
          <w:w w:val="115"/>
        </w:rPr>
        <w:t> </w:t>
      </w:r>
      <w:r>
        <w:rPr>
          <w:color w:val="010202"/>
          <w:w w:val="115"/>
        </w:rPr>
        <w:t>That is why it should not be surprising</w:t>
      </w:r>
      <w:r>
        <w:rPr>
          <w:color w:val="010202"/>
          <w:w w:val="115"/>
        </w:rPr>
        <w:t> that</w:t>
      </w:r>
      <w:r>
        <w:rPr>
          <w:color w:val="010202"/>
          <w:w w:val="115"/>
        </w:rPr>
        <w:t> afier</w:t>
      </w:r>
      <w:r>
        <w:rPr>
          <w:color w:val="010202"/>
          <w:w w:val="115"/>
        </w:rPr>
        <w:t> every</w:t>
      </w:r>
      <w:r>
        <w:rPr>
          <w:color w:val="010202"/>
          <w:w w:val="115"/>
        </w:rPr>
        <w:t> revolution,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revolutionaries</w:t>
      </w:r>
      <w:r>
        <w:rPr>
          <w:color w:val="010202"/>
          <w:w w:val="115"/>
        </w:rPr>
        <w:t> negate and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devalue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previous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order: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it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is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a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pure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synarchic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tactic,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which can</w:t>
      </w:r>
      <w:r>
        <w:rPr>
          <w:color w:val="010202"/>
          <w:w w:val="115"/>
        </w:rPr>
        <w:t> be</w:t>
      </w:r>
      <w:r>
        <w:rPr>
          <w:color w:val="010202"/>
          <w:w w:val="115"/>
        </w:rPr>
        <w:t> veriﬁed</w:t>
      </w:r>
      <w:r>
        <w:rPr>
          <w:color w:val="010202"/>
          <w:w w:val="115"/>
        </w:rPr>
        <w:t> by</w:t>
      </w:r>
      <w:r>
        <w:rPr>
          <w:color w:val="010202"/>
          <w:w w:val="115"/>
        </w:rPr>
        <w:t> observing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French,</w:t>
      </w:r>
      <w:r>
        <w:rPr>
          <w:color w:val="010202"/>
          <w:w w:val="115"/>
        </w:rPr>
        <w:t> Russian,</w:t>
      </w:r>
      <w:r>
        <w:rPr>
          <w:color w:val="010202"/>
          <w:w w:val="115"/>
        </w:rPr>
        <w:t> Cuban</w:t>
      </w:r>
      <w:r>
        <w:rPr>
          <w:color w:val="010202"/>
          <w:w w:val="115"/>
        </w:rPr>
        <w:t> Revolu- tion,</w:t>
      </w:r>
      <w:r>
        <w:rPr>
          <w:color w:val="010202"/>
          <w:w w:val="115"/>
        </w:rPr>
        <w:t> etc.,</w:t>
      </w:r>
      <w:r>
        <w:rPr>
          <w:color w:val="010202"/>
          <w:w w:val="115"/>
        </w:rPr>
        <w:t> where</w:t>
      </w:r>
      <w:r>
        <w:rPr>
          <w:color w:val="010202"/>
          <w:w w:val="115"/>
        </w:rPr>
        <w:t> one</w:t>
      </w:r>
      <w:r>
        <w:rPr>
          <w:color w:val="010202"/>
          <w:w w:val="115"/>
        </w:rPr>
        <w:t> evidences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dialectical</w:t>
      </w:r>
      <w:r>
        <w:rPr>
          <w:color w:val="010202"/>
          <w:w w:val="115"/>
        </w:rPr>
        <w:t> clash</w:t>
      </w:r>
      <w:r>
        <w:rPr>
          <w:color w:val="010202"/>
          <w:w w:val="115"/>
        </w:rPr>
        <w:t> and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nega- tion,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on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part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of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new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order,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of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any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value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to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displaced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or- der.</w:t>
      </w:r>
      <w:r>
        <w:rPr>
          <w:color w:val="010202"/>
          <w:w w:val="115"/>
        </w:rPr>
        <w:t> This</w:t>
      </w:r>
      <w:r>
        <w:rPr>
          <w:color w:val="010202"/>
          <w:w w:val="115"/>
        </w:rPr>
        <w:t> synarchic</w:t>
      </w:r>
      <w:r>
        <w:rPr>
          <w:color w:val="010202"/>
          <w:w w:val="115"/>
        </w:rPr>
        <w:t> tactic</w:t>
      </w:r>
      <w:r>
        <w:rPr>
          <w:color w:val="010202"/>
          <w:w w:val="115"/>
        </w:rPr>
        <w:t> is</w:t>
      </w:r>
      <w:r>
        <w:rPr>
          <w:color w:val="010202"/>
          <w:w w:val="115"/>
        </w:rPr>
        <w:t> very</w:t>
      </w:r>
      <w:r>
        <w:rPr>
          <w:color w:val="010202"/>
          <w:w w:val="115"/>
        </w:rPr>
        <w:t> evident</w:t>
      </w:r>
      <w:r>
        <w:rPr>
          <w:color w:val="010202"/>
          <w:w w:val="115"/>
        </w:rPr>
        <w:t> and</w:t>
      </w:r>
      <w:r>
        <w:rPr>
          <w:color w:val="010202"/>
          <w:w w:val="115"/>
        </w:rPr>
        <w:t> will</w:t>
      </w:r>
      <w:r>
        <w:rPr>
          <w:color w:val="010202"/>
          <w:w w:val="115"/>
        </w:rPr>
        <w:t> not</w:t>
      </w:r>
      <w:r>
        <w:rPr>
          <w:color w:val="010202"/>
          <w:w w:val="115"/>
        </w:rPr>
        <w:t> require</w:t>
      </w:r>
      <w:r>
        <w:rPr>
          <w:color w:val="010202"/>
          <w:w w:val="115"/>
        </w:rPr>
        <w:t> fur- ther commentary . . . except that the Renaissance does not appear in History as a “revolution.”</w:t>
      </w:r>
    </w:p>
    <w:p>
      <w:pPr>
        <w:pStyle w:val="BodyText"/>
        <w:spacing w:line="247" w:lineRule="auto"/>
        <w:ind w:right="150" w:firstLine="246"/>
      </w:pPr>
      <w:r>
        <w:rPr>
          <w:color w:val="010202"/>
          <w:w w:val="110"/>
        </w:rPr>
        <w:t>However,</w:t>
      </w:r>
      <w:r>
        <w:rPr>
          <w:color w:val="010202"/>
          <w:spacing w:val="40"/>
          <w:w w:val="110"/>
        </w:rPr>
        <w:t> </w:t>
      </w:r>
      <w:r>
        <w:rPr>
          <w:color w:val="010202"/>
          <w:w w:val="110"/>
        </w:rPr>
        <w:t>overlooking</w:t>
      </w:r>
      <w:r>
        <w:rPr>
          <w:color w:val="010202"/>
          <w:spacing w:val="40"/>
          <w:w w:val="110"/>
        </w:rPr>
        <w:t> </w:t>
      </w:r>
      <w:r>
        <w:rPr>
          <w:color w:val="010202"/>
          <w:w w:val="110"/>
        </w:rPr>
        <w:t>the</w:t>
      </w:r>
      <w:r>
        <w:rPr>
          <w:color w:val="010202"/>
          <w:spacing w:val="40"/>
          <w:w w:val="110"/>
        </w:rPr>
        <w:t> </w:t>
      </w:r>
      <w:r>
        <w:rPr>
          <w:color w:val="010202"/>
          <w:w w:val="110"/>
        </w:rPr>
        <w:t>qualiﬁcations,</w:t>
      </w:r>
      <w:r>
        <w:rPr>
          <w:color w:val="010202"/>
          <w:spacing w:val="40"/>
          <w:w w:val="110"/>
        </w:rPr>
        <w:t> </w:t>
      </w:r>
      <w:r>
        <w:rPr>
          <w:color w:val="010202"/>
          <w:w w:val="110"/>
        </w:rPr>
        <w:t>we</w:t>
      </w:r>
      <w:r>
        <w:rPr>
          <w:color w:val="010202"/>
          <w:spacing w:val="40"/>
          <w:w w:val="110"/>
        </w:rPr>
        <w:t> </w:t>
      </w:r>
      <w:r>
        <w:rPr>
          <w:color w:val="010202"/>
          <w:w w:val="110"/>
        </w:rPr>
        <w:t>discover</w:t>
      </w:r>
      <w:r>
        <w:rPr>
          <w:color w:val="010202"/>
          <w:spacing w:val="40"/>
          <w:w w:val="110"/>
        </w:rPr>
        <w:t> </w:t>
      </w:r>
      <w:r>
        <w:rPr>
          <w:color w:val="010202"/>
          <w:w w:val="110"/>
        </w:rPr>
        <w:t>at</w:t>
      </w:r>
      <w:r>
        <w:rPr>
          <w:color w:val="010202"/>
          <w:spacing w:val="40"/>
          <w:w w:val="110"/>
        </w:rPr>
        <w:t> </w:t>
      </w:r>
      <w:r>
        <w:rPr>
          <w:color w:val="010202"/>
          <w:w w:val="110"/>
        </w:rPr>
        <w:t>the heart of the Renaissance change, the same synarchic Strategy that directs the great revolutions of History; and with it the negation of the “previous epoch,” which is labeled “obscurantist.” But, since we dismiss</w:t>
      </w:r>
      <w:r>
        <w:rPr>
          <w:color w:val="010202"/>
          <w:w w:val="110"/>
        </w:rPr>
        <w:t> its</w:t>
      </w:r>
      <w:r>
        <w:rPr>
          <w:color w:val="010202"/>
          <w:w w:val="110"/>
        </w:rPr>
        <w:t> natural</w:t>
      </w:r>
      <w:r>
        <w:rPr>
          <w:color w:val="010202"/>
          <w:w w:val="110"/>
        </w:rPr>
        <w:t> or</w:t>
      </w:r>
      <w:r>
        <w:rPr>
          <w:color w:val="010202"/>
          <w:w w:val="110"/>
        </w:rPr>
        <w:t> spontaneous</w:t>
      </w:r>
      <w:r>
        <w:rPr>
          <w:color w:val="010202"/>
          <w:w w:val="110"/>
        </w:rPr>
        <w:t> character,</w:t>
      </w:r>
      <w:r>
        <w:rPr>
          <w:color w:val="010202"/>
          <w:w w:val="110"/>
        </w:rPr>
        <w:t> we</w:t>
      </w:r>
      <w:r>
        <w:rPr>
          <w:color w:val="010202"/>
          <w:w w:val="110"/>
        </w:rPr>
        <w:t> must</w:t>
      </w:r>
      <w:r>
        <w:rPr>
          <w:color w:val="010202"/>
          <w:w w:val="110"/>
        </w:rPr>
        <w:t> ask:</w:t>
      </w:r>
      <w:r>
        <w:rPr>
          <w:color w:val="010202"/>
          <w:w w:val="110"/>
        </w:rPr>
        <w:t> who launches</w:t>
      </w:r>
      <w:r>
        <w:rPr>
          <w:color w:val="010202"/>
          <w:w w:val="110"/>
        </w:rPr>
        <w:t> a</w:t>
      </w:r>
      <w:r>
        <w:rPr>
          <w:color w:val="010202"/>
          <w:w w:val="110"/>
        </w:rPr>
        <w:t> revolution</w:t>
      </w:r>
      <w:r>
        <w:rPr>
          <w:color w:val="010202"/>
          <w:w w:val="110"/>
        </w:rPr>
        <w:t> as</w:t>
      </w:r>
      <w:r>
        <w:rPr>
          <w:color w:val="010202"/>
          <w:w w:val="110"/>
        </w:rPr>
        <w:t> vast</w:t>
      </w:r>
      <w:r>
        <w:rPr>
          <w:color w:val="010202"/>
          <w:w w:val="110"/>
        </w:rPr>
        <w:t> as</w:t>
      </w:r>
      <w:r>
        <w:rPr>
          <w:color w:val="010202"/>
          <w:w w:val="110"/>
        </w:rPr>
        <w:t> “the</w:t>
      </w:r>
      <w:r>
        <w:rPr>
          <w:color w:val="010202"/>
          <w:w w:val="110"/>
        </w:rPr>
        <w:t> Renaissance?”</w:t>
      </w:r>
      <w:r>
        <w:rPr>
          <w:color w:val="010202"/>
          <w:w w:val="110"/>
        </w:rPr>
        <w:t> Because</w:t>
      </w:r>
      <w:r>
        <w:rPr>
          <w:color w:val="010202"/>
          <w:w w:val="110"/>
        </w:rPr>
        <w:t> every revolution keeps record, behind the evident protagonists, of a hier- archy</w:t>
      </w:r>
      <w:r>
        <w:rPr>
          <w:color w:val="010202"/>
          <w:spacing w:val="40"/>
          <w:w w:val="110"/>
        </w:rPr>
        <w:t> </w:t>
      </w:r>
      <w:r>
        <w:rPr>
          <w:color w:val="010202"/>
          <w:w w:val="110"/>
        </w:rPr>
        <w:t>of</w:t>
      </w:r>
      <w:r>
        <w:rPr>
          <w:color w:val="010202"/>
          <w:spacing w:val="40"/>
          <w:w w:val="110"/>
        </w:rPr>
        <w:t> </w:t>
      </w:r>
      <w:r>
        <w:rPr>
          <w:color w:val="010202"/>
          <w:w w:val="110"/>
        </w:rPr>
        <w:t>“éminences</w:t>
      </w:r>
      <w:r>
        <w:rPr>
          <w:color w:val="010202"/>
          <w:spacing w:val="40"/>
          <w:w w:val="110"/>
        </w:rPr>
        <w:t> </w:t>
      </w:r>
      <w:r>
        <w:rPr>
          <w:color w:val="010202"/>
          <w:w w:val="110"/>
        </w:rPr>
        <w:t>grises”</w:t>
      </w:r>
      <w:r>
        <w:rPr>
          <w:color w:val="010202"/>
          <w:spacing w:val="40"/>
          <w:w w:val="110"/>
        </w:rPr>
        <w:t> </w:t>
      </w:r>
      <w:r>
        <w:rPr>
          <w:color w:val="010202"/>
          <w:w w:val="110"/>
        </w:rPr>
        <w:t>who</w:t>
      </w:r>
      <w:r>
        <w:rPr>
          <w:color w:val="010202"/>
          <w:spacing w:val="40"/>
          <w:w w:val="110"/>
        </w:rPr>
        <w:t> </w:t>
      </w:r>
      <w:r>
        <w:rPr>
          <w:rFonts w:ascii="Palatino Linotype" w:hAnsi="Palatino Linotype"/>
          <w:b/>
          <w:i/>
          <w:color w:val="010202"/>
          <w:w w:val="110"/>
        </w:rPr>
        <w:t>plan</w:t>
      </w:r>
      <w:r>
        <w:rPr>
          <w:rFonts w:ascii="Palatino Linotype" w:hAnsi="Palatino Linotype"/>
          <w:b/>
          <w:i/>
          <w:color w:val="010202"/>
          <w:w w:val="110"/>
        </w:rPr>
        <w:t> and</w:t>
      </w:r>
      <w:r>
        <w:rPr>
          <w:rFonts w:ascii="Palatino Linotype" w:hAnsi="Palatino Linotype"/>
          <w:b/>
          <w:i/>
          <w:color w:val="010202"/>
          <w:w w:val="110"/>
        </w:rPr>
        <w:t> direct</w:t>
      </w:r>
      <w:r>
        <w:rPr>
          <w:rFonts w:ascii="Palatino Linotype" w:hAnsi="Palatino Linotype"/>
          <w:b/>
          <w:i/>
          <w:color w:val="010202"/>
          <w:w w:val="110"/>
        </w:rPr>
        <w:t> </w:t>
      </w:r>
      <w:r>
        <w:rPr>
          <w:color w:val="010202"/>
          <w:w w:val="110"/>
        </w:rPr>
        <w:t>the</w:t>
      </w:r>
      <w:r>
        <w:rPr>
          <w:color w:val="010202"/>
          <w:spacing w:val="40"/>
          <w:w w:val="110"/>
        </w:rPr>
        <w:t> </w:t>
      </w:r>
      <w:r>
        <w:rPr>
          <w:color w:val="010202"/>
          <w:w w:val="110"/>
        </w:rPr>
        <w:t>movement. The</w:t>
      </w:r>
      <w:r>
        <w:rPr>
          <w:color w:val="010202"/>
          <w:spacing w:val="40"/>
          <w:w w:val="110"/>
        </w:rPr>
        <w:t> </w:t>
      </w:r>
      <w:r>
        <w:rPr>
          <w:color w:val="010202"/>
          <w:w w:val="110"/>
        </w:rPr>
        <w:t>violent</w:t>
      </w:r>
      <w:r>
        <w:rPr>
          <w:color w:val="010202"/>
          <w:spacing w:val="40"/>
          <w:w w:val="110"/>
        </w:rPr>
        <w:t> </w:t>
      </w:r>
      <w:r>
        <w:rPr>
          <w:color w:val="010202"/>
          <w:w w:val="110"/>
        </w:rPr>
        <w:t>aspect</w:t>
      </w:r>
      <w:r>
        <w:rPr>
          <w:color w:val="010202"/>
          <w:spacing w:val="40"/>
          <w:w w:val="110"/>
        </w:rPr>
        <w:t> </w:t>
      </w:r>
      <w:r>
        <w:rPr>
          <w:color w:val="010202"/>
          <w:w w:val="110"/>
        </w:rPr>
        <w:t>is</w:t>
      </w:r>
      <w:r>
        <w:rPr>
          <w:color w:val="010202"/>
          <w:spacing w:val="40"/>
          <w:w w:val="110"/>
        </w:rPr>
        <w:t> </w:t>
      </w:r>
      <w:r>
        <w:rPr>
          <w:color w:val="010202"/>
          <w:w w:val="110"/>
        </w:rPr>
        <w:t>only</w:t>
      </w:r>
      <w:r>
        <w:rPr>
          <w:color w:val="010202"/>
          <w:spacing w:val="40"/>
          <w:w w:val="110"/>
        </w:rPr>
        <w:t> </w:t>
      </w:r>
      <w:r>
        <w:rPr>
          <w:color w:val="010202"/>
          <w:w w:val="110"/>
        </w:rPr>
        <w:t>the</w:t>
      </w:r>
      <w:r>
        <w:rPr>
          <w:color w:val="010202"/>
          <w:spacing w:val="40"/>
          <w:w w:val="110"/>
        </w:rPr>
        <w:t> </w:t>
      </w:r>
      <w:r>
        <w:rPr>
          <w:color w:val="010202"/>
          <w:w w:val="110"/>
        </w:rPr>
        <w:t>culmination</w:t>
      </w:r>
      <w:r>
        <w:rPr>
          <w:color w:val="010202"/>
          <w:spacing w:val="40"/>
          <w:w w:val="110"/>
        </w:rPr>
        <w:t> </w:t>
      </w:r>
      <w:r>
        <w:rPr>
          <w:color w:val="010202"/>
          <w:w w:val="110"/>
        </w:rPr>
        <w:t>of</w:t>
      </w:r>
      <w:r>
        <w:rPr>
          <w:color w:val="010202"/>
          <w:spacing w:val="40"/>
          <w:w w:val="110"/>
        </w:rPr>
        <w:t> </w:t>
      </w:r>
      <w:r>
        <w:rPr>
          <w:color w:val="010202"/>
          <w:w w:val="110"/>
        </w:rPr>
        <w:t>a</w:t>
      </w:r>
      <w:r>
        <w:rPr>
          <w:color w:val="010202"/>
          <w:spacing w:val="40"/>
          <w:w w:val="110"/>
        </w:rPr>
        <w:t> </w:t>
      </w:r>
      <w:r>
        <w:rPr>
          <w:color w:val="010202"/>
          <w:w w:val="110"/>
        </w:rPr>
        <w:t>long</w:t>
      </w:r>
      <w:r>
        <w:rPr>
          <w:color w:val="010202"/>
          <w:spacing w:val="40"/>
          <w:w w:val="110"/>
        </w:rPr>
        <w:t> </w:t>
      </w:r>
      <w:r>
        <w:rPr>
          <w:color w:val="010202"/>
          <w:w w:val="110"/>
        </w:rPr>
        <w:t>subversive work</w:t>
      </w:r>
      <w:r>
        <w:rPr>
          <w:color w:val="010202"/>
          <w:w w:val="110"/>
        </w:rPr>
        <w:t> carried</w:t>
      </w:r>
      <w:r>
        <w:rPr>
          <w:color w:val="010202"/>
          <w:w w:val="110"/>
        </w:rPr>
        <w:t> out</w:t>
      </w:r>
      <w:r>
        <w:rPr>
          <w:color w:val="010202"/>
          <w:w w:val="110"/>
        </w:rPr>
        <w:t> by</w:t>
      </w:r>
      <w:r>
        <w:rPr>
          <w:color w:val="010202"/>
          <w:w w:val="110"/>
        </w:rPr>
        <w:t> professionals,</w:t>
      </w:r>
      <w:r>
        <w:rPr>
          <w:color w:val="010202"/>
          <w:w w:val="110"/>
        </w:rPr>
        <w:t> “agitators</w:t>
      </w:r>
      <w:r>
        <w:rPr>
          <w:color w:val="010202"/>
          <w:w w:val="110"/>
        </w:rPr>
        <w:t> and</w:t>
      </w:r>
      <w:r>
        <w:rPr>
          <w:color w:val="010202"/>
          <w:w w:val="110"/>
        </w:rPr>
        <w:t> revolutionaries,” who</w:t>
      </w:r>
      <w:r>
        <w:rPr>
          <w:color w:val="010202"/>
          <w:w w:val="110"/>
        </w:rPr>
        <w:t> have</w:t>
      </w:r>
      <w:r>
        <w:rPr>
          <w:color w:val="010202"/>
          <w:w w:val="110"/>
        </w:rPr>
        <w:t> also</w:t>
      </w:r>
      <w:r>
        <w:rPr>
          <w:color w:val="010202"/>
          <w:w w:val="110"/>
        </w:rPr>
        <w:t> been</w:t>
      </w:r>
      <w:r>
        <w:rPr>
          <w:color w:val="010202"/>
          <w:w w:val="110"/>
        </w:rPr>
        <w:t> “agitated”</w:t>
      </w:r>
      <w:r>
        <w:rPr>
          <w:color w:val="010202"/>
          <w:w w:val="110"/>
        </w:rPr>
        <w:t> by</w:t>
      </w:r>
      <w:r>
        <w:rPr>
          <w:color w:val="010202"/>
          <w:w w:val="110"/>
        </w:rPr>
        <w:t> hidden</w:t>
      </w:r>
      <w:r>
        <w:rPr>
          <w:color w:val="010202"/>
          <w:w w:val="110"/>
        </w:rPr>
        <w:t> forces</w:t>
      </w:r>
      <w:r>
        <w:rPr>
          <w:color w:val="010202"/>
          <w:w w:val="110"/>
        </w:rPr>
        <w:t> that</w:t>
      </w:r>
      <w:r>
        <w:rPr>
          <w:color w:val="010202"/>
          <w:w w:val="110"/>
        </w:rPr>
        <w:t> rarely</w:t>
      </w:r>
      <w:r>
        <w:rPr>
          <w:color w:val="010202"/>
          <w:w w:val="110"/>
        </w:rPr>
        <w:t> show themselves to public light. We know that the Synarchy lies behind these</w:t>
      </w:r>
      <w:r>
        <w:rPr>
          <w:color w:val="010202"/>
          <w:spacing w:val="29"/>
          <w:w w:val="110"/>
        </w:rPr>
        <w:t> </w:t>
      </w:r>
      <w:r>
        <w:rPr>
          <w:color w:val="010202"/>
          <w:w w:val="110"/>
        </w:rPr>
        <w:t>powerful</w:t>
      </w:r>
      <w:r>
        <w:rPr>
          <w:color w:val="010202"/>
          <w:spacing w:val="29"/>
          <w:w w:val="110"/>
        </w:rPr>
        <w:t> </w:t>
      </w:r>
      <w:r>
        <w:rPr>
          <w:color w:val="010202"/>
          <w:w w:val="110"/>
        </w:rPr>
        <w:t>movements</w:t>
      </w:r>
      <w:r>
        <w:rPr>
          <w:color w:val="010202"/>
          <w:spacing w:val="29"/>
          <w:w w:val="110"/>
        </w:rPr>
        <w:t> </w:t>
      </w:r>
      <w:r>
        <w:rPr>
          <w:color w:val="010202"/>
          <w:w w:val="110"/>
        </w:rPr>
        <w:t>but</w:t>
      </w:r>
      <w:r>
        <w:rPr>
          <w:color w:val="010202"/>
          <w:spacing w:val="27"/>
          <w:w w:val="110"/>
        </w:rPr>
        <w:t> </w:t>
      </w:r>
      <w:r>
        <w:rPr>
          <w:color w:val="010202"/>
          <w:w w:val="110"/>
        </w:rPr>
        <w:t>in</w:t>
      </w:r>
      <w:r>
        <w:rPr>
          <w:color w:val="010202"/>
          <w:spacing w:val="29"/>
          <w:w w:val="110"/>
        </w:rPr>
        <w:t> </w:t>
      </w:r>
      <w:r>
        <w:rPr>
          <w:color w:val="010202"/>
          <w:w w:val="110"/>
        </w:rPr>
        <w:t>the</w:t>
      </w:r>
      <w:r>
        <w:rPr>
          <w:color w:val="010202"/>
          <w:spacing w:val="29"/>
          <w:w w:val="110"/>
        </w:rPr>
        <w:t> </w:t>
      </w:r>
      <w:r>
        <w:rPr>
          <w:color w:val="010202"/>
          <w:w w:val="110"/>
        </w:rPr>
        <w:t>case</w:t>
      </w:r>
      <w:r>
        <w:rPr>
          <w:color w:val="010202"/>
          <w:spacing w:val="29"/>
          <w:w w:val="110"/>
        </w:rPr>
        <w:t> </w:t>
      </w:r>
      <w:r>
        <w:rPr>
          <w:color w:val="010202"/>
          <w:w w:val="110"/>
        </w:rPr>
        <w:t>of</w:t>
      </w:r>
      <w:r>
        <w:rPr>
          <w:color w:val="010202"/>
          <w:spacing w:val="29"/>
          <w:w w:val="110"/>
        </w:rPr>
        <w:t> </w:t>
      </w:r>
      <w:r>
        <w:rPr>
          <w:color w:val="010202"/>
          <w:w w:val="110"/>
        </w:rPr>
        <w:t>the</w:t>
      </w:r>
      <w:r>
        <w:rPr>
          <w:color w:val="010202"/>
          <w:spacing w:val="29"/>
          <w:w w:val="110"/>
        </w:rPr>
        <w:t> </w:t>
      </w:r>
      <w:r>
        <w:rPr>
          <w:color w:val="010202"/>
          <w:w w:val="110"/>
        </w:rPr>
        <w:t>Renaissance</w:t>
      </w:r>
      <w:r>
        <w:rPr>
          <w:color w:val="010202"/>
          <w:spacing w:val="29"/>
          <w:w w:val="110"/>
        </w:rPr>
        <w:t> </w:t>
      </w:r>
      <w:r>
        <w:rPr>
          <w:color w:val="010202"/>
          <w:w w:val="110"/>
        </w:rPr>
        <w:t>this is</w:t>
      </w:r>
      <w:r>
        <w:rPr>
          <w:color w:val="010202"/>
          <w:w w:val="110"/>
        </w:rPr>
        <w:t> not</w:t>
      </w:r>
      <w:r>
        <w:rPr>
          <w:color w:val="010202"/>
          <w:w w:val="110"/>
        </w:rPr>
        <w:t> always</w:t>
      </w:r>
      <w:r>
        <w:rPr>
          <w:color w:val="010202"/>
          <w:w w:val="110"/>
        </w:rPr>
        <w:t> suﬃciently</w:t>
      </w:r>
      <w:r>
        <w:rPr>
          <w:color w:val="010202"/>
          <w:w w:val="110"/>
        </w:rPr>
        <w:t> clear</w:t>
      </w:r>
      <w:r>
        <w:rPr>
          <w:color w:val="010202"/>
          <w:w w:val="110"/>
        </w:rPr>
        <w:t> and</w:t>
      </w:r>
      <w:r>
        <w:rPr>
          <w:color w:val="010202"/>
          <w:w w:val="110"/>
        </w:rPr>
        <w:t> we</w:t>
      </w:r>
      <w:r>
        <w:rPr>
          <w:color w:val="010202"/>
          <w:w w:val="110"/>
        </w:rPr>
        <w:t> will</w:t>
      </w:r>
      <w:r>
        <w:rPr>
          <w:color w:val="010202"/>
          <w:w w:val="110"/>
        </w:rPr>
        <w:t> say</w:t>
      </w:r>
      <w:r>
        <w:rPr>
          <w:color w:val="010202"/>
          <w:w w:val="110"/>
        </w:rPr>
        <w:t> why:</w:t>
      </w:r>
      <w:r>
        <w:rPr>
          <w:color w:val="010202"/>
          <w:w w:val="110"/>
        </w:rPr>
        <w:t> because</w:t>
      </w:r>
      <w:r>
        <w:rPr>
          <w:color w:val="010202"/>
          <w:w w:val="110"/>
        </w:rPr>
        <w:t> the Renaissance</w:t>
      </w:r>
      <w:r>
        <w:rPr>
          <w:color w:val="010202"/>
          <w:w w:val="110"/>
        </w:rPr>
        <w:t> was</w:t>
      </w:r>
      <w:r>
        <w:rPr>
          <w:color w:val="010202"/>
          <w:w w:val="110"/>
        </w:rPr>
        <w:t> a</w:t>
      </w:r>
      <w:r>
        <w:rPr>
          <w:color w:val="010202"/>
          <w:w w:val="110"/>
        </w:rPr>
        <w:t> </w:t>
      </w:r>
      <w:r>
        <w:rPr>
          <w:rFonts w:ascii="Palatino Linotype" w:hAnsi="Palatino Linotype"/>
          <w:b/>
          <w:i/>
          <w:color w:val="010202"/>
          <w:w w:val="110"/>
        </w:rPr>
        <w:t>cultural revolution, not a political </w:t>
      </w:r>
      <w:r>
        <w:rPr>
          <w:color w:val="010202"/>
          <w:w w:val="110"/>
        </w:rPr>
        <w:t>one</w:t>
      </w:r>
      <w:r>
        <w:rPr>
          <w:color w:val="010202"/>
          <w:w w:val="110"/>
        </w:rPr>
        <w:t> like</w:t>
      </w:r>
      <w:r>
        <w:rPr>
          <w:color w:val="010202"/>
          <w:w w:val="110"/>
        </w:rPr>
        <w:t> the violent revolutions that we are accustomed to consider.</w:t>
      </w:r>
    </w:p>
    <w:p>
      <w:pPr>
        <w:spacing w:line="218" w:lineRule="auto" w:before="0"/>
        <w:ind w:left="154" w:right="151" w:firstLine="246"/>
        <w:jc w:val="both"/>
        <w:rPr>
          <w:sz w:val="19"/>
        </w:rPr>
      </w:pPr>
      <w:r>
        <w:rPr>
          <w:color w:val="010202"/>
          <w:w w:val="110"/>
          <w:sz w:val="19"/>
        </w:rPr>
        <w:t>The</w:t>
      </w:r>
      <w:r>
        <w:rPr>
          <w:color w:val="010202"/>
          <w:w w:val="110"/>
          <w:sz w:val="19"/>
        </w:rPr>
        <w:t> </w:t>
      </w:r>
      <w:r>
        <w:rPr>
          <w:rFonts w:ascii="Palatino Linotype" w:hAnsi="Palatino Linotype"/>
          <w:b/>
          <w:i/>
          <w:color w:val="010202"/>
          <w:w w:val="110"/>
          <w:sz w:val="19"/>
        </w:rPr>
        <w:t>reaction</w:t>
      </w:r>
      <w:r>
        <w:rPr>
          <w:rFonts w:ascii="Palatino Linotype" w:hAnsi="Palatino Linotype"/>
          <w:b/>
          <w:i/>
          <w:color w:val="010202"/>
          <w:w w:val="110"/>
          <w:sz w:val="19"/>
        </w:rPr>
        <w:t> </w:t>
      </w:r>
      <w:r>
        <w:rPr>
          <w:color w:val="010202"/>
          <w:w w:val="110"/>
          <w:sz w:val="19"/>
        </w:rPr>
        <w:t>to</w:t>
      </w:r>
      <w:r>
        <w:rPr>
          <w:color w:val="010202"/>
          <w:w w:val="110"/>
          <w:sz w:val="19"/>
        </w:rPr>
        <w:t> such</w:t>
      </w:r>
      <w:r>
        <w:rPr>
          <w:color w:val="010202"/>
          <w:w w:val="110"/>
          <w:sz w:val="19"/>
        </w:rPr>
        <w:t> a</w:t>
      </w:r>
      <w:r>
        <w:rPr>
          <w:color w:val="010202"/>
          <w:w w:val="110"/>
          <w:sz w:val="19"/>
        </w:rPr>
        <w:t> revolution</w:t>
      </w:r>
      <w:r>
        <w:rPr>
          <w:color w:val="010202"/>
          <w:w w:val="110"/>
          <w:sz w:val="19"/>
        </w:rPr>
        <w:t> was</w:t>
      </w:r>
      <w:r>
        <w:rPr>
          <w:color w:val="010202"/>
          <w:w w:val="110"/>
          <w:sz w:val="19"/>
        </w:rPr>
        <w:t> called:</w:t>
      </w:r>
      <w:r>
        <w:rPr>
          <w:color w:val="010202"/>
          <w:w w:val="110"/>
          <w:sz w:val="19"/>
        </w:rPr>
        <w:t> </w:t>
      </w:r>
      <w:r>
        <w:rPr>
          <w:rFonts w:ascii="Palatino Linotype" w:hAnsi="Palatino Linotype"/>
          <w:b/>
          <w:i/>
          <w:color w:val="010202"/>
          <w:w w:val="110"/>
          <w:sz w:val="19"/>
        </w:rPr>
        <w:t>the</w:t>
      </w:r>
      <w:r>
        <w:rPr>
          <w:rFonts w:ascii="Palatino Linotype" w:hAnsi="Palatino Linotype"/>
          <w:b/>
          <w:i/>
          <w:color w:val="010202"/>
          <w:w w:val="110"/>
          <w:sz w:val="19"/>
        </w:rPr>
        <w:t> Cathars</w:t>
      </w:r>
      <w:r>
        <w:rPr>
          <w:rFonts w:ascii="Palatino Linotype" w:hAnsi="Palatino Linotype"/>
          <w:b/>
          <w:i/>
          <w:color w:val="010202"/>
          <w:w w:val="110"/>
          <w:sz w:val="19"/>
        </w:rPr>
        <w:t> and Frederick</w:t>
      </w:r>
      <w:r>
        <w:rPr>
          <w:rFonts w:ascii="Palatino Linotype" w:hAnsi="Palatino Linotype"/>
          <w:b/>
          <w:i/>
          <w:color w:val="010202"/>
          <w:spacing w:val="-3"/>
          <w:w w:val="110"/>
          <w:sz w:val="19"/>
        </w:rPr>
        <w:t> </w:t>
      </w:r>
      <w:r>
        <w:rPr>
          <w:rFonts w:ascii="Palatino Linotype" w:hAnsi="Palatino Linotype"/>
          <w:b/>
          <w:i/>
          <w:color w:val="010202"/>
          <w:w w:val="110"/>
          <w:sz w:val="19"/>
        </w:rPr>
        <w:t>II</w:t>
      </w:r>
      <w:r>
        <w:rPr>
          <w:rFonts w:ascii="Palatino Linotype" w:hAnsi="Palatino Linotype"/>
          <w:b/>
          <w:i/>
          <w:color w:val="010202"/>
          <w:spacing w:val="-3"/>
          <w:w w:val="110"/>
          <w:sz w:val="19"/>
        </w:rPr>
        <w:t> </w:t>
      </w:r>
      <w:r>
        <w:rPr>
          <w:rFonts w:ascii="Palatino Linotype" w:hAnsi="Palatino Linotype"/>
          <w:b/>
          <w:i/>
          <w:color w:val="010202"/>
          <w:w w:val="110"/>
          <w:sz w:val="19"/>
        </w:rPr>
        <w:t>Hohenstaufen;</w:t>
      </w:r>
      <w:r>
        <w:rPr>
          <w:rFonts w:ascii="Palatino Linotype" w:hAnsi="Palatino Linotype"/>
          <w:b/>
          <w:i/>
          <w:color w:val="010202"/>
          <w:spacing w:val="-2"/>
          <w:w w:val="110"/>
          <w:sz w:val="19"/>
        </w:rPr>
        <w:t> </w:t>
      </w:r>
      <w:r>
        <w:rPr>
          <w:color w:val="010202"/>
          <w:w w:val="110"/>
          <w:sz w:val="19"/>
        </w:rPr>
        <w:t>and</w:t>
      </w:r>
      <w:r>
        <w:rPr>
          <w:color w:val="010202"/>
          <w:spacing w:val="5"/>
          <w:w w:val="110"/>
          <w:sz w:val="19"/>
        </w:rPr>
        <w:t> </w:t>
      </w:r>
      <w:r>
        <w:rPr>
          <w:color w:val="010202"/>
          <w:w w:val="110"/>
          <w:sz w:val="19"/>
        </w:rPr>
        <w:t>it</w:t>
      </w:r>
      <w:r>
        <w:rPr>
          <w:color w:val="010202"/>
          <w:spacing w:val="4"/>
          <w:w w:val="110"/>
          <w:sz w:val="19"/>
        </w:rPr>
        <w:t> </w:t>
      </w:r>
      <w:r>
        <w:rPr>
          <w:color w:val="010202"/>
          <w:w w:val="110"/>
          <w:sz w:val="19"/>
        </w:rPr>
        <w:t>was</w:t>
      </w:r>
      <w:r>
        <w:rPr>
          <w:color w:val="010202"/>
          <w:spacing w:val="5"/>
          <w:w w:val="110"/>
          <w:sz w:val="19"/>
        </w:rPr>
        <w:t> </w:t>
      </w:r>
      <w:r>
        <w:rPr>
          <w:color w:val="010202"/>
          <w:w w:val="110"/>
          <w:sz w:val="19"/>
        </w:rPr>
        <w:t>ﬁercely</w:t>
      </w:r>
      <w:r>
        <w:rPr>
          <w:color w:val="010202"/>
          <w:spacing w:val="5"/>
          <w:w w:val="110"/>
          <w:sz w:val="19"/>
        </w:rPr>
        <w:t> </w:t>
      </w:r>
      <w:r>
        <w:rPr>
          <w:color w:val="010202"/>
          <w:w w:val="110"/>
          <w:sz w:val="19"/>
        </w:rPr>
        <w:t>suppressed.</w:t>
      </w:r>
      <w:r>
        <w:rPr>
          <w:color w:val="010202"/>
          <w:spacing w:val="5"/>
          <w:w w:val="110"/>
          <w:sz w:val="19"/>
        </w:rPr>
        <w:t> </w:t>
      </w:r>
      <w:r>
        <w:rPr>
          <w:color w:val="010202"/>
          <w:w w:val="110"/>
          <w:sz w:val="19"/>
        </w:rPr>
        <w:t>And</w:t>
      </w:r>
      <w:r>
        <w:rPr>
          <w:color w:val="010202"/>
          <w:spacing w:val="4"/>
          <w:w w:val="110"/>
          <w:sz w:val="19"/>
        </w:rPr>
        <w:t> </w:t>
      </w:r>
      <w:r>
        <w:rPr>
          <w:color w:val="010202"/>
          <w:spacing w:val="-4"/>
          <w:w w:val="110"/>
          <w:sz w:val="19"/>
        </w:rPr>
        <w:t>note</w:t>
      </w:r>
    </w:p>
    <w:p>
      <w:pPr>
        <w:pStyle w:val="BodyText"/>
        <w:spacing w:line="252" w:lineRule="auto"/>
        <w:ind w:right="151"/>
      </w:pPr>
      <w:r>
        <w:rPr>
          <w:color w:val="010202"/>
          <w:w w:val="115"/>
        </w:rPr>
        <w:t>that if we speak of a reaction in the thirteenth century to a revolu- tion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that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takes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place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in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ﬁfieenth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century,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it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is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because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we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admit that</w:t>
      </w:r>
      <w:r>
        <w:rPr>
          <w:color w:val="010202"/>
          <w:w w:val="115"/>
        </w:rPr>
        <w:t> in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thirteenth</w:t>
      </w:r>
      <w:r>
        <w:rPr>
          <w:color w:val="010202"/>
          <w:w w:val="115"/>
        </w:rPr>
        <w:t> century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motivations</w:t>
      </w:r>
      <w:r>
        <w:rPr>
          <w:color w:val="010202"/>
          <w:w w:val="115"/>
        </w:rPr>
        <w:t> that</w:t>
      </w:r>
      <w:r>
        <w:rPr>
          <w:color w:val="010202"/>
          <w:w w:val="115"/>
        </w:rPr>
        <w:t> would</w:t>
      </w:r>
      <w:r>
        <w:rPr>
          <w:color w:val="010202"/>
          <w:w w:val="115"/>
        </w:rPr>
        <w:t> trigger the</w:t>
      </w:r>
      <w:r>
        <w:rPr>
          <w:color w:val="010202"/>
          <w:w w:val="115"/>
        </w:rPr>
        <w:t> revolution</w:t>
      </w:r>
      <w:r>
        <w:rPr>
          <w:color w:val="010202"/>
          <w:w w:val="115"/>
        </w:rPr>
        <w:t> of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Renaissance</w:t>
      </w:r>
      <w:r>
        <w:rPr>
          <w:color w:val="010202"/>
          <w:w w:val="115"/>
        </w:rPr>
        <w:t> were</w:t>
      </w:r>
      <w:r>
        <w:rPr>
          <w:color w:val="010202"/>
          <w:w w:val="115"/>
        </w:rPr>
        <w:t> already</w:t>
      </w:r>
      <w:r>
        <w:rPr>
          <w:color w:val="010202"/>
          <w:w w:val="115"/>
        </w:rPr>
        <w:t> in</w:t>
      </w:r>
      <w:r>
        <w:rPr>
          <w:color w:val="010202"/>
          <w:w w:val="115"/>
        </w:rPr>
        <w:t> sight:</w:t>
      </w:r>
      <w:r>
        <w:rPr>
          <w:color w:val="010202"/>
          <w:w w:val="115"/>
        </w:rPr>
        <w:t> motiva- tions that the Druids and their henchmen had incubated for eight hundred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years.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And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greatest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of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such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motivations,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most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evi- dent,</w:t>
      </w:r>
      <w:r>
        <w:rPr>
          <w:color w:val="010202"/>
          <w:w w:val="115"/>
        </w:rPr>
        <w:t> were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cathedrals,</w:t>
      </w:r>
      <w:r>
        <w:rPr>
          <w:color w:val="010202"/>
          <w:w w:val="115"/>
        </w:rPr>
        <w:t> so</w:t>
      </w:r>
      <w:r>
        <w:rPr>
          <w:color w:val="010202"/>
          <w:w w:val="115"/>
        </w:rPr>
        <w:t> effective</w:t>
      </w:r>
      <w:r>
        <w:rPr>
          <w:color w:val="010202"/>
          <w:w w:val="115"/>
        </w:rPr>
        <w:t> in</w:t>
      </w:r>
      <w:r>
        <w:rPr>
          <w:color w:val="010202"/>
          <w:w w:val="115"/>
        </w:rPr>
        <w:t> their</w:t>
      </w:r>
      <w:r>
        <w:rPr>
          <w:color w:val="010202"/>
          <w:w w:val="115"/>
        </w:rPr>
        <w:t> cultural</w:t>
      </w:r>
      <w:r>
        <w:rPr>
          <w:color w:val="010202"/>
          <w:w w:val="115"/>
        </w:rPr>
        <w:t> revolution- ary objective, so splendid in their structural perfection, but, above all,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so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grandiose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in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face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of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human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smallness,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that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it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was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making</w:t>
      </w:r>
    </w:p>
    <w:p>
      <w:pPr>
        <w:pStyle w:val="BodyText"/>
        <w:spacing w:before="143"/>
        <w:ind w:left="0"/>
        <w:jc w:val="left"/>
      </w:pPr>
    </w:p>
    <w:p>
      <w:pPr>
        <w:pStyle w:val="BodyText"/>
        <w:ind w:left="5" w:right="20"/>
        <w:jc w:val="center"/>
      </w:pPr>
      <w:r>
        <w:rPr>
          <w:color w:val="010202"/>
          <w:spacing w:val="-4"/>
          <w:w w:val="95"/>
        </w:rPr>
        <w:t>1014</w:t>
      </w:r>
    </w:p>
    <w:p>
      <w:pPr>
        <w:pStyle w:val="BodyText"/>
        <w:spacing w:after="0"/>
        <w:jc w:val="center"/>
        <w:sectPr>
          <w:pgSz w:w="8640" w:h="12960"/>
          <w:pgMar w:top="1180" w:bottom="280" w:left="1080" w:right="1080"/>
        </w:sectPr>
      </w:pPr>
    </w:p>
    <w:p>
      <w:pPr>
        <w:pStyle w:val="BodyText"/>
        <w:spacing w:line="252" w:lineRule="auto" w:before="92"/>
        <w:ind w:right="15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90720">
                <wp:simplePos x="0" y="0"/>
                <wp:positionH relativeFrom="page">
                  <wp:posOffset>0</wp:posOffset>
                </wp:positionH>
                <wp:positionV relativeFrom="page">
                  <wp:posOffset>195935</wp:posOffset>
                </wp:positionV>
                <wp:extent cx="5486400" cy="783780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5486400" cy="78378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 h="7837805">
                              <a:moveTo>
                                <a:pt x="5486400" y="0"/>
                              </a:moveTo>
                              <a:lnTo>
                                <a:pt x="0" y="0"/>
                              </a:lnTo>
                              <a:lnTo>
                                <a:pt x="0" y="7837728"/>
                              </a:lnTo>
                              <a:lnTo>
                                <a:pt x="5486400" y="7837728"/>
                              </a:lnTo>
                              <a:lnTo>
                                <a:pt x="5486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F4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15.428pt;width:432pt;height:617.144pt;mso-position-horizontal-relative:page;mso-position-vertical-relative:page;z-index:-15925760" id="docshape33" filled="true" fillcolor="#faf4e8" stroked="false">
                <v:fill type="solid"/>
                <w10:wrap type="none"/>
              </v:rect>
            </w:pict>
          </mc:Fallback>
        </mc:AlternateContent>
      </w:r>
      <w:r>
        <w:rPr>
          <w:color w:val="010202"/>
          <w:w w:val="115"/>
        </w:rPr>
        <w:t>it</w:t>
      </w:r>
      <w:r>
        <w:rPr>
          <w:color w:val="010202"/>
          <w:w w:val="115"/>
        </w:rPr>
        <w:t> very</w:t>
      </w:r>
      <w:r>
        <w:rPr>
          <w:color w:val="010202"/>
          <w:w w:val="115"/>
        </w:rPr>
        <w:t> diﬃcult</w:t>
      </w:r>
      <w:r>
        <w:rPr>
          <w:color w:val="010202"/>
          <w:w w:val="115"/>
        </w:rPr>
        <w:t> to</w:t>
      </w:r>
      <w:r>
        <w:rPr>
          <w:color w:val="010202"/>
          <w:w w:val="115"/>
        </w:rPr>
        <w:t> react</w:t>
      </w:r>
      <w:r>
        <w:rPr>
          <w:color w:val="010202"/>
          <w:w w:val="115"/>
        </w:rPr>
        <w:t> against</w:t>
      </w:r>
      <w:r>
        <w:rPr>
          <w:color w:val="010202"/>
          <w:w w:val="115"/>
        </w:rPr>
        <w:t> them.</w:t>
      </w:r>
      <w:r>
        <w:rPr>
          <w:color w:val="010202"/>
          <w:w w:val="115"/>
        </w:rPr>
        <w:t> But</w:t>
      </w:r>
      <w:r>
        <w:rPr>
          <w:color w:val="010202"/>
          <w:w w:val="115"/>
        </w:rPr>
        <w:t> this</w:t>
      </w:r>
      <w:r>
        <w:rPr>
          <w:color w:val="010202"/>
          <w:w w:val="115"/>
        </w:rPr>
        <w:t> inhibition</w:t>
      </w:r>
      <w:r>
        <w:rPr>
          <w:color w:val="010202"/>
          <w:w w:val="115"/>
        </w:rPr>
        <w:t> was,</w:t>
      </w:r>
      <w:r>
        <w:rPr>
          <w:color w:val="010202"/>
          <w:w w:val="115"/>
        </w:rPr>
        <w:t> un- doubtedly, another important synarchic objective.</w:t>
      </w:r>
    </w:p>
    <w:p>
      <w:pPr>
        <w:pStyle w:val="BodyText"/>
        <w:spacing w:line="244" w:lineRule="auto"/>
        <w:ind w:right="149" w:firstLine="246"/>
      </w:pPr>
      <w:r>
        <w:rPr>
          <w:color w:val="010202"/>
          <w:w w:val="115"/>
        </w:rPr>
        <w:t>We repeat it for the last time: an error is commi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ed in believing that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Renaissance</w:t>
      </w:r>
      <w:r>
        <w:rPr>
          <w:color w:val="010202"/>
          <w:w w:val="115"/>
        </w:rPr>
        <w:t> truly</w:t>
      </w:r>
      <w:r>
        <w:rPr>
          <w:color w:val="010202"/>
          <w:w w:val="115"/>
        </w:rPr>
        <w:t> signiﬁed</w:t>
      </w:r>
      <w:r>
        <w:rPr>
          <w:color w:val="010202"/>
          <w:w w:val="115"/>
        </w:rPr>
        <w:t> a</w:t>
      </w:r>
      <w:r>
        <w:rPr>
          <w:color w:val="010202"/>
          <w:w w:val="115"/>
        </w:rPr>
        <w:t> reaction</w:t>
      </w:r>
      <w:r>
        <w:rPr>
          <w:color w:val="010202"/>
          <w:w w:val="115"/>
        </w:rPr>
        <w:t> against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culture of the Middle Ages. It was the Middle Ages itself, its </w:t>
      </w:r>
      <w:r>
        <w:rPr>
          <w:rFonts w:ascii="Palatino Linotype" w:hAnsi="Palatino Linotype"/>
          <w:b/>
          <w:i/>
          <w:color w:val="010202"/>
          <w:w w:val="115"/>
        </w:rPr>
        <w:t>hidden</w:t>
      </w:r>
      <w:r>
        <w:rPr>
          <w:rFonts w:ascii="Palatino Linotype" w:hAnsi="Palatino Linotype"/>
          <w:b/>
          <w:i/>
          <w:color w:val="010202"/>
          <w:spacing w:val="-7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forces, </w:t>
      </w:r>
      <w:r>
        <w:rPr>
          <w:color w:val="010202"/>
          <w:w w:val="115"/>
        </w:rPr>
        <w:t>that</w:t>
      </w:r>
      <w:r>
        <w:rPr>
          <w:color w:val="010202"/>
          <w:w w:val="115"/>
        </w:rPr>
        <w:t> generated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Renaissance,</w:t>
      </w:r>
      <w:r>
        <w:rPr>
          <w:color w:val="010202"/>
          <w:w w:val="115"/>
        </w:rPr>
        <w:t> preparing</w:t>
      </w:r>
      <w:r>
        <w:rPr>
          <w:color w:val="010202"/>
          <w:w w:val="115"/>
        </w:rPr>
        <w:t> itself</w:t>
      </w:r>
      <w:r>
        <w:rPr>
          <w:color w:val="010202"/>
          <w:w w:val="115"/>
        </w:rPr>
        <w:t> for</w:t>
      </w:r>
      <w:r>
        <w:rPr>
          <w:color w:val="010202"/>
          <w:w w:val="115"/>
        </w:rPr>
        <w:t> centuries,</w:t>
      </w:r>
      <w:r>
        <w:rPr>
          <w:color w:val="010202"/>
          <w:w w:val="115"/>
        </w:rPr>
        <w:t> act- ing on the masses by means of psychosocial tactics, among which, since</w:t>
      </w:r>
      <w:r>
        <w:rPr>
          <w:color w:val="010202"/>
          <w:w w:val="115"/>
        </w:rPr>
        <w:t> they</w:t>
      </w:r>
      <w:r>
        <w:rPr>
          <w:color w:val="010202"/>
          <w:w w:val="115"/>
        </w:rPr>
        <w:t> are</w:t>
      </w:r>
      <w:r>
        <w:rPr>
          <w:color w:val="010202"/>
          <w:w w:val="115"/>
        </w:rPr>
        <w:t> by</w:t>
      </w:r>
      <w:r>
        <w:rPr>
          <w:color w:val="010202"/>
          <w:w w:val="115"/>
        </w:rPr>
        <w:t> no</w:t>
      </w:r>
      <w:r>
        <w:rPr>
          <w:color w:val="010202"/>
          <w:w w:val="115"/>
        </w:rPr>
        <w:t> means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only</w:t>
      </w:r>
      <w:r>
        <w:rPr>
          <w:color w:val="010202"/>
          <w:w w:val="115"/>
        </w:rPr>
        <w:t> ones,</w:t>
      </w:r>
      <w:r>
        <w:rPr>
          <w:color w:val="010202"/>
          <w:w w:val="115"/>
        </w:rPr>
        <w:t> are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cathedrals</w:t>
      </w:r>
      <w:r>
        <w:rPr>
          <w:color w:val="010202"/>
          <w:w w:val="115"/>
        </w:rPr>
        <w:t> </w:t>
      </w:r>
      <w:r>
        <w:rPr>
          <w:color w:val="010202"/>
          <w:w w:val="115"/>
        </w:rPr>
        <w:t>that we have been mentioning.</w:t>
      </w:r>
    </w:p>
    <w:p>
      <w:pPr>
        <w:pStyle w:val="BodyText"/>
        <w:spacing w:line="242" w:lineRule="auto" w:before="6"/>
        <w:ind w:right="149" w:firstLine="246"/>
      </w:pPr>
      <w:r>
        <w:rPr>
          <w:color w:val="010202"/>
          <w:w w:val="115"/>
        </w:rPr>
        <w:t>But,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surely,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we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are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tempted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to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ask: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without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cathedrals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would there</w:t>
      </w:r>
      <w:r>
        <w:rPr>
          <w:color w:val="010202"/>
          <w:w w:val="115"/>
        </w:rPr>
        <w:t> have</w:t>
      </w:r>
      <w:r>
        <w:rPr>
          <w:color w:val="010202"/>
          <w:w w:val="115"/>
        </w:rPr>
        <w:t> been</w:t>
      </w:r>
      <w:r>
        <w:rPr>
          <w:color w:val="010202"/>
          <w:w w:val="115"/>
        </w:rPr>
        <w:t> a</w:t>
      </w:r>
      <w:r>
        <w:rPr>
          <w:color w:val="010202"/>
          <w:w w:val="115"/>
        </w:rPr>
        <w:t> Renaissance?</w:t>
      </w:r>
      <w:r>
        <w:rPr>
          <w:color w:val="010202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We</w:t>
      </w:r>
      <w:r>
        <w:rPr>
          <w:rFonts w:ascii="Palatino Linotype" w:hAnsi="Palatino Linotype"/>
          <w:b/>
          <w:i/>
          <w:color w:val="010202"/>
          <w:spacing w:val="-3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believe</w:t>
      </w:r>
      <w:r>
        <w:rPr>
          <w:rFonts w:ascii="Palatino Linotype" w:hAnsi="Palatino Linotype"/>
          <w:b/>
          <w:i/>
          <w:color w:val="010202"/>
          <w:spacing w:val="-3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not.</w:t>
      </w:r>
      <w:r>
        <w:rPr>
          <w:rFonts w:ascii="Palatino Linotype" w:hAnsi="Palatino Linotype"/>
          <w:b/>
          <w:i/>
          <w:color w:val="010202"/>
          <w:spacing w:val="-3"/>
          <w:w w:val="115"/>
        </w:rPr>
        <w:t> </w:t>
      </w:r>
      <w:r>
        <w:rPr>
          <w:color w:val="010202"/>
          <w:w w:val="115"/>
        </w:rPr>
        <w:t>This</w:t>
      </w:r>
      <w:r>
        <w:rPr>
          <w:color w:val="010202"/>
          <w:w w:val="115"/>
        </w:rPr>
        <w:t> answer</w:t>
      </w:r>
      <w:r>
        <w:rPr>
          <w:color w:val="010202"/>
          <w:w w:val="115"/>
        </w:rPr>
        <w:t> may give</w:t>
      </w:r>
      <w:r>
        <w:rPr>
          <w:color w:val="010202"/>
          <w:w w:val="115"/>
        </w:rPr>
        <w:t> an</w:t>
      </w:r>
      <w:r>
        <w:rPr>
          <w:color w:val="010202"/>
          <w:w w:val="115"/>
        </w:rPr>
        <w:t> idea</w:t>
      </w:r>
      <w:r>
        <w:rPr>
          <w:color w:val="010202"/>
          <w:w w:val="115"/>
        </w:rPr>
        <w:t> of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importance</w:t>
      </w:r>
      <w:r>
        <w:rPr>
          <w:color w:val="010202"/>
          <w:w w:val="115"/>
        </w:rPr>
        <w:t> that</w:t>
      </w:r>
      <w:r>
        <w:rPr>
          <w:color w:val="010202"/>
          <w:w w:val="115"/>
        </w:rPr>
        <w:t> we</w:t>
      </w:r>
      <w:r>
        <w:rPr>
          <w:color w:val="010202"/>
          <w:w w:val="115"/>
        </w:rPr>
        <w:t> a ribute</w:t>
      </w:r>
      <w:r>
        <w:rPr>
          <w:color w:val="010202"/>
          <w:w w:val="115"/>
        </w:rPr>
        <w:t> to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collective inﬂuence</w:t>
      </w:r>
      <w:r>
        <w:rPr>
          <w:color w:val="010202"/>
          <w:w w:val="115"/>
        </w:rPr>
        <w:t> of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gigantic</w:t>
      </w:r>
      <w:r>
        <w:rPr>
          <w:color w:val="010202"/>
          <w:w w:val="115"/>
        </w:rPr>
        <w:t> stone</w:t>
      </w:r>
      <w:r>
        <w:rPr>
          <w:color w:val="010202"/>
          <w:w w:val="115"/>
        </w:rPr>
        <w:t> machines</w:t>
      </w:r>
      <w:r>
        <w:rPr>
          <w:color w:val="010202"/>
          <w:w w:val="115"/>
        </w:rPr>
        <w:t> and</w:t>
      </w:r>
      <w:r>
        <w:rPr>
          <w:color w:val="010202"/>
          <w:w w:val="115"/>
        </w:rPr>
        <w:t> to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science</w:t>
      </w:r>
      <w:r>
        <w:rPr>
          <w:color w:val="010202"/>
          <w:w w:val="115"/>
        </w:rPr>
        <w:t> that made it possible to design them: the Acoustic Kabbalah.</w:t>
      </w:r>
    </w:p>
    <w:p>
      <w:pPr>
        <w:pStyle w:val="BodyText"/>
        <w:spacing w:before="17"/>
        <w:ind w:left="0"/>
        <w:jc w:val="left"/>
      </w:pPr>
    </w:p>
    <w:p>
      <w:pPr>
        <w:pStyle w:val="ListParagraph"/>
        <w:numPr>
          <w:ilvl w:val="0"/>
          <w:numId w:val="1"/>
        </w:numPr>
        <w:tabs>
          <w:tab w:pos="400" w:val="left" w:leader="none"/>
        </w:tabs>
        <w:spacing w:line="240" w:lineRule="auto" w:before="0" w:after="0"/>
        <w:ind w:left="400" w:right="0" w:hanging="246"/>
        <w:jc w:val="left"/>
        <w:rPr>
          <w:sz w:val="19"/>
        </w:rPr>
      </w:pPr>
      <w:r>
        <w:rPr>
          <w:color w:val="010202"/>
          <w:w w:val="115"/>
          <w:sz w:val="19"/>
        </w:rPr>
        <w:t>Notions</w:t>
      </w:r>
      <w:r>
        <w:rPr>
          <w:color w:val="010202"/>
          <w:spacing w:val="-8"/>
          <w:w w:val="115"/>
          <w:sz w:val="19"/>
        </w:rPr>
        <w:t> </w:t>
      </w:r>
      <w:r>
        <w:rPr>
          <w:color w:val="010202"/>
          <w:w w:val="115"/>
          <w:sz w:val="19"/>
        </w:rPr>
        <w:t>of</w:t>
      </w:r>
      <w:r>
        <w:rPr>
          <w:color w:val="010202"/>
          <w:spacing w:val="-7"/>
          <w:w w:val="115"/>
          <w:sz w:val="19"/>
        </w:rPr>
        <w:t> </w:t>
      </w:r>
      <w:r>
        <w:rPr>
          <w:color w:val="010202"/>
          <w:w w:val="115"/>
          <w:sz w:val="19"/>
        </w:rPr>
        <w:t>Esoteric</w:t>
      </w:r>
      <w:r>
        <w:rPr>
          <w:color w:val="010202"/>
          <w:spacing w:val="-8"/>
          <w:w w:val="115"/>
          <w:sz w:val="19"/>
        </w:rPr>
        <w:t> </w:t>
      </w:r>
      <w:r>
        <w:rPr>
          <w:color w:val="010202"/>
          <w:spacing w:val="-2"/>
          <w:w w:val="115"/>
          <w:sz w:val="19"/>
        </w:rPr>
        <w:t>Chorology</w:t>
      </w:r>
    </w:p>
    <w:p>
      <w:pPr>
        <w:pStyle w:val="BodyText"/>
        <w:spacing w:before="20"/>
        <w:ind w:left="0"/>
        <w:jc w:val="left"/>
      </w:pPr>
    </w:p>
    <w:p>
      <w:pPr>
        <w:pStyle w:val="BodyText"/>
        <w:spacing w:line="242" w:lineRule="auto" w:before="1"/>
        <w:ind w:right="151" w:firstLine="246"/>
      </w:pPr>
      <w:r>
        <w:rPr>
          <w:color w:val="010202"/>
          <w:w w:val="115"/>
        </w:rPr>
        <w:t>Whoever</w:t>
      </w:r>
      <w:r>
        <w:rPr>
          <w:color w:val="010202"/>
          <w:w w:val="115"/>
        </w:rPr>
        <w:t> has</w:t>
      </w:r>
      <w:r>
        <w:rPr>
          <w:color w:val="010202"/>
          <w:w w:val="115"/>
        </w:rPr>
        <w:t> read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previous</w:t>
      </w:r>
      <w:r>
        <w:rPr>
          <w:color w:val="010202"/>
          <w:w w:val="115"/>
        </w:rPr>
        <w:t> nine</w:t>
      </w:r>
      <w:r>
        <w:rPr>
          <w:color w:val="010202"/>
          <w:w w:val="115"/>
        </w:rPr>
        <w:t> articles</w:t>
      </w:r>
      <w:r>
        <w:rPr>
          <w:color w:val="010202"/>
          <w:w w:val="115"/>
        </w:rPr>
        <w:t> will</w:t>
      </w:r>
      <w:r>
        <w:rPr>
          <w:color w:val="010202"/>
          <w:w w:val="115"/>
        </w:rPr>
        <w:t> have</w:t>
      </w:r>
      <w:r>
        <w:rPr>
          <w:color w:val="010202"/>
          <w:w w:val="115"/>
        </w:rPr>
        <w:t> already understood</w:t>
      </w:r>
      <w:r>
        <w:rPr>
          <w:color w:val="010202"/>
          <w:w w:val="115"/>
        </w:rPr>
        <w:t> that</w:t>
      </w:r>
      <w:r>
        <w:rPr>
          <w:color w:val="010202"/>
          <w:w w:val="115"/>
        </w:rPr>
        <w:t> we</w:t>
      </w:r>
      <w:r>
        <w:rPr>
          <w:color w:val="010202"/>
          <w:w w:val="115"/>
        </w:rPr>
        <w:t> reject</w:t>
      </w:r>
      <w:r>
        <w:rPr>
          <w:color w:val="010202"/>
          <w:w w:val="115"/>
        </w:rPr>
        <w:t> “the</w:t>
      </w:r>
      <w:r>
        <w:rPr>
          <w:color w:val="010202"/>
          <w:w w:val="115"/>
        </w:rPr>
        <w:t> </w:t>
      </w:r>
      <w:r>
        <w:rPr>
          <w:i/>
          <w:color w:val="010202"/>
          <w:w w:val="115"/>
        </w:rPr>
        <w:t>socio-cultural</w:t>
      </w:r>
      <w:r>
        <w:rPr>
          <w:i/>
          <w:color w:val="010202"/>
          <w:w w:val="115"/>
        </w:rPr>
        <w:t> </w:t>
      </w:r>
      <w:r>
        <w:rPr>
          <w:color w:val="010202"/>
          <w:w w:val="115"/>
        </w:rPr>
        <w:t>point</w:t>
      </w:r>
      <w:r>
        <w:rPr>
          <w:color w:val="010202"/>
          <w:w w:val="115"/>
        </w:rPr>
        <w:t> of</w:t>
      </w:r>
      <w:r>
        <w:rPr>
          <w:color w:val="010202"/>
          <w:w w:val="115"/>
        </w:rPr>
        <w:t> view,</w:t>
      </w:r>
      <w:r>
        <w:rPr>
          <w:color w:val="010202"/>
          <w:w w:val="115"/>
        </w:rPr>
        <w:t> which recognizes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man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as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active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agent,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and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earth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as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passive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subject,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is now</w:t>
      </w:r>
      <w:r>
        <w:rPr>
          <w:color w:val="010202"/>
          <w:w w:val="115"/>
        </w:rPr>
        <w:t> generally</w:t>
      </w:r>
      <w:r>
        <w:rPr>
          <w:color w:val="010202"/>
          <w:w w:val="115"/>
        </w:rPr>
        <w:t> accepted</w:t>
      </w:r>
      <w:r>
        <w:rPr>
          <w:color w:val="010202"/>
          <w:w w:val="115"/>
          <w:vertAlign w:val="superscript"/>
        </w:rPr>
        <w:t>42</w:t>
      </w:r>
      <w:r>
        <w:rPr>
          <w:color w:val="010202"/>
          <w:w w:val="115"/>
          <w:vertAlign w:val="baseline"/>
        </w:rPr>
        <w:t> [by</w:t>
      </w:r>
      <w:r>
        <w:rPr>
          <w:color w:val="010202"/>
          <w:w w:val="115"/>
          <w:vertAlign w:val="baseline"/>
        </w:rPr>
        <w:t> geographers],”</w:t>
      </w:r>
      <w:r>
        <w:rPr>
          <w:color w:val="010202"/>
          <w:w w:val="115"/>
          <w:vertAlign w:val="baseline"/>
        </w:rPr>
        <w:t> because</w:t>
      </w:r>
      <w:r>
        <w:rPr>
          <w:color w:val="010202"/>
          <w:w w:val="115"/>
          <w:vertAlign w:val="baseline"/>
        </w:rPr>
        <w:t> it</w:t>
      </w:r>
      <w:r>
        <w:rPr>
          <w:color w:val="010202"/>
          <w:w w:val="115"/>
          <w:vertAlign w:val="baseline"/>
        </w:rPr>
        <w:t> implies</w:t>
      </w:r>
      <w:r>
        <w:rPr>
          <w:color w:val="010202"/>
          <w:w w:val="115"/>
          <w:vertAlign w:val="baseline"/>
        </w:rPr>
        <w:t> a false</w:t>
      </w:r>
      <w:r>
        <w:rPr>
          <w:color w:val="010202"/>
          <w:spacing w:val="-2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concept</w:t>
      </w:r>
      <w:r>
        <w:rPr>
          <w:color w:val="010202"/>
          <w:spacing w:val="-2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of</w:t>
      </w:r>
      <w:r>
        <w:rPr>
          <w:color w:val="010202"/>
          <w:spacing w:val="-2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“free</w:t>
      </w:r>
      <w:r>
        <w:rPr>
          <w:color w:val="010202"/>
          <w:spacing w:val="-2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will”</w:t>
      </w:r>
      <w:r>
        <w:rPr>
          <w:color w:val="010202"/>
          <w:spacing w:val="-2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that</w:t>
      </w:r>
      <w:r>
        <w:rPr>
          <w:color w:val="010202"/>
          <w:spacing w:val="-2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man,</w:t>
      </w:r>
      <w:r>
        <w:rPr>
          <w:color w:val="010202"/>
          <w:spacing w:val="-2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a</w:t>
      </w:r>
      <w:r>
        <w:rPr>
          <w:color w:val="010202"/>
          <w:spacing w:val="-2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slave</w:t>
      </w:r>
      <w:r>
        <w:rPr>
          <w:color w:val="010202"/>
          <w:spacing w:val="-2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of</w:t>
      </w:r>
      <w:r>
        <w:rPr>
          <w:color w:val="010202"/>
          <w:spacing w:val="-2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Jehovah</w:t>
      </w:r>
      <w:r>
        <w:rPr>
          <w:color w:val="010202"/>
          <w:spacing w:val="-2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Satan,</w:t>
      </w:r>
      <w:r>
        <w:rPr>
          <w:color w:val="010202"/>
          <w:spacing w:val="-2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does not</w:t>
      </w:r>
      <w:r>
        <w:rPr>
          <w:color w:val="010202"/>
          <w:w w:val="115"/>
          <w:vertAlign w:val="baseline"/>
        </w:rPr>
        <w:t> really</w:t>
      </w:r>
      <w:r>
        <w:rPr>
          <w:color w:val="010202"/>
          <w:w w:val="115"/>
          <w:vertAlign w:val="baseline"/>
        </w:rPr>
        <w:t> have.</w:t>
      </w:r>
      <w:r>
        <w:rPr>
          <w:color w:val="010202"/>
          <w:w w:val="115"/>
          <w:vertAlign w:val="baseline"/>
        </w:rPr>
        <w:t> On</w:t>
      </w:r>
      <w:r>
        <w:rPr>
          <w:color w:val="010202"/>
          <w:w w:val="115"/>
          <w:vertAlign w:val="baseline"/>
        </w:rPr>
        <w:t> the</w:t>
      </w:r>
      <w:r>
        <w:rPr>
          <w:color w:val="010202"/>
          <w:w w:val="115"/>
          <w:vertAlign w:val="baseline"/>
        </w:rPr>
        <w:t> contrary,</w:t>
      </w:r>
      <w:r>
        <w:rPr>
          <w:color w:val="010202"/>
          <w:w w:val="115"/>
          <w:vertAlign w:val="baseline"/>
        </w:rPr>
        <w:t> for</w:t>
      </w:r>
      <w:r>
        <w:rPr>
          <w:color w:val="010202"/>
          <w:w w:val="115"/>
          <w:vertAlign w:val="baseline"/>
        </w:rPr>
        <w:t> us,</w:t>
      </w:r>
      <w:r>
        <w:rPr>
          <w:color w:val="010202"/>
          <w:w w:val="115"/>
          <w:vertAlign w:val="baseline"/>
        </w:rPr>
        <w:t> and</w:t>
      </w:r>
      <w:r>
        <w:rPr>
          <w:color w:val="010202"/>
          <w:w w:val="115"/>
          <w:vertAlign w:val="baseline"/>
        </w:rPr>
        <w:t> according</w:t>
      </w:r>
      <w:r>
        <w:rPr>
          <w:color w:val="010202"/>
          <w:w w:val="115"/>
          <w:vertAlign w:val="baseline"/>
        </w:rPr>
        <w:t> to</w:t>
      </w:r>
      <w:r>
        <w:rPr>
          <w:color w:val="010202"/>
          <w:w w:val="115"/>
          <w:vertAlign w:val="baseline"/>
        </w:rPr>
        <w:t> the</w:t>
      </w:r>
      <w:r>
        <w:rPr>
          <w:color w:val="010202"/>
          <w:w w:val="115"/>
          <w:vertAlign w:val="baseline"/>
        </w:rPr>
        <w:t> Hy- perborean</w:t>
      </w:r>
      <w:r>
        <w:rPr>
          <w:color w:val="010202"/>
          <w:w w:val="115"/>
          <w:vertAlign w:val="baseline"/>
        </w:rPr>
        <w:t> Wisdom,</w:t>
      </w:r>
      <w:r>
        <w:rPr>
          <w:color w:val="010202"/>
          <w:w w:val="115"/>
          <w:vertAlign w:val="baseline"/>
        </w:rPr>
        <w:t> man</w:t>
      </w:r>
      <w:r>
        <w:rPr>
          <w:color w:val="010202"/>
          <w:w w:val="115"/>
          <w:vertAlign w:val="baseline"/>
        </w:rPr>
        <w:t> is</w:t>
      </w:r>
      <w:r>
        <w:rPr>
          <w:color w:val="010202"/>
          <w:w w:val="115"/>
          <w:vertAlign w:val="baseline"/>
        </w:rPr>
        <w:t> the</w:t>
      </w:r>
      <w:r>
        <w:rPr>
          <w:color w:val="010202"/>
          <w:w w:val="115"/>
          <w:vertAlign w:val="baseline"/>
        </w:rPr>
        <w:t> </w:t>
      </w:r>
      <w:r>
        <w:rPr>
          <w:rFonts w:ascii="Palatino Linotype" w:hAnsi="Palatino Linotype"/>
          <w:b/>
          <w:i/>
          <w:color w:val="010202"/>
          <w:w w:val="115"/>
          <w:vertAlign w:val="baseline"/>
        </w:rPr>
        <w:t>subject </w:t>
      </w:r>
      <w:r>
        <w:rPr>
          <w:color w:val="010202"/>
          <w:w w:val="115"/>
          <w:vertAlign w:val="baseline"/>
        </w:rPr>
        <w:t>of</w:t>
      </w:r>
      <w:r>
        <w:rPr>
          <w:color w:val="010202"/>
          <w:w w:val="115"/>
          <w:vertAlign w:val="baseline"/>
        </w:rPr>
        <w:t> a</w:t>
      </w:r>
      <w:r>
        <w:rPr>
          <w:color w:val="010202"/>
          <w:w w:val="115"/>
          <w:vertAlign w:val="baseline"/>
        </w:rPr>
        <w:t> drama</w:t>
      </w:r>
      <w:r>
        <w:rPr>
          <w:color w:val="010202"/>
          <w:w w:val="115"/>
          <w:vertAlign w:val="baseline"/>
        </w:rPr>
        <w:t> (the</w:t>
      </w:r>
      <w:r>
        <w:rPr>
          <w:color w:val="010202"/>
          <w:w w:val="115"/>
          <w:vertAlign w:val="baseline"/>
        </w:rPr>
        <w:t> process</w:t>
      </w:r>
      <w:r>
        <w:rPr>
          <w:color w:val="010202"/>
          <w:w w:val="115"/>
          <w:vertAlign w:val="baseline"/>
        </w:rPr>
        <w:t> of the</w:t>
      </w:r>
      <w:r>
        <w:rPr>
          <w:color w:val="010202"/>
          <w:w w:val="115"/>
          <w:vertAlign w:val="baseline"/>
        </w:rPr>
        <w:t> psychoid</w:t>
      </w:r>
      <w:r>
        <w:rPr>
          <w:color w:val="010202"/>
          <w:w w:val="115"/>
          <w:vertAlign w:val="baseline"/>
        </w:rPr>
        <w:t> Archetypes)</w:t>
      </w:r>
      <w:r>
        <w:rPr>
          <w:color w:val="010202"/>
          <w:w w:val="115"/>
          <w:vertAlign w:val="baseline"/>
        </w:rPr>
        <w:t> that</w:t>
      </w:r>
      <w:r>
        <w:rPr>
          <w:color w:val="010202"/>
          <w:w w:val="115"/>
          <w:vertAlign w:val="baseline"/>
        </w:rPr>
        <w:t> unfolds</w:t>
      </w:r>
      <w:r>
        <w:rPr>
          <w:color w:val="010202"/>
          <w:w w:val="115"/>
          <w:vertAlign w:val="baseline"/>
        </w:rPr>
        <w:t> in</w:t>
      </w:r>
      <w:r>
        <w:rPr>
          <w:color w:val="010202"/>
          <w:w w:val="115"/>
          <w:vertAlign w:val="baseline"/>
        </w:rPr>
        <w:t> the</w:t>
      </w:r>
      <w:r>
        <w:rPr>
          <w:color w:val="010202"/>
          <w:w w:val="115"/>
          <w:vertAlign w:val="baseline"/>
        </w:rPr>
        <w:t> theater</w:t>
      </w:r>
      <w:r>
        <w:rPr>
          <w:color w:val="010202"/>
          <w:w w:val="115"/>
          <w:vertAlign w:val="baseline"/>
        </w:rPr>
        <w:t> of</w:t>
      </w:r>
      <w:r>
        <w:rPr>
          <w:color w:val="010202"/>
          <w:w w:val="115"/>
          <w:vertAlign w:val="baseline"/>
        </w:rPr>
        <w:t> a</w:t>
      </w:r>
      <w:r>
        <w:rPr>
          <w:color w:val="010202"/>
          <w:w w:val="115"/>
          <w:vertAlign w:val="baseline"/>
        </w:rPr>
        <w:t> psy- choregion</w:t>
      </w:r>
      <w:r>
        <w:rPr>
          <w:color w:val="010202"/>
          <w:spacing w:val="-4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of</w:t>
      </w:r>
      <w:r>
        <w:rPr>
          <w:color w:val="010202"/>
          <w:spacing w:val="-4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the</w:t>
      </w:r>
      <w:r>
        <w:rPr>
          <w:color w:val="010202"/>
          <w:spacing w:val="-4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Earth,</w:t>
      </w:r>
      <w:r>
        <w:rPr>
          <w:color w:val="010202"/>
          <w:spacing w:val="-4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which</w:t>
      </w:r>
      <w:r>
        <w:rPr>
          <w:color w:val="010202"/>
          <w:spacing w:val="-4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behaves</w:t>
      </w:r>
      <w:r>
        <w:rPr>
          <w:color w:val="010202"/>
          <w:spacing w:val="-4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as</w:t>
      </w:r>
      <w:r>
        <w:rPr>
          <w:color w:val="010202"/>
          <w:spacing w:val="-4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an</w:t>
      </w:r>
      <w:r>
        <w:rPr>
          <w:color w:val="010202"/>
          <w:spacing w:val="-5"/>
          <w:w w:val="115"/>
          <w:vertAlign w:val="baseline"/>
        </w:rPr>
        <w:t> </w:t>
      </w:r>
      <w:r>
        <w:rPr>
          <w:rFonts w:ascii="Palatino Linotype" w:hAnsi="Palatino Linotype"/>
          <w:b/>
          <w:i/>
          <w:color w:val="010202"/>
          <w:w w:val="115"/>
          <w:vertAlign w:val="baseline"/>
        </w:rPr>
        <w:t>active</w:t>
      </w:r>
      <w:r>
        <w:rPr>
          <w:rFonts w:ascii="Palatino Linotype" w:hAnsi="Palatino Linotype"/>
          <w:b/>
          <w:i/>
          <w:color w:val="010202"/>
          <w:spacing w:val="-12"/>
          <w:w w:val="115"/>
          <w:vertAlign w:val="baseline"/>
        </w:rPr>
        <w:t> </w:t>
      </w:r>
      <w:r>
        <w:rPr>
          <w:rFonts w:ascii="Palatino Linotype" w:hAnsi="Palatino Linotype"/>
          <w:b/>
          <w:i/>
          <w:color w:val="010202"/>
          <w:w w:val="115"/>
          <w:vertAlign w:val="baseline"/>
        </w:rPr>
        <w:t>agent</w:t>
      </w:r>
      <w:r>
        <w:rPr>
          <w:rFonts w:ascii="Palatino Linotype" w:hAnsi="Palatino Linotype"/>
          <w:b/>
          <w:i/>
          <w:color w:val="010202"/>
          <w:spacing w:val="-10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that</w:t>
      </w:r>
      <w:r>
        <w:rPr>
          <w:color w:val="010202"/>
          <w:spacing w:val="-4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cap- tures and integrates him into the superstructure of cultural facts.</w:t>
      </w:r>
    </w:p>
    <w:p>
      <w:pPr>
        <w:pStyle w:val="BodyText"/>
        <w:spacing w:line="234" w:lineRule="exact" w:before="7"/>
        <w:ind w:right="151" w:firstLine="246"/>
      </w:pPr>
      <w:r>
        <w:rPr>
          <w:color w:val="010202"/>
          <w:w w:val="115"/>
        </w:rPr>
        <w:t>When</w:t>
      </w:r>
      <w:r>
        <w:rPr>
          <w:color w:val="010202"/>
          <w:spacing w:val="-5"/>
          <w:w w:val="115"/>
        </w:rPr>
        <w:t> </w:t>
      </w:r>
      <w:r>
        <w:rPr>
          <w:color w:val="010202"/>
          <w:w w:val="115"/>
        </w:rPr>
        <w:t>we</w:t>
      </w:r>
      <w:r>
        <w:rPr>
          <w:color w:val="010202"/>
          <w:spacing w:val="-5"/>
          <w:w w:val="115"/>
        </w:rPr>
        <w:t> </w:t>
      </w:r>
      <w:r>
        <w:rPr>
          <w:color w:val="010202"/>
          <w:w w:val="115"/>
        </w:rPr>
        <w:t>made</w:t>
      </w:r>
      <w:r>
        <w:rPr>
          <w:color w:val="010202"/>
          <w:spacing w:val="-5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5"/>
          <w:w w:val="115"/>
        </w:rPr>
        <w:t> </w:t>
      </w:r>
      <w:r>
        <w:rPr>
          <w:color w:val="010202"/>
          <w:w w:val="115"/>
        </w:rPr>
        <w:t>critique</w:t>
      </w:r>
      <w:r>
        <w:rPr>
          <w:color w:val="010202"/>
          <w:spacing w:val="-5"/>
          <w:w w:val="115"/>
        </w:rPr>
        <w:t> </w:t>
      </w:r>
      <w:r>
        <w:rPr>
          <w:color w:val="010202"/>
          <w:w w:val="115"/>
        </w:rPr>
        <w:t>of</w:t>
      </w:r>
      <w:r>
        <w:rPr>
          <w:color w:val="010202"/>
          <w:spacing w:val="-5"/>
          <w:w w:val="115"/>
        </w:rPr>
        <w:t> </w:t>
      </w:r>
      <w:r>
        <w:rPr>
          <w:color w:val="010202"/>
          <w:w w:val="115"/>
        </w:rPr>
        <w:t>“historical</w:t>
      </w:r>
      <w:r>
        <w:rPr>
          <w:color w:val="010202"/>
          <w:spacing w:val="-5"/>
          <w:w w:val="115"/>
        </w:rPr>
        <w:t> </w:t>
      </w:r>
      <w:r>
        <w:rPr>
          <w:color w:val="010202"/>
          <w:w w:val="115"/>
        </w:rPr>
        <w:t>Ages”</w:t>
      </w:r>
      <w:r>
        <w:rPr>
          <w:color w:val="010202"/>
          <w:spacing w:val="-5"/>
          <w:w w:val="115"/>
        </w:rPr>
        <w:t> </w:t>
      </w:r>
      <w:r>
        <w:rPr>
          <w:color w:val="010202"/>
          <w:w w:val="115"/>
        </w:rPr>
        <w:t>and</w:t>
      </w:r>
      <w:r>
        <w:rPr>
          <w:color w:val="010202"/>
          <w:spacing w:val="-5"/>
          <w:w w:val="115"/>
        </w:rPr>
        <w:t> </w:t>
      </w:r>
      <w:r>
        <w:rPr>
          <w:color w:val="010202"/>
          <w:w w:val="115"/>
        </w:rPr>
        <w:t>of</w:t>
      </w:r>
      <w:r>
        <w:rPr>
          <w:color w:val="010202"/>
          <w:spacing w:val="-5"/>
          <w:w w:val="115"/>
        </w:rPr>
        <w:t> </w:t>
      </w:r>
      <w:r>
        <w:rPr>
          <w:color w:val="010202"/>
          <w:w w:val="115"/>
        </w:rPr>
        <w:t>“culture,” we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demonstrated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that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Paśu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or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lost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Virya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is,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in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general,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a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prison- </w:t>
      </w:r>
      <w:r>
        <w:rPr>
          <w:color w:val="010202"/>
          <w:spacing w:val="-2"/>
          <w:w w:val="115"/>
        </w:rPr>
        <w:t>er</w:t>
      </w:r>
      <w:r>
        <w:rPr>
          <w:color w:val="010202"/>
          <w:spacing w:val="-4"/>
          <w:w w:val="115"/>
        </w:rPr>
        <w:t> </w:t>
      </w:r>
      <w:r>
        <w:rPr>
          <w:color w:val="010202"/>
          <w:spacing w:val="-2"/>
          <w:w w:val="115"/>
        </w:rPr>
        <w:t>of</w:t>
      </w:r>
      <w:r>
        <w:rPr>
          <w:color w:val="010202"/>
          <w:spacing w:val="-4"/>
          <w:w w:val="115"/>
        </w:rPr>
        <w:t> </w:t>
      </w:r>
      <w:r>
        <w:rPr>
          <w:color w:val="010202"/>
          <w:spacing w:val="-2"/>
          <w:w w:val="115"/>
        </w:rPr>
        <w:t>cultural</w:t>
      </w:r>
      <w:r>
        <w:rPr>
          <w:color w:val="010202"/>
          <w:spacing w:val="-4"/>
          <w:w w:val="115"/>
        </w:rPr>
        <w:t> </w:t>
      </w:r>
      <w:r>
        <w:rPr>
          <w:color w:val="010202"/>
          <w:spacing w:val="-2"/>
          <w:w w:val="115"/>
        </w:rPr>
        <w:t>facts;</w:t>
      </w:r>
      <w:r>
        <w:rPr>
          <w:color w:val="010202"/>
          <w:spacing w:val="-4"/>
          <w:w w:val="115"/>
        </w:rPr>
        <w:t> </w:t>
      </w:r>
      <w:r>
        <w:rPr>
          <w:color w:val="010202"/>
          <w:spacing w:val="-2"/>
          <w:w w:val="115"/>
        </w:rPr>
        <w:t>but,</w:t>
      </w:r>
      <w:r>
        <w:rPr>
          <w:color w:val="010202"/>
          <w:spacing w:val="-4"/>
          <w:w w:val="115"/>
        </w:rPr>
        <w:t> </w:t>
      </w:r>
      <w:r>
        <w:rPr>
          <w:color w:val="010202"/>
          <w:spacing w:val="-2"/>
          <w:w w:val="115"/>
        </w:rPr>
        <w:t>later</w:t>
      </w:r>
      <w:r>
        <w:rPr>
          <w:color w:val="010202"/>
          <w:spacing w:val="-4"/>
          <w:w w:val="115"/>
        </w:rPr>
        <w:t> </w:t>
      </w:r>
      <w:r>
        <w:rPr>
          <w:color w:val="010202"/>
          <w:spacing w:val="-2"/>
          <w:w w:val="115"/>
        </w:rPr>
        <w:t>on,</w:t>
      </w:r>
      <w:r>
        <w:rPr>
          <w:color w:val="010202"/>
          <w:spacing w:val="-4"/>
          <w:w w:val="115"/>
        </w:rPr>
        <w:t> </w:t>
      </w:r>
      <w:r>
        <w:rPr>
          <w:color w:val="010202"/>
          <w:spacing w:val="-2"/>
          <w:w w:val="115"/>
        </w:rPr>
        <w:t>when</w:t>
      </w:r>
      <w:r>
        <w:rPr>
          <w:color w:val="010202"/>
          <w:spacing w:val="-4"/>
          <w:w w:val="115"/>
        </w:rPr>
        <w:t> </w:t>
      </w:r>
      <w:r>
        <w:rPr>
          <w:color w:val="010202"/>
          <w:spacing w:val="-2"/>
          <w:w w:val="115"/>
        </w:rPr>
        <w:t>deﬁning</w:t>
      </w:r>
      <w:r>
        <w:rPr>
          <w:color w:val="010202"/>
          <w:spacing w:val="-4"/>
          <w:w w:val="115"/>
        </w:rPr>
        <w:t> </w:t>
      </w:r>
      <w:r>
        <w:rPr>
          <w:color w:val="010202"/>
          <w:spacing w:val="-2"/>
          <w:w w:val="115"/>
        </w:rPr>
        <w:t>“psychoregions,”</w:t>
      </w:r>
      <w:r>
        <w:rPr>
          <w:color w:val="010202"/>
          <w:spacing w:val="-4"/>
          <w:w w:val="115"/>
        </w:rPr>
        <w:t> </w:t>
      </w:r>
      <w:r>
        <w:rPr>
          <w:color w:val="010202"/>
          <w:spacing w:val="-2"/>
          <w:w w:val="115"/>
        </w:rPr>
        <w:t>we </w:t>
      </w:r>
      <w:r>
        <w:rPr>
          <w:color w:val="010202"/>
          <w:w w:val="115"/>
        </w:rPr>
        <w:t>explained that these constitute the primary ambit upon which the process</w:t>
      </w:r>
      <w:r>
        <w:rPr>
          <w:color w:val="010202"/>
          <w:w w:val="115"/>
        </w:rPr>
        <w:t> of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historical</w:t>
      </w:r>
      <w:r>
        <w:rPr>
          <w:color w:val="010202"/>
          <w:w w:val="115"/>
        </w:rPr>
        <w:t> fact</w:t>
      </w:r>
      <w:r>
        <w:rPr>
          <w:color w:val="010202"/>
          <w:w w:val="115"/>
        </w:rPr>
        <w:t> is</w:t>
      </w:r>
      <w:r>
        <w:rPr>
          <w:color w:val="010202"/>
          <w:w w:val="115"/>
        </w:rPr>
        <w:t> initiated;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“man”</w:t>
      </w:r>
      <w:r>
        <w:rPr>
          <w:color w:val="010202"/>
          <w:w w:val="115"/>
        </w:rPr>
        <w:t> and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“psy- choregion”</w:t>
      </w:r>
      <w:r>
        <w:rPr>
          <w:color w:val="010202"/>
          <w:w w:val="115"/>
        </w:rPr>
        <w:t> would</w:t>
      </w:r>
      <w:r>
        <w:rPr>
          <w:color w:val="010202"/>
          <w:w w:val="115"/>
        </w:rPr>
        <w:t> thus</w:t>
      </w:r>
      <w:r>
        <w:rPr>
          <w:color w:val="010202"/>
          <w:w w:val="115"/>
        </w:rPr>
        <w:t> seem</w:t>
      </w:r>
      <w:r>
        <w:rPr>
          <w:color w:val="010202"/>
          <w:w w:val="115"/>
        </w:rPr>
        <w:t> to</w:t>
      </w:r>
      <w:r>
        <w:rPr>
          <w:color w:val="010202"/>
          <w:w w:val="115"/>
        </w:rPr>
        <w:t> be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fundamental</w:t>
      </w:r>
      <w:r>
        <w:rPr>
          <w:color w:val="010202"/>
          <w:w w:val="115"/>
        </w:rPr>
        <w:t> and</w:t>
      </w:r>
      <w:r>
        <w:rPr>
          <w:color w:val="010202"/>
          <w:w w:val="115"/>
        </w:rPr>
        <w:t> suﬃcient elements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in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order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to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comprehend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drama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of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human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life.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Howev- er,</w:t>
      </w:r>
      <w:r>
        <w:rPr>
          <w:color w:val="010202"/>
          <w:w w:val="115"/>
        </w:rPr>
        <w:t> this</w:t>
      </w:r>
      <w:r>
        <w:rPr>
          <w:color w:val="010202"/>
          <w:w w:val="115"/>
        </w:rPr>
        <w:t> is</w:t>
      </w:r>
      <w:r>
        <w:rPr>
          <w:color w:val="010202"/>
          <w:w w:val="115"/>
        </w:rPr>
        <w:t> not</w:t>
      </w:r>
      <w:r>
        <w:rPr>
          <w:color w:val="010202"/>
          <w:w w:val="115"/>
        </w:rPr>
        <w:t> so</w:t>
      </w:r>
      <w:r>
        <w:rPr>
          <w:color w:val="010202"/>
          <w:w w:val="115"/>
        </w:rPr>
        <w:t> because</w:t>
      </w:r>
      <w:r>
        <w:rPr>
          <w:color w:val="010202"/>
          <w:w w:val="115"/>
        </w:rPr>
        <w:t> “psychoregion,”</w:t>
      </w:r>
      <w:r>
        <w:rPr>
          <w:color w:val="010202"/>
          <w:w w:val="115"/>
        </w:rPr>
        <w:t> such</w:t>
      </w:r>
      <w:r>
        <w:rPr>
          <w:color w:val="010202"/>
          <w:w w:val="115"/>
        </w:rPr>
        <w:t> as</w:t>
      </w:r>
      <w:r>
        <w:rPr>
          <w:color w:val="010202"/>
          <w:w w:val="115"/>
        </w:rPr>
        <w:t> we</w:t>
      </w:r>
      <w:r>
        <w:rPr>
          <w:color w:val="010202"/>
          <w:w w:val="115"/>
        </w:rPr>
        <w:t> deﬁne</w:t>
      </w:r>
      <w:r>
        <w:rPr>
          <w:color w:val="010202"/>
          <w:w w:val="115"/>
        </w:rPr>
        <w:t> it,</w:t>
      </w:r>
      <w:r>
        <w:rPr>
          <w:color w:val="010202"/>
          <w:w w:val="115"/>
        </w:rPr>
        <w:t> is</w:t>
      </w:r>
      <w:r>
        <w:rPr>
          <w:color w:val="010202"/>
          <w:w w:val="115"/>
        </w:rPr>
        <w:t> a </w:t>
      </w:r>
      <w:r>
        <w:rPr>
          <w:rFonts w:ascii="Palatino Linotype" w:hAnsi="Palatino Linotype"/>
          <w:b/>
          <w:i/>
          <w:color w:val="010202"/>
          <w:w w:val="115"/>
        </w:rPr>
        <w:t>spatial</w:t>
      </w:r>
      <w:r>
        <w:rPr>
          <w:rFonts w:ascii="Palatino Linotype" w:hAnsi="Palatino Linotype"/>
          <w:b/>
          <w:i/>
          <w:color w:val="010202"/>
          <w:spacing w:val="-13"/>
          <w:w w:val="115"/>
        </w:rPr>
        <w:t> </w:t>
      </w:r>
      <w:r>
        <w:rPr>
          <w:color w:val="010202"/>
          <w:w w:val="115"/>
        </w:rPr>
        <w:t>concept,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which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tells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us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nothing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about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7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temporal</w:t>
      </w:r>
      <w:r>
        <w:rPr>
          <w:rFonts w:ascii="Palatino Linotype" w:hAnsi="Palatino Linotype"/>
          <w:b/>
          <w:i/>
          <w:color w:val="010202"/>
          <w:spacing w:val="-13"/>
          <w:w w:val="115"/>
        </w:rPr>
        <w:t> </w:t>
      </w:r>
      <w:r>
        <w:rPr>
          <w:color w:val="010202"/>
          <w:w w:val="115"/>
        </w:rPr>
        <w:t>dimen- sion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of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drama.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In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order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to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complete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this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aspect,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Hyperbore- an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Wisdom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contributes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complementary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concept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of</w:t>
      </w:r>
      <w:r>
        <w:rPr>
          <w:color w:val="010202"/>
          <w:spacing w:val="-4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geochrony, </w:t>
      </w:r>
      <w:r>
        <w:rPr>
          <w:color w:val="010202"/>
          <w:w w:val="115"/>
        </w:rPr>
        <w:t>starting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from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which,</w:t>
      </w:r>
      <w:r>
        <w:rPr>
          <w:color w:val="010202"/>
          <w:spacing w:val="-2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just</w:t>
      </w:r>
      <w:r>
        <w:rPr>
          <w:rFonts w:ascii="Palatino Linotype" w:hAnsi="Palatino Linotype"/>
          <w:b/>
          <w:i/>
          <w:color w:val="010202"/>
          <w:spacing w:val="-11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now,</w:t>
      </w:r>
      <w:r>
        <w:rPr>
          <w:rFonts w:ascii="Palatino Linotype" w:hAnsi="Palatino Linotype"/>
          <w:b/>
          <w:i/>
          <w:color w:val="010202"/>
          <w:spacing w:val="-8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Kaly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Yuga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can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be</w:t>
      </w:r>
      <w:r>
        <w:rPr>
          <w:color w:val="010202"/>
          <w:spacing w:val="-2"/>
          <w:w w:val="115"/>
        </w:rPr>
        <w:t> </w:t>
      </w:r>
      <w:r>
        <w:rPr>
          <w:color w:val="010202"/>
          <w:w w:val="115"/>
        </w:rPr>
        <w:t>deﬁned.</w:t>
      </w:r>
    </w:p>
    <w:p>
      <w:pPr>
        <w:pStyle w:val="BodyText"/>
        <w:ind w:right="151" w:firstLine="246"/>
      </w:pPr>
      <w:r>
        <w:rPr>
          <w:color w:val="010202"/>
          <w:w w:val="115"/>
        </w:rPr>
        <w:t>It is easy to understand that the process of the psychoid Arche- </w:t>
      </w:r>
      <w:r>
        <w:rPr>
          <w:color w:val="010202"/>
          <w:spacing w:val="-2"/>
          <w:w w:val="115"/>
        </w:rPr>
        <w:t>types </w:t>
      </w:r>
      <w:r>
        <w:rPr>
          <w:rFonts w:ascii="Palatino Linotype" w:hAnsi="Palatino Linotype"/>
          <w:b/>
          <w:i/>
          <w:color w:val="010202"/>
          <w:spacing w:val="-2"/>
          <w:w w:val="115"/>
        </w:rPr>
        <w:t>cannot</w:t>
      </w:r>
      <w:r>
        <w:rPr>
          <w:rFonts w:ascii="Palatino Linotype" w:hAnsi="Palatino Linotype"/>
          <w:b/>
          <w:i/>
          <w:color w:val="010202"/>
          <w:spacing w:val="-7"/>
          <w:w w:val="115"/>
        </w:rPr>
        <w:t> </w:t>
      </w:r>
      <w:r>
        <w:rPr>
          <w:rFonts w:ascii="Palatino Linotype" w:hAnsi="Palatino Linotype"/>
          <w:b/>
          <w:i/>
          <w:color w:val="010202"/>
          <w:spacing w:val="-2"/>
          <w:w w:val="115"/>
        </w:rPr>
        <w:t>be</w:t>
      </w:r>
      <w:r>
        <w:rPr>
          <w:rFonts w:ascii="Palatino Linotype" w:hAnsi="Palatino Linotype"/>
          <w:b/>
          <w:i/>
          <w:color w:val="010202"/>
          <w:spacing w:val="-7"/>
          <w:w w:val="115"/>
        </w:rPr>
        <w:t> </w:t>
      </w:r>
      <w:r>
        <w:rPr>
          <w:rFonts w:ascii="Palatino Linotype" w:hAnsi="Palatino Linotype"/>
          <w:b/>
          <w:i/>
          <w:color w:val="010202"/>
          <w:spacing w:val="-2"/>
          <w:w w:val="115"/>
        </w:rPr>
        <w:t>the</w:t>
      </w:r>
      <w:r>
        <w:rPr>
          <w:rFonts w:ascii="Palatino Linotype" w:hAnsi="Palatino Linotype"/>
          <w:b/>
          <w:i/>
          <w:color w:val="010202"/>
          <w:spacing w:val="-8"/>
          <w:w w:val="115"/>
        </w:rPr>
        <w:t> </w:t>
      </w:r>
      <w:r>
        <w:rPr>
          <w:rFonts w:ascii="Palatino Linotype" w:hAnsi="Palatino Linotype"/>
          <w:b/>
          <w:i/>
          <w:color w:val="010202"/>
          <w:spacing w:val="-2"/>
          <w:w w:val="115"/>
        </w:rPr>
        <w:t>same</w:t>
      </w:r>
      <w:r>
        <w:rPr>
          <w:rFonts w:ascii="Palatino Linotype" w:hAnsi="Palatino Linotype"/>
          <w:b/>
          <w:i/>
          <w:color w:val="010202"/>
          <w:spacing w:val="-7"/>
          <w:w w:val="115"/>
        </w:rPr>
        <w:t> </w:t>
      </w:r>
      <w:r>
        <w:rPr>
          <w:rFonts w:ascii="Palatino Linotype" w:hAnsi="Palatino Linotype"/>
          <w:b/>
          <w:i/>
          <w:color w:val="010202"/>
          <w:spacing w:val="-2"/>
          <w:w w:val="115"/>
        </w:rPr>
        <w:t>in</w:t>
      </w:r>
      <w:r>
        <w:rPr>
          <w:rFonts w:ascii="Palatino Linotype" w:hAnsi="Palatino Linotype"/>
          <w:b/>
          <w:i/>
          <w:color w:val="010202"/>
          <w:spacing w:val="-7"/>
          <w:w w:val="115"/>
        </w:rPr>
        <w:t> </w:t>
      </w:r>
      <w:r>
        <w:rPr>
          <w:rFonts w:ascii="Palatino Linotype" w:hAnsi="Palatino Linotype"/>
          <w:b/>
          <w:i/>
          <w:color w:val="010202"/>
          <w:spacing w:val="-2"/>
          <w:w w:val="115"/>
        </w:rPr>
        <w:t>diﬀerent</w:t>
      </w:r>
      <w:r>
        <w:rPr>
          <w:rFonts w:ascii="Palatino Linotype" w:hAnsi="Palatino Linotype"/>
          <w:b/>
          <w:i/>
          <w:color w:val="010202"/>
          <w:spacing w:val="-8"/>
          <w:w w:val="115"/>
        </w:rPr>
        <w:t> </w:t>
      </w:r>
      <w:r>
        <w:rPr>
          <w:rFonts w:ascii="Palatino Linotype" w:hAnsi="Palatino Linotype"/>
          <w:b/>
          <w:i/>
          <w:color w:val="010202"/>
          <w:spacing w:val="-2"/>
          <w:w w:val="115"/>
        </w:rPr>
        <w:t>psychoregions.</w:t>
      </w:r>
      <w:r>
        <w:rPr>
          <w:rFonts w:ascii="Palatino Linotype" w:hAnsi="Palatino Linotype"/>
          <w:b/>
          <w:i/>
          <w:color w:val="010202"/>
          <w:spacing w:val="-6"/>
          <w:w w:val="115"/>
        </w:rPr>
        <w:t> </w:t>
      </w:r>
      <w:r>
        <w:rPr>
          <w:color w:val="010202"/>
          <w:spacing w:val="-2"/>
          <w:w w:val="115"/>
        </w:rPr>
        <w:t>For example: </w:t>
      </w:r>
      <w:r>
        <w:rPr>
          <w:color w:val="010202"/>
          <w:w w:val="115"/>
        </w:rPr>
        <w:t>the Lady Archetype develops through Vulcan and impulses him to seek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a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“beloved”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woman;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if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psychoregion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where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drama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un-</w:t>
      </w:r>
    </w:p>
    <w:p>
      <w:pPr>
        <w:pStyle w:val="BodyText"/>
        <w:spacing w:before="71"/>
        <w:ind w:left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783767</wp:posOffset>
                </wp:positionH>
                <wp:positionV relativeFrom="paragraph">
                  <wp:posOffset>209670</wp:posOffset>
                </wp:positionV>
                <wp:extent cx="1089025" cy="5715"/>
                <wp:effectExtent l="0" t="0" r="0" b="0"/>
                <wp:wrapTopAndBottom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108902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9025" h="5715">
                              <a:moveTo>
                                <a:pt x="1088580" y="0"/>
                              </a:moveTo>
                              <a:lnTo>
                                <a:pt x="0" y="0"/>
                              </a:lnTo>
                              <a:lnTo>
                                <a:pt x="0" y="5435"/>
                              </a:lnTo>
                              <a:lnTo>
                                <a:pt x="1088580" y="5435"/>
                              </a:lnTo>
                              <a:lnTo>
                                <a:pt x="10885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6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1.714001pt;margin-top:16.509472pt;width:85.715pt;height:.42798pt;mso-position-horizontal-relative:page;mso-position-vertical-relative:paragraph;z-index:-15714304;mso-wrap-distance-left:0;mso-wrap-distance-right:0" id="docshape34" filled="true" fillcolor="#60606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tabs>
          <w:tab w:pos="699" w:val="left" w:leader="none"/>
        </w:tabs>
        <w:spacing w:line="240" w:lineRule="auto" w:before="164" w:after="0"/>
        <w:ind w:left="699" w:right="0" w:hanging="298"/>
        <w:jc w:val="left"/>
        <w:rPr>
          <w:sz w:val="18"/>
        </w:rPr>
      </w:pPr>
      <w:r>
        <w:rPr>
          <w:i/>
          <w:color w:val="010202"/>
          <w:w w:val="105"/>
          <w:sz w:val="18"/>
        </w:rPr>
        <w:t>Geography:</w:t>
      </w:r>
      <w:r>
        <w:rPr>
          <w:i/>
          <w:color w:val="010202"/>
          <w:spacing w:val="9"/>
          <w:w w:val="105"/>
          <w:sz w:val="18"/>
        </w:rPr>
        <w:t> </w:t>
      </w:r>
      <w:r>
        <w:rPr>
          <w:i/>
          <w:color w:val="010202"/>
          <w:w w:val="105"/>
          <w:sz w:val="18"/>
        </w:rPr>
        <w:t>Its</w:t>
      </w:r>
      <w:r>
        <w:rPr>
          <w:i/>
          <w:color w:val="010202"/>
          <w:spacing w:val="9"/>
          <w:w w:val="105"/>
          <w:sz w:val="18"/>
        </w:rPr>
        <w:t> </w:t>
      </w:r>
      <w:r>
        <w:rPr>
          <w:i/>
          <w:color w:val="010202"/>
          <w:w w:val="105"/>
          <w:sz w:val="18"/>
        </w:rPr>
        <w:t>Scope</w:t>
      </w:r>
      <w:r>
        <w:rPr>
          <w:i/>
          <w:color w:val="010202"/>
          <w:spacing w:val="10"/>
          <w:w w:val="105"/>
          <w:sz w:val="18"/>
        </w:rPr>
        <w:t> </w:t>
      </w:r>
      <w:r>
        <w:rPr>
          <w:i/>
          <w:color w:val="010202"/>
          <w:w w:val="105"/>
          <w:sz w:val="18"/>
        </w:rPr>
        <w:t>and</w:t>
      </w:r>
      <w:r>
        <w:rPr>
          <w:i/>
          <w:color w:val="010202"/>
          <w:spacing w:val="9"/>
          <w:w w:val="105"/>
          <w:sz w:val="18"/>
        </w:rPr>
        <w:t> </w:t>
      </w:r>
      <w:r>
        <w:rPr>
          <w:i/>
          <w:color w:val="010202"/>
          <w:w w:val="105"/>
          <w:sz w:val="18"/>
        </w:rPr>
        <w:t>Spirit,</w:t>
      </w:r>
      <w:r>
        <w:rPr>
          <w:i/>
          <w:color w:val="010202"/>
          <w:spacing w:val="6"/>
          <w:w w:val="115"/>
          <w:sz w:val="18"/>
        </w:rPr>
        <w:t> </w:t>
      </w:r>
      <w:r>
        <w:rPr>
          <w:color w:val="010202"/>
          <w:w w:val="115"/>
          <w:sz w:val="18"/>
        </w:rPr>
        <w:t>Jan</w:t>
      </w:r>
      <w:r>
        <w:rPr>
          <w:color w:val="010202"/>
          <w:spacing w:val="-9"/>
          <w:w w:val="150"/>
          <w:sz w:val="18"/>
        </w:rPr>
        <w:t> </w:t>
      </w:r>
      <w:r>
        <w:rPr>
          <w:color w:val="010202"/>
          <w:w w:val="150"/>
          <w:sz w:val="18"/>
        </w:rPr>
        <w:t>O</w:t>
      </w:r>
      <w:r>
        <w:rPr>
          <w:color w:val="010202"/>
          <w:spacing w:val="22"/>
          <w:w w:val="150"/>
          <w:sz w:val="18"/>
        </w:rPr>
        <w:t> </w:t>
      </w:r>
      <w:r>
        <w:rPr>
          <w:color w:val="010202"/>
          <w:w w:val="105"/>
          <w:sz w:val="18"/>
        </w:rPr>
        <w:t>o</w:t>
      </w:r>
      <w:r>
        <w:rPr>
          <w:color w:val="010202"/>
          <w:spacing w:val="10"/>
          <w:w w:val="105"/>
          <w:sz w:val="18"/>
        </w:rPr>
        <w:t> </w:t>
      </w:r>
      <w:r>
        <w:rPr>
          <w:color w:val="010202"/>
          <w:w w:val="105"/>
          <w:sz w:val="18"/>
        </w:rPr>
        <w:t>Marius</w:t>
      </w:r>
      <w:r>
        <w:rPr>
          <w:color w:val="010202"/>
          <w:spacing w:val="9"/>
          <w:w w:val="105"/>
          <w:sz w:val="18"/>
        </w:rPr>
        <w:t> </w:t>
      </w:r>
      <w:r>
        <w:rPr>
          <w:color w:val="010202"/>
          <w:w w:val="105"/>
          <w:sz w:val="18"/>
        </w:rPr>
        <w:t>Broek,</w:t>
      </w:r>
      <w:r>
        <w:rPr>
          <w:color w:val="010202"/>
          <w:spacing w:val="10"/>
          <w:w w:val="105"/>
          <w:sz w:val="18"/>
        </w:rPr>
        <w:t> </w:t>
      </w:r>
      <w:r>
        <w:rPr>
          <w:color w:val="010202"/>
          <w:w w:val="105"/>
          <w:sz w:val="18"/>
        </w:rPr>
        <w:t>1965;</w:t>
      </w:r>
      <w:r>
        <w:rPr>
          <w:color w:val="010202"/>
          <w:spacing w:val="9"/>
          <w:w w:val="105"/>
          <w:sz w:val="18"/>
        </w:rPr>
        <w:t> </w:t>
      </w:r>
      <w:r>
        <w:rPr>
          <w:color w:val="010202"/>
          <w:spacing w:val="-2"/>
          <w:w w:val="105"/>
          <w:sz w:val="18"/>
        </w:rPr>
        <w:t>p.27.</w:t>
      </w:r>
    </w:p>
    <w:p>
      <w:pPr>
        <w:pStyle w:val="BodyText"/>
        <w:spacing w:before="144"/>
        <w:ind w:left="5" w:right="20"/>
        <w:jc w:val="center"/>
      </w:pPr>
      <w:r>
        <w:rPr>
          <w:color w:val="010202"/>
          <w:spacing w:val="-4"/>
          <w:w w:val="95"/>
        </w:rPr>
        <w:t>1015</w:t>
      </w:r>
    </w:p>
    <w:p>
      <w:pPr>
        <w:pStyle w:val="BodyText"/>
        <w:spacing w:after="0"/>
        <w:jc w:val="center"/>
        <w:sectPr>
          <w:pgSz w:w="8640" w:h="12960"/>
          <w:pgMar w:top="1180" w:bottom="280" w:left="1080" w:right="1080"/>
        </w:sectPr>
      </w:pPr>
    </w:p>
    <w:p>
      <w:pPr>
        <w:pStyle w:val="BodyText"/>
        <w:spacing w:line="234" w:lineRule="exact" w:before="85"/>
        <w:ind w:right="15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91232">
                <wp:simplePos x="0" y="0"/>
                <wp:positionH relativeFrom="page">
                  <wp:posOffset>0</wp:posOffset>
                </wp:positionH>
                <wp:positionV relativeFrom="page">
                  <wp:posOffset>195935</wp:posOffset>
                </wp:positionV>
                <wp:extent cx="5486400" cy="783780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5486400" cy="78378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 h="7837805">
                              <a:moveTo>
                                <a:pt x="5486400" y="0"/>
                              </a:moveTo>
                              <a:lnTo>
                                <a:pt x="0" y="0"/>
                              </a:lnTo>
                              <a:lnTo>
                                <a:pt x="0" y="7837728"/>
                              </a:lnTo>
                              <a:lnTo>
                                <a:pt x="5486400" y="7837728"/>
                              </a:lnTo>
                              <a:lnTo>
                                <a:pt x="5486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F4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15.428pt;width:432pt;height:617.144pt;mso-position-horizontal-relative:page;mso-position-vertical-relative:page;z-index:-15925248" id="docshape35" filled="true" fillcolor="#faf4e8" stroked="false">
                <v:fill type="solid"/>
                <w10:wrap type="none"/>
              </v:rect>
            </w:pict>
          </mc:Fallback>
        </mc:AlternateContent>
      </w:r>
      <w:r>
        <w:rPr>
          <w:color w:val="010202"/>
          <w:w w:val="115"/>
        </w:rPr>
        <w:t>folds</w:t>
      </w:r>
      <w:r>
        <w:rPr>
          <w:color w:val="010202"/>
          <w:w w:val="115"/>
        </w:rPr>
        <w:t> is,</w:t>
      </w:r>
      <w:r>
        <w:rPr>
          <w:color w:val="010202"/>
          <w:w w:val="115"/>
        </w:rPr>
        <w:t> e.g.,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“native</w:t>
      </w:r>
      <w:r>
        <w:rPr>
          <w:color w:val="010202"/>
          <w:w w:val="115"/>
        </w:rPr>
        <w:t> village”</w:t>
      </w:r>
      <w:r>
        <w:rPr>
          <w:color w:val="010202"/>
          <w:w w:val="115"/>
        </w:rPr>
        <w:t> of</w:t>
      </w:r>
      <w:r>
        <w:rPr>
          <w:color w:val="010202"/>
          <w:w w:val="115"/>
        </w:rPr>
        <w:t> Vulcan,</w:t>
      </w:r>
      <w:r>
        <w:rPr>
          <w:color w:val="010202"/>
          <w:w w:val="115"/>
        </w:rPr>
        <w:t> then</w:t>
      </w:r>
      <w:r>
        <w:rPr>
          <w:color w:val="010202"/>
          <w:w w:val="115"/>
        </w:rPr>
        <w:t> he</w:t>
      </w:r>
      <w:r>
        <w:rPr>
          <w:color w:val="010202"/>
          <w:w w:val="115"/>
        </w:rPr>
        <w:t> will</w:t>
      </w:r>
      <w:r>
        <w:rPr>
          <w:color w:val="010202"/>
          <w:w w:val="115"/>
        </w:rPr>
        <w:t> be</w:t>
      </w:r>
      <w:r>
        <w:rPr>
          <w:color w:val="010202"/>
          <w:w w:val="115"/>
        </w:rPr>
        <w:t> able</w:t>
      </w:r>
      <w:r>
        <w:rPr>
          <w:color w:val="010202"/>
          <w:w w:val="115"/>
        </w:rPr>
        <w:t> to project</w:t>
      </w:r>
      <w:r>
        <w:rPr>
          <w:color w:val="010202"/>
          <w:w w:val="115"/>
        </w:rPr>
        <w:t> his</w:t>
      </w:r>
      <w:r>
        <w:rPr>
          <w:color w:val="010202"/>
          <w:w w:val="115"/>
        </w:rPr>
        <w:t> “impossible</w:t>
      </w:r>
      <w:r>
        <w:rPr>
          <w:color w:val="010202"/>
          <w:w w:val="115"/>
        </w:rPr>
        <w:t> love”</w:t>
      </w:r>
      <w:r>
        <w:rPr>
          <w:color w:val="010202"/>
          <w:w w:val="115"/>
        </w:rPr>
        <w:t> on</w:t>
      </w:r>
      <w:r>
        <w:rPr>
          <w:color w:val="010202"/>
          <w:w w:val="115"/>
        </w:rPr>
        <w:t> one</w:t>
      </w:r>
      <w:r>
        <w:rPr>
          <w:color w:val="010202"/>
          <w:w w:val="115"/>
        </w:rPr>
        <w:t> of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village</w:t>
      </w:r>
      <w:r>
        <w:rPr>
          <w:color w:val="010202"/>
          <w:w w:val="115"/>
        </w:rPr>
        <w:t> women</w:t>
      </w:r>
      <w:r>
        <w:rPr>
          <w:color w:val="010202"/>
          <w:w w:val="115"/>
        </w:rPr>
        <w:t> and</w:t>
      </w:r>
      <w:r>
        <w:rPr>
          <w:color w:val="010202"/>
          <w:w w:val="115"/>
        </w:rPr>
        <w:t> to sublimate his sexual energy with which the Lady Archetype feeds on;</w:t>
      </w:r>
      <w:r>
        <w:rPr>
          <w:color w:val="010202"/>
          <w:w w:val="115"/>
        </w:rPr>
        <w:t> but</w:t>
      </w:r>
      <w:r>
        <w:rPr>
          <w:color w:val="010202"/>
          <w:w w:val="115"/>
        </w:rPr>
        <w:t> if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psychoregion</w:t>
      </w:r>
      <w:r>
        <w:rPr>
          <w:color w:val="010202"/>
          <w:w w:val="115"/>
        </w:rPr>
        <w:t> is,</w:t>
      </w:r>
      <w:r>
        <w:rPr>
          <w:color w:val="010202"/>
          <w:w w:val="115"/>
        </w:rPr>
        <w:t> e.g.,</w:t>
      </w:r>
      <w:r>
        <w:rPr>
          <w:color w:val="010202"/>
          <w:w w:val="115"/>
        </w:rPr>
        <w:t> a</w:t>
      </w:r>
      <w:r>
        <w:rPr>
          <w:color w:val="010202"/>
          <w:w w:val="115"/>
        </w:rPr>
        <w:t> “desert</w:t>
      </w:r>
      <w:r>
        <w:rPr>
          <w:color w:val="010202"/>
          <w:w w:val="115"/>
        </w:rPr>
        <w:t> island,”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projection will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not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be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concretized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“outside”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and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process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will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take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another course. In this extremely simple example, but which exempliﬁes </w:t>
      </w:r>
      <w:r>
        <w:rPr>
          <w:color w:val="010202"/>
          <w:spacing w:val="-2"/>
          <w:w w:val="115"/>
        </w:rPr>
        <w:t>many</w:t>
      </w:r>
      <w:r>
        <w:rPr>
          <w:color w:val="010202"/>
          <w:spacing w:val="-11"/>
          <w:w w:val="115"/>
        </w:rPr>
        <w:t> </w:t>
      </w:r>
      <w:r>
        <w:rPr>
          <w:color w:val="010202"/>
          <w:spacing w:val="-2"/>
          <w:w w:val="115"/>
        </w:rPr>
        <w:t>other</w:t>
      </w:r>
      <w:r>
        <w:rPr>
          <w:color w:val="010202"/>
          <w:spacing w:val="-6"/>
          <w:w w:val="115"/>
        </w:rPr>
        <w:t> </w:t>
      </w:r>
      <w:r>
        <w:rPr>
          <w:color w:val="010202"/>
          <w:spacing w:val="-2"/>
          <w:w w:val="115"/>
        </w:rPr>
        <w:t>cases,</w:t>
      </w:r>
      <w:r>
        <w:rPr>
          <w:color w:val="010202"/>
          <w:spacing w:val="-6"/>
          <w:w w:val="115"/>
        </w:rPr>
        <w:t> </w:t>
      </w:r>
      <w:r>
        <w:rPr>
          <w:color w:val="010202"/>
          <w:spacing w:val="-2"/>
          <w:w w:val="115"/>
        </w:rPr>
        <w:t>it</w:t>
      </w:r>
      <w:r>
        <w:rPr>
          <w:color w:val="010202"/>
          <w:spacing w:val="-6"/>
          <w:w w:val="115"/>
        </w:rPr>
        <w:t> </w:t>
      </w:r>
      <w:r>
        <w:rPr>
          <w:color w:val="010202"/>
          <w:spacing w:val="-2"/>
          <w:w w:val="115"/>
        </w:rPr>
        <w:t>can</w:t>
      </w:r>
      <w:r>
        <w:rPr>
          <w:color w:val="010202"/>
          <w:spacing w:val="-6"/>
          <w:w w:val="115"/>
        </w:rPr>
        <w:t> </w:t>
      </w:r>
      <w:r>
        <w:rPr>
          <w:color w:val="010202"/>
          <w:spacing w:val="-2"/>
          <w:w w:val="115"/>
        </w:rPr>
        <w:t>be</w:t>
      </w:r>
      <w:r>
        <w:rPr>
          <w:color w:val="010202"/>
          <w:spacing w:val="-6"/>
          <w:w w:val="115"/>
        </w:rPr>
        <w:t> </w:t>
      </w:r>
      <w:r>
        <w:rPr>
          <w:color w:val="010202"/>
          <w:spacing w:val="-2"/>
          <w:w w:val="115"/>
        </w:rPr>
        <w:t>noticed</w:t>
      </w:r>
      <w:r>
        <w:rPr>
          <w:color w:val="010202"/>
          <w:spacing w:val="-6"/>
          <w:w w:val="115"/>
        </w:rPr>
        <w:t> </w:t>
      </w:r>
      <w:r>
        <w:rPr>
          <w:color w:val="010202"/>
          <w:spacing w:val="-2"/>
          <w:w w:val="115"/>
        </w:rPr>
        <w:t>that</w:t>
      </w:r>
      <w:r>
        <w:rPr>
          <w:color w:val="010202"/>
          <w:spacing w:val="-7"/>
          <w:w w:val="115"/>
        </w:rPr>
        <w:t> </w:t>
      </w:r>
      <w:r>
        <w:rPr>
          <w:rFonts w:ascii="Palatino Linotype" w:hAnsi="Palatino Linotype"/>
          <w:b/>
          <w:i/>
          <w:color w:val="010202"/>
          <w:spacing w:val="-2"/>
          <w:w w:val="115"/>
        </w:rPr>
        <w:t>as</w:t>
      </w:r>
      <w:r>
        <w:rPr>
          <w:rFonts w:ascii="Palatino Linotype" w:hAnsi="Palatino Linotype"/>
          <w:b/>
          <w:i/>
          <w:color w:val="010202"/>
          <w:spacing w:val="-12"/>
          <w:w w:val="115"/>
        </w:rPr>
        <w:t> </w:t>
      </w:r>
      <w:r>
        <w:rPr>
          <w:rFonts w:ascii="Palatino Linotype" w:hAnsi="Palatino Linotype"/>
          <w:b/>
          <w:i/>
          <w:color w:val="010202"/>
          <w:spacing w:val="-2"/>
          <w:w w:val="115"/>
        </w:rPr>
        <w:t>the</w:t>
      </w:r>
      <w:r>
        <w:rPr>
          <w:rFonts w:ascii="Palatino Linotype" w:hAnsi="Palatino Linotype"/>
          <w:b/>
          <w:i/>
          <w:color w:val="010202"/>
          <w:spacing w:val="-12"/>
          <w:w w:val="115"/>
        </w:rPr>
        <w:t> </w:t>
      </w:r>
      <w:r>
        <w:rPr>
          <w:rFonts w:ascii="Palatino Linotype" w:hAnsi="Palatino Linotype"/>
          <w:b/>
          <w:i/>
          <w:color w:val="010202"/>
          <w:spacing w:val="-2"/>
          <w:w w:val="115"/>
        </w:rPr>
        <w:t>psychoregion</w:t>
      </w:r>
      <w:r>
        <w:rPr>
          <w:rFonts w:ascii="Palatino Linotype" w:hAnsi="Palatino Linotype"/>
          <w:b/>
          <w:i/>
          <w:color w:val="010202"/>
          <w:spacing w:val="-11"/>
          <w:w w:val="115"/>
        </w:rPr>
        <w:t> </w:t>
      </w:r>
      <w:r>
        <w:rPr>
          <w:rFonts w:ascii="Palatino Linotype" w:hAnsi="Palatino Linotype"/>
          <w:b/>
          <w:i/>
          <w:color w:val="010202"/>
          <w:spacing w:val="-2"/>
          <w:w w:val="115"/>
        </w:rPr>
        <w:t>varies, </w:t>
      </w:r>
      <w:r>
        <w:rPr>
          <w:rFonts w:ascii="Palatino Linotype" w:hAnsi="Palatino Linotype"/>
          <w:b/>
          <w:i/>
          <w:color w:val="010202"/>
          <w:w w:val="115"/>
        </w:rPr>
        <w:t>so</w:t>
      </w:r>
      <w:r>
        <w:rPr>
          <w:rFonts w:ascii="Palatino Linotype" w:hAnsi="Palatino Linotype"/>
          <w:b/>
          <w:i/>
          <w:color w:val="010202"/>
          <w:w w:val="115"/>
        </w:rPr>
        <w:t> does</w:t>
      </w:r>
      <w:r>
        <w:rPr>
          <w:rFonts w:ascii="Palatino Linotype" w:hAnsi="Palatino Linotype"/>
          <w:b/>
          <w:i/>
          <w:color w:val="010202"/>
          <w:w w:val="115"/>
        </w:rPr>
        <w:t> the</w:t>
      </w:r>
      <w:r>
        <w:rPr>
          <w:rFonts w:ascii="Palatino Linotype" w:hAnsi="Palatino Linotype"/>
          <w:b/>
          <w:i/>
          <w:color w:val="010202"/>
          <w:w w:val="115"/>
        </w:rPr>
        <w:t> process</w:t>
      </w:r>
      <w:r>
        <w:rPr>
          <w:rFonts w:ascii="Palatino Linotype" w:hAnsi="Palatino Linotype"/>
          <w:b/>
          <w:i/>
          <w:color w:val="010202"/>
          <w:w w:val="115"/>
        </w:rPr>
        <w:t> </w:t>
      </w:r>
      <w:r>
        <w:rPr>
          <w:color w:val="010202"/>
          <w:w w:val="115"/>
        </w:rPr>
        <w:t>(because,</w:t>
      </w:r>
      <w:r>
        <w:rPr>
          <w:color w:val="010202"/>
          <w:w w:val="115"/>
        </w:rPr>
        <w:t> naturally,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superstructure</w:t>
      </w:r>
      <w:r>
        <w:rPr>
          <w:color w:val="010202"/>
          <w:w w:val="115"/>
        </w:rPr>
        <w:t> of</w:t>
      </w:r>
      <w:r>
        <w:rPr>
          <w:color w:val="010202"/>
          <w:w w:val="115"/>
        </w:rPr>
        <w:t> the cultural fact varies).</w:t>
      </w:r>
    </w:p>
    <w:p>
      <w:pPr>
        <w:pStyle w:val="BodyText"/>
        <w:spacing w:line="232" w:lineRule="auto" w:before="4"/>
        <w:ind w:right="151" w:firstLine="246"/>
      </w:pPr>
      <w:r>
        <w:rPr>
          <w:color w:val="010202"/>
          <w:w w:val="115"/>
        </w:rPr>
        <w:t>But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what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is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nature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of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this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variation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of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process?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For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we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do not</w:t>
      </w:r>
      <w:r>
        <w:rPr>
          <w:color w:val="010202"/>
          <w:w w:val="115"/>
        </w:rPr>
        <w:t> say</w:t>
      </w:r>
      <w:r>
        <w:rPr>
          <w:color w:val="010202"/>
          <w:w w:val="115"/>
        </w:rPr>
        <w:t> that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process</w:t>
      </w:r>
      <w:r>
        <w:rPr>
          <w:color w:val="010202"/>
          <w:w w:val="115"/>
        </w:rPr>
        <w:t> “will</w:t>
      </w:r>
      <w:r>
        <w:rPr>
          <w:color w:val="010202"/>
          <w:w w:val="115"/>
        </w:rPr>
        <w:t> not</w:t>
      </w:r>
      <w:r>
        <w:rPr>
          <w:color w:val="010202"/>
          <w:w w:val="115"/>
        </w:rPr>
        <w:t> take</w:t>
      </w:r>
      <w:r>
        <w:rPr>
          <w:color w:val="010202"/>
          <w:w w:val="115"/>
        </w:rPr>
        <w:t> place,”</w:t>
      </w:r>
      <w:r>
        <w:rPr>
          <w:color w:val="010202"/>
          <w:w w:val="115"/>
        </w:rPr>
        <w:t> but</w:t>
      </w:r>
      <w:r>
        <w:rPr>
          <w:color w:val="010202"/>
          <w:w w:val="115"/>
        </w:rPr>
        <w:t> that,</w:t>
      </w:r>
      <w:r>
        <w:rPr>
          <w:color w:val="010202"/>
          <w:w w:val="115"/>
        </w:rPr>
        <w:t> simply,</w:t>
      </w:r>
      <w:r>
        <w:rPr>
          <w:color w:val="010202"/>
          <w:w w:val="115"/>
        </w:rPr>
        <w:t> “by changing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psychoregion,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process</w:t>
      </w:r>
      <w:r>
        <w:rPr>
          <w:color w:val="010202"/>
          <w:w w:val="115"/>
        </w:rPr>
        <w:t> varies.”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answer</w:t>
      </w:r>
      <w:r>
        <w:rPr>
          <w:color w:val="010202"/>
          <w:w w:val="115"/>
        </w:rPr>
        <w:t> is:</w:t>
      </w:r>
      <w:r>
        <w:rPr>
          <w:color w:val="010202"/>
          <w:w w:val="115"/>
        </w:rPr>
        <w:t> in changing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psychoregion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process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varies</w:t>
      </w:r>
      <w:r>
        <w:rPr>
          <w:color w:val="010202"/>
          <w:spacing w:val="-4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temporally,</w:t>
      </w:r>
      <w:r>
        <w:rPr>
          <w:rFonts w:ascii="Palatino Linotype" w:hAnsi="Palatino Linotype"/>
          <w:b/>
          <w:i/>
          <w:color w:val="010202"/>
          <w:spacing w:val="-10"/>
          <w:w w:val="115"/>
        </w:rPr>
        <w:t> </w:t>
      </w:r>
      <w:r>
        <w:rPr>
          <w:color w:val="010202"/>
          <w:w w:val="115"/>
        </w:rPr>
        <w:t>or,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in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other words: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if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a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man,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captured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and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integrated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into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superstructure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of </w:t>
      </w:r>
      <w:r>
        <w:rPr>
          <w:color w:val="010202"/>
          <w:spacing w:val="-2"/>
          <w:w w:val="115"/>
        </w:rPr>
        <w:t>a</w:t>
      </w:r>
      <w:r>
        <w:rPr>
          <w:color w:val="010202"/>
          <w:spacing w:val="-11"/>
          <w:w w:val="115"/>
        </w:rPr>
        <w:t> </w:t>
      </w:r>
      <w:r>
        <w:rPr>
          <w:color w:val="010202"/>
          <w:spacing w:val="-2"/>
          <w:w w:val="115"/>
        </w:rPr>
        <w:t>cultural</w:t>
      </w:r>
      <w:r>
        <w:rPr>
          <w:color w:val="010202"/>
          <w:spacing w:val="-10"/>
          <w:w w:val="115"/>
        </w:rPr>
        <w:t> </w:t>
      </w:r>
      <w:r>
        <w:rPr>
          <w:color w:val="010202"/>
          <w:spacing w:val="-2"/>
          <w:w w:val="115"/>
        </w:rPr>
        <w:t>fact,</w:t>
      </w:r>
      <w:r>
        <w:rPr>
          <w:color w:val="010202"/>
          <w:spacing w:val="-10"/>
          <w:w w:val="115"/>
        </w:rPr>
        <w:t> </w:t>
      </w:r>
      <w:r>
        <w:rPr>
          <w:color w:val="010202"/>
          <w:spacing w:val="-2"/>
          <w:w w:val="115"/>
        </w:rPr>
        <w:t>changes</w:t>
      </w:r>
      <w:r>
        <w:rPr>
          <w:color w:val="010202"/>
          <w:spacing w:val="-10"/>
          <w:w w:val="115"/>
        </w:rPr>
        <w:t> </w:t>
      </w:r>
      <w:r>
        <w:rPr>
          <w:color w:val="010202"/>
          <w:spacing w:val="-2"/>
          <w:w w:val="115"/>
        </w:rPr>
        <w:t>psychoregion,</w:t>
      </w:r>
      <w:r>
        <w:rPr>
          <w:color w:val="010202"/>
          <w:spacing w:val="-10"/>
          <w:w w:val="115"/>
        </w:rPr>
        <w:t> </w:t>
      </w:r>
      <w:r>
        <w:rPr>
          <w:rFonts w:ascii="Palatino Linotype" w:hAnsi="Palatino Linotype"/>
          <w:b/>
          <w:i/>
          <w:color w:val="010202"/>
          <w:spacing w:val="-2"/>
          <w:w w:val="115"/>
        </w:rPr>
        <w:t>the</w:t>
      </w:r>
      <w:r>
        <w:rPr>
          <w:rFonts w:ascii="Palatino Linotype" w:hAnsi="Palatino Linotype"/>
          <w:b/>
          <w:i/>
          <w:color w:val="010202"/>
          <w:spacing w:val="-11"/>
          <w:w w:val="115"/>
        </w:rPr>
        <w:t> </w:t>
      </w:r>
      <w:r>
        <w:rPr>
          <w:rFonts w:ascii="Palatino Linotype" w:hAnsi="Palatino Linotype"/>
          <w:b/>
          <w:i/>
          <w:color w:val="010202"/>
          <w:spacing w:val="-2"/>
          <w:w w:val="115"/>
        </w:rPr>
        <w:t>process</w:t>
      </w:r>
      <w:r>
        <w:rPr>
          <w:rFonts w:ascii="Palatino Linotype" w:hAnsi="Palatino Linotype"/>
          <w:b/>
          <w:i/>
          <w:color w:val="010202"/>
          <w:spacing w:val="-12"/>
          <w:w w:val="115"/>
        </w:rPr>
        <w:t> </w:t>
      </w:r>
      <w:r>
        <w:rPr>
          <w:rFonts w:ascii="Palatino Linotype" w:hAnsi="Palatino Linotype"/>
          <w:b/>
          <w:i/>
          <w:color w:val="010202"/>
          <w:spacing w:val="-2"/>
          <w:w w:val="115"/>
        </w:rPr>
        <w:t>of</w:t>
      </w:r>
      <w:r>
        <w:rPr>
          <w:rFonts w:ascii="Palatino Linotype" w:hAnsi="Palatino Linotype"/>
          <w:b/>
          <w:i/>
          <w:color w:val="010202"/>
          <w:spacing w:val="-12"/>
          <w:w w:val="115"/>
        </w:rPr>
        <w:t> </w:t>
      </w:r>
      <w:r>
        <w:rPr>
          <w:rFonts w:ascii="Palatino Linotype" w:hAnsi="Palatino Linotype"/>
          <w:b/>
          <w:i/>
          <w:color w:val="010202"/>
          <w:spacing w:val="-2"/>
          <w:w w:val="115"/>
        </w:rPr>
        <w:t>his</w:t>
      </w:r>
      <w:r>
        <w:rPr>
          <w:rFonts w:ascii="Palatino Linotype" w:hAnsi="Palatino Linotype"/>
          <w:b/>
          <w:i/>
          <w:color w:val="010202"/>
          <w:spacing w:val="-11"/>
          <w:w w:val="115"/>
        </w:rPr>
        <w:t> </w:t>
      </w:r>
      <w:r>
        <w:rPr>
          <w:rFonts w:ascii="Palatino Linotype" w:hAnsi="Palatino Linotype"/>
          <w:b/>
          <w:i/>
          <w:color w:val="010202"/>
          <w:spacing w:val="-2"/>
          <w:w w:val="115"/>
        </w:rPr>
        <w:t>drama</w:t>
      </w:r>
      <w:r>
        <w:rPr>
          <w:rFonts w:ascii="Palatino Linotype" w:hAnsi="Palatino Linotype"/>
          <w:b/>
          <w:i/>
          <w:color w:val="010202"/>
          <w:spacing w:val="-12"/>
          <w:w w:val="115"/>
        </w:rPr>
        <w:t> </w:t>
      </w:r>
      <w:r>
        <w:rPr>
          <w:rFonts w:ascii="Palatino Linotype" w:hAnsi="Palatino Linotype"/>
          <w:b/>
          <w:i/>
          <w:color w:val="010202"/>
          <w:spacing w:val="-2"/>
          <w:w w:val="115"/>
        </w:rPr>
        <w:t>may </w:t>
      </w:r>
      <w:r>
        <w:rPr>
          <w:rFonts w:ascii="Palatino Linotype" w:hAnsi="Palatino Linotype"/>
          <w:b/>
          <w:i/>
          <w:color w:val="010202"/>
          <w:w w:val="115"/>
        </w:rPr>
        <w:t>become</w:t>
      </w:r>
      <w:r>
        <w:rPr>
          <w:rFonts w:ascii="Palatino Linotype" w:hAnsi="Palatino Linotype"/>
          <w:b/>
          <w:i/>
          <w:color w:val="010202"/>
          <w:spacing w:val="-14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faster</w:t>
      </w:r>
      <w:r>
        <w:rPr>
          <w:rFonts w:ascii="Palatino Linotype" w:hAnsi="Palatino Linotype"/>
          <w:b/>
          <w:i/>
          <w:color w:val="010202"/>
          <w:spacing w:val="-14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or</w:t>
      </w:r>
      <w:r>
        <w:rPr>
          <w:rFonts w:ascii="Palatino Linotype" w:hAnsi="Palatino Linotype"/>
          <w:b/>
          <w:i/>
          <w:color w:val="010202"/>
          <w:spacing w:val="-13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slower,</w:t>
      </w:r>
      <w:r>
        <w:rPr>
          <w:rFonts w:ascii="Palatino Linotype" w:hAnsi="Palatino Linotype"/>
          <w:b/>
          <w:i/>
          <w:color w:val="010202"/>
          <w:spacing w:val="-14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according</w:t>
      </w:r>
      <w:r>
        <w:rPr>
          <w:rFonts w:ascii="Palatino Linotype" w:hAnsi="Palatino Linotype"/>
          <w:b/>
          <w:i/>
          <w:color w:val="010202"/>
          <w:spacing w:val="-14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to</w:t>
      </w:r>
      <w:r>
        <w:rPr>
          <w:rFonts w:ascii="Palatino Linotype" w:hAnsi="Palatino Linotype"/>
          <w:b/>
          <w:i/>
          <w:color w:val="010202"/>
          <w:spacing w:val="-13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the</w:t>
      </w:r>
      <w:r>
        <w:rPr>
          <w:rFonts w:ascii="Palatino Linotype" w:hAnsi="Palatino Linotype"/>
          <w:b/>
          <w:i/>
          <w:color w:val="010202"/>
          <w:spacing w:val="-14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geochronic</w:t>
      </w:r>
      <w:r>
        <w:rPr>
          <w:rFonts w:ascii="Palatino Linotype" w:hAnsi="Palatino Linotype"/>
          <w:b/>
          <w:i/>
          <w:color w:val="010202"/>
          <w:spacing w:val="-14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character</w:t>
      </w:r>
      <w:r>
        <w:rPr>
          <w:rFonts w:ascii="Palatino Linotype" w:hAnsi="Palatino Linotype"/>
          <w:b/>
          <w:i/>
          <w:color w:val="010202"/>
          <w:spacing w:val="-13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of the</w:t>
      </w:r>
      <w:r>
        <w:rPr>
          <w:rFonts w:ascii="Palatino Linotype" w:hAnsi="Palatino Linotype"/>
          <w:b/>
          <w:i/>
          <w:color w:val="010202"/>
          <w:w w:val="115"/>
        </w:rPr>
        <w:t> place.</w:t>
      </w:r>
      <w:r>
        <w:rPr>
          <w:rFonts w:ascii="Palatino Linotype" w:hAnsi="Palatino Linotype"/>
          <w:b/>
          <w:i/>
          <w:color w:val="010202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w w:val="115"/>
        </w:rPr>
        <w:t> importance</w:t>
      </w:r>
      <w:r>
        <w:rPr>
          <w:color w:val="010202"/>
          <w:w w:val="115"/>
        </w:rPr>
        <w:t> that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geographical</w:t>
      </w:r>
      <w:r>
        <w:rPr>
          <w:color w:val="010202"/>
          <w:w w:val="115"/>
        </w:rPr>
        <w:t> situation</w:t>
      </w:r>
      <w:r>
        <w:rPr>
          <w:color w:val="010202"/>
          <w:w w:val="115"/>
        </w:rPr>
        <w:t> of</w:t>
      </w:r>
      <w:r>
        <w:rPr>
          <w:color w:val="010202"/>
          <w:w w:val="115"/>
        </w:rPr>
        <w:t> the Viryas has, from the strategic point of view, is now understood.</w:t>
      </w:r>
    </w:p>
    <w:p>
      <w:pPr>
        <w:pStyle w:val="BodyText"/>
        <w:spacing w:before="29"/>
        <w:ind w:left="0"/>
        <w:jc w:val="left"/>
      </w:pPr>
    </w:p>
    <w:p>
      <w:pPr>
        <w:pStyle w:val="ListParagraph"/>
        <w:numPr>
          <w:ilvl w:val="0"/>
          <w:numId w:val="3"/>
        </w:numPr>
        <w:tabs>
          <w:tab w:pos="670" w:val="left" w:leader="none"/>
        </w:tabs>
        <w:spacing w:line="240" w:lineRule="auto" w:before="0" w:after="0"/>
        <w:ind w:left="670" w:right="0" w:hanging="269"/>
        <w:jc w:val="left"/>
        <w:rPr>
          <w:sz w:val="19"/>
        </w:rPr>
      </w:pPr>
      <w:r>
        <w:rPr>
          <w:color w:val="010202"/>
          <w:spacing w:val="-2"/>
          <w:w w:val="115"/>
          <w:sz w:val="19"/>
        </w:rPr>
        <w:t>Geochronic</w:t>
      </w:r>
      <w:r>
        <w:rPr>
          <w:color w:val="010202"/>
          <w:spacing w:val="-4"/>
          <w:w w:val="115"/>
          <w:sz w:val="19"/>
        </w:rPr>
        <w:t> </w:t>
      </w:r>
      <w:r>
        <w:rPr>
          <w:color w:val="010202"/>
          <w:spacing w:val="-2"/>
          <w:w w:val="115"/>
          <w:sz w:val="19"/>
        </w:rPr>
        <w:t>Effect</w:t>
      </w:r>
      <w:r>
        <w:rPr>
          <w:color w:val="010202"/>
          <w:spacing w:val="-3"/>
          <w:w w:val="115"/>
          <w:sz w:val="19"/>
        </w:rPr>
        <w:t> </w:t>
      </w:r>
      <w:r>
        <w:rPr>
          <w:color w:val="010202"/>
          <w:spacing w:val="-2"/>
          <w:w w:val="115"/>
          <w:sz w:val="19"/>
        </w:rPr>
        <w:t>on</w:t>
      </w:r>
      <w:r>
        <w:rPr>
          <w:color w:val="010202"/>
          <w:spacing w:val="-3"/>
          <w:w w:val="115"/>
          <w:sz w:val="19"/>
        </w:rPr>
        <w:t> </w:t>
      </w:r>
      <w:r>
        <w:rPr>
          <w:color w:val="010202"/>
          <w:spacing w:val="-2"/>
          <w:w w:val="115"/>
          <w:sz w:val="19"/>
        </w:rPr>
        <w:t>the</w:t>
      </w:r>
      <w:r>
        <w:rPr>
          <w:color w:val="010202"/>
          <w:spacing w:val="-3"/>
          <w:w w:val="115"/>
          <w:sz w:val="19"/>
        </w:rPr>
        <w:t> </w:t>
      </w:r>
      <w:r>
        <w:rPr>
          <w:color w:val="010202"/>
          <w:spacing w:val="-2"/>
          <w:w w:val="115"/>
          <w:sz w:val="19"/>
        </w:rPr>
        <w:t>“Exterior</w:t>
      </w:r>
      <w:r>
        <w:rPr>
          <w:color w:val="010202"/>
          <w:spacing w:val="-3"/>
          <w:w w:val="115"/>
          <w:sz w:val="19"/>
        </w:rPr>
        <w:t> </w:t>
      </w:r>
      <w:r>
        <w:rPr>
          <w:color w:val="010202"/>
          <w:spacing w:val="-4"/>
          <w:w w:val="115"/>
          <w:sz w:val="19"/>
        </w:rPr>
        <w:t>Kaly”</w:t>
      </w:r>
    </w:p>
    <w:p>
      <w:pPr>
        <w:pStyle w:val="BodyText"/>
        <w:spacing w:before="29"/>
        <w:ind w:left="0"/>
        <w:jc w:val="left"/>
      </w:pPr>
    </w:p>
    <w:p>
      <w:pPr>
        <w:spacing w:line="228" w:lineRule="auto" w:before="1"/>
        <w:ind w:left="154" w:right="150" w:firstLine="246"/>
        <w:jc w:val="both"/>
        <w:rPr>
          <w:rFonts w:ascii="Palatino Linotype" w:hAnsi="Palatino Linotype"/>
          <w:b/>
          <w:i/>
          <w:sz w:val="19"/>
        </w:rPr>
      </w:pPr>
      <w:r>
        <w:rPr>
          <w:color w:val="010202"/>
          <w:w w:val="110"/>
          <w:sz w:val="19"/>
        </w:rPr>
        <w:t>There</w:t>
      </w:r>
      <w:r>
        <w:rPr>
          <w:color w:val="010202"/>
          <w:spacing w:val="40"/>
          <w:w w:val="110"/>
          <w:sz w:val="19"/>
        </w:rPr>
        <w:t> </w:t>
      </w:r>
      <w:r>
        <w:rPr>
          <w:color w:val="010202"/>
          <w:w w:val="110"/>
          <w:sz w:val="19"/>
        </w:rPr>
        <w:t>is,</w:t>
      </w:r>
      <w:r>
        <w:rPr>
          <w:color w:val="010202"/>
          <w:spacing w:val="40"/>
          <w:w w:val="110"/>
          <w:sz w:val="19"/>
        </w:rPr>
        <w:t> </w:t>
      </w:r>
      <w:r>
        <w:rPr>
          <w:color w:val="010202"/>
          <w:w w:val="110"/>
          <w:sz w:val="19"/>
        </w:rPr>
        <w:t>then,</w:t>
      </w:r>
      <w:r>
        <w:rPr>
          <w:color w:val="010202"/>
          <w:spacing w:val="40"/>
          <w:w w:val="110"/>
          <w:sz w:val="19"/>
        </w:rPr>
        <w:t> </w:t>
      </w:r>
      <w:r>
        <w:rPr>
          <w:color w:val="010202"/>
          <w:w w:val="110"/>
          <w:sz w:val="19"/>
        </w:rPr>
        <w:t>a</w:t>
      </w:r>
      <w:r>
        <w:rPr>
          <w:color w:val="010202"/>
          <w:spacing w:val="40"/>
          <w:w w:val="110"/>
          <w:sz w:val="19"/>
        </w:rPr>
        <w:t> </w:t>
      </w:r>
      <w:r>
        <w:rPr>
          <w:color w:val="010202"/>
          <w:w w:val="110"/>
          <w:sz w:val="19"/>
        </w:rPr>
        <w:t>relationship</w:t>
      </w:r>
      <w:r>
        <w:rPr>
          <w:color w:val="010202"/>
          <w:spacing w:val="40"/>
          <w:w w:val="110"/>
          <w:sz w:val="19"/>
        </w:rPr>
        <w:t> </w:t>
      </w:r>
      <w:r>
        <w:rPr>
          <w:color w:val="010202"/>
          <w:w w:val="110"/>
          <w:sz w:val="19"/>
        </w:rPr>
        <w:t>between</w:t>
      </w:r>
      <w:r>
        <w:rPr>
          <w:color w:val="010202"/>
          <w:spacing w:val="40"/>
          <w:w w:val="110"/>
          <w:sz w:val="19"/>
        </w:rPr>
        <w:t> </w:t>
      </w:r>
      <w:r>
        <w:rPr>
          <w:color w:val="010202"/>
          <w:w w:val="110"/>
          <w:sz w:val="19"/>
        </w:rPr>
        <w:t>every</w:t>
      </w:r>
      <w:r>
        <w:rPr>
          <w:color w:val="010202"/>
          <w:spacing w:val="40"/>
          <w:w w:val="110"/>
          <w:sz w:val="19"/>
        </w:rPr>
        <w:t> </w:t>
      </w:r>
      <w:r>
        <w:rPr>
          <w:color w:val="010202"/>
          <w:w w:val="110"/>
          <w:sz w:val="19"/>
        </w:rPr>
        <w:t>psychoregion</w:t>
      </w:r>
      <w:r>
        <w:rPr>
          <w:color w:val="010202"/>
          <w:spacing w:val="40"/>
          <w:w w:val="110"/>
          <w:sz w:val="19"/>
        </w:rPr>
        <w:t> </w:t>
      </w:r>
      <w:r>
        <w:rPr>
          <w:color w:val="010202"/>
          <w:w w:val="110"/>
          <w:sz w:val="19"/>
        </w:rPr>
        <w:t>and the</w:t>
      </w:r>
      <w:r>
        <w:rPr>
          <w:color w:val="010202"/>
          <w:w w:val="110"/>
          <w:sz w:val="19"/>
        </w:rPr>
        <w:t> temporality</w:t>
      </w:r>
      <w:r>
        <w:rPr>
          <w:color w:val="010202"/>
          <w:w w:val="110"/>
          <w:sz w:val="19"/>
        </w:rPr>
        <w:t> that</w:t>
      </w:r>
      <w:r>
        <w:rPr>
          <w:color w:val="010202"/>
          <w:w w:val="110"/>
          <w:sz w:val="19"/>
        </w:rPr>
        <w:t> the</w:t>
      </w:r>
      <w:r>
        <w:rPr>
          <w:color w:val="010202"/>
          <w:w w:val="110"/>
          <w:sz w:val="19"/>
        </w:rPr>
        <w:t> process</w:t>
      </w:r>
      <w:r>
        <w:rPr>
          <w:color w:val="010202"/>
          <w:w w:val="110"/>
          <w:sz w:val="19"/>
        </w:rPr>
        <w:t> of</w:t>
      </w:r>
      <w:r>
        <w:rPr>
          <w:color w:val="010202"/>
          <w:w w:val="110"/>
          <w:sz w:val="19"/>
        </w:rPr>
        <w:t> the</w:t>
      </w:r>
      <w:r>
        <w:rPr>
          <w:color w:val="010202"/>
          <w:w w:val="110"/>
          <w:sz w:val="19"/>
        </w:rPr>
        <w:t> psychoid</w:t>
      </w:r>
      <w:r>
        <w:rPr>
          <w:color w:val="010202"/>
          <w:w w:val="110"/>
          <w:sz w:val="19"/>
        </w:rPr>
        <w:t> Archetypes</w:t>
      </w:r>
      <w:r>
        <w:rPr>
          <w:color w:val="010202"/>
          <w:w w:val="110"/>
          <w:sz w:val="19"/>
        </w:rPr>
        <w:t> re- quires</w:t>
      </w:r>
      <w:r>
        <w:rPr>
          <w:color w:val="010202"/>
          <w:w w:val="110"/>
          <w:sz w:val="19"/>
        </w:rPr>
        <w:t> </w:t>
      </w:r>
      <w:r>
        <w:rPr>
          <w:rFonts w:ascii="Palatino Linotype" w:hAnsi="Palatino Linotype"/>
          <w:b/>
          <w:i/>
          <w:color w:val="010202"/>
          <w:w w:val="110"/>
          <w:sz w:val="19"/>
        </w:rPr>
        <w:t>when</w:t>
      </w:r>
      <w:r>
        <w:rPr>
          <w:rFonts w:ascii="Palatino Linotype" w:hAnsi="Palatino Linotype"/>
          <w:b/>
          <w:i/>
          <w:color w:val="010202"/>
          <w:w w:val="110"/>
          <w:sz w:val="19"/>
        </w:rPr>
        <w:t> they</w:t>
      </w:r>
      <w:r>
        <w:rPr>
          <w:rFonts w:ascii="Palatino Linotype" w:hAnsi="Palatino Linotype"/>
          <w:b/>
          <w:i/>
          <w:color w:val="010202"/>
          <w:w w:val="110"/>
          <w:sz w:val="19"/>
        </w:rPr>
        <w:t> unfold</w:t>
      </w:r>
      <w:r>
        <w:rPr>
          <w:rFonts w:ascii="Palatino Linotype" w:hAnsi="Palatino Linotype"/>
          <w:b/>
          <w:i/>
          <w:color w:val="010202"/>
          <w:w w:val="110"/>
          <w:sz w:val="19"/>
        </w:rPr>
        <w:t> in</w:t>
      </w:r>
      <w:r>
        <w:rPr>
          <w:rFonts w:ascii="Palatino Linotype" w:hAnsi="Palatino Linotype"/>
          <w:b/>
          <w:i/>
          <w:color w:val="010202"/>
          <w:w w:val="110"/>
          <w:sz w:val="19"/>
        </w:rPr>
        <w:t> its</w:t>
      </w:r>
      <w:r>
        <w:rPr>
          <w:rFonts w:ascii="Palatino Linotype" w:hAnsi="Palatino Linotype"/>
          <w:b/>
          <w:i/>
          <w:color w:val="010202"/>
          <w:w w:val="110"/>
          <w:sz w:val="19"/>
        </w:rPr>
        <w:t> ambit.</w:t>
      </w:r>
      <w:r>
        <w:rPr>
          <w:rFonts w:ascii="Palatino Linotype" w:hAnsi="Palatino Linotype"/>
          <w:b/>
          <w:i/>
          <w:color w:val="010202"/>
          <w:w w:val="110"/>
          <w:sz w:val="19"/>
        </w:rPr>
        <w:t> </w:t>
      </w:r>
      <w:r>
        <w:rPr>
          <w:color w:val="010202"/>
          <w:w w:val="110"/>
          <w:sz w:val="19"/>
        </w:rPr>
        <w:t>But</w:t>
      </w:r>
      <w:r>
        <w:rPr>
          <w:color w:val="010202"/>
          <w:w w:val="110"/>
          <w:sz w:val="19"/>
        </w:rPr>
        <w:t> the</w:t>
      </w:r>
      <w:r>
        <w:rPr>
          <w:color w:val="010202"/>
          <w:w w:val="110"/>
          <w:sz w:val="19"/>
        </w:rPr>
        <w:t> different</w:t>
      </w:r>
      <w:r>
        <w:rPr>
          <w:color w:val="010202"/>
          <w:w w:val="110"/>
          <w:sz w:val="19"/>
        </w:rPr>
        <w:t> psychoid Archetypes</w:t>
      </w:r>
      <w:r>
        <w:rPr>
          <w:color w:val="010202"/>
          <w:spacing w:val="17"/>
          <w:w w:val="110"/>
          <w:sz w:val="19"/>
        </w:rPr>
        <w:t> </w:t>
      </w:r>
      <w:r>
        <w:rPr>
          <w:color w:val="010202"/>
          <w:w w:val="110"/>
          <w:sz w:val="19"/>
        </w:rPr>
        <w:t>make</w:t>
      </w:r>
      <w:r>
        <w:rPr>
          <w:color w:val="010202"/>
          <w:spacing w:val="17"/>
          <w:w w:val="110"/>
          <w:sz w:val="19"/>
        </w:rPr>
        <w:t> </w:t>
      </w:r>
      <w:r>
        <w:rPr>
          <w:color w:val="010202"/>
          <w:w w:val="110"/>
          <w:sz w:val="19"/>
        </w:rPr>
        <w:t>up</w:t>
      </w:r>
      <w:r>
        <w:rPr>
          <w:color w:val="010202"/>
          <w:spacing w:val="17"/>
          <w:w w:val="110"/>
          <w:sz w:val="19"/>
        </w:rPr>
        <w:t> </w:t>
      </w:r>
      <w:r>
        <w:rPr>
          <w:color w:val="010202"/>
          <w:w w:val="110"/>
          <w:sz w:val="19"/>
        </w:rPr>
        <w:t>an</w:t>
      </w:r>
      <w:r>
        <w:rPr>
          <w:color w:val="010202"/>
          <w:spacing w:val="17"/>
          <w:w w:val="110"/>
          <w:sz w:val="19"/>
        </w:rPr>
        <w:t> </w:t>
      </w:r>
      <w:r>
        <w:rPr>
          <w:color w:val="010202"/>
          <w:w w:val="110"/>
          <w:sz w:val="19"/>
        </w:rPr>
        <w:t>inﬁnite</w:t>
      </w:r>
      <w:r>
        <w:rPr>
          <w:color w:val="010202"/>
          <w:spacing w:val="17"/>
          <w:w w:val="110"/>
          <w:sz w:val="19"/>
        </w:rPr>
        <w:t> </w:t>
      </w:r>
      <w:r>
        <w:rPr>
          <w:color w:val="010202"/>
          <w:w w:val="110"/>
          <w:sz w:val="19"/>
        </w:rPr>
        <w:t>set</w:t>
      </w:r>
      <w:r>
        <w:rPr>
          <w:color w:val="010202"/>
          <w:spacing w:val="17"/>
          <w:w w:val="110"/>
          <w:sz w:val="19"/>
        </w:rPr>
        <w:t> </w:t>
      </w:r>
      <w:r>
        <w:rPr>
          <w:color w:val="010202"/>
          <w:w w:val="110"/>
          <w:sz w:val="19"/>
        </w:rPr>
        <w:t>and,</w:t>
      </w:r>
      <w:r>
        <w:rPr>
          <w:color w:val="010202"/>
          <w:spacing w:val="16"/>
          <w:w w:val="110"/>
          <w:sz w:val="19"/>
        </w:rPr>
        <w:t> </w:t>
      </w:r>
      <w:r>
        <w:rPr>
          <w:rFonts w:ascii="Palatino Linotype" w:hAnsi="Palatino Linotype"/>
          <w:b/>
          <w:i/>
          <w:color w:val="010202"/>
          <w:w w:val="110"/>
          <w:sz w:val="19"/>
        </w:rPr>
        <w:t>each one of them, presents a diﬀerent time of evolution in each particular psychoregion. </w:t>
      </w:r>
      <w:r>
        <w:rPr>
          <w:color w:val="010202"/>
          <w:w w:val="110"/>
          <w:sz w:val="19"/>
        </w:rPr>
        <w:t>That is</w:t>
      </w:r>
      <w:r>
        <w:rPr>
          <w:color w:val="010202"/>
          <w:w w:val="110"/>
          <w:sz w:val="19"/>
        </w:rPr>
        <w:t> why</w:t>
      </w:r>
      <w:r>
        <w:rPr>
          <w:color w:val="010202"/>
          <w:w w:val="110"/>
          <w:sz w:val="19"/>
        </w:rPr>
        <w:t> it</w:t>
      </w:r>
      <w:r>
        <w:rPr>
          <w:color w:val="010202"/>
          <w:w w:val="110"/>
          <w:sz w:val="19"/>
        </w:rPr>
        <w:t> is</w:t>
      </w:r>
      <w:r>
        <w:rPr>
          <w:color w:val="010202"/>
          <w:w w:val="110"/>
          <w:sz w:val="19"/>
        </w:rPr>
        <w:t> not</w:t>
      </w:r>
      <w:r>
        <w:rPr>
          <w:color w:val="010202"/>
          <w:w w:val="110"/>
          <w:sz w:val="19"/>
        </w:rPr>
        <w:t> possible</w:t>
      </w:r>
      <w:r>
        <w:rPr>
          <w:color w:val="010202"/>
          <w:w w:val="110"/>
          <w:sz w:val="19"/>
        </w:rPr>
        <w:t> to</w:t>
      </w:r>
      <w:r>
        <w:rPr>
          <w:color w:val="010202"/>
          <w:w w:val="110"/>
          <w:sz w:val="19"/>
        </w:rPr>
        <w:t> take</w:t>
      </w:r>
      <w:r>
        <w:rPr>
          <w:color w:val="010202"/>
          <w:w w:val="110"/>
          <w:sz w:val="19"/>
        </w:rPr>
        <w:t> into</w:t>
      </w:r>
      <w:r>
        <w:rPr>
          <w:color w:val="010202"/>
          <w:w w:val="110"/>
          <w:sz w:val="19"/>
        </w:rPr>
        <w:t> consideration</w:t>
      </w:r>
      <w:r>
        <w:rPr>
          <w:color w:val="010202"/>
          <w:w w:val="110"/>
          <w:sz w:val="19"/>
        </w:rPr>
        <w:t> </w:t>
      </w:r>
      <w:r>
        <w:rPr>
          <w:rFonts w:ascii="Palatino Linotype" w:hAnsi="Palatino Linotype"/>
          <w:b/>
          <w:i/>
          <w:color w:val="010202"/>
          <w:w w:val="110"/>
          <w:sz w:val="19"/>
        </w:rPr>
        <w:t>any particular Archetype</w:t>
      </w:r>
      <w:r>
        <w:rPr>
          <w:rFonts w:ascii="Palatino Linotype" w:hAnsi="Palatino Linotype"/>
          <w:b/>
          <w:i/>
          <w:color w:val="010202"/>
          <w:w w:val="110"/>
          <w:sz w:val="19"/>
        </w:rPr>
        <w:t> </w:t>
      </w:r>
      <w:r>
        <w:rPr>
          <w:color w:val="010202"/>
          <w:w w:val="110"/>
          <w:sz w:val="19"/>
        </w:rPr>
        <w:t>in</w:t>
      </w:r>
      <w:r>
        <w:rPr>
          <w:color w:val="010202"/>
          <w:w w:val="110"/>
          <w:sz w:val="19"/>
        </w:rPr>
        <w:t> order</w:t>
      </w:r>
      <w:r>
        <w:rPr>
          <w:color w:val="010202"/>
          <w:w w:val="110"/>
          <w:sz w:val="19"/>
        </w:rPr>
        <w:t> to</w:t>
      </w:r>
      <w:r>
        <w:rPr>
          <w:color w:val="010202"/>
          <w:w w:val="110"/>
          <w:sz w:val="19"/>
        </w:rPr>
        <w:t> refer</w:t>
      </w:r>
      <w:r>
        <w:rPr>
          <w:color w:val="010202"/>
          <w:w w:val="110"/>
          <w:sz w:val="19"/>
        </w:rPr>
        <w:t> to</w:t>
      </w:r>
      <w:r>
        <w:rPr>
          <w:color w:val="010202"/>
          <w:w w:val="110"/>
          <w:sz w:val="19"/>
        </w:rPr>
        <w:t> the</w:t>
      </w:r>
      <w:r>
        <w:rPr>
          <w:color w:val="010202"/>
          <w:w w:val="110"/>
          <w:sz w:val="19"/>
        </w:rPr>
        <w:t> temporal</w:t>
      </w:r>
      <w:r>
        <w:rPr>
          <w:color w:val="010202"/>
          <w:w w:val="110"/>
          <w:sz w:val="19"/>
        </w:rPr>
        <w:t> relationship</w:t>
      </w:r>
      <w:r>
        <w:rPr>
          <w:color w:val="010202"/>
          <w:w w:val="110"/>
          <w:sz w:val="19"/>
        </w:rPr>
        <w:t> between “psychoregions”</w:t>
      </w:r>
      <w:r>
        <w:rPr>
          <w:color w:val="010202"/>
          <w:w w:val="110"/>
          <w:sz w:val="19"/>
        </w:rPr>
        <w:t> and</w:t>
      </w:r>
      <w:r>
        <w:rPr>
          <w:color w:val="010202"/>
          <w:w w:val="110"/>
          <w:sz w:val="19"/>
        </w:rPr>
        <w:t> “cultural</w:t>
      </w:r>
      <w:r>
        <w:rPr>
          <w:color w:val="010202"/>
          <w:w w:val="110"/>
          <w:sz w:val="19"/>
        </w:rPr>
        <w:t> facts”</w:t>
      </w:r>
      <w:r>
        <w:rPr>
          <w:color w:val="010202"/>
          <w:w w:val="110"/>
          <w:sz w:val="19"/>
        </w:rPr>
        <w:t> or,</w:t>
      </w:r>
      <w:r>
        <w:rPr>
          <w:color w:val="010202"/>
          <w:w w:val="110"/>
          <w:sz w:val="19"/>
        </w:rPr>
        <w:t> in</w:t>
      </w:r>
      <w:r>
        <w:rPr>
          <w:color w:val="010202"/>
          <w:w w:val="110"/>
          <w:sz w:val="19"/>
        </w:rPr>
        <w:t> the</w:t>
      </w:r>
      <w:r>
        <w:rPr>
          <w:color w:val="010202"/>
          <w:w w:val="110"/>
          <w:sz w:val="19"/>
        </w:rPr>
        <w:t> psychosphere,</w:t>
      </w:r>
      <w:r>
        <w:rPr>
          <w:color w:val="010202"/>
          <w:w w:val="110"/>
          <w:sz w:val="19"/>
        </w:rPr>
        <w:t> be- tween a “psychoid island” and a “psychoid Archetype.” The concept</w:t>
      </w:r>
      <w:r>
        <w:rPr>
          <w:color w:val="010202"/>
          <w:spacing w:val="40"/>
          <w:w w:val="110"/>
          <w:sz w:val="19"/>
        </w:rPr>
        <w:t> </w:t>
      </w:r>
      <w:r>
        <w:rPr>
          <w:color w:val="010202"/>
          <w:w w:val="110"/>
          <w:sz w:val="19"/>
        </w:rPr>
        <w:t>of</w:t>
      </w:r>
      <w:r>
        <w:rPr>
          <w:color w:val="010202"/>
          <w:w w:val="110"/>
          <w:sz w:val="19"/>
        </w:rPr>
        <w:t> “geochrony”</w:t>
      </w:r>
      <w:r>
        <w:rPr>
          <w:color w:val="010202"/>
          <w:w w:val="110"/>
          <w:sz w:val="19"/>
        </w:rPr>
        <w:t> is</w:t>
      </w:r>
      <w:r>
        <w:rPr>
          <w:color w:val="010202"/>
          <w:w w:val="110"/>
          <w:sz w:val="19"/>
        </w:rPr>
        <w:t> deﬁned</w:t>
      </w:r>
      <w:r>
        <w:rPr>
          <w:color w:val="010202"/>
          <w:w w:val="110"/>
          <w:sz w:val="19"/>
        </w:rPr>
        <w:t> by</w:t>
      </w:r>
      <w:r>
        <w:rPr>
          <w:color w:val="010202"/>
          <w:w w:val="110"/>
          <w:sz w:val="19"/>
        </w:rPr>
        <w:t> the</w:t>
      </w:r>
      <w:r>
        <w:rPr>
          <w:color w:val="010202"/>
          <w:w w:val="110"/>
          <w:sz w:val="19"/>
        </w:rPr>
        <w:t> Hyperborean</w:t>
      </w:r>
      <w:r>
        <w:rPr>
          <w:color w:val="010202"/>
          <w:w w:val="110"/>
          <w:sz w:val="19"/>
        </w:rPr>
        <w:t> Wisdom</w:t>
      </w:r>
      <w:r>
        <w:rPr>
          <w:color w:val="010202"/>
          <w:w w:val="110"/>
          <w:sz w:val="19"/>
        </w:rPr>
        <w:t> following</w:t>
      </w:r>
      <w:r>
        <w:rPr>
          <w:color w:val="010202"/>
          <w:w w:val="110"/>
          <w:sz w:val="19"/>
        </w:rPr>
        <w:t> a reverse</w:t>
      </w:r>
      <w:r>
        <w:rPr>
          <w:color w:val="010202"/>
          <w:spacing w:val="-3"/>
          <w:w w:val="110"/>
          <w:sz w:val="19"/>
        </w:rPr>
        <w:t> </w:t>
      </w:r>
      <w:r>
        <w:rPr>
          <w:color w:val="010202"/>
          <w:w w:val="110"/>
          <w:sz w:val="19"/>
        </w:rPr>
        <w:t>path:</w:t>
      </w:r>
      <w:r>
        <w:rPr>
          <w:color w:val="010202"/>
          <w:spacing w:val="-3"/>
          <w:w w:val="110"/>
          <w:sz w:val="19"/>
        </w:rPr>
        <w:t> </w:t>
      </w:r>
      <w:r>
        <w:rPr>
          <w:rFonts w:ascii="Palatino Linotype" w:hAnsi="Palatino Linotype"/>
          <w:b/>
          <w:i/>
          <w:color w:val="010202"/>
          <w:w w:val="110"/>
          <w:sz w:val="19"/>
        </w:rPr>
        <w:t>it</w:t>
      </w:r>
      <w:r>
        <w:rPr>
          <w:rFonts w:ascii="Palatino Linotype" w:hAnsi="Palatino Linotype"/>
          <w:b/>
          <w:i/>
          <w:color w:val="010202"/>
          <w:spacing w:val="-11"/>
          <w:w w:val="110"/>
          <w:sz w:val="19"/>
        </w:rPr>
        <w:t> </w:t>
      </w:r>
      <w:r>
        <w:rPr>
          <w:rFonts w:ascii="Palatino Linotype" w:hAnsi="Palatino Linotype"/>
          <w:b/>
          <w:i/>
          <w:color w:val="010202"/>
          <w:w w:val="110"/>
          <w:sz w:val="19"/>
        </w:rPr>
        <w:t>does</w:t>
      </w:r>
      <w:r>
        <w:rPr>
          <w:rFonts w:ascii="Palatino Linotype" w:hAnsi="Palatino Linotype"/>
          <w:b/>
          <w:i/>
          <w:color w:val="010202"/>
          <w:spacing w:val="-11"/>
          <w:w w:val="110"/>
          <w:sz w:val="19"/>
        </w:rPr>
        <w:t> </w:t>
      </w:r>
      <w:r>
        <w:rPr>
          <w:rFonts w:ascii="Palatino Linotype" w:hAnsi="Palatino Linotype"/>
          <w:b/>
          <w:i/>
          <w:color w:val="010202"/>
          <w:w w:val="110"/>
          <w:sz w:val="19"/>
        </w:rPr>
        <w:t>not</w:t>
      </w:r>
      <w:r>
        <w:rPr>
          <w:rFonts w:ascii="Palatino Linotype" w:hAnsi="Palatino Linotype"/>
          <w:b/>
          <w:i/>
          <w:color w:val="010202"/>
          <w:spacing w:val="-11"/>
          <w:w w:val="110"/>
          <w:sz w:val="19"/>
        </w:rPr>
        <w:t> </w:t>
      </w:r>
      <w:r>
        <w:rPr>
          <w:rFonts w:ascii="Palatino Linotype" w:hAnsi="Palatino Linotype"/>
          <w:b/>
          <w:i/>
          <w:color w:val="010202"/>
          <w:w w:val="110"/>
          <w:sz w:val="19"/>
        </w:rPr>
        <w:t>refer</w:t>
      </w:r>
      <w:r>
        <w:rPr>
          <w:rFonts w:ascii="Palatino Linotype" w:hAnsi="Palatino Linotype"/>
          <w:b/>
          <w:i/>
          <w:color w:val="010202"/>
          <w:spacing w:val="-11"/>
          <w:w w:val="110"/>
          <w:sz w:val="19"/>
        </w:rPr>
        <w:t> </w:t>
      </w:r>
      <w:r>
        <w:rPr>
          <w:rFonts w:ascii="Palatino Linotype" w:hAnsi="Palatino Linotype"/>
          <w:b/>
          <w:i/>
          <w:color w:val="010202"/>
          <w:w w:val="110"/>
          <w:sz w:val="19"/>
        </w:rPr>
        <w:t>to</w:t>
      </w:r>
      <w:r>
        <w:rPr>
          <w:rFonts w:ascii="Palatino Linotype" w:hAnsi="Palatino Linotype"/>
          <w:b/>
          <w:i/>
          <w:color w:val="010202"/>
          <w:spacing w:val="-11"/>
          <w:w w:val="110"/>
          <w:sz w:val="19"/>
        </w:rPr>
        <w:t> </w:t>
      </w:r>
      <w:r>
        <w:rPr>
          <w:rFonts w:ascii="Palatino Linotype" w:hAnsi="Palatino Linotype"/>
          <w:b/>
          <w:i/>
          <w:color w:val="010202"/>
          <w:w w:val="110"/>
          <w:sz w:val="19"/>
        </w:rPr>
        <w:t>the</w:t>
      </w:r>
      <w:r>
        <w:rPr>
          <w:rFonts w:ascii="Palatino Linotype" w:hAnsi="Palatino Linotype"/>
          <w:b/>
          <w:i/>
          <w:color w:val="010202"/>
          <w:spacing w:val="-11"/>
          <w:w w:val="110"/>
          <w:sz w:val="19"/>
        </w:rPr>
        <w:t> </w:t>
      </w:r>
      <w:r>
        <w:rPr>
          <w:rFonts w:ascii="Palatino Linotype" w:hAnsi="Palatino Linotype"/>
          <w:b/>
          <w:i/>
          <w:color w:val="010202"/>
          <w:w w:val="110"/>
          <w:sz w:val="19"/>
        </w:rPr>
        <w:t>projection</w:t>
      </w:r>
      <w:r>
        <w:rPr>
          <w:rFonts w:ascii="Palatino Linotype" w:hAnsi="Palatino Linotype"/>
          <w:b/>
          <w:i/>
          <w:color w:val="010202"/>
          <w:spacing w:val="-11"/>
          <w:w w:val="110"/>
          <w:sz w:val="19"/>
        </w:rPr>
        <w:t> </w:t>
      </w:r>
      <w:r>
        <w:rPr>
          <w:rFonts w:ascii="Palatino Linotype" w:hAnsi="Palatino Linotype"/>
          <w:b/>
          <w:i/>
          <w:color w:val="010202"/>
          <w:w w:val="110"/>
          <w:sz w:val="19"/>
        </w:rPr>
        <w:t>of</w:t>
      </w:r>
      <w:r>
        <w:rPr>
          <w:rFonts w:ascii="Palatino Linotype" w:hAnsi="Palatino Linotype"/>
          <w:b/>
          <w:i/>
          <w:color w:val="010202"/>
          <w:spacing w:val="-11"/>
          <w:w w:val="110"/>
          <w:sz w:val="19"/>
        </w:rPr>
        <w:t> </w:t>
      </w:r>
      <w:r>
        <w:rPr>
          <w:rFonts w:ascii="Palatino Linotype" w:hAnsi="Palatino Linotype"/>
          <w:b/>
          <w:i/>
          <w:color w:val="010202"/>
          <w:w w:val="110"/>
          <w:sz w:val="19"/>
        </w:rPr>
        <w:t>a</w:t>
      </w:r>
      <w:r>
        <w:rPr>
          <w:rFonts w:ascii="Palatino Linotype" w:hAnsi="Palatino Linotype"/>
          <w:b/>
          <w:i/>
          <w:color w:val="010202"/>
          <w:spacing w:val="-11"/>
          <w:w w:val="110"/>
          <w:sz w:val="19"/>
        </w:rPr>
        <w:t> </w:t>
      </w:r>
      <w:r>
        <w:rPr>
          <w:rFonts w:ascii="Palatino Linotype" w:hAnsi="Palatino Linotype"/>
          <w:b/>
          <w:i/>
          <w:color w:val="010202"/>
          <w:w w:val="110"/>
          <w:sz w:val="19"/>
        </w:rPr>
        <w:t>psychoid</w:t>
      </w:r>
      <w:r>
        <w:rPr>
          <w:rFonts w:ascii="Palatino Linotype" w:hAnsi="Palatino Linotype"/>
          <w:b/>
          <w:i/>
          <w:color w:val="010202"/>
          <w:spacing w:val="-11"/>
          <w:w w:val="110"/>
          <w:sz w:val="19"/>
        </w:rPr>
        <w:t> </w:t>
      </w:r>
      <w:r>
        <w:rPr>
          <w:rFonts w:ascii="Palatino Linotype" w:hAnsi="Palatino Linotype"/>
          <w:b/>
          <w:i/>
          <w:color w:val="010202"/>
          <w:w w:val="110"/>
          <w:sz w:val="19"/>
        </w:rPr>
        <w:t>Arche- type</w:t>
      </w:r>
      <w:r>
        <w:rPr>
          <w:rFonts w:ascii="Palatino Linotype" w:hAnsi="Palatino Linotype"/>
          <w:b/>
          <w:i/>
          <w:color w:val="010202"/>
          <w:spacing w:val="-7"/>
          <w:w w:val="110"/>
          <w:sz w:val="19"/>
        </w:rPr>
        <w:t> </w:t>
      </w:r>
      <w:r>
        <w:rPr>
          <w:rFonts w:ascii="Palatino Linotype" w:hAnsi="Palatino Linotype"/>
          <w:b/>
          <w:i/>
          <w:color w:val="010202"/>
          <w:w w:val="110"/>
          <w:sz w:val="19"/>
        </w:rPr>
        <w:t>but</w:t>
      </w:r>
      <w:r>
        <w:rPr>
          <w:rFonts w:ascii="Palatino Linotype" w:hAnsi="Palatino Linotype"/>
          <w:b/>
          <w:i/>
          <w:color w:val="010202"/>
          <w:spacing w:val="-7"/>
          <w:w w:val="110"/>
          <w:sz w:val="19"/>
        </w:rPr>
        <w:t> </w:t>
      </w:r>
      <w:r>
        <w:rPr>
          <w:rFonts w:ascii="Palatino Linotype" w:hAnsi="Palatino Linotype"/>
          <w:b/>
          <w:i/>
          <w:color w:val="010202"/>
          <w:w w:val="110"/>
          <w:sz w:val="19"/>
        </w:rPr>
        <w:t>to</w:t>
      </w:r>
      <w:r>
        <w:rPr>
          <w:rFonts w:ascii="Palatino Linotype" w:hAnsi="Palatino Linotype"/>
          <w:b/>
          <w:i/>
          <w:color w:val="010202"/>
          <w:spacing w:val="-7"/>
          <w:w w:val="110"/>
          <w:sz w:val="19"/>
        </w:rPr>
        <w:t> </w:t>
      </w:r>
      <w:r>
        <w:rPr>
          <w:rFonts w:ascii="Palatino Linotype" w:hAnsi="Palatino Linotype"/>
          <w:b/>
          <w:i/>
          <w:color w:val="010202"/>
          <w:w w:val="110"/>
          <w:sz w:val="19"/>
        </w:rPr>
        <w:t>a</w:t>
      </w:r>
      <w:r>
        <w:rPr>
          <w:rFonts w:ascii="Palatino Linotype" w:hAnsi="Palatino Linotype"/>
          <w:b/>
          <w:i/>
          <w:color w:val="010202"/>
          <w:spacing w:val="-7"/>
          <w:w w:val="110"/>
          <w:sz w:val="19"/>
        </w:rPr>
        <w:t> </w:t>
      </w:r>
      <w:r>
        <w:rPr>
          <w:rFonts w:ascii="Palatino Linotype" w:hAnsi="Palatino Linotype"/>
          <w:b/>
          <w:i/>
          <w:color w:val="010202"/>
          <w:w w:val="110"/>
          <w:sz w:val="19"/>
        </w:rPr>
        <w:t>Blood</w:t>
      </w:r>
      <w:r>
        <w:rPr>
          <w:rFonts w:ascii="Palatino Linotype" w:hAnsi="Palatino Linotype"/>
          <w:b/>
          <w:i/>
          <w:color w:val="010202"/>
          <w:spacing w:val="-7"/>
          <w:w w:val="110"/>
          <w:sz w:val="19"/>
        </w:rPr>
        <w:t> </w:t>
      </w:r>
      <w:r>
        <w:rPr>
          <w:rFonts w:ascii="Palatino Linotype" w:hAnsi="Palatino Linotype"/>
          <w:b/>
          <w:i/>
          <w:color w:val="010202"/>
          <w:w w:val="110"/>
          <w:sz w:val="19"/>
        </w:rPr>
        <w:t>Memory;</w:t>
      </w:r>
      <w:r>
        <w:rPr>
          <w:rFonts w:ascii="Palatino Linotype" w:hAnsi="Palatino Linotype"/>
          <w:b/>
          <w:i/>
          <w:color w:val="010202"/>
          <w:spacing w:val="-7"/>
          <w:w w:val="110"/>
          <w:sz w:val="19"/>
        </w:rPr>
        <w:t> </w:t>
      </w:r>
      <w:r>
        <w:rPr>
          <w:rFonts w:ascii="Palatino Linotype" w:hAnsi="Palatino Linotype"/>
          <w:b/>
          <w:i/>
          <w:color w:val="010202"/>
          <w:w w:val="110"/>
          <w:sz w:val="19"/>
        </w:rPr>
        <w:t>to</w:t>
      </w:r>
      <w:r>
        <w:rPr>
          <w:rFonts w:ascii="Palatino Linotype" w:hAnsi="Palatino Linotype"/>
          <w:b/>
          <w:i/>
          <w:color w:val="010202"/>
          <w:spacing w:val="-7"/>
          <w:w w:val="110"/>
          <w:sz w:val="19"/>
        </w:rPr>
        <w:t> </w:t>
      </w:r>
      <w:r>
        <w:rPr>
          <w:rFonts w:ascii="Palatino Linotype" w:hAnsi="Palatino Linotype"/>
          <w:b/>
          <w:i/>
          <w:color w:val="010202"/>
          <w:w w:val="110"/>
          <w:sz w:val="19"/>
        </w:rPr>
        <w:t>the</w:t>
      </w:r>
      <w:r>
        <w:rPr>
          <w:rFonts w:ascii="Palatino Linotype" w:hAnsi="Palatino Linotype"/>
          <w:b/>
          <w:i/>
          <w:color w:val="010202"/>
          <w:spacing w:val="-7"/>
          <w:w w:val="110"/>
          <w:sz w:val="19"/>
        </w:rPr>
        <w:t> </w:t>
      </w:r>
      <w:r>
        <w:rPr>
          <w:rFonts w:ascii="Palatino Linotype" w:hAnsi="Palatino Linotype"/>
          <w:b/>
          <w:i/>
          <w:color w:val="010202"/>
          <w:w w:val="110"/>
          <w:sz w:val="19"/>
        </w:rPr>
        <w:t>memory</w:t>
      </w:r>
      <w:r>
        <w:rPr>
          <w:rFonts w:ascii="Palatino Linotype" w:hAnsi="Palatino Linotype"/>
          <w:b/>
          <w:i/>
          <w:color w:val="010202"/>
          <w:spacing w:val="-7"/>
          <w:w w:val="110"/>
          <w:sz w:val="19"/>
        </w:rPr>
        <w:t> </w:t>
      </w:r>
      <w:r>
        <w:rPr>
          <w:rFonts w:ascii="Palatino Linotype" w:hAnsi="Palatino Linotype"/>
          <w:b/>
          <w:i/>
          <w:color w:val="010202"/>
          <w:w w:val="110"/>
          <w:sz w:val="19"/>
        </w:rPr>
        <w:t>of</w:t>
      </w:r>
      <w:r>
        <w:rPr>
          <w:rFonts w:ascii="Palatino Linotype" w:hAnsi="Palatino Linotype"/>
          <w:b/>
          <w:i/>
          <w:color w:val="010202"/>
          <w:spacing w:val="-7"/>
          <w:w w:val="110"/>
          <w:sz w:val="19"/>
        </w:rPr>
        <w:t> </w:t>
      </w:r>
      <w:r>
        <w:rPr>
          <w:rFonts w:ascii="Palatino Linotype" w:hAnsi="Palatino Linotype"/>
          <w:b/>
          <w:i/>
          <w:color w:val="010202"/>
          <w:w w:val="110"/>
          <w:sz w:val="19"/>
        </w:rPr>
        <w:t>Lillith</w:t>
      </w:r>
      <w:r>
        <w:rPr>
          <w:rFonts w:ascii="Palatino Linotype" w:hAnsi="Palatino Linotype"/>
          <w:b/>
          <w:i/>
          <w:color w:val="010202"/>
          <w:spacing w:val="-7"/>
          <w:w w:val="110"/>
          <w:sz w:val="19"/>
        </w:rPr>
        <w:t> </w:t>
      </w:r>
      <w:r>
        <w:rPr>
          <w:rFonts w:ascii="Palatino Linotype" w:hAnsi="Palatino Linotype"/>
          <w:b/>
          <w:i/>
          <w:color w:val="010202"/>
          <w:w w:val="110"/>
          <w:sz w:val="19"/>
        </w:rPr>
        <w:t>outside,</w:t>
      </w:r>
      <w:r>
        <w:rPr>
          <w:rFonts w:ascii="Palatino Linotype" w:hAnsi="Palatino Linotype"/>
          <w:b/>
          <w:i/>
          <w:color w:val="010202"/>
          <w:spacing w:val="-7"/>
          <w:w w:val="110"/>
          <w:sz w:val="19"/>
        </w:rPr>
        <w:t> </w:t>
      </w:r>
      <w:r>
        <w:rPr>
          <w:rFonts w:ascii="Palatino Linotype" w:hAnsi="Palatino Linotype"/>
          <w:b/>
          <w:i/>
          <w:color w:val="010202"/>
          <w:w w:val="110"/>
          <w:sz w:val="19"/>
        </w:rPr>
        <w:t>that is:</w:t>
      </w:r>
      <w:r>
        <w:rPr>
          <w:rFonts w:ascii="Palatino Linotype" w:hAnsi="Palatino Linotype"/>
          <w:b/>
          <w:i/>
          <w:color w:val="010202"/>
          <w:spacing w:val="-14"/>
          <w:w w:val="110"/>
          <w:sz w:val="19"/>
        </w:rPr>
        <w:t> </w:t>
      </w:r>
      <w:r>
        <w:rPr>
          <w:rFonts w:ascii="Palatino Linotype" w:hAnsi="Palatino Linotype"/>
          <w:b/>
          <w:i/>
          <w:color w:val="010202"/>
          <w:w w:val="110"/>
          <w:sz w:val="19"/>
        </w:rPr>
        <w:t>to</w:t>
      </w:r>
      <w:r>
        <w:rPr>
          <w:rFonts w:ascii="Palatino Linotype" w:hAnsi="Palatino Linotype"/>
          <w:b/>
          <w:i/>
          <w:color w:val="010202"/>
          <w:spacing w:val="-13"/>
          <w:w w:val="110"/>
          <w:sz w:val="19"/>
        </w:rPr>
        <w:t> </w:t>
      </w:r>
      <w:r>
        <w:rPr>
          <w:rFonts w:ascii="Palatino Linotype" w:hAnsi="Palatino Linotype"/>
          <w:b/>
          <w:i/>
          <w:color w:val="010202"/>
          <w:w w:val="110"/>
          <w:sz w:val="19"/>
        </w:rPr>
        <w:t>Kaly.</w:t>
      </w:r>
      <w:r>
        <w:rPr>
          <w:rFonts w:ascii="Palatino Linotype" w:hAnsi="Palatino Linotype"/>
          <w:b/>
          <w:i/>
          <w:color w:val="010202"/>
          <w:spacing w:val="-13"/>
          <w:w w:val="110"/>
          <w:sz w:val="19"/>
        </w:rPr>
        <w:t> </w:t>
      </w:r>
      <w:r>
        <w:rPr>
          <w:color w:val="010202"/>
          <w:w w:val="110"/>
          <w:sz w:val="19"/>
        </w:rPr>
        <w:t>In</w:t>
      </w:r>
      <w:r>
        <w:rPr>
          <w:color w:val="010202"/>
          <w:spacing w:val="-7"/>
          <w:w w:val="110"/>
          <w:sz w:val="19"/>
        </w:rPr>
        <w:t> </w:t>
      </w:r>
      <w:r>
        <w:rPr>
          <w:color w:val="010202"/>
          <w:w w:val="110"/>
          <w:sz w:val="19"/>
        </w:rPr>
        <w:t>effect:</w:t>
      </w:r>
      <w:r>
        <w:rPr>
          <w:color w:val="010202"/>
          <w:spacing w:val="-6"/>
          <w:w w:val="110"/>
          <w:sz w:val="19"/>
        </w:rPr>
        <w:t> </w:t>
      </w:r>
      <w:r>
        <w:rPr>
          <w:rFonts w:ascii="Palatino Linotype" w:hAnsi="Palatino Linotype"/>
          <w:b/>
          <w:i/>
          <w:color w:val="010202"/>
          <w:w w:val="110"/>
          <w:sz w:val="19"/>
        </w:rPr>
        <w:t>“geochrony</w:t>
      </w:r>
      <w:r>
        <w:rPr>
          <w:rFonts w:ascii="Palatino Linotype" w:hAnsi="Palatino Linotype"/>
          <w:b/>
          <w:i/>
          <w:color w:val="010202"/>
          <w:spacing w:val="-14"/>
          <w:w w:val="110"/>
          <w:sz w:val="19"/>
        </w:rPr>
        <w:t> </w:t>
      </w:r>
      <w:r>
        <w:rPr>
          <w:rFonts w:ascii="Palatino Linotype" w:hAnsi="Palatino Linotype"/>
          <w:b/>
          <w:i/>
          <w:color w:val="010202"/>
          <w:w w:val="110"/>
          <w:sz w:val="19"/>
        </w:rPr>
        <w:t>is</w:t>
      </w:r>
      <w:r>
        <w:rPr>
          <w:rFonts w:ascii="Palatino Linotype" w:hAnsi="Palatino Linotype"/>
          <w:b/>
          <w:i/>
          <w:color w:val="010202"/>
          <w:spacing w:val="-13"/>
          <w:w w:val="110"/>
          <w:sz w:val="19"/>
        </w:rPr>
        <w:t> </w:t>
      </w:r>
      <w:r>
        <w:rPr>
          <w:rFonts w:ascii="Palatino Linotype" w:hAnsi="Palatino Linotype"/>
          <w:b/>
          <w:i/>
          <w:color w:val="010202"/>
          <w:w w:val="110"/>
          <w:sz w:val="19"/>
        </w:rPr>
        <w:t>the</w:t>
      </w:r>
      <w:r>
        <w:rPr>
          <w:rFonts w:ascii="Palatino Linotype" w:hAnsi="Palatino Linotype"/>
          <w:b/>
          <w:i/>
          <w:color w:val="010202"/>
          <w:spacing w:val="-13"/>
          <w:w w:val="110"/>
          <w:sz w:val="19"/>
        </w:rPr>
        <w:t> </w:t>
      </w:r>
      <w:r>
        <w:rPr>
          <w:rFonts w:ascii="Palatino Linotype" w:hAnsi="Palatino Linotype"/>
          <w:b/>
          <w:i/>
          <w:color w:val="010202"/>
          <w:w w:val="110"/>
          <w:sz w:val="19"/>
        </w:rPr>
        <w:t>capacity</w:t>
      </w:r>
      <w:r>
        <w:rPr>
          <w:rFonts w:ascii="Palatino Linotype" w:hAnsi="Palatino Linotype"/>
          <w:b/>
          <w:i/>
          <w:color w:val="010202"/>
          <w:spacing w:val="-13"/>
          <w:w w:val="110"/>
          <w:sz w:val="19"/>
        </w:rPr>
        <w:t> </w:t>
      </w:r>
      <w:r>
        <w:rPr>
          <w:rFonts w:ascii="Palatino Linotype" w:hAnsi="Palatino Linotype"/>
          <w:b/>
          <w:i/>
          <w:color w:val="010202"/>
          <w:w w:val="110"/>
          <w:sz w:val="19"/>
        </w:rPr>
        <w:t>that</w:t>
      </w:r>
      <w:r>
        <w:rPr>
          <w:rFonts w:ascii="Palatino Linotype" w:hAnsi="Palatino Linotype"/>
          <w:b/>
          <w:i/>
          <w:color w:val="010202"/>
          <w:spacing w:val="-13"/>
          <w:w w:val="110"/>
          <w:sz w:val="19"/>
        </w:rPr>
        <w:t> </w:t>
      </w:r>
      <w:r>
        <w:rPr>
          <w:rFonts w:ascii="Palatino Linotype" w:hAnsi="Palatino Linotype"/>
          <w:b/>
          <w:i/>
          <w:color w:val="010202"/>
          <w:w w:val="110"/>
          <w:sz w:val="19"/>
        </w:rPr>
        <w:t>a</w:t>
      </w:r>
      <w:r>
        <w:rPr>
          <w:rFonts w:ascii="Palatino Linotype" w:hAnsi="Palatino Linotype"/>
          <w:b/>
          <w:i/>
          <w:color w:val="010202"/>
          <w:spacing w:val="-13"/>
          <w:w w:val="110"/>
          <w:sz w:val="19"/>
        </w:rPr>
        <w:t> </w:t>
      </w:r>
      <w:r>
        <w:rPr>
          <w:rFonts w:ascii="Palatino Linotype" w:hAnsi="Palatino Linotype"/>
          <w:b/>
          <w:i/>
          <w:color w:val="010202"/>
          <w:w w:val="110"/>
          <w:sz w:val="19"/>
        </w:rPr>
        <w:t>psychoregion has in order to obscure the image of Kaly.”</w:t>
      </w:r>
    </w:p>
    <w:p>
      <w:pPr>
        <w:pStyle w:val="BodyText"/>
        <w:spacing w:line="237" w:lineRule="auto"/>
        <w:ind w:right="151" w:firstLine="246"/>
      </w:pPr>
      <w:r>
        <w:rPr>
          <w:color w:val="010202"/>
          <w:w w:val="115"/>
        </w:rPr>
        <w:t>What</w:t>
      </w:r>
      <w:r>
        <w:rPr>
          <w:color w:val="010202"/>
          <w:w w:val="115"/>
        </w:rPr>
        <w:t> does</w:t>
      </w:r>
      <w:r>
        <w:rPr>
          <w:color w:val="010202"/>
          <w:w w:val="115"/>
        </w:rPr>
        <w:t> this</w:t>
      </w:r>
      <w:r>
        <w:rPr>
          <w:color w:val="010202"/>
          <w:w w:val="115"/>
        </w:rPr>
        <w:t> have</w:t>
      </w:r>
      <w:r>
        <w:rPr>
          <w:color w:val="010202"/>
          <w:w w:val="115"/>
        </w:rPr>
        <w:t> to</w:t>
      </w:r>
      <w:r>
        <w:rPr>
          <w:color w:val="010202"/>
          <w:w w:val="115"/>
        </w:rPr>
        <w:t> do</w:t>
      </w:r>
      <w:r>
        <w:rPr>
          <w:color w:val="010202"/>
          <w:w w:val="115"/>
        </w:rPr>
        <w:t> with</w:t>
      </w:r>
      <w:r>
        <w:rPr>
          <w:color w:val="010202"/>
          <w:w w:val="115"/>
        </w:rPr>
        <w:t> time?</w:t>
      </w:r>
      <w:r>
        <w:rPr>
          <w:color w:val="010202"/>
          <w:w w:val="115"/>
        </w:rPr>
        <w:t> That,</w:t>
      </w:r>
      <w:r>
        <w:rPr>
          <w:color w:val="010202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inversely,</w:t>
      </w:r>
      <w:r>
        <w:rPr>
          <w:rFonts w:ascii="Palatino Linotype" w:hAnsi="Palatino Linotype"/>
          <w:b/>
          <w:i/>
          <w:color w:val="010202"/>
          <w:w w:val="115"/>
        </w:rPr>
        <w:t> </w:t>
      </w:r>
      <w:r>
        <w:rPr>
          <w:color w:val="010202"/>
          <w:w w:val="115"/>
        </w:rPr>
        <w:t>a</w:t>
      </w:r>
      <w:r>
        <w:rPr>
          <w:color w:val="010202"/>
          <w:w w:val="115"/>
        </w:rPr>
        <w:t> psy- choregion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where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it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is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not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possible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to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perceive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Kaly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is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a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site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where</w:t>
      </w:r>
      <w:r>
        <w:rPr>
          <w:color w:val="010202"/>
          <w:spacing w:val="-9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a </w:t>
      </w:r>
      <w:r>
        <w:rPr>
          <w:rFonts w:ascii="Palatino Linotype" w:hAnsi="Palatino Linotype"/>
          <w:b/>
          <w:i/>
          <w:color w:val="010202"/>
          <w:w w:val="110"/>
        </w:rPr>
        <w:t>maximum</w:t>
      </w:r>
      <w:r>
        <w:rPr>
          <w:rFonts w:ascii="Palatino Linotype" w:hAnsi="Palatino Linotype"/>
          <w:b/>
          <w:i/>
          <w:color w:val="010202"/>
          <w:spacing w:val="-6"/>
          <w:w w:val="110"/>
        </w:rPr>
        <w:t> </w:t>
      </w:r>
      <w:r>
        <w:rPr>
          <w:rFonts w:ascii="Palatino Linotype" w:hAnsi="Palatino Linotype"/>
          <w:b/>
          <w:i/>
          <w:color w:val="010202"/>
          <w:w w:val="110"/>
        </w:rPr>
        <w:t>temporal</w:t>
      </w:r>
      <w:r>
        <w:rPr>
          <w:rFonts w:ascii="Palatino Linotype" w:hAnsi="Palatino Linotype"/>
          <w:b/>
          <w:i/>
          <w:color w:val="010202"/>
          <w:spacing w:val="-6"/>
          <w:w w:val="110"/>
        </w:rPr>
        <w:t> </w:t>
      </w:r>
      <w:r>
        <w:rPr>
          <w:rFonts w:ascii="Palatino Linotype" w:hAnsi="Palatino Linotype"/>
          <w:b/>
          <w:i/>
          <w:color w:val="010202"/>
          <w:w w:val="110"/>
        </w:rPr>
        <w:t>synchronization</w:t>
      </w:r>
      <w:r>
        <w:rPr>
          <w:rFonts w:ascii="Palatino Linotype" w:hAnsi="Palatino Linotype"/>
          <w:b/>
          <w:i/>
          <w:color w:val="010202"/>
          <w:spacing w:val="-6"/>
          <w:w w:val="110"/>
        </w:rPr>
        <w:t> </w:t>
      </w:r>
      <w:r>
        <w:rPr>
          <w:rFonts w:ascii="Palatino Linotype" w:hAnsi="Palatino Linotype"/>
          <w:b/>
          <w:i/>
          <w:color w:val="010202"/>
          <w:w w:val="110"/>
        </w:rPr>
        <w:t>can</w:t>
      </w:r>
      <w:r>
        <w:rPr>
          <w:rFonts w:ascii="Palatino Linotype" w:hAnsi="Palatino Linotype"/>
          <w:b/>
          <w:i/>
          <w:color w:val="010202"/>
          <w:spacing w:val="-6"/>
          <w:w w:val="110"/>
        </w:rPr>
        <w:t> </w:t>
      </w:r>
      <w:r>
        <w:rPr>
          <w:rFonts w:ascii="Palatino Linotype" w:hAnsi="Palatino Linotype"/>
          <w:b/>
          <w:i/>
          <w:color w:val="010202"/>
          <w:w w:val="110"/>
        </w:rPr>
        <w:t>occur</w:t>
      </w:r>
      <w:r>
        <w:rPr>
          <w:rFonts w:ascii="Palatino Linotype" w:hAnsi="Palatino Linotype"/>
          <w:b/>
          <w:i/>
          <w:color w:val="010202"/>
          <w:spacing w:val="-5"/>
          <w:w w:val="110"/>
        </w:rPr>
        <w:t> </w:t>
      </w:r>
      <w:r>
        <w:rPr>
          <w:color w:val="010202"/>
          <w:w w:val="110"/>
        </w:rPr>
        <w:t>between the biolog- </w:t>
      </w:r>
      <w:r>
        <w:rPr>
          <w:color w:val="010202"/>
          <w:w w:val="115"/>
        </w:rPr>
        <w:t>ical</w:t>
      </w:r>
      <w:r>
        <w:rPr>
          <w:color w:val="010202"/>
          <w:w w:val="115"/>
        </w:rPr>
        <w:t> rhythms</w:t>
      </w:r>
      <w:r>
        <w:rPr>
          <w:color w:val="010202"/>
          <w:w w:val="115"/>
        </w:rPr>
        <w:t> of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microcosm</w:t>
      </w:r>
      <w:r>
        <w:rPr>
          <w:color w:val="010202"/>
          <w:w w:val="115"/>
        </w:rPr>
        <w:t> and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Time</w:t>
      </w:r>
      <w:r>
        <w:rPr>
          <w:color w:val="010202"/>
          <w:w w:val="115"/>
        </w:rPr>
        <w:t> of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macrocosm, which</w:t>
      </w:r>
      <w:r>
        <w:rPr>
          <w:color w:val="010202"/>
          <w:w w:val="115"/>
        </w:rPr>
        <w:t> is</w:t>
      </w:r>
      <w:r>
        <w:rPr>
          <w:color w:val="010202"/>
          <w:w w:val="115"/>
        </w:rPr>
        <w:t> an</w:t>
      </w:r>
      <w:r>
        <w:rPr>
          <w:color w:val="010202"/>
          <w:w w:val="115"/>
        </w:rPr>
        <w:t> expression</w:t>
      </w:r>
      <w:r>
        <w:rPr>
          <w:color w:val="010202"/>
          <w:w w:val="115"/>
        </w:rPr>
        <w:t> of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immanent</w:t>
      </w:r>
      <w:r>
        <w:rPr>
          <w:color w:val="010202"/>
          <w:w w:val="115"/>
        </w:rPr>
        <w:t> ﬂow</w:t>
      </w:r>
      <w:r>
        <w:rPr>
          <w:color w:val="010202"/>
          <w:w w:val="115"/>
        </w:rPr>
        <w:t> of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Demiurge’s Consciousness.</w:t>
      </w:r>
      <w:r>
        <w:rPr>
          <w:color w:val="010202"/>
          <w:w w:val="115"/>
        </w:rPr>
        <w:t> Therefore,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geochrony</w:t>
      </w:r>
      <w:r>
        <w:rPr>
          <w:color w:val="010202"/>
          <w:w w:val="115"/>
        </w:rPr>
        <w:t> gives</w:t>
      </w:r>
      <w:r>
        <w:rPr>
          <w:color w:val="010202"/>
          <w:w w:val="115"/>
        </w:rPr>
        <w:t> a</w:t>
      </w:r>
      <w:r>
        <w:rPr>
          <w:color w:val="010202"/>
          <w:w w:val="115"/>
        </w:rPr>
        <w:t> negative</w:t>
      </w:r>
      <w:r>
        <w:rPr>
          <w:color w:val="010202"/>
          <w:w w:val="115"/>
        </w:rPr>
        <w:t> indica- tion</w:t>
      </w:r>
      <w:r>
        <w:rPr>
          <w:color w:val="010202"/>
          <w:w w:val="115"/>
        </w:rPr>
        <w:t> of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possibilities</w:t>
      </w:r>
      <w:r>
        <w:rPr>
          <w:color w:val="010202"/>
          <w:w w:val="115"/>
        </w:rPr>
        <w:t> that</w:t>
      </w:r>
      <w:r>
        <w:rPr>
          <w:color w:val="010202"/>
          <w:w w:val="115"/>
        </w:rPr>
        <w:t> a</w:t>
      </w:r>
      <w:r>
        <w:rPr>
          <w:color w:val="010202"/>
          <w:w w:val="115"/>
        </w:rPr>
        <w:t> psychoregion</w:t>
      </w:r>
      <w:r>
        <w:rPr>
          <w:color w:val="010202"/>
          <w:w w:val="115"/>
        </w:rPr>
        <w:t> offers</w:t>
      </w:r>
      <w:r>
        <w:rPr>
          <w:color w:val="010202"/>
          <w:w w:val="115"/>
        </w:rPr>
        <w:t> in</w:t>
      </w:r>
      <w:r>
        <w:rPr>
          <w:color w:val="010202"/>
          <w:w w:val="115"/>
        </w:rPr>
        <w:t> order</w:t>
      </w:r>
      <w:r>
        <w:rPr>
          <w:color w:val="010202"/>
          <w:w w:val="115"/>
        </w:rPr>
        <w:t> to achieve</w:t>
      </w:r>
      <w:r>
        <w:rPr>
          <w:color w:val="010202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Strategic</w:t>
      </w:r>
      <w:r>
        <w:rPr>
          <w:rFonts w:ascii="Palatino Linotype" w:hAnsi="Palatino Linotype"/>
          <w:b/>
          <w:i/>
          <w:color w:val="010202"/>
          <w:w w:val="115"/>
        </w:rPr>
        <w:t> Orientation</w:t>
      </w:r>
      <w:r>
        <w:rPr>
          <w:rFonts w:ascii="Palatino Linotype" w:hAnsi="Palatino Linotype"/>
          <w:b/>
          <w:i/>
          <w:color w:val="010202"/>
          <w:w w:val="115"/>
        </w:rPr>
        <w:t> </w:t>
      </w:r>
      <w:r>
        <w:rPr>
          <w:color w:val="010202"/>
          <w:w w:val="115"/>
        </w:rPr>
        <w:t>or,</w:t>
      </w:r>
      <w:r>
        <w:rPr>
          <w:color w:val="010202"/>
          <w:w w:val="115"/>
        </w:rPr>
        <w:t> in</w:t>
      </w:r>
      <w:r>
        <w:rPr>
          <w:color w:val="010202"/>
          <w:w w:val="115"/>
        </w:rPr>
        <w:t> other</w:t>
      </w:r>
      <w:r>
        <w:rPr>
          <w:color w:val="010202"/>
          <w:w w:val="115"/>
        </w:rPr>
        <w:t> words: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higher</w:t>
      </w:r>
      <w:r>
        <w:rPr>
          <w:color w:val="010202"/>
          <w:w w:val="115"/>
        </w:rPr>
        <w:t> the geochronic</w:t>
      </w:r>
      <w:r>
        <w:rPr>
          <w:color w:val="010202"/>
          <w:w w:val="115"/>
        </w:rPr>
        <w:t> index</w:t>
      </w:r>
      <w:r>
        <w:rPr>
          <w:color w:val="010202"/>
          <w:w w:val="115"/>
        </w:rPr>
        <w:t> of</w:t>
      </w:r>
      <w:r>
        <w:rPr>
          <w:color w:val="010202"/>
          <w:w w:val="115"/>
        </w:rPr>
        <w:t> a</w:t>
      </w:r>
      <w:r>
        <w:rPr>
          <w:color w:val="010202"/>
          <w:w w:val="115"/>
        </w:rPr>
        <w:t> psychoregion,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lower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possibility</w:t>
      </w:r>
      <w:r>
        <w:rPr>
          <w:color w:val="010202"/>
          <w:w w:val="115"/>
        </w:rPr>
        <w:t> of Strategic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Orientation.</w:t>
      </w:r>
    </w:p>
    <w:p>
      <w:pPr>
        <w:pStyle w:val="BodyText"/>
        <w:spacing w:before="162"/>
        <w:ind w:left="0"/>
        <w:jc w:val="left"/>
      </w:pPr>
    </w:p>
    <w:p>
      <w:pPr>
        <w:pStyle w:val="BodyText"/>
        <w:spacing w:before="1"/>
        <w:ind w:left="5" w:right="20"/>
        <w:jc w:val="center"/>
      </w:pPr>
      <w:r>
        <w:rPr>
          <w:color w:val="010202"/>
          <w:spacing w:val="-4"/>
          <w:w w:val="95"/>
        </w:rPr>
        <w:t>1016</w:t>
      </w:r>
    </w:p>
    <w:p>
      <w:pPr>
        <w:pStyle w:val="BodyText"/>
        <w:spacing w:after="0"/>
        <w:jc w:val="center"/>
        <w:sectPr>
          <w:pgSz w:w="8640" w:h="12960"/>
          <w:pgMar w:top="1180" w:bottom="280" w:left="1080" w:right="1080"/>
        </w:sectPr>
      </w:pPr>
    </w:p>
    <w:p>
      <w:pPr>
        <w:pStyle w:val="BodyText"/>
        <w:spacing w:before="92"/>
        <w:ind w:right="151" w:firstLine="24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92768">
                <wp:simplePos x="0" y="0"/>
                <wp:positionH relativeFrom="page">
                  <wp:posOffset>0</wp:posOffset>
                </wp:positionH>
                <wp:positionV relativeFrom="page">
                  <wp:posOffset>195935</wp:posOffset>
                </wp:positionV>
                <wp:extent cx="5486400" cy="783780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5486400" cy="78378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 h="7837805">
                              <a:moveTo>
                                <a:pt x="5486400" y="0"/>
                              </a:moveTo>
                              <a:lnTo>
                                <a:pt x="0" y="0"/>
                              </a:lnTo>
                              <a:lnTo>
                                <a:pt x="0" y="7837728"/>
                              </a:lnTo>
                              <a:lnTo>
                                <a:pt x="5486400" y="7837728"/>
                              </a:lnTo>
                              <a:lnTo>
                                <a:pt x="5486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F4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15.428pt;width:432pt;height:617.144pt;mso-position-horizontal-relative:page;mso-position-vertical-relative:page;z-index:-15923712" id="docshape36" filled="true" fillcolor="#faf4e8" stroked="false">
                <v:fill type="solid"/>
                <w10:wrap type="none"/>
              </v:rect>
            </w:pict>
          </mc:Fallback>
        </mc:AlternateContent>
      </w:r>
      <w:r>
        <w:rPr>
          <w:color w:val="010202"/>
          <w:w w:val="115"/>
        </w:rPr>
        <w:t>Within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Hyperborean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Wisdom,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there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is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a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science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that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studies everything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related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to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psychoregions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and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their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geochronic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rela- tionship</w:t>
      </w:r>
      <w:r>
        <w:rPr>
          <w:color w:val="010202"/>
          <w:spacing w:val="-13"/>
          <w:w w:val="115"/>
        </w:rPr>
        <w:t> </w:t>
      </w:r>
      <w:r>
        <w:rPr>
          <w:color w:val="010202"/>
          <w:w w:val="115"/>
        </w:rPr>
        <w:t>with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man: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it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is</w:t>
      </w:r>
      <w:r>
        <w:rPr>
          <w:color w:val="010202"/>
          <w:spacing w:val="-12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esoteric</w:t>
      </w:r>
      <w:r>
        <w:rPr>
          <w:rFonts w:ascii="Palatino Linotype" w:hAnsi="Palatino Linotype"/>
          <w:b/>
          <w:i/>
          <w:color w:val="010202"/>
          <w:spacing w:val="-13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chorology.</w:t>
      </w:r>
      <w:r>
        <w:rPr>
          <w:color w:val="010202"/>
          <w:w w:val="115"/>
          <w:vertAlign w:val="superscript"/>
        </w:rPr>
        <w:t>43</w:t>
      </w:r>
      <w:r>
        <w:rPr>
          <w:color w:val="010202"/>
          <w:spacing w:val="-12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The</w:t>
      </w:r>
      <w:r>
        <w:rPr>
          <w:color w:val="010202"/>
          <w:spacing w:val="-12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Thulegesellschafi </w:t>
      </w:r>
      <w:r>
        <w:rPr>
          <w:color w:val="010202"/>
          <w:spacing w:val="-2"/>
          <w:w w:val="115"/>
          <w:vertAlign w:val="baseline"/>
        </w:rPr>
        <w:t>was</w:t>
      </w:r>
      <w:r>
        <w:rPr>
          <w:color w:val="010202"/>
          <w:spacing w:val="-8"/>
          <w:w w:val="115"/>
          <w:vertAlign w:val="baseline"/>
        </w:rPr>
        <w:t> </w:t>
      </w:r>
      <w:r>
        <w:rPr>
          <w:color w:val="010202"/>
          <w:spacing w:val="-2"/>
          <w:w w:val="115"/>
          <w:vertAlign w:val="baseline"/>
        </w:rPr>
        <w:t>possessing</w:t>
      </w:r>
      <w:r>
        <w:rPr>
          <w:color w:val="010202"/>
          <w:spacing w:val="-8"/>
          <w:w w:val="115"/>
          <w:vertAlign w:val="baseline"/>
        </w:rPr>
        <w:t> </w:t>
      </w:r>
      <w:r>
        <w:rPr>
          <w:color w:val="010202"/>
          <w:spacing w:val="-2"/>
          <w:w w:val="115"/>
          <w:vertAlign w:val="baseline"/>
        </w:rPr>
        <w:t>an</w:t>
      </w:r>
      <w:r>
        <w:rPr>
          <w:color w:val="010202"/>
          <w:spacing w:val="-8"/>
          <w:w w:val="115"/>
          <w:vertAlign w:val="baseline"/>
        </w:rPr>
        <w:t> </w:t>
      </w:r>
      <w:r>
        <w:rPr>
          <w:color w:val="010202"/>
          <w:spacing w:val="-2"/>
          <w:w w:val="115"/>
          <w:vertAlign w:val="baseline"/>
        </w:rPr>
        <w:t>important</w:t>
      </w:r>
      <w:r>
        <w:rPr>
          <w:color w:val="010202"/>
          <w:spacing w:val="-8"/>
          <w:w w:val="115"/>
          <w:vertAlign w:val="baseline"/>
        </w:rPr>
        <w:t> </w:t>
      </w:r>
      <w:r>
        <w:rPr>
          <w:color w:val="010202"/>
          <w:spacing w:val="-2"/>
          <w:w w:val="115"/>
          <w:vertAlign w:val="baseline"/>
        </w:rPr>
        <w:t>“closed</w:t>
      </w:r>
      <w:r>
        <w:rPr>
          <w:color w:val="010202"/>
          <w:spacing w:val="-8"/>
          <w:w w:val="115"/>
          <w:vertAlign w:val="baseline"/>
        </w:rPr>
        <w:t> </w:t>
      </w:r>
      <w:r>
        <w:rPr>
          <w:color w:val="010202"/>
          <w:spacing w:val="-2"/>
          <w:w w:val="115"/>
          <w:vertAlign w:val="baseline"/>
        </w:rPr>
        <w:t>circle”</w:t>
      </w:r>
      <w:r>
        <w:rPr>
          <w:color w:val="010202"/>
          <w:spacing w:val="-8"/>
          <w:w w:val="115"/>
          <w:vertAlign w:val="baseline"/>
        </w:rPr>
        <w:t> </w:t>
      </w:r>
      <w:r>
        <w:rPr>
          <w:color w:val="010202"/>
          <w:spacing w:val="-2"/>
          <w:w w:val="115"/>
          <w:vertAlign w:val="baseline"/>
        </w:rPr>
        <w:t>specialized</w:t>
      </w:r>
      <w:r>
        <w:rPr>
          <w:color w:val="010202"/>
          <w:spacing w:val="-8"/>
          <w:w w:val="115"/>
          <w:vertAlign w:val="baseline"/>
        </w:rPr>
        <w:t> </w:t>
      </w:r>
      <w:r>
        <w:rPr>
          <w:color w:val="010202"/>
          <w:spacing w:val="-2"/>
          <w:w w:val="115"/>
          <w:vertAlign w:val="baseline"/>
        </w:rPr>
        <w:t>in</w:t>
      </w:r>
      <w:r>
        <w:rPr>
          <w:color w:val="010202"/>
          <w:spacing w:val="-8"/>
          <w:w w:val="115"/>
          <w:vertAlign w:val="baseline"/>
        </w:rPr>
        <w:t> </w:t>
      </w:r>
      <w:r>
        <w:rPr>
          <w:color w:val="010202"/>
          <w:spacing w:val="-2"/>
          <w:w w:val="115"/>
          <w:vertAlign w:val="baseline"/>
        </w:rPr>
        <w:t>chorolog- </w:t>
      </w:r>
      <w:r>
        <w:rPr>
          <w:color w:val="010202"/>
          <w:w w:val="115"/>
          <w:vertAlign w:val="baseline"/>
        </w:rPr>
        <w:t>ical</w:t>
      </w:r>
      <w:r>
        <w:rPr>
          <w:color w:val="010202"/>
          <w:spacing w:val="-11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studies,</w:t>
      </w:r>
      <w:r>
        <w:rPr>
          <w:color w:val="010202"/>
          <w:spacing w:val="-11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which,</w:t>
      </w:r>
      <w:r>
        <w:rPr>
          <w:color w:val="010202"/>
          <w:spacing w:val="-11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afier</w:t>
      </w:r>
      <w:r>
        <w:rPr>
          <w:color w:val="010202"/>
          <w:spacing w:val="-11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1936,</w:t>
      </w:r>
      <w:r>
        <w:rPr>
          <w:color w:val="010202"/>
          <w:spacing w:val="-11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passed</w:t>
      </w:r>
      <w:r>
        <w:rPr>
          <w:color w:val="010202"/>
          <w:spacing w:val="-11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to</w:t>
      </w:r>
      <w:r>
        <w:rPr>
          <w:color w:val="010202"/>
          <w:spacing w:val="-11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the</w:t>
      </w:r>
      <w:r>
        <w:rPr>
          <w:color w:val="010202"/>
          <w:spacing w:val="-11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Ahnenerbe</w:t>
      </w:r>
      <w:r>
        <w:rPr>
          <w:color w:val="010202"/>
          <w:spacing w:val="-11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Institute</w:t>
      </w:r>
      <w:r>
        <w:rPr>
          <w:color w:val="010202"/>
          <w:spacing w:val="-11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of the </w:t>
      </w:r>
      <w:r>
        <w:rPr>
          <w:color w:val="010202"/>
          <w:spacing w:val="18"/>
          <w:position w:val="-2"/>
          <w:vertAlign w:val="baseline"/>
        </w:rPr>
        <w:drawing>
          <wp:inline distT="0" distB="0" distL="0" distR="0">
            <wp:extent cx="110578" cy="119075"/>
            <wp:effectExtent l="0" t="0" r="0" b="0"/>
            <wp:docPr id="38" name="Image 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" name="Image 3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578" cy="1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10202"/>
          <w:spacing w:val="18"/>
          <w:position w:val="-2"/>
          <w:vertAlign w:val="baseline"/>
        </w:rPr>
      </w:r>
      <w:r>
        <w:rPr>
          <w:color w:val="010202"/>
          <w:w w:val="115"/>
          <w:vertAlign w:val="baseline"/>
        </w:rPr>
        <w:t>. And it was the experts in chorology of the Ahnenerbe Insti- tute</w:t>
      </w:r>
      <w:r>
        <w:rPr>
          <w:color w:val="010202"/>
          <w:spacing w:val="-9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who</w:t>
      </w:r>
      <w:r>
        <w:rPr>
          <w:color w:val="010202"/>
          <w:spacing w:val="-9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carried</w:t>
      </w:r>
      <w:r>
        <w:rPr>
          <w:color w:val="010202"/>
          <w:spacing w:val="-9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out</w:t>
      </w:r>
      <w:r>
        <w:rPr>
          <w:color w:val="010202"/>
          <w:spacing w:val="-9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a</w:t>
      </w:r>
      <w:r>
        <w:rPr>
          <w:color w:val="010202"/>
          <w:spacing w:val="-9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worldwide</w:t>
      </w:r>
      <w:r>
        <w:rPr>
          <w:color w:val="010202"/>
          <w:spacing w:val="-9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survey</w:t>
      </w:r>
      <w:r>
        <w:rPr>
          <w:color w:val="010202"/>
          <w:spacing w:val="-9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of</w:t>
      </w:r>
      <w:r>
        <w:rPr>
          <w:color w:val="010202"/>
          <w:spacing w:val="-9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geochronic</w:t>
      </w:r>
      <w:r>
        <w:rPr>
          <w:color w:val="010202"/>
          <w:spacing w:val="-9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indices</w:t>
      </w:r>
      <w:r>
        <w:rPr>
          <w:color w:val="010202"/>
          <w:spacing w:val="-9"/>
          <w:w w:val="115"/>
          <w:vertAlign w:val="baseline"/>
        </w:rPr>
        <w:t> </w:t>
      </w:r>
      <w:r>
        <w:rPr>
          <w:color w:val="010202"/>
          <w:w w:val="115"/>
          <w:vertAlign w:val="baseline"/>
        </w:rPr>
        <w:t>and </w:t>
      </w:r>
      <w:r>
        <w:rPr>
          <w:color w:val="010202"/>
          <w:w w:val="110"/>
          <w:vertAlign w:val="baseline"/>
        </w:rPr>
        <w:t>discovered that </w:t>
      </w:r>
      <w:r>
        <w:rPr>
          <w:rFonts w:ascii="Palatino Linotype" w:hAnsi="Palatino Linotype"/>
          <w:b/>
          <w:i/>
          <w:color w:val="010202"/>
          <w:w w:val="110"/>
          <w:vertAlign w:val="baseline"/>
        </w:rPr>
        <w:t>a</w:t>
      </w:r>
      <w:r>
        <w:rPr>
          <w:rFonts w:ascii="Palatino Linotype" w:hAnsi="Palatino Linotype"/>
          <w:b/>
          <w:i/>
          <w:color w:val="010202"/>
          <w:spacing w:val="-2"/>
          <w:w w:val="110"/>
          <w:vertAlign w:val="baseline"/>
        </w:rPr>
        <w:t> </w:t>
      </w:r>
      <w:r>
        <w:rPr>
          <w:rFonts w:ascii="Palatino Linotype" w:hAnsi="Palatino Linotype"/>
          <w:b/>
          <w:i/>
          <w:color w:val="010202"/>
          <w:w w:val="110"/>
          <w:vertAlign w:val="baseline"/>
        </w:rPr>
        <w:t>true</w:t>
      </w:r>
      <w:r>
        <w:rPr>
          <w:rFonts w:ascii="Palatino Linotype" w:hAnsi="Palatino Linotype"/>
          <w:b/>
          <w:i/>
          <w:color w:val="010202"/>
          <w:spacing w:val="-2"/>
          <w:w w:val="110"/>
          <w:vertAlign w:val="baseline"/>
        </w:rPr>
        <w:t> </w:t>
      </w:r>
      <w:r>
        <w:rPr>
          <w:rFonts w:ascii="Palatino Linotype" w:hAnsi="Palatino Linotype"/>
          <w:b/>
          <w:i/>
          <w:color w:val="010202"/>
          <w:w w:val="110"/>
          <w:vertAlign w:val="baseline"/>
        </w:rPr>
        <w:t>route</w:t>
      </w:r>
      <w:r>
        <w:rPr>
          <w:rFonts w:ascii="Palatino Linotype" w:hAnsi="Palatino Linotype"/>
          <w:b/>
          <w:i/>
          <w:color w:val="010202"/>
          <w:spacing w:val="-2"/>
          <w:w w:val="110"/>
          <w:vertAlign w:val="baseline"/>
        </w:rPr>
        <w:t> </w:t>
      </w:r>
      <w:r>
        <w:rPr>
          <w:rFonts w:ascii="Palatino Linotype" w:hAnsi="Palatino Linotype"/>
          <w:b/>
          <w:i/>
          <w:color w:val="010202"/>
          <w:w w:val="110"/>
          <w:vertAlign w:val="baseline"/>
        </w:rPr>
        <w:t>of</w:t>
      </w:r>
      <w:r>
        <w:rPr>
          <w:rFonts w:ascii="Palatino Linotype" w:hAnsi="Palatino Linotype"/>
          <w:b/>
          <w:i/>
          <w:color w:val="010202"/>
          <w:spacing w:val="-2"/>
          <w:w w:val="110"/>
          <w:vertAlign w:val="baseline"/>
        </w:rPr>
        <w:t> </w:t>
      </w:r>
      <w:r>
        <w:rPr>
          <w:rFonts w:ascii="Palatino Linotype" w:hAnsi="Palatino Linotype"/>
          <w:b/>
          <w:i/>
          <w:color w:val="010202"/>
          <w:w w:val="110"/>
          <w:vertAlign w:val="baseline"/>
        </w:rPr>
        <w:t>darkness</w:t>
      </w:r>
      <w:r>
        <w:rPr>
          <w:rFonts w:ascii="Palatino Linotype" w:hAnsi="Palatino Linotype"/>
          <w:b/>
          <w:i/>
          <w:color w:val="010202"/>
          <w:spacing w:val="-2"/>
          <w:w w:val="110"/>
          <w:vertAlign w:val="baseline"/>
        </w:rPr>
        <w:t> </w:t>
      </w:r>
      <w:r>
        <w:rPr>
          <w:rFonts w:ascii="Palatino Linotype" w:hAnsi="Palatino Linotype"/>
          <w:b/>
          <w:i/>
          <w:color w:val="010202"/>
          <w:w w:val="110"/>
          <w:vertAlign w:val="baseline"/>
        </w:rPr>
        <w:t>could</w:t>
      </w:r>
      <w:r>
        <w:rPr>
          <w:rFonts w:ascii="Palatino Linotype" w:hAnsi="Palatino Linotype"/>
          <w:b/>
          <w:i/>
          <w:color w:val="010202"/>
          <w:spacing w:val="-2"/>
          <w:w w:val="110"/>
          <w:vertAlign w:val="baseline"/>
        </w:rPr>
        <w:t> </w:t>
      </w:r>
      <w:r>
        <w:rPr>
          <w:rFonts w:ascii="Palatino Linotype" w:hAnsi="Palatino Linotype"/>
          <w:b/>
          <w:i/>
          <w:color w:val="010202"/>
          <w:w w:val="110"/>
          <w:vertAlign w:val="baseline"/>
        </w:rPr>
        <w:t>be</w:t>
      </w:r>
      <w:r>
        <w:rPr>
          <w:rFonts w:ascii="Palatino Linotype" w:hAnsi="Palatino Linotype"/>
          <w:b/>
          <w:i/>
          <w:color w:val="010202"/>
          <w:spacing w:val="-2"/>
          <w:w w:val="110"/>
          <w:vertAlign w:val="baseline"/>
        </w:rPr>
        <w:t> </w:t>
      </w:r>
      <w:r>
        <w:rPr>
          <w:rFonts w:ascii="Palatino Linotype" w:hAnsi="Palatino Linotype"/>
          <w:b/>
          <w:i/>
          <w:color w:val="010202"/>
          <w:w w:val="110"/>
          <w:vertAlign w:val="baseline"/>
        </w:rPr>
        <w:t>located,</w:t>
      </w:r>
      <w:r>
        <w:rPr>
          <w:rFonts w:ascii="Palatino Linotype" w:hAnsi="Palatino Linotype"/>
          <w:b/>
          <w:i/>
          <w:color w:val="010202"/>
          <w:spacing w:val="-2"/>
          <w:w w:val="110"/>
          <w:vertAlign w:val="baseline"/>
        </w:rPr>
        <w:t> </w:t>
      </w:r>
      <w:r>
        <w:rPr>
          <w:rFonts w:ascii="Palatino Linotype" w:hAnsi="Palatino Linotype"/>
          <w:b/>
          <w:i/>
          <w:color w:val="010202"/>
          <w:w w:val="110"/>
          <w:vertAlign w:val="baseline"/>
        </w:rPr>
        <w:t>or</w:t>
      </w:r>
      <w:r>
        <w:rPr>
          <w:rFonts w:ascii="Palatino Linotype" w:hAnsi="Palatino Linotype"/>
          <w:b/>
          <w:i/>
          <w:color w:val="010202"/>
          <w:spacing w:val="-2"/>
          <w:w w:val="110"/>
          <w:vertAlign w:val="baseline"/>
        </w:rPr>
        <w:t> </w:t>
      </w:r>
      <w:r>
        <w:rPr>
          <w:rFonts w:ascii="Palatino Linotype" w:hAnsi="Palatino Linotype"/>
          <w:b/>
          <w:i/>
          <w:color w:val="010202"/>
          <w:w w:val="110"/>
          <w:vertAlign w:val="baseline"/>
        </w:rPr>
        <w:t>choro- </w:t>
      </w:r>
      <w:r>
        <w:rPr>
          <w:rFonts w:ascii="Palatino Linotype" w:hAnsi="Palatino Linotype"/>
          <w:b/>
          <w:i/>
          <w:color w:val="010202"/>
          <w:spacing w:val="-2"/>
          <w:w w:val="115"/>
          <w:vertAlign w:val="baseline"/>
        </w:rPr>
        <w:t>graphed,</w:t>
      </w:r>
      <w:r>
        <w:rPr>
          <w:rFonts w:ascii="Palatino Linotype" w:hAnsi="Palatino Linotype"/>
          <w:b/>
          <w:i/>
          <w:color w:val="010202"/>
          <w:spacing w:val="-10"/>
          <w:w w:val="115"/>
          <w:vertAlign w:val="baseline"/>
        </w:rPr>
        <w:t> </w:t>
      </w:r>
      <w:r>
        <w:rPr>
          <w:rFonts w:ascii="Palatino Linotype" w:hAnsi="Palatino Linotype"/>
          <w:b/>
          <w:i/>
          <w:color w:val="010202"/>
          <w:spacing w:val="-2"/>
          <w:w w:val="115"/>
          <w:vertAlign w:val="baseline"/>
        </w:rPr>
        <w:t>on</w:t>
      </w:r>
      <w:r>
        <w:rPr>
          <w:rFonts w:ascii="Palatino Linotype" w:hAnsi="Palatino Linotype"/>
          <w:b/>
          <w:i/>
          <w:color w:val="010202"/>
          <w:spacing w:val="-10"/>
          <w:w w:val="115"/>
          <w:vertAlign w:val="baseline"/>
        </w:rPr>
        <w:t> </w:t>
      </w:r>
      <w:r>
        <w:rPr>
          <w:rFonts w:ascii="Palatino Linotype" w:hAnsi="Palatino Linotype"/>
          <w:b/>
          <w:i/>
          <w:color w:val="010202"/>
          <w:spacing w:val="-2"/>
          <w:w w:val="115"/>
          <w:vertAlign w:val="baseline"/>
        </w:rPr>
        <w:t>the</w:t>
      </w:r>
      <w:r>
        <w:rPr>
          <w:rFonts w:ascii="Palatino Linotype" w:hAnsi="Palatino Linotype"/>
          <w:b/>
          <w:i/>
          <w:color w:val="010202"/>
          <w:spacing w:val="-10"/>
          <w:w w:val="115"/>
          <w:vertAlign w:val="baseline"/>
        </w:rPr>
        <w:t> </w:t>
      </w:r>
      <w:r>
        <w:rPr>
          <w:rFonts w:ascii="Palatino Linotype" w:hAnsi="Palatino Linotype"/>
          <w:b/>
          <w:i/>
          <w:color w:val="010202"/>
          <w:spacing w:val="-2"/>
          <w:w w:val="115"/>
          <w:vertAlign w:val="baseline"/>
        </w:rPr>
        <w:t>terrestrial</w:t>
      </w:r>
      <w:r>
        <w:rPr>
          <w:rFonts w:ascii="Palatino Linotype" w:hAnsi="Palatino Linotype"/>
          <w:b/>
          <w:i/>
          <w:color w:val="010202"/>
          <w:spacing w:val="-10"/>
          <w:w w:val="115"/>
          <w:vertAlign w:val="baseline"/>
        </w:rPr>
        <w:t> </w:t>
      </w:r>
      <w:r>
        <w:rPr>
          <w:rFonts w:ascii="Palatino Linotype" w:hAnsi="Palatino Linotype"/>
          <w:b/>
          <w:i/>
          <w:color w:val="010202"/>
          <w:spacing w:val="-2"/>
          <w:w w:val="115"/>
          <w:vertAlign w:val="baseline"/>
        </w:rPr>
        <w:t>surface</w:t>
      </w:r>
      <w:r>
        <w:rPr>
          <w:rFonts w:ascii="Palatino Linotype" w:hAnsi="Palatino Linotype"/>
          <w:b/>
          <w:i/>
          <w:color w:val="010202"/>
          <w:spacing w:val="-8"/>
          <w:w w:val="115"/>
          <w:vertAlign w:val="baseline"/>
        </w:rPr>
        <w:t> </w:t>
      </w:r>
      <w:r>
        <w:rPr>
          <w:color w:val="010202"/>
          <w:spacing w:val="-2"/>
          <w:w w:val="115"/>
          <w:vertAlign w:val="baseline"/>
        </w:rPr>
        <w:t>(Figure 108).</w:t>
      </w:r>
    </w:p>
    <w:p>
      <w:pPr>
        <w:pStyle w:val="BodyText"/>
        <w:spacing w:line="252" w:lineRule="auto"/>
        <w:ind w:right="151" w:firstLine="246"/>
      </w:pPr>
      <w:r>
        <w:rPr>
          <w:color w:val="010202"/>
          <w:w w:val="115"/>
        </w:rPr>
        <w:t>Said</w:t>
      </w:r>
      <w:r>
        <w:rPr>
          <w:color w:val="010202"/>
          <w:w w:val="115"/>
        </w:rPr>
        <w:t> “Route”</w:t>
      </w:r>
      <w:r>
        <w:rPr>
          <w:color w:val="010202"/>
          <w:w w:val="115"/>
        </w:rPr>
        <w:t> is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current</w:t>
      </w:r>
      <w:r>
        <w:rPr>
          <w:color w:val="010202"/>
          <w:w w:val="115"/>
        </w:rPr>
        <w:t> expression</w:t>
      </w:r>
      <w:r>
        <w:rPr>
          <w:color w:val="010202"/>
          <w:w w:val="115"/>
        </w:rPr>
        <w:t> of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so-called</w:t>
      </w:r>
      <w:r>
        <w:rPr>
          <w:color w:val="010202"/>
          <w:w w:val="115"/>
        </w:rPr>
        <w:t> “Kaly Yuga”</w:t>
      </w:r>
      <w:r>
        <w:rPr>
          <w:color w:val="010202"/>
          <w:spacing w:val="-5"/>
          <w:w w:val="115"/>
        </w:rPr>
        <w:t> </w:t>
      </w:r>
      <w:r>
        <w:rPr>
          <w:color w:val="010202"/>
          <w:w w:val="115"/>
        </w:rPr>
        <w:t>and</w:t>
      </w:r>
      <w:r>
        <w:rPr>
          <w:color w:val="010202"/>
          <w:spacing w:val="-5"/>
          <w:w w:val="115"/>
        </w:rPr>
        <w:t> </w:t>
      </w:r>
      <w:r>
        <w:rPr>
          <w:color w:val="010202"/>
          <w:w w:val="115"/>
        </w:rPr>
        <w:t>demonstrates,</w:t>
      </w:r>
      <w:r>
        <w:rPr>
          <w:color w:val="010202"/>
          <w:spacing w:val="-5"/>
          <w:w w:val="115"/>
        </w:rPr>
        <w:t> </w:t>
      </w:r>
      <w:r>
        <w:rPr>
          <w:color w:val="010202"/>
          <w:w w:val="115"/>
        </w:rPr>
        <w:t>as</w:t>
      </w:r>
      <w:r>
        <w:rPr>
          <w:color w:val="010202"/>
          <w:spacing w:val="-5"/>
          <w:w w:val="115"/>
        </w:rPr>
        <w:t> </w:t>
      </w:r>
      <w:r>
        <w:rPr>
          <w:color w:val="010202"/>
          <w:w w:val="115"/>
        </w:rPr>
        <w:t>we</w:t>
      </w:r>
      <w:r>
        <w:rPr>
          <w:color w:val="010202"/>
          <w:spacing w:val="-5"/>
          <w:w w:val="115"/>
        </w:rPr>
        <w:t> </w:t>
      </w:r>
      <w:r>
        <w:rPr>
          <w:color w:val="010202"/>
          <w:w w:val="115"/>
        </w:rPr>
        <w:t>stated</w:t>
      </w:r>
      <w:r>
        <w:rPr>
          <w:color w:val="010202"/>
          <w:spacing w:val="-5"/>
          <w:w w:val="115"/>
        </w:rPr>
        <w:t> </w:t>
      </w:r>
      <w:r>
        <w:rPr>
          <w:color w:val="010202"/>
          <w:w w:val="115"/>
        </w:rPr>
        <w:t>elsewhere,</w:t>
      </w:r>
      <w:r>
        <w:rPr>
          <w:color w:val="010202"/>
          <w:spacing w:val="-5"/>
          <w:w w:val="115"/>
        </w:rPr>
        <w:t> </w:t>
      </w:r>
      <w:r>
        <w:rPr>
          <w:color w:val="010202"/>
          <w:w w:val="115"/>
        </w:rPr>
        <w:t>that</w:t>
      </w:r>
      <w:r>
        <w:rPr>
          <w:color w:val="010202"/>
          <w:spacing w:val="-5"/>
          <w:w w:val="115"/>
        </w:rPr>
        <w:t> </w:t>
      </w:r>
      <w:r>
        <w:rPr>
          <w:color w:val="010202"/>
          <w:w w:val="115"/>
        </w:rPr>
        <w:t>its</w:t>
      </w:r>
      <w:r>
        <w:rPr>
          <w:color w:val="010202"/>
          <w:spacing w:val="-5"/>
          <w:w w:val="115"/>
        </w:rPr>
        <w:t> </w:t>
      </w:r>
      <w:r>
        <w:rPr>
          <w:color w:val="010202"/>
          <w:w w:val="115"/>
        </w:rPr>
        <w:t>inﬂuence is not uniform throughout the Earth, as would be expected from a</w:t>
      </w:r>
    </w:p>
    <w:p>
      <w:pPr>
        <w:pStyle w:val="BodyText"/>
        <w:spacing w:before="13"/>
        <w:ind w:left="0"/>
        <w:jc w:val="left"/>
      </w:pPr>
    </w:p>
    <w:p>
      <w:pPr>
        <w:pStyle w:val="BodyText"/>
        <w:spacing w:line="252" w:lineRule="auto"/>
        <w:ind w:left="1182" w:right="554" w:hanging="393"/>
        <w:jc w:val="left"/>
      </w:pPr>
      <w:r>
        <w:rPr>
          <w:color w:val="010202"/>
          <w:w w:val="115"/>
        </w:rPr>
        <w:t>The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Secret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Route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of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Kaly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Yuga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and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Triangle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of the</w:t>
      </w:r>
      <w:r>
        <w:rPr>
          <w:color w:val="010202"/>
          <w:spacing w:val="-5"/>
          <w:w w:val="115"/>
        </w:rPr>
        <w:t> </w:t>
      </w:r>
      <w:r>
        <w:rPr>
          <w:color w:val="010202"/>
          <w:w w:val="115"/>
        </w:rPr>
        <w:t>Triple</w:t>
      </w:r>
      <w:r>
        <w:rPr>
          <w:color w:val="010202"/>
          <w:spacing w:val="-5"/>
          <w:w w:val="115"/>
        </w:rPr>
        <w:t> </w:t>
      </w:r>
      <w:r>
        <w:rPr>
          <w:color w:val="010202"/>
          <w:w w:val="115"/>
        </w:rPr>
        <w:t>“A.”</w:t>
      </w:r>
      <w:r>
        <w:rPr>
          <w:color w:val="010202"/>
          <w:spacing w:val="-5"/>
          <w:w w:val="115"/>
        </w:rPr>
        <w:t> </w:t>
      </w:r>
      <w:r>
        <w:rPr>
          <w:color w:val="010202"/>
          <w:w w:val="115"/>
        </w:rPr>
        <w:t>Buenos</w:t>
      </w:r>
      <w:r>
        <w:rPr>
          <w:color w:val="010202"/>
          <w:spacing w:val="-5"/>
          <w:w w:val="115"/>
        </w:rPr>
        <w:t> </w:t>
      </w:r>
      <w:r>
        <w:rPr>
          <w:color w:val="010202"/>
          <w:w w:val="115"/>
        </w:rPr>
        <w:t>Aires</w:t>
      </w:r>
      <w:r>
        <w:rPr>
          <w:color w:val="010202"/>
          <w:spacing w:val="-5"/>
          <w:w w:val="115"/>
        </w:rPr>
        <w:t> </w:t>
      </w:r>
      <w:r>
        <w:rPr>
          <w:color w:val="010202"/>
          <w:w w:val="115"/>
        </w:rPr>
        <w:t>–</w:t>
      </w:r>
      <w:r>
        <w:rPr>
          <w:color w:val="010202"/>
          <w:spacing w:val="-5"/>
          <w:w w:val="115"/>
        </w:rPr>
        <w:t> </w:t>
      </w:r>
      <w:r>
        <w:rPr>
          <w:color w:val="010202"/>
          <w:w w:val="115"/>
        </w:rPr>
        <w:t>Algiers</w:t>
      </w:r>
      <w:r>
        <w:rPr>
          <w:color w:val="010202"/>
          <w:spacing w:val="-5"/>
          <w:w w:val="115"/>
        </w:rPr>
        <w:t> </w:t>
      </w:r>
      <w:r>
        <w:rPr>
          <w:color w:val="010202"/>
          <w:w w:val="115"/>
        </w:rPr>
        <w:t>–</w:t>
      </w:r>
      <w:r>
        <w:rPr>
          <w:color w:val="010202"/>
          <w:spacing w:val="-5"/>
          <w:w w:val="115"/>
        </w:rPr>
        <w:t> </w:t>
      </w:r>
      <w:r>
        <w:rPr>
          <w:color w:val="010202"/>
          <w:w w:val="115"/>
        </w:rPr>
        <w:t>Peking</w:t>
      </w:r>
    </w:p>
    <w:p>
      <w:pPr>
        <w:pStyle w:val="BodyText"/>
        <w:spacing w:before="2"/>
        <w:ind w:left="0"/>
        <w:jc w:val="left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1117828</wp:posOffset>
                </wp:positionH>
                <wp:positionV relativeFrom="paragraph">
                  <wp:posOffset>99292</wp:posOffset>
                </wp:positionV>
                <wp:extent cx="3251200" cy="2399665"/>
                <wp:effectExtent l="0" t="0" r="0" b="0"/>
                <wp:wrapTopAndBottom/>
                <wp:docPr id="39" name="Group 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" name="Group 39"/>
                      <wpg:cNvGrpSpPr/>
                      <wpg:grpSpPr>
                        <a:xfrm>
                          <a:off x="0" y="0"/>
                          <a:ext cx="3251200" cy="2399665"/>
                          <a:chExt cx="3251200" cy="2399665"/>
                        </a:xfrm>
                      </wpg:grpSpPr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883" y="10883"/>
                            <a:ext cx="3229152" cy="23778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" name="Graphic 41"/>
                        <wps:cNvSpPr/>
                        <wps:spPr>
                          <a:xfrm>
                            <a:off x="10883" y="10883"/>
                            <a:ext cx="3228975" cy="2378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28975" h="2378075">
                                <a:moveTo>
                                  <a:pt x="32289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77859"/>
                                </a:lnTo>
                                <a:lnTo>
                                  <a:pt x="3228975" y="2377859"/>
                                </a:lnTo>
                                <a:lnTo>
                                  <a:pt x="3228975" y="0"/>
                                </a:lnTo>
                                <a:close/>
                              </a:path>
                            </a:pathLst>
                          </a:custGeom>
                          <a:ln w="21767">
                            <a:solidFill>
                              <a:srgbClr val="01020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8.017998pt;margin-top:7.818272pt;width:256pt;height:188.95pt;mso-position-horizontal-relative:page;mso-position-vertical-relative:paragraph;z-index:-15712768;mso-wrap-distance-left:0;mso-wrap-distance-right:0" id="docshapegroup37" coordorigin="1760,156" coordsize="5120,3779">
                <v:shape style="position:absolute;left:1777;top:173;width:5086;height:3745" type="#_x0000_t75" id="docshape38" stroked="false">
                  <v:imagedata r:id="rId9" o:title=""/>
                </v:shape>
                <v:rect style="position:absolute;left:1777;top:173;width:5085;height:3745" id="docshape39" filled="false" stroked="true" strokeweight="1.714pt" strokecolor="#010202">
                  <v:stroke dashstyl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before="175"/>
        <w:ind w:left="20" w:right="20"/>
        <w:jc w:val="center"/>
      </w:pPr>
      <w:r>
        <w:rPr>
          <w:color w:val="010202"/>
          <w:w w:val="105"/>
        </w:rPr>
        <w:t>Figure</w:t>
      </w:r>
      <w:r>
        <w:rPr>
          <w:color w:val="010202"/>
          <w:spacing w:val="35"/>
          <w:w w:val="105"/>
        </w:rPr>
        <w:t> </w:t>
      </w:r>
      <w:r>
        <w:rPr>
          <w:color w:val="010202"/>
          <w:spacing w:val="-5"/>
          <w:w w:val="105"/>
        </w:rPr>
        <w:t>108</w:t>
      </w: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spacing w:before="39"/>
        <w:ind w:left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783767</wp:posOffset>
                </wp:positionH>
                <wp:positionV relativeFrom="paragraph">
                  <wp:posOffset>189114</wp:posOffset>
                </wp:positionV>
                <wp:extent cx="1089025" cy="5715"/>
                <wp:effectExtent l="0" t="0" r="0" b="0"/>
                <wp:wrapTopAndBottom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108902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9025" h="5715">
                              <a:moveTo>
                                <a:pt x="1088580" y="0"/>
                              </a:moveTo>
                              <a:lnTo>
                                <a:pt x="0" y="0"/>
                              </a:lnTo>
                              <a:lnTo>
                                <a:pt x="0" y="5448"/>
                              </a:lnTo>
                              <a:lnTo>
                                <a:pt x="1088580" y="5448"/>
                              </a:lnTo>
                              <a:lnTo>
                                <a:pt x="10885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6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1.714001pt;margin-top:14.890886pt;width:85.715pt;height:.42903pt;mso-position-horizontal-relative:page;mso-position-vertical-relative:paragraph;z-index:-15712256;mso-wrap-distance-left:0;mso-wrap-distance-right:0" id="docshape40" filled="true" fillcolor="#60606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tabs>
          <w:tab w:pos="732" w:val="left" w:leader="none"/>
        </w:tabs>
        <w:spacing w:line="235" w:lineRule="auto" w:before="150" w:after="0"/>
        <w:ind w:left="154" w:right="151" w:firstLine="246"/>
        <w:jc w:val="both"/>
        <w:rPr>
          <w:sz w:val="18"/>
        </w:rPr>
      </w:pPr>
      <w:r>
        <w:rPr>
          <w:rFonts w:ascii="Palatino Linotype" w:hAnsi="Palatino Linotype"/>
          <w:b/>
          <w:i/>
          <w:color w:val="010202"/>
          <w:w w:val="110"/>
          <w:sz w:val="18"/>
        </w:rPr>
        <w:t>Chorology,</w:t>
      </w:r>
      <w:r>
        <w:rPr>
          <w:rFonts w:ascii="Palatino Linotype" w:hAnsi="Palatino Linotype"/>
          <w:b/>
          <w:i/>
          <w:color w:val="010202"/>
          <w:spacing w:val="-13"/>
          <w:w w:val="110"/>
          <w:sz w:val="18"/>
        </w:rPr>
        <w:t> </w:t>
      </w:r>
      <w:r>
        <w:rPr>
          <w:color w:val="010202"/>
          <w:w w:val="110"/>
          <w:sz w:val="18"/>
        </w:rPr>
        <w:t>from</w:t>
      </w:r>
      <w:r>
        <w:rPr>
          <w:color w:val="010202"/>
          <w:spacing w:val="-11"/>
          <w:w w:val="110"/>
          <w:sz w:val="18"/>
        </w:rPr>
        <w:t> </w:t>
      </w:r>
      <w:r>
        <w:rPr>
          <w:color w:val="010202"/>
          <w:w w:val="110"/>
          <w:sz w:val="18"/>
        </w:rPr>
        <w:t>the</w:t>
      </w:r>
      <w:r>
        <w:rPr>
          <w:color w:val="010202"/>
          <w:spacing w:val="-11"/>
          <w:w w:val="110"/>
          <w:sz w:val="18"/>
        </w:rPr>
        <w:t> </w:t>
      </w:r>
      <w:r>
        <w:rPr>
          <w:color w:val="010202"/>
          <w:w w:val="110"/>
          <w:sz w:val="18"/>
        </w:rPr>
        <w:t>Greek</w:t>
      </w:r>
      <w:r>
        <w:rPr>
          <w:color w:val="010202"/>
          <w:spacing w:val="-11"/>
          <w:w w:val="110"/>
          <w:sz w:val="18"/>
        </w:rPr>
        <w:t> </w:t>
      </w:r>
      <w:r>
        <w:rPr>
          <w:color w:val="010202"/>
          <w:w w:val="110"/>
          <w:sz w:val="18"/>
        </w:rPr>
        <w:t>root:</w:t>
      </w:r>
      <w:r>
        <w:rPr>
          <w:color w:val="010202"/>
          <w:spacing w:val="-10"/>
          <w:w w:val="110"/>
          <w:sz w:val="18"/>
        </w:rPr>
        <w:t> </w:t>
      </w:r>
      <w:r>
        <w:rPr>
          <w:rFonts w:ascii="Palatino Linotype" w:hAnsi="Palatino Linotype"/>
          <w:b/>
          <w:i/>
          <w:color w:val="010202"/>
          <w:w w:val="110"/>
          <w:sz w:val="18"/>
        </w:rPr>
        <w:t>Coros</w:t>
      </w:r>
      <w:r>
        <w:rPr>
          <w:rFonts w:ascii="Palatino Linotype" w:hAnsi="Palatino Linotype"/>
          <w:b/>
          <w:i/>
          <w:color w:val="010202"/>
          <w:spacing w:val="-13"/>
          <w:w w:val="110"/>
          <w:sz w:val="18"/>
        </w:rPr>
        <w:t> </w:t>
      </w:r>
      <w:r>
        <w:rPr>
          <w:rFonts w:ascii="Palatino Linotype" w:hAnsi="Palatino Linotype"/>
          <w:b/>
          <w:i/>
          <w:color w:val="010202"/>
          <w:w w:val="110"/>
          <w:sz w:val="18"/>
        </w:rPr>
        <w:t>=</w:t>
      </w:r>
      <w:r>
        <w:rPr>
          <w:rFonts w:ascii="Palatino Linotype" w:hAnsi="Palatino Linotype"/>
          <w:b/>
          <w:i/>
          <w:color w:val="010202"/>
          <w:spacing w:val="-12"/>
          <w:w w:val="110"/>
          <w:sz w:val="18"/>
        </w:rPr>
        <w:t> </w:t>
      </w:r>
      <w:r>
        <w:rPr>
          <w:rFonts w:ascii="Palatino Linotype" w:hAnsi="Palatino Linotype"/>
          <w:b/>
          <w:i/>
          <w:color w:val="010202"/>
          <w:w w:val="110"/>
          <w:sz w:val="18"/>
        </w:rPr>
        <w:t>Place,</w:t>
      </w:r>
      <w:r>
        <w:rPr>
          <w:rFonts w:ascii="Palatino Linotype" w:hAnsi="Palatino Linotype"/>
          <w:b/>
          <w:i/>
          <w:color w:val="010202"/>
          <w:spacing w:val="-13"/>
          <w:w w:val="110"/>
          <w:sz w:val="18"/>
        </w:rPr>
        <w:t> </w:t>
      </w:r>
      <w:r>
        <w:rPr>
          <w:color w:val="010202"/>
          <w:w w:val="110"/>
          <w:sz w:val="18"/>
        </w:rPr>
        <w:t>literally</w:t>
      </w:r>
      <w:r>
        <w:rPr>
          <w:color w:val="010202"/>
          <w:spacing w:val="-10"/>
          <w:w w:val="110"/>
          <w:sz w:val="18"/>
        </w:rPr>
        <w:t> </w:t>
      </w:r>
      <w:r>
        <w:rPr>
          <w:color w:val="010202"/>
          <w:w w:val="110"/>
          <w:sz w:val="18"/>
        </w:rPr>
        <w:t>means</w:t>
      </w:r>
      <w:r>
        <w:rPr>
          <w:color w:val="010202"/>
          <w:spacing w:val="-10"/>
          <w:w w:val="110"/>
          <w:sz w:val="18"/>
        </w:rPr>
        <w:t> </w:t>
      </w:r>
      <w:r>
        <w:rPr>
          <w:color w:val="010202"/>
          <w:w w:val="110"/>
          <w:sz w:val="18"/>
        </w:rPr>
        <w:t>the “study of the relationships between things and persons that give charac- ter to places,” in the theory of the </w:t>
      </w:r>
      <w:r>
        <w:rPr>
          <w:rFonts w:ascii="Palatino Linotype" w:hAnsi="Palatino Linotype"/>
          <w:b/>
          <w:i/>
          <w:color w:val="010202"/>
          <w:w w:val="110"/>
          <w:sz w:val="18"/>
        </w:rPr>
        <w:t>nineteenth-century</w:t>
      </w:r>
      <w:r>
        <w:rPr>
          <w:rFonts w:ascii="Palatino Linotype" w:hAnsi="Palatino Linotype"/>
          <w:b/>
          <w:i/>
          <w:color w:val="010202"/>
          <w:spacing w:val="-6"/>
          <w:w w:val="110"/>
          <w:sz w:val="18"/>
        </w:rPr>
        <w:t> </w:t>
      </w:r>
      <w:r>
        <w:rPr>
          <w:color w:val="010202"/>
          <w:w w:val="110"/>
          <w:sz w:val="18"/>
        </w:rPr>
        <w:t>German geograph- er</w:t>
      </w:r>
      <w:r>
        <w:rPr>
          <w:color w:val="010202"/>
          <w:w w:val="110"/>
          <w:sz w:val="18"/>
        </w:rPr>
        <w:t> </w:t>
      </w:r>
      <w:r>
        <w:rPr>
          <w:rFonts w:ascii="Palatino Linotype" w:hAnsi="Palatino Linotype"/>
          <w:b/>
          <w:i/>
          <w:color w:val="010202"/>
          <w:w w:val="110"/>
          <w:sz w:val="18"/>
        </w:rPr>
        <w:t>Ferdinand</w:t>
      </w:r>
      <w:r>
        <w:rPr>
          <w:rFonts w:ascii="Palatino Linotype" w:hAnsi="Palatino Linotype"/>
          <w:b/>
          <w:i/>
          <w:color w:val="010202"/>
          <w:spacing w:val="-1"/>
          <w:w w:val="110"/>
          <w:sz w:val="18"/>
        </w:rPr>
        <w:t> </w:t>
      </w:r>
      <w:r>
        <w:rPr>
          <w:rFonts w:ascii="Palatino Linotype" w:hAnsi="Palatino Linotype"/>
          <w:b/>
          <w:i/>
          <w:color w:val="010202"/>
          <w:w w:val="110"/>
          <w:sz w:val="18"/>
        </w:rPr>
        <w:t>von</w:t>
      </w:r>
      <w:r>
        <w:rPr>
          <w:rFonts w:ascii="Palatino Linotype" w:hAnsi="Palatino Linotype"/>
          <w:b/>
          <w:i/>
          <w:color w:val="010202"/>
          <w:spacing w:val="-1"/>
          <w:w w:val="110"/>
          <w:sz w:val="18"/>
        </w:rPr>
        <w:t> </w:t>
      </w:r>
      <w:r>
        <w:rPr>
          <w:rFonts w:ascii="Palatino Linotype" w:hAnsi="Palatino Linotype"/>
          <w:b/>
          <w:i/>
          <w:color w:val="010202"/>
          <w:w w:val="110"/>
          <w:sz w:val="18"/>
        </w:rPr>
        <w:t>Richthofen. </w:t>
      </w:r>
      <w:r>
        <w:rPr>
          <w:color w:val="010202"/>
          <w:w w:val="110"/>
          <w:sz w:val="18"/>
        </w:rPr>
        <w:t>But</w:t>
      </w:r>
      <w:r>
        <w:rPr>
          <w:color w:val="010202"/>
          <w:w w:val="110"/>
          <w:sz w:val="18"/>
        </w:rPr>
        <w:t> Esoteric</w:t>
      </w:r>
      <w:r>
        <w:rPr>
          <w:color w:val="010202"/>
          <w:w w:val="110"/>
          <w:sz w:val="18"/>
        </w:rPr>
        <w:t> Chorology</w:t>
      </w:r>
      <w:r>
        <w:rPr>
          <w:color w:val="010202"/>
          <w:w w:val="110"/>
          <w:sz w:val="18"/>
        </w:rPr>
        <w:t> is</w:t>
      </w:r>
      <w:r>
        <w:rPr>
          <w:color w:val="010202"/>
          <w:w w:val="110"/>
          <w:sz w:val="18"/>
        </w:rPr>
        <w:t> concerned</w:t>
      </w:r>
      <w:r>
        <w:rPr>
          <w:color w:val="010202"/>
          <w:w w:val="110"/>
          <w:sz w:val="18"/>
        </w:rPr>
        <w:t> with studying,</w:t>
      </w:r>
      <w:r>
        <w:rPr>
          <w:color w:val="010202"/>
          <w:spacing w:val="-8"/>
          <w:w w:val="110"/>
          <w:sz w:val="18"/>
        </w:rPr>
        <w:t> </w:t>
      </w:r>
      <w:r>
        <w:rPr>
          <w:color w:val="010202"/>
          <w:w w:val="110"/>
          <w:sz w:val="18"/>
        </w:rPr>
        <w:t>not</w:t>
      </w:r>
      <w:r>
        <w:rPr>
          <w:color w:val="010202"/>
          <w:spacing w:val="-8"/>
          <w:w w:val="110"/>
          <w:sz w:val="18"/>
        </w:rPr>
        <w:t> </w:t>
      </w:r>
      <w:r>
        <w:rPr>
          <w:color w:val="010202"/>
          <w:w w:val="110"/>
          <w:sz w:val="18"/>
        </w:rPr>
        <w:t>just</w:t>
      </w:r>
      <w:r>
        <w:rPr>
          <w:color w:val="010202"/>
          <w:spacing w:val="-8"/>
          <w:w w:val="110"/>
          <w:sz w:val="18"/>
        </w:rPr>
        <w:t> </w:t>
      </w:r>
      <w:r>
        <w:rPr>
          <w:color w:val="010202"/>
          <w:w w:val="110"/>
          <w:sz w:val="18"/>
        </w:rPr>
        <w:t>any</w:t>
      </w:r>
      <w:r>
        <w:rPr>
          <w:color w:val="010202"/>
          <w:spacing w:val="-8"/>
          <w:w w:val="110"/>
          <w:sz w:val="18"/>
        </w:rPr>
        <w:t> </w:t>
      </w:r>
      <w:r>
        <w:rPr>
          <w:color w:val="010202"/>
          <w:w w:val="110"/>
          <w:sz w:val="18"/>
        </w:rPr>
        <w:t>places,</w:t>
      </w:r>
      <w:r>
        <w:rPr>
          <w:color w:val="010202"/>
          <w:spacing w:val="-8"/>
          <w:w w:val="110"/>
          <w:sz w:val="18"/>
        </w:rPr>
        <w:t> </w:t>
      </w:r>
      <w:r>
        <w:rPr>
          <w:color w:val="010202"/>
          <w:w w:val="110"/>
          <w:sz w:val="18"/>
        </w:rPr>
        <w:t>but</w:t>
      </w:r>
      <w:r>
        <w:rPr>
          <w:color w:val="010202"/>
          <w:spacing w:val="-8"/>
          <w:w w:val="110"/>
          <w:sz w:val="18"/>
        </w:rPr>
        <w:t> </w:t>
      </w:r>
      <w:r>
        <w:rPr>
          <w:color w:val="010202"/>
          <w:w w:val="110"/>
          <w:sz w:val="18"/>
        </w:rPr>
        <w:t>“psychoregions”</w:t>
      </w:r>
      <w:r>
        <w:rPr>
          <w:color w:val="010202"/>
          <w:spacing w:val="-8"/>
          <w:w w:val="110"/>
          <w:sz w:val="18"/>
        </w:rPr>
        <w:t> </w:t>
      </w:r>
      <w:r>
        <w:rPr>
          <w:color w:val="010202"/>
          <w:w w:val="110"/>
          <w:sz w:val="18"/>
        </w:rPr>
        <w:t>and</w:t>
      </w:r>
      <w:r>
        <w:rPr>
          <w:color w:val="010202"/>
          <w:spacing w:val="-8"/>
          <w:w w:val="110"/>
          <w:sz w:val="18"/>
        </w:rPr>
        <w:t> </w:t>
      </w:r>
      <w:r>
        <w:rPr>
          <w:color w:val="010202"/>
          <w:w w:val="110"/>
          <w:sz w:val="18"/>
        </w:rPr>
        <w:t>establishing</w:t>
      </w:r>
      <w:r>
        <w:rPr>
          <w:color w:val="010202"/>
          <w:spacing w:val="-8"/>
          <w:w w:val="110"/>
          <w:sz w:val="18"/>
        </w:rPr>
        <w:t> </w:t>
      </w:r>
      <w:r>
        <w:rPr>
          <w:color w:val="010202"/>
          <w:w w:val="110"/>
          <w:sz w:val="18"/>
        </w:rPr>
        <w:t>specif- ically “geochronic” relationships between them and the man affected by his</w:t>
      </w:r>
      <w:r>
        <w:rPr>
          <w:color w:val="010202"/>
          <w:w w:val="110"/>
          <w:sz w:val="18"/>
        </w:rPr>
        <w:t> environment.</w:t>
      </w:r>
      <w:r>
        <w:rPr>
          <w:color w:val="010202"/>
          <w:w w:val="110"/>
          <w:sz w:val="18"/>
        </w:rPr>
        <w:t> Esoteric</w:t>
      </w:r>
      <w:r>
        <w:rPr>
          <w:color w:val="010202"/>
          <w:w w:val="110"/>
          <w:sz w:val="18"/>
        </w:rPr>
        <w:t> Chorology</w:t>
      </w:r>
      <w:r>
        <w:rPr>
          <w:color w:val="010202"/>
          <w:w w:val="110"/>
          <w:sz w:val="18"/>
        </w:rPr>
        <w:t> is,</w:t>
      </w:r>
      <w:r>
        <w:rPr>
          <w:color w:val="010202"/>
          <w:w w:val="110"/>
          <w:sz w:val="18"/>
        </w:rPr>
        <w:t> properly</w:t>
      </w:r>
      <w:r>
        <w:rPr>
          <w:color w:val="010202"/>
          <w:w w:val="110"/>
          <w:sz w:val="18"/>
        </w:rPr>
        <w:t> speaking,</w:t>
      </w:r>
      <w:r>
        <w:rPr>
          <w:color w:val="010202"/>
          <w:w w:val="110"/>
          <w:sz w:val="18"/>
        </w:rPr>
        <w:t> “applied</w:t>
      </w:r>
      <w:r>
        <w:rPr>
          <w:color w:val="010202"/>
          <w:w w:val="110"/>
          <w:sz w:val="18"/>
        </w:rPr>
        <w:t> Hy- perborean</w:t>
      </w:r>
      <w:r>
        <w:rPr>
          <w:color w:val="010202"/>
          <w:spacing w:val="-4"/>
          <w:w w:val="110"/>
          <w:sz w:val="18"/>
        </w:rPr>
        <w:t> </w:t>
      </w:r>
      <w:r>
        <w:rPr>
          <w:color w:val="010202"/>
          <w:w w:val="110"/>
          <w:sz w:val="18"/>
        </w:rPr>
        <w:t>Wisdom.”</w:t>
      </w:r>
      <w:r>
        <w:rPr>
          <w:color w:val="010202"/>
          <w:spacing w:val="-4"/>
          <w:w w:val="110"/>
          <w:sz w:val="18"/>
        </w:rPr>
        <w:t> </w:t>
      </w:r>
      <w:r>
        <w:rPr>
          <w:color w:val="010202"/>
          <w:w w:val="110"/>
          <w:sz w:val="18"/>
        </w:rPr>
        <w:t>We</w:t>
      </w:r>
      <w:r>
        <w:rPr>
          <w:color w:val="010202"/>
          <w:spacing w:val="-4"/>
          <w:w w:val="110"/>
          <w:sz w:val="18"/>
        </w:rPr>
        <w:t> </w:t>
      </w:r>
      <w:r>
        <w:rPr>
          <w:color w:val="010202"/>
          <w:w w:val="110"/>
          <w:sz w:val="18"/>
        </w:rPr>
        <w:t>can</w:t>
      </w:r>
      <w:r>
        <w:rPr>
          <w:color w:val="010202"/>
          <w:spacing w:val="-4"/>
          <w:w w:val="110"/>
          <w:sz w:val="18"/>
        </w:rPr>
        <w:t> </w:t>
      </w:r>
      <w:r>
        <w:rPr>
          <w:color w:val="010202"/>
          <w:w w:val="110"/>
          <w:sz w:val="18"/>
        </w:rPr>
        <w:t>say</w:t>
      </w:r>
      <w:r>
        <w:rPr>
          <w:color w:val="010202"/>
          <w:spacing w:val="-4"/>
          <w:w w:val="110"/>
          <w:sz w:val="18"/>
        </w:rPr>
        <w:t> </w:t>
      </w:r>
      <w:r>
        <w:rPr>
          <w:color w:val="010202"/>
          <w:w w:val="110"/>
          <w:sz w:val="18"/>
        </w:rPr>
        <w:t>the</w:t>
      </w:r>
      <w:r>
        <w:rPr>
          <w:color w:val="010202"/>
          <w:spacing w:val="-4"/>
          <w:w w:val="110"/>
          <w:sz w:val="18"/>
        </w:rPr>
        <w:t> </w:t>
      </w:r>
      <w:r>
        <w:rPr>
          <w:color w:val="010202"/>
          <w:w w:val="110"/>
          <w:sz w:val="18"/>
        </w:rPr>
        <w:t>same</w:t>
      </w:r>
      <w:r>
        <w:rPr>
          <w:color w:val="010202"/>
          <w:spacing w:val="-4"/>
          <w:w w:val="110"/>
          <w:sz w:val="18"/>
        </w:rPr>
        <w:t> </w:t>
      </w:r>
      <w:r>
        <w:rPr>
          <w:color w:val="010202"/>
          <w:w w:val="110"/>
          <w:sz w:val="18"/>
        </w:rPr>
        <w:t>of</w:t>
      </w:r>
      <w:r>
        <w:rPr>
          <w:color w:val="010202"/>
          <w:spacing w:val="-4"/>
          <w:w w:val="110"/>
          <w:sz w:val="18"/>
        </w:rPr>
        <w:t> </w:t>
      </w:r>
      <w:r>
        <w:rPr>
          <w:color w:val="010202"/>
          <w:w w:val="110"/>
          <w:sz w:val="18"/>
        </w:rPr>
        <w:t>another</w:t>
      </w:r>
      <w:r>
        <w:rPr>
          <w:color w:val="010202"/>
          <w:spacing w:val="-4"/>
          <w:w w:val="110"/>
          <w:sz w:val="18"/>
        </w:rPr>
        <w:t> </w:t>
      </w:r>
      <w:r>
        <w:rPr>
          <w:color w:val="010202"/>
          <w:w w:val="110"/>
          <w:sz w:val="18"/>
        </w:rPr>
        <w:t>complementary</w:t>
      </w:r>
      <w:r>
        <w:rPr>
          <w:color w:val="010202"/>
          <w:spacing w:val="-4"/>
          <w:w w:val="110"/>
          <w:sz w:val="18"/>
        </w:rPr>
        <w:t> </w:t>
      </w:r>
      <w:r>
        <w:rPr>
          <w:color w:val="010202"/>
          <w:w w:val="110"/>
          <w:sz w:val="18"/>
        </w:rPr>
        <w:t>sci- ence: </w:t>
      </w:r>
      <w:r>
        <w:rPr>
          <w:rFonts w:ascii="Palatino Linotype" w:hAnsi="Palatino Linotype"/>
          <w:b/>
          <w:i/>
          <w:color w:val="010202"/>
          <w:w w:val="110"/>
          <w:sz w:val="18"/>
        </w:rPr>
        <w:t>chorography,</w:t>
      </w:r>
      <w:r>
        <w:rPr>
          <w:rFonts w:ascii="Palatino Linotype" w:hAnsi="Palatino Linotype"/>
          <w:b/>
          <w:i/>
          <w:color w:val="010202"/>
          <w:w w:val="110"/>
          <w:sz w:val="18"/>
        </w:rPr>
        <w:t> </w:t>
      </w:r>
      <w:r>
        <w:rPr>
          <w:color w:val="010202"/>
          <w:w w:val="110"/>
          <w:sz w:val="18"/>
        </w:rPr>
        <w:t>which studies and develops techniques in order to represent psychoregions on maps or “maque es.”</w:t>
      </w:r>
    </w:p>
    <w:p>
      <w:pPr>
        <w:pStyle w:val="BodyText"/>
        <w:spacing w:before="151"/>
        <w:ind w:left="5" w:right="20"/>
        <w:jc w:val="center"/>
      </w:pPr>
      <w:r>
        <w:rPr>
          <w:color w:val="010202"/>
          <w:spacing w:val="-4"/>
          <w:w w:val="95"/>
        </w:rPr>
        <w:t>1017</w:t>
      </w:r>
    </w:p>
    <w:p>
      <w:pPr>
        <w:pStyle w:val="BodyText"/>
        <w:spacing w:after="0"/>
        <w:jc w:val="center"/>
        <w:sectPr>
          <w:pgSz w:w="8640" w:h="12960"/>
          <w:pgMar w:top="1180" w:bottom="280" w:left="1080" w:right="1080"/>
        </w:sectPr>
      </w:pPr>
    </w:p>
    <w:p>
      <w:pPr>
        <w:pStyle w:val="BodyText"/>
        <w:spacing w:line="252" w:lineRule="auto" w:before="92"/>
        <w:ind w:right="15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93792">
                <wp:simplePos x="0" y="0"/>
                <wp:positionH relativeFrom="page">
                  <wp:posOffset>0</wp:posOffset>
                </wp:positionH>
                <wp:positionV relativeFrom="page">
                  <wp:posOffset>195935</wp:posOffset>
                </wp:positionV>
                <wp:extent cx="5486400" cy="783780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5486400" cy="78378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 h="7837805">
                              <a:moveTo>
                                <a:pt x="5486400" y="0"/>
                              </a:moveTo>
                              <a:lnTo>
                                <a:pt x="0" y="0"/>
                              </a:lnTo>
                              <a:lnTo>
                                <a:pt x="0" y="7837728"/>
                              </a:lnTo>
                              <a:lnTo>
                                <a:pt x="5486400" y="7837728"/>
                              </a:lnTo>
                              <a:lnTo>
                                <a:pt x="5486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F4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15.428pt;width:432pt;height:617.144pt;mso-position-horizontal-relative:page;mso-position-vertical-relative:page;z-index:-15922688" id="docshape41" filled="true" fillcolor="#faf4e8" stroked="false">
                <v:fill type="solid"/>
                <w10:wrap type="none"/>
              </v:rect>
            </w:pict>
          </mc:Fallback>
        </mc:AlternateContent>
      </w:r>
      <w:r>
        <w:rPr>
          <w:color w:val="010202"/>
          <w:w w:val="115"/>
        </w:rPr>
        <w:t>simple</w:t>
      </w:r>
      <w:r>
        <w:rPr>
          <w:color w:val="010202"/>
          <w:w w:val="115"/>
        </w:rPr>
        <w:t> “Historical</w:t>
      </w:r>
      <w:r>
        <w:rPr>
          <w:color w:val="010202"/>
          <w:w w:val="115"/>
        </w:rPr>
        <w:t> Age,”</w:t>
      </w:r>
      <w:r>
        <w:rPr>
          <w:color w:val="010202"/>
          <w:w w:val="115"/>
        </w:rPr>
        <w:t> but</w:t>
      </w:r>
      <w:r>
        <w:rPr>
          <w:color w:val="010202"/>
          <w:w w:val="115"/>
        </w:rPr>
        <w:t> varies</w:t>
      </w:r>
      <w:r>
        <w:rPr>
          <w:color w:val="010202"/>
          <w:w w:val="115"/>
        </w:rPr>
        <w:t> in</w:t>
      </w:r>
      <w:r>
        <w:rPr>
          <w:color w:val="010202"/>
          <w:w w:val="115"/>
        </w:rPr>
        <w:t> “intensity”</w:t>
      </w:r>
      <w:r>
        <w:rPr>
          <w:color w:val="010202"/>
          <w:w w:val="115"/>
        </w:rPr>
        <w:t> according</w:t>
      </w:r>
      <w:r>
        <w:rPr>
          <w:color w:val="010202"/>
          <w:w w:val="115"/>
        </w:rPr>
        <w:t> to</w:t>
      </w:r>
      <w:r>
        <w:rPr>
          <w:color w:val="010202"/>
          <w:w w:val="115"/>
        </w:rPr>
        <w:t> the latitude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considered.</w:t>
      </w:r>
    </w:p>
    <w:p>
      <w:pPr>
        <w:pStyle w:val="BodyText"/>
        <w:spacing w:line="252" w:lineRule="auto"/>
        <w:ind w:right="151" w:firstLine="246"/>
      </w:pPr>
      <w:r>
        <w:rPr>
          <w:color w:val="010202"/>
          <w:w w:val="115"/>
        </w:rPr>
        <w:t>The</w:t>
      </w:r>
      <w:r>
        <w:rPr>
          <w:color w:val="010202"/>
          <w:spacing w:val="-11"/>
          <w:w w:val="115"/>
        </w:rPr>
        <w:t> </w:t>
      </w:r>
      <w:r>
        <w:rPr>
          <w:color w:val="010202"/>
          <w:w w:val="115"/>
        </w:rPr>
        <w:t>“intensity”</w:t>
      </w:r>
      <w:r>
        <w:rPr>
          <w:color w:val="010202"/>
          <w:spacing w:val="-11"/>
          <w:w w:val="115"/>
        </w:rPr>
        <w:t> </w:t>
      </w:r>
      <w:r>
        <w:rPr>
          <w:color w:val="010202"/>
          <w:w w:val="115"/>
        </w:rPr>
        <w:t>that</w:t>
      </w:r>
      <w:r>
        <w:rPr>
          <w:color w:val="010202"/>
          <w:spacing w:val="-11"/>
          <w:w w:val="115"/>
        </w:rPr>
        <w:t> </w:t>
      </w:r>
      <w:r>
        <w:rPr>
          <w:color w:val="010202"/>
          <w:w w:val="115"/>
        </w:rPr>
        <w:t>varies</w:t>
      </w:r>
      <w:r>
        <w:rPr>
          <w:color w:val="010202"/>
          <w:spacing w:val="-11"/>
          <w:w w:val="115"/>
        </w:rPr>
        <w:t> </w:t>
      </w:r>
      <w:r>
        <w:rPr>
          <w:color w:val="010202"/>
          <w:w w:val="115"/>
        </w:rPr>
        <w:t>is</w:t>
      </w:r>
      <w:r>
        <w:rPr>
          <w:color w:val="010202"/>
          <w:spacing w:val="-11"/>
          <w:w w:val="115"/>
        </w:rPr>
        <w:t> </w:t>
      </w:r>
      <w:r>
        <w:rPr>
          <w:color w:val="010202"/>
          <w:w w:val="115"/>
        </w:rPr>
        <w:t>that</w:t>
      </w:r>
      <w:r>
        <w:rPr>
          <w:color w:val="010202"/>
          <w:spacing w:val="-11"/>
          <w:w w:val="115"/>
        </w:rPr>
        <w:t> </w:t>
      </w:r>
      <w:r>
        <w:rPr>
          <w:color w:val="010202"/>
          <w:w w:val="115"/>
        </w:rPr>
        <w:t>of</w:t>
      </w:r>
      <w:r>
        <w:rPr>
          <w:color w:val="010202"/>
          <w:spacing w:val="-11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11"/>
          <w:w w:val="115"/>
        </w:rPr>
        <w:t> </w:t>
      </w:r>
      <w:r>
        <w:rPr>
          <w:color w:val="010202"/>
          <w:w w:val="115"/>
        </w:rPr>
        <w:t>“darkness”</w:t>
      </w:r>
      <w:r>
        <w:rPr>
          <w:color w:val="010202"/>
          <w:spacing w:val="-11"/>
          <w:w w:val="115"/>
        </w:rPr>
        <w:t> </w:t>
      </w:r>
      <w:r>
        <w:rPr>
          <w:color w:val="010202"/>
          <w:w w:val="115"/>
        </w:rPr>
        <w:t>that</w:t>
      </w:r>
      <w:r>
        <w:rPr>
          <w:color w:val="010202"/>
          <w:spacing w:val="-11"/>
          <w:w w:val="115"/>
        </w:rPr>
        <w:t> </w:t>
      </w:r>
      <w:r>
        <w:rPr>
          <w:color w:val="010202"/>
          <w:w w:val="115"/>
        </w:rPr>
        <w:t>prevents us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from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perceiving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Kaly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and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that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is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why,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as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we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"advance"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in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di- rection of the Kaly Yuga Route, the loss of Strategic Orientation is greater and greater.</w:t>
      </w:r>
      <w:r>
        <w:rPr>
          <w:color w:val="010202"/>
          <w:w w:val="115"/>
          <w:vertAlign w:val="superscript"/>
        </w:rPr>
        <w:t>44</w:t>
      </w:r>
    </w:p>
    <w:p>
      <w:pPr>
        <w:pStyle w:val="BodyText"/>
        <w:spacing w:before="5"/>
        <w:ind w:left="0"/>
        <w:jc w:val="left"/>
      </w:pPr>
    </w:p>
    <w:p>
      <w:pPr>
        <w:pStyle w:val="ListParagraph"/>
        <w:numPr>
          <w:ilvl w:val="0"/>
          <w:numId w:val="3"/>
        </w:numPr>
        <w:tabs>
          <w:tab w:pos="670" w:val="left" w:leader="none"/>
        </w:tabs>
        <w:spacing w:line="240" w:lineRule="auto" w:before="1" w:after="0"/>
        <w:ind w:left="670" w:right="0" w:hanging="269"/>
        <w:jc w:val="left"/>
        <w:rPr>
          <w:sz w:val="19"/>
        </w:rPr>
      </w:pPr>
      <w:r>
        <w:rPr>
          <w:color w:val="010202"/>
          <w:w w:val="115"/>
          <w:sz w:val="19"/>
        </w:rPr>
        <w:t>Chorological</w:t>
      </w:r>
      <w:r>
        <w:rPr>
          <w:color w:val="010202"/>
          <w:spacing w:val="-12"/>
          <w:w w:val="115"/>
          <w:sz w:val="19"/>
        </w:rPr>
        <w:t> </w:t>
      </w:r>
      <w:r>
        <w:rPr>
          <w:color w:val="010202"/>
          <w:w w:val="115"/>
          <w:sz w:val="19"/>
        </w:rPr>
        <w:t>Determination</w:t>
      </w:r>
      <w:r>
        <w:rPr>
          <w:color w:val="010202"/>
          <w:spacing w:val="-11"/>
          <w:w w:val="115"/>
          <w:sz w:val="19"/>
        </w:rPr>
        <w:t> </w:t>
      </w:r>
      <w:r>
        <w:rPr>
          <w:color w:val="010202"/>
          <w:w w:val="115"/>
          <w:sz w:val="19"/>
        </w:rPr>
        <w:t>of</w:t>
      </w:r>
      <w:r>
        <w:rPr>
          <w:color w:val="010202"/>
          <w:spacing w:val="-11"/>
          <w:w w:val="115"/>
          <w:sz w:val="19"/>
        </w:rPr>
        <w:t> </w:t>
      </w:r>
      <w:r>
        <w:rPr>
          <w:color w:val="010202"/>
          <w:w w:val="115"/>
          <w:sz w:val="19"/>
        </w:rPr>
        <w:t>the</w:t>
      </w:r>
      <w:r>
        <w:rPr>
          <w:color w:val="010202"/>
          <w:spacing w:val="-11"/>
          <w:w w:val="115"/>
          <w:sz w:val="19"/>
        </w:rPr>
        <w:t> </w:t>
      </w:r>
      <w:r>
        <w:rPr>
          <w:color w:val="010202"/>
          <w:w w:val="115"/>
          <w:sz w:val="19"/>
        </w:rPr>
        <w:t>Kaly</w:t>
      </w:r>
      <w:r>
        <w:rPr>
          <w:color w:val="010202"/>
          <w:spacing w:val="-11"/>
          <w:w w:val="115"/>
          <w:sz w:val="19"/>
        </w:rPr>
        <w:t> </w:t>
      </w:r>
      <w:r>
        <w:rPr>
          <w:color w:val="010202"/>
          <w:w w:val="115"/>
          <w:sz w:val="19"/>
        </w:rPr>
        <w:t>Yuga</w:t>
      </w:r>
      <w:r>
        <w:rPr>
          <w:color w:val="010202"/>
          <w:spacing w:val="-11"/>
          <w:w w:val="115"/>
          <w:sz w:val="19"/>
        </w:rPr>
        <w:t> </w:t>
      </w:r>
      <w:r>
        <w:rPr>
          <w:color w:val="010202"/>
          <w:spacing w:val="-2"/>
          <w:w w:val="115"/>
          <w:sz w:val="19"/>
        </w:rPr>
        <w:t>Route</w:t>
      </w:r>
    </w:p>
    <w:p>
      <w:pPr>
        <w:pStyle w:val="BodyText"/>
        <w:spacing w:before="20"/>
        <w:ind w:left="0"/>
        <w:jc w:val="left"/>
      </w:pPr>
    </w:p>
    <w:p>
      <w:pPr>
        <w:pStyle w:val="BodyText"/>
        <w:spacing w:line="252" w:lineRule="auto"/>
        <w:ind w:right="151" w:firstLine="246"/>
      </w:pPr>
      <w:r>
        <w:rPr>
          <w:color w:val="010202"/>
          <w:w w:val="115"/>
        </w:rPr>
        <w:t>The Kaly Yuga Route has its point of least intensity at the South Pole</w:t>
      </w:r>
      <w:r>
        <w:rPr>
          <w:color w:val="010202"/>
          <w:w w:val="115"/>
        </w:rPr>
        <w:t> and</w:t>
      </w:r>
      <w:r>
        <w:rPr>
          <w:color w:val="010202"/>
          <w:w w:val="115"/>
        </w:rPr>
        <w:t> that</w:t>
      </w:r>
      <w:r>
        <w:rPr>
          <w:color w:val="010202"/>
          <w:w w:val="115"/>
        </w:rPr>
        <w:t> of</w:t>
      </w:r>
      <w:r>
        <w:rPr>
          <w:color w:val="010202"/>
          <w:w w:val="115"/>
        </w:rPr>
        <w:t> greatest</w:t>
      </w:r>
      <w:r>
        <w:rPr>
          <w:color w:val="010202"/>
          <w:w w:val="115"/>
        </w:rPr>
        <w:t> intensity</w:t>
      </w:r>
      <w:r>
        <w:rPr>
          <w:color w:val="010202"/>
          <w:w w:val="115"/>
        </w:rPr>
        <w:t> at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North</w:t>
      </w:r>
      <w:r>
        <w:rPr>
          <w:color w:val="010202"/>
          <w:w w:val="115"/>
        </w:rPr>
        <w:t> Pole.</w:t>
      </w:r>
      <w:r>
        <w:rPr>
          <w:color w:val="010202"/>
          <w:w w:val="115"/>
        </w:rPr>
        <w:t> From</w:t>
      </w:r>
      <w:r>
        <w:rPr>
          <w:color w:val="010202"/>
          <w:w w:val="115"/>
        </w:rPr>
        <w:t> the South Pole it advances over Antarctica by forming with part of the Antarctic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Peninsula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and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several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island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archipelagos,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“the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Omega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of the</w:t>
      </w:r>
      <w:r>
        <w:rPr>
          <w:color w:val="010202"/>
          <w:w w:val="115"/>
        </w:rPr>
        <w:t> Lefi</w:t>
      </w:r>
      <w:r>
        <w:rPr>
          <w:color w:val="010202"/>
          <w:w w:val="115"/>
        </w:rPr>
        <w:t> Hand.”</w:t>
      </w:r>
      <w:r>
        <w:rPr>
          <w:color w:val="010202"/>
          <w:w w:val="115"/>
          <w:position w:val="7"/>
          <w:sz w:val="11"/>
        </w:rPr>
        <w:t>45</w:t>
      </w:r>
      <w:r>
        <w:rPr>
          <w:color w:val="010202"/>
          <w:spacing w:val="40"/>
          <w:w w:val="115"/>
          <w:position w:val="7"/>
          <w:sz w:val="11"/>
        </w:rPr>
        <w:t> </w:t>
      </w:r>
      <w:r>
        <w:rPr>
          <w:color w:val="010202"/>
          <w:w w:val="115"/>
        </w:rPr>
        <w:t>These</w:t>
      </w:r>
      <w:r>
        <w:rPr>
          <w:color w:val="010202"/>
          <w:w w:val="115"/>
        </w:rPr>
        <w:t> islands,</w:t>
      </w:r>
      <w:r>
        <w:rPr>
          <w:color w:val="010202"/>
          <w:w w:val="115"/>
        </w:rPr>
        <w:t> among</w:t>
      </w:r>
      <w:r>
        <w:rPr>
          <w:color w:val="010202"/>
          <w:w w:val="115"/>
        </w:rPr>
        <w:t> which</w:t>
      </w:r>
      <w:r>
        <w:rPr>
          <w:color w:val="010202"/>
          <w:w w:val="115"/>
        </w:rPr>
        <w:t> are</w:t>
      </w:r>
      <w:r>
        <w:rPr>
          <w:color w:val="010202"/>
          <w:w w:val="115"/>
        </w:rPr>
        <w:t> principally</w:t>
      </w:r>
      <w:r>
        <w:rPr>
          <w:color w:val="010202"/>
          <w:w w:val="115"/>
        </w:rPr>
        <w:t> </w:t>
      </w:r>
      <w:r>
        <w:rPr>
          <w:color w:val="010202"/>
          <w:w w:val="115"/>
        </w:rPr>
        <w:t>the Orkneys</w:t>
      </w:r>
      <w:r>
        <w:rPr>
          <w:color w:val="010202"/>
          <w:w w:val="115"/>
        </w:rPr>
        <w:t> and</w:t>
      </w:r>
      <w:r>
        <w:rPr>
          <w:color w:val="010202"/>
          <w:w w:val="115"/>
        </w:rPr>
        <w:t> South</w:t>
      </w:r>
      <w:r>
        <w:rPr>
          <w:color w:val="010202"/>
          <w:w w:val="115"/>
        </w:rPr>
        <w:t> Georgia</w:t>
      </w:r>
      <w:r>
        <w:rPr>
          <w:color w:val="010202"/>
          <w:w w:val="115"/>
        </w:rPr>
        <w:t> and</w:t>
      </w:r>
      <w:r>
        <w:rPr>
          <w:color w:val="010202"/>
          <w:w w:val="115"/>
        </w:rPr>
        <w:t> South</w:t>
      </w:r>
      <w:r>
        <w:rPr>
          <w:color w:val="010202"/>
          <w:w w:val="115"/>
        </w:rPr>
        <w:t> Sandwich</w:t>
      </w:r>
      <w:r>
        <w:rPr>
          <w:color w:val="010202"/>
          <w:w w:val="115"/>
        </w:rPr>
        <w:t> Islands,</w:t>
      </w:r>
      <w:r>
        <w:rPr>
          <w:color w:val="010202"/>
          <w:w w:val="115"/>
        </w:rPr>
        <w:t> are</w:t>
      </w:r>
      <w:r>
        <w:rPr>
          <w:color w:val="010202"/>
          <w:w w:val="115"/>
        </w:rPr>
        <w:t> an exterior</w:t>
      </w:r>
      <w:r>
        <w:rPr>
          <w:color w:val="010202"/>
          <w:w w:val="115"/>
        </w:rPr>
        <w:t> appendage</w:t>
      </w:r>
      <w:r>
        <w:rPr>
          <w:color w:val="010202"/>
          <w:w w:val="115"/>
        </w:rPr>
        <w:t> of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Andes</w:t>
      </w:r>
      <w:r>
        <w:rPr>
          <w:color w:val="010202"/>
          <w:w w:val="115"/>
        </w:rPr>
        <w:t> Mountains,</w:t>
      </w:r>
      <w:r>
        <w:rPr>
          <w:color w:val="010202"/>
          <w:w w:val="115"/>
        </w:rPr>
        <w:t> which</w:t>
      </w:r>
      <w:r>
        <w:rPr>
          <w:color w:val="010202"/>
          <w:w w:val="115"/>
        </w:rPr>
        <w:t> plunge</w:t>
      </w:r>
      <w:r>
        <w:rPr>
          <w:color w:val="010202"/>
          <w:w w:val="115"/>
        </w:rPr>
        <w:t> under the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Atlantic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Ocean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in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order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to</w:t>
      </w:r>
      <w:r>
        <w:rPr>
          <w:color w:val="010202"/>
          <w:spacing w:val="-8"/>
          <w:w w:val="115"/>
        </w:rPr>
        <w:t> </w:t>
      </w:r>
      <w:r>
        <w:rPr>
          <w:color w:val="010202"/>
          <w:w w:val="115"/>
        </w:rPr>
        <w:t>reappear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in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Antarctica</w:t>
      </w:r>
      <w:r>
        <w:rPr>
          <w:color w:val="010202"/>
          <w:spacing w:val="-8"/>
          <w:w w:val="115"/>
        </w:rPr>
        <w:t> </w:t>
      </w:r>
      <w:r>
        <w:rPr>
          <w:color w:val="010202"/>
          <w:w w:val="115"/>
        </w:rPr>
        <w:t>as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Antarc- tandes,</w:t>
      </w:r>
      <w:r>
        <w:rPr>
          <w:color w:val="010202"/>
          <w:w w:val="115"/>
        </w:rPr>
        <w:t> at</w:t>
      </w:r>
      <w:r>
        <w:rPr>
          <w:color w:val="010202"/>
          <w:w w:val="115"/>
        </w:rPr>
        <w:t> “Tierra</w:t>
      </w:r>
      <w:r>
        <w:rPr>
          <w:color w:val="010202"/>
          <w:w w:val="115"/>
        </w:rPr>
        <w:t> de</w:t>
      </w:r>
      <w:r>
        <w:rPr>
          <w:color w:val="010202"/>
          <w:w w:val="115"/>
        </w:rPr>
        <w:t> San</w:t>
      </w:r>
      <w:r>
        <w:rPr>
          <w:color w:val="010202"/>
          <w:w w:val="115"/>
        </w:rPr>
        <w:t> Martín.”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Route</w:t>
      </w:r>
      <w:r>
        <w:rPr>
          <w:color w:val="010202"/>
          <w:w w:val="115"/>
        </w:rPr>
        <w:t> then</w:t>
      </w:r>
      <w:r>
        <w:rPr>
          <w:color w:val="010202"/>
          <w:w w:val="115"/>
        </w:rPr>
        <w:t> continues</w:t>
      </w:r>
      <w:r>
        <w:rPr>
          <w:color w:val="010202"/>
          <w:w w:val="115"/>
        </w:rPr>
        <w:t> over América,</w:t>
      </w:r>
      <w:r>
        <w:rPr>
          <w:color w:val="010202"/>
          <w:w w:val="115"/>
        </w:rPr>
        <w:t> parallel</w:t>
      </w:r>
      <w:r>
        <w:rPr>
          <w:color w:val="010202"/>
          <w:w w:val="115"/>
        </w:rPr>
        <w:t> to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Andes</w:t>
      </w:r>
      <w:r>
        <w:rPr>
          <w:color w:val="010202"/>
          <w:w w:val="115"/>
        </w:rPr>
        <w:t> Mountains,</w:t>
      </w:r>
      <w:r>
        <w:rPr>
          <w:color w:val="010202"/>
          <w:w w:val="115"/>
        </w:rPr>
        <w:t> but,</w:t>
      </w:r>
      <w:r>
        <w:rPr>
          <w:color w:val="010202"/>
          <w:w w:val="115"/>
        </w:rPr>
        <w:t> at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equatorial line,</w:t>
      </w:r>
      <w:r>
        <w:rPr>
          <w:color w:val="010202"/>
          <w:w w:val="115"/>
        </w:rPr>
        <w:t> it</w:t>
      </w:r>
      <w:r>
        <w:rPr>
          <w:color w:val="010202"/>
          <w:w w:val="115"/>
        </w:rPr>
        <w:t> turns</w:t>
      </w:r>
      <w:r>
        <w:rPr>
          <w:color w:val="010202"/>
          <w:w w:val="115"/>
        </w:rPr>
        <w:t> sharply</w:t>
      </w:r>
      <w:r>
        <w:rPr>
          <w:color w:val="010202"/>
          <w:w w:val="115"/>
        </w:rPr>
        <w:t> westward</w:t>
      </w:r>
      <w:r>
        <w:rPr>
          <w:color w:val="010202"/>
          <w:w w:val="115"/>
        </w:rPr>
        <w:t> and</w:t>
      </w:r>
      <w:r>
        <w:rPr>
          <w:color w:val="010202"/>
          <w:w w:val="115"/>
        </w:rPr>
        <w:t> “links”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Earth</w:t>
      </w:r>
      <w:r>
        <w:rPr>
          <w:color w:val="010202"/>
          <w:w w:val="115"/>
        </w:rPr>
        <w:t> by</w:t>
      </w:r>
      <w:r>
        <w:rPr>
          <w:color w:val="010202"/>
          <w:w w:val="115"/>
        </w:rPr>
        <w:t> arising</w:t>
      </w:r>
      <w:r>
        <w:rPr>
          <w:color w:val="010202"/>
          <w:w w:val="115"/>
        </w:rPr>
        <w:t> in East</w:t>
      </w:r>
      <w:r>
        <w:rPr>
          <w:color w:val="010202"/>
          <w:w w:val="115"/>
        </w:rPr>
        <w:t> Asia</w:t>
      </w:r>
      <w:r>
        <w:rPr>
          <w:color w:val="010202"/>
          <w:w w:val="115"/>
        </w:rPr>
        <w:t> and</w:t>
      </w:r>
      <w:r>
        <w:rPr>
          <w:color w:val="010202"/>
          <w:w w:val="115"/>
        </w:rPr>
        <w:t> crossing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whole</w:t>
      </w:r>
      <w:r>
        <w:rPr>
          <w:color w:val="010202"/>
          <w:w w:val="115"/>
        </w:rPr>
        <w:t> of</w:t>
      </w:r>
      <w:r>
        <w:rPr>
          <w:color w:val="010202"/>
          <w:w w:val="115"/>
        </w:rPr>
        <w:t> Europe.</w:t>
      </w:r>
      <w:r>
        <w:rPr>
          <w:color w:val="010202"/>
          <w:w w:val="115"/>
        </w:rPr>
        <w:t> Always</w:t>
      </w:r>
      <w:r>
        <w:rPr>
          <w:color w:val="010202"/>
          <w:w w:val="115"/>
        </w:rPr>
        <w:t> from</w:t>
      </w:r>
      <w:r>
        <w:rPr>
          <w:color w:val="010202"/>
          <w:w w:val="115"/>
        </w:rPr>
        <w:t> East</w:t>
      </w:r>
      <w:r>
        <w:rPr>
          <w:color w:val="010202"/>
          <w:w w:val="115"/>
        </w:rPr>
        <w:t> to West,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Route</w:t>
      </w:r>
      <w:r>
        <w:rPr>
          <w:color w:val="010202"/>
          <w:w w:val="115"/>
        </w:rPr>
        <w:t> crosses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Atlantic</w:t>
      </w:r>
      <w:r>
        <w:rPr>
          <w:color w:val="010202"/>
          <w:w w:val="115"/>
        </w:rPr>
        <w:t> Ocean</w:t>
      </w:r>
      <w:r>
        <w:rPr>
          <w:color w:val="010202"/>
          <w:w w:val="115"/>
        </w:rPr>
        <w:t> to</w:t>
      </w:r>
      <w:r>
        <w:rPr>
          <w:color w:val="010202"/>
          <w:w w:val="115"/>
        </w:rPr>
        <w:t> Mexico</w:t>
      </w:r>
      <w:r>
        <w:rPr>
          <w:color w:val="010202"/>
          <w:w w:val="115"/>
        </w:rPr>
        <w:t> and</w:t>
      </w:r>
      <w:r>
        <w:rPr>
          <w:color w:val="010202"/>
          <w:w w:val="115"/>
        </w:rPr>
        <w:t> Cuba, from</w:t>
      </w:r>
      <w:r>
        <w:rPr>
          <w:color w:val="010202"/>
          <w:w w:val="115"/>
        </w:rPr>
        <w:t> where</w:t>
      </w:r>
      <w:r>
        <w:rPr>
          <w:color w:val="010202"/>
          <w:w w:val="115"/>
        </w:rPr>
        <w:t> it</w:t>
      </w:r>
      <w:r>
        <w:rPr>
          <w:color w:val="010202"/>
          <w:w w:val="115"/>
        </w:rPr>
        <w:t> turns</w:t>
      </w:r>
      <w:r>
        <w:rPr>
          <w:color w:val="010202"/>
          <w:w w:val="115"/>
        </w:rPr>
        <w:t> around</w:t>
      </w:r>
      <w:r>
        <w:rPr>
          <w:color w:val="010202"/>
          <w:w w:val="115"/>
        </w:rPr>
        <w:t> again</w:t>
      </w:r>
      <w:r>
        <w:rPr>
          <w:color w:val="010202"/>
          <w:w w:val="115"/>
        </w:rPr>
        <w:t> to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North,</w:t>
      </w:r>
      <w:r>
        <w:rPr>
          <w:color w:val="010202"/>
          <w:w w:val="115"/>
        </w:rPr>
        <w:t> encompassing</w:t>
      </w:r>
      <w:r>
        <w:rPr>
          <w:color w:val="010202"/>
          <w:w w:val="115"/>
        </w:rPr>
        <w:t> al- most the entire territory of the United States, part of Canada, and </w:t>
      </w:r>
      <w:r>
        <w:rPr>
          <w:color w:val="010202"/>
          <w:spacing w:val="-2"/>
          <w:w w:val="115"/>
        </w:rPr>
        <w:t>Greenland.</w:t>
      </w:r>
    </w:p>
    <w:p>
      <w:pPr>
        <w:pStyle w:val="BodyText"/>
        <w:spacing w:line="252" w:lineRule="auto"/>
        <w:ind w:right="151" w:firstLine="246"/>
      </w:pPr>
      <w:r>
        <w:rPr>
          <w:color w:val="010202"/>
          <w:w w:val="115"/>
        </w:rPr>
        <w:t>In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this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way,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following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a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tectonic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schema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that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is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not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always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clear- ly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noticeable,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Kaly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Yuga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Route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imposes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a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helicoidal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or</w:t>
      </w:r>
      <w:r>
        <w:rPr>
          <w:color w:val="010202"/>
          <w:spacing w:val="-1"/>
          <w:w w:val="115"/>
        </w:rPr>
        <w:t> </w:t>
      </w:r>
      <w:r>
        <w:rPr>
          <w:color w:val="010202"/>
          <w:w w:val="115"/>
        </w:rPr>
        <w:t>“spring- like” movement around the Earth.</w:t>
      </w:r>
    </w:p>
    <w:p>
      <w:pPr>
        <w:pStyle w:val="BodyText"/>
        <w:spacing w:line="244" w:lineRule="auto"/>
        <w:ind w:right="150" w:firstLine="246"/>
      </w:pPr>
      <w:r>
        <w:rPr>
          <w:color w:val="010202"/>
          <w:w w:val="115"/>
        </w:rPr>
        <w:t>The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lines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that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limit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Kaly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Yuga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Route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are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denominated,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in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Es- oteric</w:t>
      </w:r>
      <w:r>
        <w:rPr>
          <w:color w:val="010202"/>
          <w:spacing w:val="-13"/>
          <w:w w:val="115"/>
        </w:rPr>
        <w:t> </w:t>
      </w:r>
      <w:r>
        <w:rPr>
          <w:color w:val="010202"/>
          <w:w w:val="115"/>
        </w:rPr>
        <w:t>Chorology,</w:t>
      </w:r>
      <w:r>
        <w:rPr>
          <w:color w:val="010202"/>
          <w:spacing w:val="-12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isochronic</w:t>
      </w:r>
      <w:r>
        <w:rPr>
          <w:rFonts w:ascii="Palatino Linotype" w:hAnsi="Palatino Linotype"/>
          <w:b/>
          <w:i/>
          <w:color w:val="010202"/>
          <w:spacing w:val="-13"/>
          <w:w w:val="115"/>
        </w:rPr>
        <w:t> </w:t>
      </w:r>
      <w:r>
        <w:rPr>
          <w:rFonts w:ascii="Palatino Linotype" w:hAnsi="Palatino Linotype"/>
          <w:b/>
          <w:i/>
          <w:color w:val="010202"/>
          <w:w w:val="115"/>
        </w:rPr>
        <w:t>curves</w:t>
      </w:r>
      <w:r>
        <w:rPr>
          <w:rFonts w:ascii="Palatino Linotype" w:hAnsi="Palatino Linotype"/>
          <w:b/>
          <w:i/>
          <w:color w:val="010202"/>
          <w:spacing w:val="-14"/>
          <w:w w:val="115"/>
        </w:rPr>
        <w:t> </w:t>
      </w:r>
      <w:r>
        <w:rPr>
          <w:color w:val="010202"/>
          <w:w w:val="115"/>
        </w:rPr>
        <w:t>because</w:t>
      </w:r>
      <w:r>
        <w:rPr>
          <w:color w:val="010202"/>
          <w:spacing w:val="-11"/>
          <w:w w:val="115"/>
        </w:rPr>
        <w:t> </w:t>
      </w:r>
      <w:r>
        <w:rPr>
          <w:color w:val="010202"/>
          <w:w w:val="115"/>
        </w:rPr>
        <w:t>they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have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been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traced “to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constant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geochronic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indices.”</w:t>
      </w:r>
      <w:r>
        <w:rPr>
          <w:color w:val="010202"/>
          <w:w w:val="115"/>
          <w:position w:val="7"/>
          <w:sz w:val="11"/>
        </w:rPr>
        <w:t>46</w:t>
      </w:r>
      <w:r>
        <w:rPr>
          <w:color w:val="010202"/>
          <w:spacing w:val="18"/>
          <w:w w:val="115"/>
          <w:position w:val="7"/>
          <w:sz w:val="11"/>
        </w:rPr>
        <w:t> </w:t>
      </w:r>
      <w:r>
        <w:rPr>
          <w:color w:val="010202"/>
          <w:w w:val="115"/>
        </w:rPr>
        <w:t>Seven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great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regions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of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different </w:t>
      </w:r>
      <w:r>
        <w:rPr>
          <w:color w:val="010202"/>
          <w:spacing w:val="-2"/>
          <w:w w:val="115"/>
        </w:rPr>
        <w:t>“geochronic</w:t>
      </w:r>
      <w:r>
        <w:rPr>
          <w:color w:val="010202"/>
          <w:spacing w:val="-4"/>
          <w:w w:val="115"/>
        </w:rPr>
        <w:t> </w:t>
      </w:r>
      <w:r>
        <w:rPr>
          <w:color w:val="010202"/>
          <w:spacing w:val="-2"/>
          <w:w w:val="115"/>
        </w:rPr>
        <w:t>intensity”</w:t>
      </w:r>
      <w:r>
        <w:rPr>
          <w:color w:val="010202"/>
          <w:spacing w:val="-4"/>
          <w:w w:val="115"/>
        </w:rPr>
        <w:t> </w:t>
      </w:r>
      <w:r>
        <w:rPr>
          <w:color w:val="010202"/>
          <w:spacing w:val="-2"/>
          <w:w w:val="115"/>
        </w:rPr>
        <w:t>are</w:t>
      </w:r>
      <w:r>
        <w:rPr>
          <w:color w:val="010202"/>
          <w:spacing w:val="-4"/>
          <w:w w:val="115"/>
        </w:rPr>
        <w:t> </w:t>
      </w:r>
      <w:r>
        <w:rPr>
          <w:color w:val="010202"/>
          <w:spacing w:val="-2"/>
          <w:w w:val="115"/>
        </w:rPr>
        <w:t>thus</w:t>
      </w:r>
      <w:r>
        <w:rPr>
          <w:color w:val="010202"/>
          <w:spacing w:val="-4"/>
          <w:w w:val="115"/>
        </w:rPr>
        <w:t> </w:t>
      </w:r>
      <w:r>
        <w:rPr>
          <w:color w:val="010202"/>
          <w:spacing w:val="-2"/>
          <w:w w:val="115"/>
        </w:rPr>
        <w:t>distinguished,</w:t>
      </w:r>
      <w:r>
        <w:rPr>
          <w:color w:val="010202"/>
          <w:spacing w:val="-4"/>
          <w:w w:val="115"/>
        </w:rPr>
        <w:t> </w:t>
      </w:r>
      <w:r>
        <w:rPr>
          <w:color w:val="010202"/>
          <w:spacing w:val="-2"/>
          <w:w w:val="115"/>
        </w:rPr>
        <w:t>each</w:t>
      </w:r>
      <w:r>
        <w:rPr>
          <w:color w:val="010202"/>
          <w:spacing w:val="-4"/>
          <w:w w:val="115"/>
        </w:rPr>
        <w:t> </w:t>
      </w:r>
      <w:r>
        <w:rPr>
          <w:color w:val="010202"/>
          <w:spacing w:val="-2"/>
          <w:w w:val="115"/>
        </w:rPr>
        <w:t>one</w:t>
      </w:r>
      <w:r>
        <w:rPr>
          <w:color w:val="010202"/>
          <w:spacing w:val="-4"/>
          <w:w w:val="115"/>
        </w:rPr>
        <w:t> </w:t>
      </w:r>
      <w:r>
        <w:rPr>
          <w:color w:val="010202"/>
          <w:spacing w:val="-2"/>
          <w:w w:val="115"/>
        </w:rPr>
        <w:t>of</w:t>
      </w:r>
      <w:r>
        <w:rPr>
          <w:color w:val="010202"/>
          <w:spacing w:val="-4"/>
          <w:w w:val="115"/>
        </w:rPr>
        <w:t> </w:t>
      </w:r>
      <w:r>
        <w:rPr>
          <w:color w:val="010202"/>
          <w:spacing w:val="-2"/>
          <w:w w:val="115"/>
        </w:rPr>
        <w:t>them</w:t>
      </w:r>
      <w:r>
        <w:rPr>
          <w:color w:val="010202"/>
          <w:spacing w:val="-4"/>
          <w:w w:val="115"/>
        </w:rPr>
        <w:t> </w:t>
      </w:r>
      <w:r>
        <w:rPr>
          <w:color w:val="010202"/>
          <w:spacing w:val="-2"/>
          <w:w w:val="115"/>
        </w:rPr>
        <w:t>lim- </w:t>
      </w:r>
      <w:r>
        <w:rPr>
          <w:color w:val="010202"/>
          <w:w w:val="115"/>
        </w:rPr>
        <w:t>ited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by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isochronic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curves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(Figure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109).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Region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I,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“Omega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of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the Lefi</w:t>
      </w:r>
      <w:r>
        <w:rPr>
          <w:color w:val="010202"/>
          <w:w w:val="115"/>
        </w:rPr>
        <w:t> Hand,”</w:t>
      </w:r>
      <w:r>
        <w:rPr>
          <w:color w:val="010202"/>
          <w:w w:val="115"/>
        </w:rPr>
        <w:t> is</w:t>
      </w:r>
      <w:r>
        <w:rPr>
          <w:color w:val="010202"/>
          <w:w w:val="115"/>
        </w:rPr>
        <w:t> an</w:t>
      </w:r>
      <w:r>
        <w:rPr>
          <w:color w:val="010202"/>
          <w:w w:val="115"/>
        </w:rPr>
        <w:t> enclosure</w:t>
      </w:r>
      <w:r>
        <w:rPr>
          <w:color w:val="010202"/>
          <w:w w:val="115"/>
        </w:rPr>
        <w:t> limited</w:t>
      </w:r>
      <w:r>
        <w:rPr>
          <w:color w:val="010202"/>
          <w:w w:val="115"/>
        </w:rPr>
        <w:t> by</w:t>
      </w:r>
      <w:r>
        <w:rPr>
          <w:color w:val="010202"/>
          <w:w w:val="115"/>
        </w:rPr>
        <w:t> two</w:t>
      </w:r>
      <w:r>
        <w:rPr>
          <w:color w:val="010202"/>
          <w:w w:val="115"/>
        </w:rPr>
        <w:t> isochronic</w:t>
      </w:r>
      <w:r>
        <w:rPr>
          <w:color w:val="010202"/>
          <w:w w:val="115"/>
        </w:rPr>
        <w:t> curves</w:t>
      </w:r>
      <w:r>
        <w:rPr>
          <w:color w:val="010202"/>
          <w:w w:val="115"/>
        </w:rPr>
        <w:t> and two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straight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lines;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ﬁrst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of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these,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a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a',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is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a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segment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of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6"/>
          <w:w w:val="115"/>
        </w:rPr>
        <w:t> </w:t>
      </w:r>
      <w:r>
        <w:rPr>
          <w:color w:val="010202"/>
          <w:w w:val="115"/>
        </w:rPr>
        <w:t>Antarc-</w:t>
      </w:r>
    </w:p>
    <w:p>
      <w:pPr>
        <w:pStyle w:val="BodyText"/>
        <w:spacing w:before="61"/>
        <w:ind w:left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783767</wp:posOffset>
                </wp:positionH>
                <wp:positionV relativeFrom="paragraph">
                  <wp:posOffset>202976</wp:posOffset>
                </wp:positionV>
                <wp:extent cx="1089025" cy="5715"/>
                <wp:effectExtent l="0" t="0" r="0" b="0"/>
                <wp:wrapTopAndBottom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108902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9025" h="5715">
                              <a:moveTo>
                                <a:pt x="1088580" y="0"/>
                              </a:moveTo>
                              <a:lnTo>
                                <a:pt x="0" y="0"/>
                              </a:lnTo>
                              <a:lnTo>
                                <a:pt x="0" y="5435"/>
                              </a:lnTo>
                              <a:lnTo>
                                <a:pt x="1088580" y="5435"/>
                              </a:lnTo>
                              <a:lnTo>
                                <a:pt x="10885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6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1.714001pt;margin-top:15.982379pt;width:85.715pt;height:.42799pt;mso-position-horizontal-relative:page;mso-position-vertical-relative:paragraph;z-index:-15711232;mso-wrap-distance-left:0;mso-wrap-distance-right:0" id="docshape42" filled="true" fillcolor="#60606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tabs>
          <w:tab w:pos="714" w:val="left" w:leader="none"/>
        </w:tabs>
        <w:spacing w:line="216" w:lineRule="auto" w:before="165" w:after="0"/>
        <w:ind w:left="154" w:right="151" w:firstLine="246"/>
        <w:jc w:val="both"/>
        <w:rPr>
          <w:rFonts w:ascii="Palatino Linotype" w:hAnsi="Palatino Linotype"/>
          <w:b/>
          <w:i/>
          <w:sz w:val="18"/>
        </w:rPr>
      </w:pPr>
      <w:r>
        <w:rPr>
          <w:color w:val="010202"/>
          <w:w w:val="110"/>
          <w:sz w:val="18"/>
        </w:rPr>
        <w:t>This does not mean that the Kaly Yuga acts</w:t>
      </w:r>
      <w:r>
        <w:rPr>
          <w:color w:val="010202"/>
          <w:spacing w:val="-1"/>
          <w:w w:val="110"/>
          <w:sz w:val="18"/>
        </w:rPr>
        <w:t> </w:t>
      </w:r>
      <w:r>
        <w:rPr>
          <w:rFonts w:ascii="Palatino Linotype" w:hAnsi="Palatino Linotype"/>
          <w:b/>
          <w:i/>
          <w:color w:val="010202"/>
          <w:w w:val="110"/>
          <w:sz w:val="18"/>
        </w:rPr>
        <w:t>only</w:t>
      </w:r>
      <w:r>
        <w:rPr>
          <w:rFonts w:ascii="Palatino Linotype" w:hAnsi="Palatino Linotype"/>
          <w:b/>
          <w:i/>
          <w:color w:val="010202"/>
          <w:spacing w:val="-6"/>
          <w:w w:val="110"/>
          <w:sz w:val="18"/>
        </w:rPr>
        <w:t> </w:t>
      </w:r>
      <w:r>
        <w:rPr>
          <w:color w:val="010202"/>
          <w:w w:val="110"/>
          <w:sz w:val="18"/>
        </w:rPr>
        <w:t>on</w:t>
      </w:r>
      <w:r>
        <w:rPr>
          <w:color w:val="010202"/>
          <w:spacing w:val="-1"/>
          <w:w w:val="110"/>
          <w:sz w:val="18"/>
        </w:rPr>
        <w:t> </w:t>
      </w:r>
      <w:r>
        <w:rPr>
          <w:color w:val="010202"/>
          <w:w w:val="110"/>
          <w:sz w:val="18"/>
        </w:rPr>
        <w:t>the</w:t>
      </w:r>
      <w:r>
        <w:rPr>
          <w:color w:val="010202"/>
          <w:spacing w:val="-1"/>
          <w:w w:val="110"/>
          <w:sz w:val="18"/>
        </w:rPr>
        <w:t> </w:t>
      </w:r>
      <w:r>
        <w:rPr>
          <w:color w:val="010202"/>
          <w:w w:val="110"/>
          <w:sz w:val="18"/>
        </w:rPr>
        <w:t>Route.</w:t>
      </w:r>
      <w:r>
        <w:rPr>
          <w:color w:val="010202"/>
          <w:spacing w:val="-1"/>
          <w:w w:val="110"/>
          <w:sz w:val="18"/>
        </w:rPr>
        <w:t> </w:t>
      </w:r>
      <w:r>
        <w:rPr>
          <w:color w:val="010202"/>
          <w:w w:val="110"/>
          <w:sz w:val="18"/>
        </w:rPr>
        <w:t>The whole</w:t>
      </w:r>
      <w:r>
        <w:rPr>
          <w:color w:val="010202"/>
          <w:spacing w:val="-5"/>
          <w:w w:val="110"/>
          <w:sz w:val="18"/>
        </w:rPr>
        <w:t> </w:t>
      </w:r>
      <w:r>
        <w:rPr>
          <w:color w:val="010202"/>
          <w:w w:val="110"/>
          <w:sz w:val="18"/>
        </w:rPr>
        <w:t>earth</w:t>
      </w:r>
      <w:r>
        <w:rPr>
          <w:color w:val="010202"/>
          <w:spacing w:val="-5"/>
          <w:w w:val="110"/>
          <w:sz w:val="18"/>
        </w:rPr>
        <w:t> </w:t>
      </w:r>
      <w:r>
        <w:rPr>
          <w:color w:val="010202"/>
          <w:w w:val="110"/>
          <w:sz w:val="18"/>
        </w:rPr>
        <w:t>is</w:t>
      </w:r>
      <w:r>
        <w:rPr>
          <w:color w:val="010202"/>
          <w:spacing w:val="-5"/>
          <w:w w:val="110"/>
          <w:sz w:val="18"/>
        </w:rPr>
        <w:t> </w:t>
      </w:r>
      <w:r>
        <w:rPr>
          <w:color w:val="010202"/>
          <w:w w:val="110"/>
          <w:sz w:val="18"/>
        </w:rPr>
        <w:t>subject</w:t>
      </w:r>
      <w:r>
        <w:rPr>
          <w:color w:val="010202"/>
          <w:spacing w:val="-5"/>
          <w:w w:val="110"/>
          <w:sz w:val="18"/>
        </w:rPr>
        <w:t> </w:t>
      </w:r>
      <w:r>
        <w:rPr>
          <w:color w:val="010202"/>
          <w:w w:val="110"/>
          <w:sz w:val="18"/>
        </w:rPr>
        <w:t>to</w:t>
      </w:r>
      <w:r>
        <w:rPr>
          <w:color w:val="010202"/>
          <w:spacing w:val="-5"/>
          <w:w w:val="110"/>
          <w:sz w:val="18"/>
        </w:rPr>
        <w:t> </w:t>
      </w:r>
      <w:r>
        <w:rPr>
          <w:color w:val="010202"/>
          <w:w w:val="110"/>
          <w:sz w:val="18"/>
        </w:rPr>
        <w:t>its</w:t>
      </w:r>
      <w:r>
        <w:rPr>
          <w:color w:val="010202"/>
          <w:spacing w:val="-5"/>
          <w:w w:val="110"/>
          <w:sz w:val="18"/>
        </w:rPr>
        <w:t> </w:t>
      </w:r>
      <w:r>
        <w:rPr>
          <w:color w:val="010202"/>
          <w:w w:val="110"/>
          <w:sz w:val="18"/>
        </w:rPr>
        <w:t>inﬂuence,</w:t>
      </w:r>
      <w:r>
        <w:rPr>
          <w:color w:val="010202"/>
          <w:spacing w:val="-5"/>
          <w:w w:val="110"/>
          <w:sz w:val="18"/>
        </w:rPr>
        <w:t> </w:t>
      </w:r>
      <w:r>
        <w:rPr>
          <w:color w:val="010202"/>
          <w:w w:val="110"/>
          <w:sz w:val="18"/>
        </w:rPr>
        <w:t>but,</w:t>
      </w:r>
      <w:r>
        <w:rPr>
          <w:color w:val="010202"/>
          <w:spacing w:val="-6"/>
          <w:w w:val="110"/>
          <w:sz w:val="18"/>
        </w:rPr>
        <w:t> </w:t>
      </w:r>
      <w:r>
        <w:rPr>
          <w:rFonts w:ascii="Palatino Linotype" w:hAnsi="Palatino Linotype"/>
          <w:b/>
          <w:i/>
          <w:color w:val="010202"/>
          <w:w w:val="110"/>
          <w:sz w:val="18"/>
        </w:rPr>
        <w:t>for</w:t>
      </w:r>
      <w:r>
        <w:rPr>
          <w:rFonts w:ascii="Palatino Linotype" w:hAnsi="Palatino Linotype"/>
          <w:b/>
          <w:i/>
          <w:color w:val="010202"/>
          <w:spacing w:val="-12"/>
          <w:w w:val="110"/>
          <w:sz w:val="18"/>
        </w:rPr>
        <w:t> </w:t>
      </w:r>
      <w:r>
        <w:rPr>
          <w:rFonts w:ascii="Palatino Linotype" w:hAnsi="Palatino Linotype"/>
          <w:b/>
          <w:i/>
          <w:color w:val="010202"/>
          <w:w w:val="110"/>
          <w:sz w:val="18"/>
        </w:rPr>
        <w:t>man,</w:t>
      </w:r>
      <w:r>
        <w:rPr>
          <w:rFonts w:ascii="Palatino Linotype" w:hAnsi="Palatino Linotype"/>
          <w:b/>
          <w:i/>
          <w:color w:val="010202"/>
          <w:spacing w:val="-10"/>
          <w:w w:val="110"/>
          <w:sz w:val="18"/>
        </w:rPr>
        <w:t> </w:t>
      </w:r>
      <w:r>
        <w:rPr>
          <w:color w:val="010202"/>
          <w:w w:val="110"/>
          <w:sz w:val="18"/>
        </w:rPr>
        <w:t>due</w:t>
      </w:r>
      <w:r>
        <w:rPr>
          <w:color w:val="010202"/>
          <w:spacing w:val="-5"/>
          <w:w w:val="110"/>
          <w:sz w:val="18"/>
        </w:rPr>
        <w:t> </w:t>
      </w:r>
      <w:r>
        <w:rPr>
          <w:color w:val="010202"/>
          <w:w w:val="110"/>
          <w:sz w:val="18"/>
        </w:rPr>
        <w:t>to</w:t>
      </w:r>
      <w:r>
        <w:rPr>
          <w:color w:val="010202"/>
          <w:spacing w:val="-5"/>
          <w:w w:val="110"/>
          <w:sz w:val="18"/>
        </w:rPr>
        <w:t> </w:t>
      </w:r>
      <w:r>
        <w:rPr>
          <w:color w:val="010202"/>
          <w:w w:val="110"/>
          <w:sz w:val="18"/>
        </w:rPr>
        <w:t>the</w:t>
      </w:r>
      <w:r>
        <w:rPr>
          <w:color w:val="010202"/>
          <w:spacing w:val="-5"/>
          <w:w w:val="110"/>
          <w:sz w:val="18"/>
        </w:rPr>
        <w:t> </w:t>
      </w:r>
      <w:r>
        <w:rPr>
          <w:color w:val="010202"/>
          <w:w w:val="110"/>
          <w:sz w:val="18"/>
        </w:rPr>
        <w:t>geochronic action of the psychoregions, the </w:t>
      </w:r>
      <w:r>
        <w:rPr>
          <w:rFonts w:ascii="Palatino Linotype" w:hAnsi="Palatino Linotype"/>
          <w:b/>
          <w:i/>
          <w:color w:val="010202"/>
          <w:w w:val="110"/>
          <w:sz w:val="18"/>
        </w:rPr>
        <w:t>intensity</w:t>
      </w:r>
      <w:r>
        <w:rPr>
          <w:rFonts w:ascii="Palatino Linotype" w:hAnsi="Palatino Linotype"/>
          <w:b/>
          <w:i/>
          <w:color w:val="010202"/>
          <w:spacing w:val="-7"/>
          <w:w w:val="110"/>
          <w:sz w:val="18"/>
        </w:rPr>
        <w:t> </w:t>
      </w:r>
      <w:r>
        <w:rPr>
          <w:rFonts w:ascii="Palatino Linotype" w:hAnsi="Palatino Linotype"/>
          <w:b/>
          <w:i/>
          <w:color w:val="010202"/>
          <w:w w:val="110"/>
          <w:sz w:val="18"/>
        </w:rPr>
        <w:t>of</w:t>
      </w:r>
      <w:r>
        <w:rPr>
          <w:rFonts w:ascii="Palatino Linotype" w:hAnsi="Palatino Linotype"/>
          <w:b/>
          <w:i/>
          <w:color w:val="010202"/>
          <w:spacing w:val="-7"/>
          <w:w w:val="110"/>
          <w:sz w:val="18"/>
        </w:rPr>
        <w:t> </w:t>
      </w:r>
      <w:r>
        <w:rPr>
          <w:rFonts w:ascii="Palatino Linotype" w:hAnsi="Palatino Linotype"/>
          <w:b/>
          <w:i/>
          <w:color w:val="010202"/>
          <w:w w:val="110"/>
          <w:sz w:val="18"/>
        </w:rPr>
        <w:t>the</w:t>
      </w:r>
      <w:r>
        <w:rPr>
          <w:rFonts w:ascii="Palatino Linotype" w:hAnsi="Palatino Linotype"/>
          <w:b/>
          <w:i/>
          <w:color w:val="010202"/>
          <w:spacing w:val="-7"/>
          <w:w w:val="110"/>
          <w:sz w:val="18"/>
        </w:rPr>
        <w:t> </w:t>
      </w:r>
      <w:r>
        <w:rPr>
          <w:rFonts w:ascii="Palatino Linotype" w:hAnsi="Palatino Linotype"/>
          <w:b/>
          <w:i/>
          <w:color w:val="010202"/>
          <w:w w:val="110"/>
          <w:sz w:val="18"/>
        </w:rPr>
        <w:t>darkness</w:t>
      </w:r>
      <w:r>
        <w:rPr>
          <w:rFonts w:ascii="Palatino Linotype" w:hAnsi="Palatino Linotype"/>
          <w:b/>
          <w:i/>
          <w:color w:val="010202"/>
          <w:spacing w:val="-6"/>
          <w:w w:val="110"/>
          <w:sz w:val="18"/>
        </w:rPr>
        <w:t> </w:t>
      </w:r>
      <w:r>
        <w:rPr>
          <w:color w:val="010202"/>
          <w:w w:val="110"/>
          <w:sz w:val="18"/>
        </w:rPr>
        <w:t>is overwhelm- ingly greater </w:t>
      </w:r>
      <w:r>
        <w:rPr>
          <w:rFonts w:ascii="Palatino Linotype" w:hAnsi="Palatino Linotype"/>
          <w:b/>
          <w:i/>
          <w:color w:val="010202"/>
          <w:w w:val="110"/>
          <w:sz w:val="18"/>
        </w:rPr>
        <w:t>within the Route.</w:t>
      </w:r>
    </w:p>
    <w:p>
      <w:pPr>
        <w:pStyle w:val="ListParagraph"/>
        <w:numPr>
          <w:ilvl w:val="0"/>
          <w:numId w:val="2"/>
        </w:numPr>
        <w:tabs>
          <w:tab w:pos="706" w:val="left" w:leader="none"/>
        </w:tabs>
        <w:spacing w:line="249" w:lineRule="auto" w:before="58" w:after="0"/>
        <w:ind w:left="154" w:right="151" w:firstLine="246"/>
        <w:jc w:val="both"/>
        <w:rPr>
          <w:sz w:val="18"/>
        </w:rPr>
      </w:pPr>
      <w:r>
        <w:rPr>
          <w:color w:val="010202"/>
          <w:w w:val="110"/>
          <w:sz w:val="18"/>
        </w:rPr>
        <w:t>It</w:t>
      </w:r>
      <w:r>
        <w:rPr>
          <w:color w:val="010202"/>
          <w:spacing w:val="-2"/>
          <w:w w:val="110"/>
          <w:sz w:val="18"/>
        </w:rPr>
        <w:t> </w:t>
      </w:r>
      <w:r>
        <w:rPr>
          <w:color w:val="010202"/>
          <w:w w:val="110"/>
          <w:sz w:val="18"/>
        </w:rPr>
        <w:t>is</w:t>
      </w:r>
      <w:r>
        <w:rPr>
          <w:color w:val="010202"/>
          <w:spacing w:val="-2"/>
          <w:w w:val="110"/>
          <w:sz w:val="18"/>
        </w:rPr>
        <w:t> </w:t>
      </w:r>
      <w:r>
        <w:rPr>
          <w:color w:val="010202"/>
          <w:w w:val="110"/>
          <w:sz w:val="18"/>
        </w:rPr>
        <w:t>understood</w:t>
      </w:r>
      <w:r>
        <w:rPr>
          <w:color w:val="010202"/>
          <w:spacing w:val="-2"/>
          <w:w w:val="110"/>
          <w:sz w:val="18"/>
        </w:rPr>
        <w:t> </w:t>
      </w:r>
      <w:r>
        <w:rPr>
          <w:color w:val="010202"/>
          <w:w w:val="110"/>
          <w:sz w:val="18"/>
        </w:rPr>
        <w:t>that</w:t>
      </w:r>
      <w:r>
        <w:rPr>
          <w:color w:val="010202"/>
          <w:spacing w:val="-2"/>
          <w:w w:val="110"/>
          <w:sz w:val="18"/>
        </w:rPr>
        <w:t> </w:t>
      </w:r>
      <w:r>
        <w:rPr>
          <w:color w:val="010202"/>
          <w:w w:val="110"/>
          <w:sz w:val="18"/>
        </w:rPr>
        <w:t>we</w:t>
      </w:r>
      <w:r>
        <w:rPr>
          <w:color w:val="010202"/>
          <w:spacing w:val="-2"/>
          <w:w w:val="110"/>
          <w:sz w:val="18"/>
        </w:rPr>
        <w:t> </w:t>
      </w:r>
      <w:r>
        <w:rPr>
          <w:color w:val="010202"/>
          <w:w w:val="110"/>
          <w:sz w:val="18"/>
        </w:rPr>
        <w:t>refer</w:t>
      </w:r>
      <w:r>
        <w:rPr>
          <w:color w:val="010202"/>
          <w:spacing w:val="-2"/>
          <w:w w:val="110"/>
          <w:sz w:val="18"/>
        </w:rPr>
        <w:t> </w:t>
      </w:r>
      <w:r>
        <w:rPr>
          <w:color w:val="010202"/>
          <w:w w:val="110"/>
          <w:sz w:val="18"/>
        </w:rPr>
        <w:t>to</w:t>
      </w:r>
      <w:r>
        <w:rPr>
          <w:color w:val="010202"/>
          <w:spacing w:val="-2"/>
          <w:w w:val="110"/>
          <w:sz w:val="18"/>
        </w:rPr>
        <w:t> </w:t>
      </w:r>
      <w:r>
        <w:rPr>
          <w:color w:val="010202"/>
          <w:w w:val="110"/>
          <w:sz w:val="18"/>
        </w:rPr>
        <w:t>the</w:t>
      </w:r>
      <w:r>
        <w:rPr>
          <w:color w:val="010202"/>
          <w:spacing w:val="-2"/>
          <w:w w:val="110"/>
          <w:sz w:val="18"/>
        </w:rPr>
        <w:t> </w:t>
      </w:r>
      <w:r>
        <w:rPr>
          <w:color w:val="010202"/>
          <w:w w:val="110"/>
          <w:sz w:val="18"/>
        </w:rPr>
        <w:t>“lefi</w:t>
      </w:r>
      <w:r>
        <w:rPr>
          <w:color w:val="010202"/>
          <w:spacing w:val="-2"/>
          <w:w w:val="110"/>
          <w:sz w:val="18"/>
        </w:rPr>
        <w:t> </w:t>
      </w:r>
      <w:r>
        <w:rPr>
          <w:color w:val="010202"/>
          <w:w w:val="110"/>
          <w:sz w:val="18"/>
        </w:rPr>
        <w:t>hand”</w:t>
      </w:r>
      <w:r>
        <w:rPr>
          <w:color w:val="010202"/>
          <w:spacing w:val="-2"/>
          <w:w w:val="110"/>
          <w:sz w:val="18"/>
        </w:rPr>
        <w:t> </w:t>
      </w:r>
      <w:r>
        <w:rPr>
          <w:color w:val="010202"/>
          <w:w w:val="110"/>
          <w:sz w:val="18"/>
        </w:rPr>
        <w:t>of</w:t>
      </w:r>
      <w:r>
        <w:rPr>
          <w:color w:val="010202"/>
          <w:spacing w:val="-2"/>
          <w:w w:val="110"/>
          <w:sz w:val="18"/>
        </w:rPr>
        <w:t> </w:t>
      </w:r>
      <w:r>
        <w:rPr>
          <w:color w:val="010202"/>
          <w:w w:val="110"/>
          <w:sz w:val="18"/>
        </w:rPr>
        <w:t>Sanat</w:t>
      </w:r>
      <w:r>
        <w:rPr>
          <w:color w:val="010202"/>
          <w:spacing w:val="-2"/>
          <w:w w:val="110"/>
          <w:sz w:val="18"/>
        </w:rPr>
        <w:t> </w:t>
      </w:r>
      <w:r>
        <w:rPr>
          <w:color w:val="010202"/>
          <w:w w:val="110"/>
          <w:sz w:val="18"/>
        </w:rPr>
        <w:t>Kumara</w:t>
      </w:r>
      <w:r>
        <w:rPr>
          <w:color w:val="010202"/>
          <w:spacing w:val="-2"/>
          <w:w w:val="110"/>
          <w:sz w:val="18"/>
        </w:rPr>
        <w:t> </w:t>
      </w:r>
      <w:r>
        <w:rPr>
          <w:color w:val="010202"/>
          <w:w w:val="110"/>
          <w:sz w:val="18"/>
        </w:rPr>
        <w:t>or Jehovah</w:t>
      </w:r>
      <w:r>
        <w:rPr>
          <w:color w:val="010202"/>
          <w:spacing w:val="-5"/>
          <w:w w:val="110"/>
          <w:sz w:val="18"/>
        </w:rPr>
        <w:t> </w:t>
      </w:r>
      <w:r>
        <w:rPr>
          <w:color w:val="010202"/>
          <w:w w:val="110"/>
          <w:sz w:val="18"/>
        </w:rPr>
        <w:t>Satan.</w:t>
      </w: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49" w:lineRule="auto" w:before="54" w:after="0"/>
        <w:ind w:left="154" w:right="151" w:firstLine="246"/>
        <w:jc w:val="both"/>
        <w:rPr>
          <w:sz w:val="18"/>
        </w:rPr>
      </w:pPr>
      <w:r>
        <w:rPr>
          <w:color w:val="010202"/>
          <w:w w:val="110"/>
          <w:sz w:val="18"/>
        </w:rPr>
        <w:t>Isochronic,</w:t>
      </w:r>
      <w:r>
        <w:rPr>
          <w:color w:val="010202"/>
          <w:spacing w:val="-1"/>
          <w:w w:val="110"/>
          <w:sz w:val="18"/>
        </w:rPr>
        <w:t> </w:t>
      </w:r>
      <w:r>
        <w:rPr>
          <w:color w:val="010202"/>
          <w:w w:val="110"/>
          <w:sz w:val="18"/>
        </w:rPr>
        <w:t>from</w:t>
      </w:r>
      <w:r>
        <w:rPr>
          <w:color w:val="010202"/>
          <w:spacing w:val="-1"/>
          <w:w w:val="110"/>
          <w:sz w:val="18"/>
        </w:rPr>
        <w:t> </w:t>
      </w:r>
      <w:r>
        <w:rPr>
          <w:color w:val="010202"/>
          <w:w w:val="110"/>
          <w:sz w:val="18"/>
        </w:rPr>
        <w:t>the</w:t>
      </w:r>
      <w:r>
        <w:rPr>
          <w:color w:val="010202"/>
          <w:spacing w:val="-1"/>
          <w:w w:val="110"/>
          <w:sz w:val="18"/>
        </w:rPr>
        <w:t> </w:t>
      </w:r>
      <w:r>
        <w:rPr>
          <w:color w:val="010202"/>
          <w:w w:val="110"/>
          <w:sz w:val="18"/>
        </w:rPr>
        <w:t>Greek</w:t>
      </w:r>
      <w:r>
        <w:rPr>
          <w:color w:val="010202"/>
          <w:spacing w:val="-1"/>
          <w:w w:val="110"/>
          <w:sz w:val="18"/>
        </w:rPr>
        <w:t> </w:t>
      </w:r>
      <w:r>
        <w:rPr>
          <w:color w:val="010202"/>
          <w:w w:val="110"/>
          <w:sz w:val="18"/>
        </w:rPr>
        <w:t>roots:</w:t>
      </w:r>
      <w:r>
        <w:rPr>
          <w:color w:val="010202"/>
          <w:spacing w:val="-1"/>
          <w:w w:val="110"/>
          <w:sz w:val="18"/>
        </w:rPr>
        <w:t> </w:t>
      </w:r>
      <w:r>
        <w:rPr>
          <w:color w:val="010202"/>
          <w:w w:val="110"/>
          <w:sz w:val="18"/>
        </w:rPr>
        <w:t>Iso</w:t>
      </w:r>
      <w:r>
        <w:rPr>
          <w:color w:val="010202"/>
          <w:spacing w:val="-1"/>
          <w:w w:val="110"/>
          <w:sz w:val="18"/>
        </w:rPr>
        <w:t> </w:t>
      </w:r>
      <w:r>
        <w:rPr>
          <w:color w:val="010202"/>
          <w:w w:val="110"/>
          <w:sz w:val="18"/>
        </w:rPr>
        <w:t>=</w:t>
      </w:r>
      <w:r>
        <w:rPr>
          <w:color w:val="010202"/>
          <w:spacing w:val="-1"/>
          <w:w w:val="110"/>
          <w:sz w:val="18"/>
        </w:rPr>
        <w:t> </w:t>
      </w:r>
      <w:r>
        <w:rPr>
          <w:color w:val="010202"/>
          <w:w w:val="110"/>
          <w:sz w:val="18"/>
        </w:rPr>
        <w:t>equal,</w:t>
      </w:r>
      <w:r>
        <w:rPr>
          <w:color w:val="010202"/>
          <w:spacing w:val="-1"/>
          <w:w w:val="110"/>
          <w:sz w:val="18"/>
        </w:rPr>
        <w:t> </w:t>
      </w:r>
      <w:r>
        <w:rPr>
          <w:color w:val="010202"/>
          <w:w w:val="110"/>
          <w:sz w:val="18"/>
        </w:rPr>
        <w:t>and</w:t>
      </w:r>
      <w:r>
        <w:rPr>
          <w:color w:val="010202"/>
          <w:spacing w:val="-1"/>
          <w:w w:val="110"/>
          <w:sz w:val="18"/>
        </w:rPr>
        <w:t> </w:t>
      </w:r>
      <w:r>
        <w:rPr>
          <w:color w:val="010202"/>
          <w:w w:val="110"/>
          <w:sz w:val="18"/>
        </w:rPr>
        <w:t>Chronos</w:t>
      </w:r>
      <w:r>
        <w:rPr>
          <w:color w:val="010202"/>
          <w:spacing w:val="-1"/>
          <w:w w:val="110"/>
          <w:sz w:val="18"/>
        </w:rPr>
        <w:t> </w:t>
      </w:r>
      <w:r>
        <w:rPr>
          <w:color w:val="010202"/>
          <w:w w:val="110"/>
          <w:sz w:val="18"/>
        </w:rPr>
        <w:t>=</w:t>
      </w:r>
      <w:r>
        <w:rPr>
          <w:color w:val="010202"/>
          <w:spacing w:val="-1"/>
          <w:w w:val="110"/>
          <w:sz w:val="18"/>
        </w:rPr>
        <w:t> </w:t>
      </w:r>
      <w:r>
        <w:rPr>
          <w:color w:val="010202"/>
          <w:w w:val="110"/>
          <w:sz w:val="18"/>
        </w:rPr>
        <w:t>Time. It</w:t>
      </w:r>
      <w:r>
        <w:rPr>
          <w:color w:val="010202"/>
          <w:w w:val="110"/>
          <w:sz w:val="18"/>
        </w:rPr>
        <w:t> literally</w:t>
      </w:r>
      <w:r>
        <w:rPr>
          <w:color w:val="010202"/>
          <w:w w:val="110"/>
          <w:sz w:val="18"/>
        </w:rPr>
        <w:t> means</w:t>
      </w:r>
      <w:r>
        <w:rPr>
          <w:color w:val="010202"/>
          <w:w w:val="110"/>
          <w:sz w:val="18"/>
        </w:rPr>
        <w:t> “at</w:t>
      </w:r>
      <w:r>
        <w:rPr>
          <w:color w:val="010202"/>
          <w:w w:val="110"/>
          <w:sz w:val="18"/>
        </w:rPr>
        <w:t> a</w:t>
      </w:r>
      <w:r>
        <w:rPr>
          <w:color w:val="010202"/>
          <w:w w:val="110"/>
          <w:sz w:val="18"/>
        </w:rPr>
        <w:t> constant</w:t>
      </w:r>
      <w:r>
        <w:rPr>
          <w:color w:val="010202"/>
          <w:w w:val="110"/>
          <w:sz w:val="18"/>
        </w:rPr>
        <w:t> time”;</w:t>
      </w:r>
      <w:r>
        <w:rPr>
          <w:color w:val="010202"/>
          <w:w w:val="110"/>
          <w:sz w:val="18"/>
        </w:rPr>
        <w:t> but,</w:t>
      </w:r>
      <w:r>
        <w:rPr>
          <w:color w:val="010202"/>
          <w:w w:val="110"/>
          <w:sz w:val="18"/>
        </w:rPr>
        <w:t> in</w:t>
      </w:r>
      <w:r>
        <w:rPr>
          <w:color w:val="010202"/>
          <w:w w:val="110"/>
          <w:sz w:val="18"/>
        </w:rPr>
        <w:t> Chorology,</w:t>
      </w:r>
      <w:r>
        <w:rPr>
          <w:color w:val="010202"/>
          <w:w w:val="110"/>
          <w:sz w:val="18"/>
        </w:rPr>
        <w:t> isochronic curves allude to the constancy of the geochronic index.</w:t>
      </w:r>
    </w:p>
    <w:p>
      <w:pPr>
        <w:pStyle w:val="BodyText"/>
        <w:spacing w:before="136"/>
        <w:ind w:left="5" w:right="20"/>
        <w:jc w:val="center"/>
      </w:pPr>
      <w:r>
        <w:rPr>
          <w:color w:val="010202"/>
          <w:spacing w:val="-4"/>
          <w:w w:val="95"/>
        </w:rPr>
        <w:t>1018</w:t>
      </w:r>
    </w:p>
    <w:p>
      <w:pPr>
        <w:pStyle w:val="BodyText"/>
        <w:spacing w:after="0"/>
        <w:jc w:val="center"/>
        <w:sectPr>
          <w:pgSz w:w="8640" w:h="12960"/>
          <w:pgMar w:top="1180" w:bottom="280" w:left="1080" w:right="1080"/>
        </w:sectPr>
      </w:pPr>
    </w:p>
    <w:p>
      <w:pPr>
        <w:pStyle w:val="BodyText"/>
        <w:spacing w:line="252" w:lineRule="auto" w:before="92"/>
        <w:ind w:right="15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94816">
                <wp:simplePos x="0" y="0"/>
                <wp:positionH relativeFrom="page">
                  <wp:posOffset>0</wp:posOffset>
                </wp:positionH>
                <wp:positionV relativeFrom="page">
                  <wp:posOffset>195935</wp:posOffset>
                </wp:positionV>
                <wp:extent cx="5486400" cy="783780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5486400" cy="78378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 h="7837805">
                              <a:moveTo>
                                <a:pt x="5486400" y="0"/>
                              </a:moveTo>
                              <a:lnTo>
                                <a:pt x="0" y="0"/>
                              </a:lnTo>
                              <a:lnTo>
                                <a:pt x="0" y="7837728"/>
                              </a:lnTo>
                              <a:lnTo>
                                <a:pt x="5486400" y="7837728"/>
                              </a:lnTo>
                              <a:lnTo>
                                <a:pt x="5486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F4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15.428pt;width:432pt;height:617.144pt;mso-position-horizontal-relative:page;mso-position-vertical-relative:page;z-index:-15921664" id="docshape43" filled="true" fillcolor="#faf4e8" stroked="false">
                <v:fill type="solid"/>
                <w10:wrap type="none"/>
              </v:rect>
            </w:pict>
          </mc:Fallback>
        </mc:AlternateContent>
      </w:r>
      <w:r>
        <w:rPr>
          <w:color w:val="010202"/>
          <w:w w:val="115"/>
        </w:rPr>
        <w:t>tic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polar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circle,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and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second,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b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b',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is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a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segment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of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parallel</w:t>
      </w:r>
      <w:r>
        <w:rPr>
          <w:color w:val="010202"/>
          <w:spacing w:val="-10"/>
          <w:w w:val="115"/>
        </w:rPr>
        <w:t> </w:t>
      </w:r>
      <w:r>
        <w:rPr>
          <w:color w:val="010202"/>
          <w:w w:val="115"/>
        </w:rPr>
        <w:t>that passes</w:t>
      </w:r>
      <w:r>
        <w:rPr>
          <w:color w:val="010202"/>
          <w:w w:val="115"/>
        </w:rPr>
        <w:t> through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Chilean</w:t>
      </w:r>
      <w:r>
        <w:rPr>
          <w:color w:val="010202"/>
          <w:w w:val="115"/>
        </w:rPr>
        <w:t> city</w:t>
      </w:r>
      <w:r>
        <w:rPr>
          <w:color w:val="010202"/>
          <w:w w:val="115"/>
        </w:rPr>
        <w:t> of</w:t>
      </w:r>
      <w:r>
        <w:rPr>
          <w:color w:val="010202"/>
          <w:w w:val="115"/>
        </w:rPr>
        <w:t> Punta</w:t>
      </w:r>
      <w:r>
        <w:rPr>
          <w:color w:val="010202"/>
          <w:w w:val="115"/>
        </w:rPr>
        <w:t> Arenas.</w:t>
      </w:r>
      <w:r>
        <w:rPr>
          <w:color w:val="010202"/>
          <w:w w:val="115"/>
        </w:rPr>
        <w:t> From</w:t>
      </w:r>
      <w:r>
        <w:rPr>
          <w:color w:val="010202"/>
          <w:w w:val="115"/>
        </w:rPr>
        <w:t> there,</w:t>
      </w:r>
      <w:r>
        <w:rPr>
          <w:color w:val="010202"/>
          <w:w w:val="115"/>
        </w:rPr>
        <w:t> Re- gion II extends to the c c' line that forms part of the 90</w:t>
      </w:r>
      <w:r>
        <w:rPr>
          <w:color w:val="010202"/>
          <w:w w:val="115"/>
          <w:position w:val="5"/>
          <w:sz w:val="13"/>
        </w:rPr>
        <w:t>th</w:t>
      </w:r>
      <w:r>
        <w:rPr>
          <w:color w:val="010202"/>
          <w:spacing w:val="19"/>
          <w:w w:val="115"/>
          <w:position w:val="5"/>
          <w:sz w:val="13"/>
        </w:rPr>
        <w:t> </w:t>
      </w:r>
      <w:r>
        <w:rPr>
          <w:color w:val="010202"/>
          <w:w w:val="115"/>
        </w:rPr>
        <w:t>meridian west.</w:t>
      </w:r>
      <w:r>
        <w:rPr>
          <w:color w:val="010202"/>
          <w:w w:val="115"/>
        </w:rPr>
        <w:t> Region</w:t>
      </w:r>
      <w:r>
        <w:rPr>
          <w:color w:val="010202"/>
          <w:w w:val="115"/>
        </w:rPr>
        <w:t> III</w:t>
      </w:r>
      <w:r>
        <w:rPr>
          <w:color w:val="010202"/>
          <w:w w:val="115"/>
        </w:rPr>
        <w:t> encompasses</w:t>
      </w:r>
      <w:r>
        <w:rPr>
          <w:color w:val="010202"/>
          <w:w w:val="115"/>
        </w:rPr>
        <w:t> a</w:t>
      </w:r>
      <w:r>
        <w:rPr>
          <w:color w:val="010202"/>
          <w:w w:val="115"/>
        </w:rPr>
        <w:t> very</w:t>
      </w:r>
      <w:r>
        <w:rPr>
          <w:color w:val="010202"/>
          <w:w w:val="115"/>
        </w:rPr>
        <w:t> large</w:t>
      </w:r>
      <w:r>
        <w:rPr>
          <w:color w:val="010202"/>
          <w:w w:val="115"/>
        </w:rPr>
        <w:t> area</w:t>
      </w:r>
      <w:r>
        <w:rPr>
          <w:color w:val="010202"/>
          <w:w w:val="115"/>
        </w:rPr>
        <w:t> that</w:t>
      </w:r>
      <w:r>
        <w:rPr>
          <w:color w:val="010202"/>
          <w:w w:val="115"/>
        </w:rPr>
        <w:t> concludes</w:t>
      </w:r>
      <w:r>
        <w:rPr>
          <w:color w:val="010202"/>
          <w:w w:val="115"/>
        </w:rPr>
        <w:t> at the</w:t>
      </w:r>
      <w:r>
        <w:rPr>
          <w:color w:val="010202"/>
          <w:w w:val="115"/>
        </w:rPr>
        <w:t> d</w:t>
      </w:r>
      <w:r>
        <w:rPr>
          <w:color w:val="010202"/>
          <w:w w:val="115"/>
        </w:rPr>
        <w:t> d'</w:t>
      </w:r>
      <w:r>
        <w:rPr>
          <w:color w:val="010202"/>
          <w:w w:val="115"/>
        </w:rPr>
        <w:t> line,</w:t>
      </w:r>
      <w:r>
        <w:rPr>
          <w:color w:val="010202"/>
          <w:w w:val="115"/>
        </w:rPr>
        <w:t> which</w:t>
      </w:r>
      <w:r>
        <w:rPr>
          <w:color w:val="010202"/>
          <w:w w:val="115"/>
        </w:rPr>
        <w:t> is</w:t>
      </w:r>
      <w:r>
        <w:rPr>
          <w:color w:val="010202"/>
          <w:w w:val="115"/>
        </w:rPr>
        <w:t> determined</w:t>
      </w:r>
      <w:r>
        <w:rPr>
          <w:color w:val="010202"/>
          <w:w w:val="115"/>
        </w:rPr>
        <w:t> by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meridian</w:t>
      </w:r>
      <w:r>
        <w:rPr>
          <w:color w:val="010202"/>
          <w:w w:val="115"/>
        </w:rPr>
        <w:t> that</w:t>
      </w:r>
      <w:r>
        <w:rPr>
          <w:color w:val="010202"/>
          <w:w w:val="115"/>
        </w:rPr>
        <w:t> passes through</w:t>
      </w:r>
      <w:r>
        <w:rPr>
          <w:color w:val="010202"/>
          <w:w w:val="115"/>
        </w:rPr>
        <w:t> Peking.</w:t>
      </w:r>
      <w:r>
        <w:rPr>
          <w:color w:val="010202"/>
          <w:w w:val="115"/>
        </w:rPr>
        <w:t> Then</w:t>
      </w:r>
      <w:r>
        <w:rPr>
          <w:color w:val="010202"/>
          <w:w w:val="115"/>
        </w:rPr>
        <w:t> follows</w:t>
      </w:r>
      <w:r>
        <w:rPr>
          <w:color w:val="010202"/>
          <w:w w:val="115"/>
        </w:rPr>
        <w:t> Region</w:t>
      </w:r>
      <w:r>
        <w:rPr>
          <w:color w:val="010202"/>
          <w:w w:val="115"/>
        </w:rPr>
        <w:t> IV,</w:t>
      </w:r>
      <w:r>
        <w:rPr>
          <w:color w:val="010202"/>
          <w:w w:val="115"/>
        </w:rPr>
        <w:t> always</w:t>
      </w:r>
      <w:r>
        <w:rPr>
          <w:color w:val="010202"/>
          <w:w w:val="115"/>
        </w:rPr>
        <w:t> within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Route, i.e.,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limited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by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two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isochrons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and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two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straight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lines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that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ends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at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line e e', which is part of the meridian that passes Mount Elbrus in the Caucasus. Region V, distinctly European, ends at segment f f', part of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meridian</w:t>
      </w:r>
      <w:r>
        <w:rPr>
          <w:color w:val="010202"/>
          <w:w w:val="115"/>
        </w:rPr>
        <w:t> that</w:t>
      </w:r>
      <w:r>
        <w:rPr>
          <w:color w:val="010202"/>
          <w:w w:val="115"/>
        </w:rPr>
        <w:t> passes</w:t>
      </w:r>
      <w:r>
        <w:rPr>
          <w:color w:val="010202"/>
          <w:w w:val="115"/>
        </w:rPr>
        <w:t> through</w:t>
      </w:r>
      <w:r>
        <w:rPr>
          <w:color w:val="010202"/>
          <w:w w:val="115"/>
        </w:rPr>
        <w:t> Madeira</w:t>
      </w:r>
      <w:r>
        <w:rPr>
          <w:color w:val="010202"/>
          <w:w w:val="115"/>
        </w:rPr>
        <w:t> Island.</w:t>
      </w:r>
      <w:r>
        <w:rPr>
          <w:color w:val="010202"/>
          <w:w w:val="115"/>
        </w:rPr>
        <w:t> From</w:t>
      </w:r>
      <w:r>
        <w:rPr>
          <w:color w:val="010202"/>
          <w:w w:val="115"/>
        </w:rPr>
        <w:t> there, Region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VI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extends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to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g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g'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segment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part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of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Arctic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Circle,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and, beyond</w:t>
      </w:r>
      <w:r>
        <w:rPr>
          <w:color w:val="010202"/>
          <w:w w:val="115"/>
        </w:rPr>
        <w:t> that,</w:t>
      </w:r>
      <w:r>
        <w:rPr>
          <w:color w:val="010202"/>
          <w:w w:val="115"/>
        </w:rPr>
        <w:t> lies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end</w:t>
      </w:r>
      <w:r>
        <w:rPr>
          <w:color w:val="010202"/>
          <w:w w:val="115"/>
        </w:rPr>
        <w:t> of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Route:</w:t>
      </w:r>
      <w:r>
        <w:rPr>
          <w:color w:val="010202"/>
          <w:w w:val="115"/>
        </w:rPr>
        <w:t> Region</w:t>
      </w:r>
      <w:r>
        <w:rPr>
          <w:color w:val="010202"/>
          <w:w w:val="115"/>
        </w:rPr>
        <w:t> VII</w:t>
      </w:r>
      <w:r>
        <w:rPr>
          <w:color w:val="010202"/>
          <w:w w:val="115"/>
        </w:rPr>
        <w:t> “of</w:t>
      </w:r>
      <w:r>
        <w:rPr>
          <w:color w:val="010202"/>
          <w:w w:val="115"/>
        </w:rPr>
        <w:t> maximum </w:t>
      </w:r>
      <w:r>
        <w:rPr>
          <w:color w:val="010202"/>
          <w:spacing w:val="-2"/>
          <w:w w:val="115"/>
        </w:rPr>
        <w:t>darkness.”</w:t>
      </w:r>
    </w:p>
    <w:p>
      <w:pPr>
        <w:pStyle w:val="BodyText"/>
        <w:spacing w:before="2"/>
        <w:ind w:left="0"/>
        <w:jc w:val="left"/>
      </w:pPr>
    </w:p>
    <w:p>
      <w:pPr>
        <w:pStyle w:val="BodyText"/>
        <w:spacing w:line="252" w:lineRule="auto"/>
        <w:ind w:left="1747" w:right="1424" w:firstLine="426"/>
        <w:jc w:val="left"/>
      </w:pPr>
      <w:r>
        <w:rPr>
          <w:color w:val="010202"/>
          <w:w w:val="115"/>
        </w:rPr>
        <w:t>The Kaly Yuga Motor and Zones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of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Intensity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along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9"/>
          <w:w w:val="115"/>
        </w:rPr>
        <w:t> </w:t>
      </w:r>
      <w:r>
        <w:rPr>
          <w:color w:val="010202"/>
          <w:w w:val="115"/>
        </w:rPr>
        <w:t>Route</w:t>
      </w:r>
    </w:p>
    <w:p>
      <w:pPr>
        <w:pStyle w:val="BodyText"/>
        <w:spacing w:before="2"/>
        <w:ind w:left="0"/>
        <w:jc w:val="left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1136205</wp:posOffset>
                </wp:positionH>
                <wp:positionV relativeFrom="paragraph">
                  <wp:posOffset>99525</wp:posOffset>
                </wp:positionV>
                <wp:extent cx="3214370" cy="2450465"/>
                <wp:effectExtent l="0" t="0" r="0" b="0"/>
                <wp:wrapTopAndBottom/>
                <wp:docPr id="46" name="Group 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" name="Group 46"/>
                      <wpg:cNvGrpSpPr/>
                      <wpg:grpSpPr>
                        <a:xfrm>
                          <a:off x="0" y="0"/>
                          <a:ext cx="3214370" cy="2450465"/>
                          <a:chExt cx="3214370" cy="2450465"/>
                        </a:xfrm>
                      </wpg:grpSpPr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883" y="10883"/>
                            <a:ext cx="3192348" cy="24282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" name="Graphic 48"/>
                        <wps:cNvSpPr/>
                        <wps:spPr>
                          <a:xfrm>
                            <a:off x="10883" y="10883"/>
                            <a:ext cx="3192780" cy="2428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92780" h="2428240">
                                <a:moveTo>
                                  <a:pt x="31922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28189"/>
                                </a:lnTo>
                                <a:lnTo>
                                  <a:pt x="3192246" y="2428189"/>
                                </a:lnTo>
                                <a:lnTo>
                                  <a:pt x="3192246" y="0"/>
                                </a:lnTo>
                                <a:close/>
                              </a:path>
                            </a:pathLst>
                          </a:custGeom>
                          <a:ln w="21767">
                            <a:solidFill>
                              <a:srgbClr val="01020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9.464996pt;margin-top:7.836693pt;width:253.1pt;height:192.95pt;mso-position-horizontal-relative:page;mso-position-vertical-relative:paragraph;z-index:-15710208;mso-wrap-distance-left:0;mso-wrap-distance-right:0" id="docshapegroup44" coordorigin="1789,157" coordsize="5062,3859">
                <v:shape style="position:absolute;left:1806;top:173;width:5028;height:3825" type="#_x0000_t75" id="docshape45" stroked="false">
                  <v:imagedata r:id="rId10" o:title=""/>
                </v:shape>
                <v:rect style="position:absolute;left:1806;top:173;width:5028;height:3824" id="docshape46" filled="false" stroked="true" strokeweight="1.714pt" strokecolor="#010202">
                  <v:stroke dashstyl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before="175"/>
        <w:ind w:left="20" w:right="20"/>
        <w:jc w:val="center"/>
      </w:pPr>
      <w:r>
        <w:rPr>
          <w:color w:val="010202"/>
          <w:w w:val="105"/>
        </w:rPr>
        <w:t>Figure</w:t>
      </w:r>
      <w:r>
        <w:rPr>
          <w:color w:val="010202"/>
          <w:spacing w:val="35"/>
          <w:w w:val="105"/>
        </w:rPr>
        <w:t> </w:t>
      </w:r>
      <w:r>
        <w:rPr>
          <w:color w:val="010202"/>
          <w:spacing w:val="-5"/>
          <w:w w:val="105"/>
        </w:rPr>
        <w:t>109</w:t>
      </w:r>
    </w:p>
    <w:p>
      <w:pPr>
        <w:pStyle w:val="BodyText"/>
        <w:spacing w:before="31"/>
        <w:ind w:left="0"/>
        <w:jc w:val="left"/>
      </w:pPr>
    </w:p>
    <w:p>
      <w:pPr>
        <w:pStyle w:val="BodyText"/>
        <w:spacing w:line="252" w:lineRule="auto"/>
        <w:ind w:right="151" w:firstLine="246"/>
      </w:pPr>
      <w:r>
        <w:rPr>
          <w:color w:val="010202"/>
          <w:w w:val="115"/>
        </w:rPr>
        <w:t>There</w:t>
      </w:r>
      <w:r>
        <w:rPr>
          <w:color w:val="010202"/>
          <w:w w:val="115"/>
        </w:rPr>
        <w:t> are</w:t>
      </w:r>
      <w:r>
        <w:rPr>
          <w:color w:val="010202"/>
          <w:w w:val="115"/>
        </w:rPr>
        <w:t> also</w:t>
      </w:r>
      <w:r>
        <w:rPr>
          <w:color w:val="010202"/>
          <w:w w:val="115"/>
        </w:rPr>
        <w:t> two</w:t>
      </w:r>
      <w:r>
        <w:rPr>
          <w:color w:val="010202"/>
          <w:w w:val="115"/>
        </w:rPr>
        <w:t> geochronic</w:t>
      </w:r>
      <w:r>
        <w:rPr>
          <w:color w:val="010202"/>
          <w:w w:val="115"/>
        </w:rPr>
        <w:t> zones</w:t>
      </w:r>
      <w:r>
        <w:rPr>
          <w:color w:val="010202"/>
          <w:w w:val="115"/>
        </w:rPr>
        <w:t> outside</w:t>
      </w:r>
      <w:r>
        <w:rPr>
          <w:color w:val="010202"/>
          <w:w w:val="115"/>
        </w:rPr>
        <w:t> of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Route:</w:t>
      </w:r>
      <w:r>
        <w:rPr>
          <w:color w:val="010202"/>
          <w:w w:val="115"/>
        </w:rPr>
        <w:t> one that</w:t>
      </w:r>
      <w:r>
        <w:rPr>
          <w:color w:val="010202"/>
          <w:w w:val="115"/>
        </w:rPr>
        <w:t> encompasses</w:t>
      </w:r>
      <w:r>
        <w:rPr>
          <w:color w:val="010202"/>
          <w:w w:val="115"/>
        </w:rPr>
        <w:t> South</w:t>
      </w:r>
      <w:r>
        <w:rPr>
          <w:color w:val="010202"/>
          <w:w w:val="115"/>
        </w:rPr>
        <w:t> Africa</w:t>
      </w:r>
      <w:r>
        <w:rPr>
          <w:color w:val="010202"/>
          <w:w w:val="115"/>
        </w:rPr>
        <w:t> has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dimensions</w:t>
      </w:r>
      <w:r>
        <w:rPr>
          <w:color w:val="010202"/>
          <w:w w:val="115"/>
        </w:rPr>
        <w:t> of</w:t>
      </w:r>
      <w:r>
        <w:rPr>
          <w:color w:val="010202"/>
          <w:w w:val="115"/>
        </w:rPr>
        <w:t> Region</w:t>
      </w:r>
      <w:r>
        <w:rPr>
          <w:color w:val="010202"/>
          <w:w w:val="115"/>
        </w:rPr>
        <w:t> V, and</w:t>
      </w:r>
      <w:r>
        <w:rPr>
          <w:color w:val="010202"/>
          <w:spacing w:val="-13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other,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which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includes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England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and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Ireland,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is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a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clear</w:t>
      </w:r>
      <w:r>
        <w:rPr>
          <w:color w:val="010202"/>
          <w:spacing w:val="-12"/>
          <w:w w:val="115"/>
        </w:rPr>
        <w:t> </w:t>
      </w:r>
      <w:r>
        <w:rPr>
          <w:color w:val="010202"/>
          <w:w w:val="115"/>
        </w:rPr>
        <w:t>indica- tor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of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Region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VI,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“closer”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to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end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of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Kaly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Yuga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than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4"/>
          <w:w w:val="115"/>
        </w:rPr>
        <w:t> </w:t>
      </w:r>
      <w:r>
        <w:rPr>
          <w:color w:val="010202"/>
          <w:w w:val="115"/>
        </w:rPr>
        <w:t>near- by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European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Region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V,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that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is,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where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darkness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of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Kaly</w:t>
      </w:r>
      <w:r>
        <w:rPr>
          <w:color w:val="010202"/>
          <w:spacing w:val="-7"/>
          <w:w w:val="115"/>
        </w:rPr>
        <w:t> </w:t>
      </w:r>
      <w:r>
        <w:rPr>
          <w:color w:val="010202"/>
          <w:w w:val="115"/>
        </w:rPr>
        <w:t>Yuga is one degree more intense than in Europe.</w:t>
      </w:r>
    </w:p>
    <w:p>
      <w:pPr>
        <w:spacing w:line="240" w:lineRule="auto" w:before="0"/>
        <w:ind w:left="154" w:right="150" w:firstLine="246"/>
        <w:jc w:val="both"/>
        <w:rPr>
          <w:sz w:val="19"/>
        </w:rPr>
      </w:pPr>
      <w:r>
        <w:rPr>
          <w:color w:val="010202"/>
          <w:w w:val="115"/>
          <w:sz w:val="19"/>
        </w:rPr>
        <w:t>It</w:t>
      </w:r>
      <w:r>
        <w:rPr>
          <w:color w:val="010202"/>
          <w:w w:val="115"/>
          <w:sz w:val="19"/>
        </w:rPr>
        <w:t> has</w:t>
      </w:r>
      <w:r>
        <w:rPr>
          <w:color w:val="010202"/>
          <w:w w:val="115"/>
          <w:sz w:val="19"/>
        </w:rPr>
        <w:t> also</w:t>
      </w:r>
      <w:r>
        <w:rPr>
          <w:color w:val="010202"/>
          <w:w w:val="115"/>
          <w:sz w:val="19"/>
        </w:rPr>
        <w:t> been</w:t>
      </w:r>
      <w:r>
        <w:rPr>
          <w:color w:val="010202"/>
          <w:w w:val="115"/>
          <w:sz w:val="19"/>
        </w:rPr>
        <w:t> indicated,</w:t>
      </w:r>
      <w:r>
        <w:rPr>
          <w:color w:val="010202"/>
          <w:w w:val="115"/>
          <w:sz w:val="19"/>
        </w:rPr>
        <w:t> in</w:t>
      </w:r>
      <w:r>
        <w:rPr>
          <w:color w:val="010202"/>
          <w:w w:val="115"/>
          <w:sz w:val="19"/>
        </w:rPr>
        <w:t> Figure</w:t>
      </w:r>
      <w:r>
        <w:rPr>
          <w:color w:val="010202"/>
          <w:w w:val="115"/>
          <w:sz w:val="19"/>
        </w:rPr>
        <w:t> 109,</w:t>
      </w:r>
      <w:r>
        <w:rPr>
          <w:color w:val="010202"/>
          <w:w w:val="115"/>
          <w:sz w:val="19"/>
        </w:rPr>
        <w:t> with</w:t>
      </w:r>
      <w:r>
        <w:rPr>
          <w:color w:val="010202"/>
          <w:w w:val="115"/>
          <w:sz w:val="19"/>
        </w:rPr>
        <w:t> a</w:t>
      </w:r>
      <w:r>
        <w:rPr>
          <w:color w:val="010202"/>
          <w:w w:val="115"/>
          <w:sz w:val="19"/>
        </w:rPr>
        <w:t> large</w:t>
      </w:r>
      <w:r>
        <w:rPr>
          <w:color w:val="010202"/>
          <w:w w:val="115"/>
          <w:sz w:val="19"/>
        </w:rPr>
        <w:t> cogwheel, the</w:t>
      </w:r>
      <w:r>
        <w:rPr>
          <w:color w:val="010202"/>
          <w:w w:val="115"/>
          <w:sz w:val="19"/>
        </w:rPr>
        <w:t> axial</w:t>
      </w:r>
      <w:r>
        <w:rPr>
          <w:color w:val="010202"/>
          <w:w w:val="115"/>
          <w:sz w:val="19"/>
        </w:rPr>
        <w:t> center</w:t>
      </w:r>
      <w:r>
        <w:rPr>
          <w:color w:val="010202"/>
          <w:w w:val="115"/>
          <w:sz w:val="19"/>
        </w:rPr>
        <w:t> or</w:t>
      </w:r>
      <w:r>
        <w:rPr>
          <w:color w:val="010202"/>
          <w:w w:val="115"/>
          <w:sz w:val="19"/>
        </w:rPr>
        <w:t> axis</w:t>
      </w:r>
      <w:r>
        <w:rPr>
          <w:color w:val="010202"/>
          <w:w w:val="115"/>
          <w:sz w:val="19"/>
        </w:rPr>
        <w:t> of</w:t>
      </w:r>
      <w:r>
        <w:rPr>
          <w:color w:val="010202"/>
          <w:w w:val="115"/>
          <w:sz w:val="19"/>
        </w:rPr>
        <w:t> which</w:t>
      </w:r>
      <w:r>
        <w:rPr>
          <w:color w:val="010202"/>
          <w:w w:val="115"/>
          <w:sz w:val="19"/>
        </w:rPr>
        <w:t> is</w:t>
      </w:r>
      <w:r>
        <w:rPr>
          <w:color w:val="010202"/>
          <w:w w:val="115"/>
          <w:sz w:val="19"/>
        </w:rPr>
        <w:t> situated</w:t>
      </w:r>
      <w:r>
        <w:rPr>
          <w:color w:val="010202"/>
          <w:w w:val="115"/>
          <w:sz w:val="19"/>
        </w:rPr>
        <w:t> in</w:t>
      </w:r>
      <w:r>
        <w:rPr>
          <w:color w:val="010202"/>
          <w:w w:val="115"/>
          <w:sz w:val="19"/>
        </w:rPr>
        <w:t> Mongolia,</w:t>
      </w:r>
      <w:r>
        <w:rPr>
          <w:color w:val="010202"/>
          <w:w w:val="115"/>
          <w:sz w:val="19"/>
        </w:rPr>
        <w:t> at</w:t>
      </w:r>
      <w:r>
        <w:rPr>
          <w:color w:val="010202"/>
          <w:w w:val="115"/>
          <w:sz w:val="19"/>
        </w:rPr>
        <w:t> the “</w:t>
      </w:r>
      <w:r>
        <w:rPr>
          <w:rFonts w:ascii="Palatino Linotype" w:hAnsi="Palatino Linotype"/>
          <w:b/>
          <w:i/>
          <w:color w:val="010202"/>
          <w:w w:val="115"/>
          <w:sz w:val="19"/>
        </w:rPr>
        <w:t>Kaly</w:t>
      </w:r>
      <w:r>
        <w:rPr>
          <w:rFonts w:ascii="Palatino Linotype" w:hAnsi="Palatino Linotype"/>
          <w:b/>
          <w:i/>
          <w:color w:val="010202"/>
          <w:spacing w:val="-14"/>
          <w:w w:val="115"/>
          <w:sz w:val="19"/>
        </w:rPr>
        <w:t> </w:t>
      </w:r>
      <w:r>
        <w:rPr>
          <w:rFonts w:ascii="Palatino Linotype" w:hAnsi="Palatino Linotype"/>
          <w:b/>
          <w:i/>
          <w:color w:val="010202"/>
          <w:w w:val="115"/>
          <w:sz w:val="19"/>
        </w:rPr>
        <w:t>Yuga’s</w:t>
      </w:r>
      <w:r>
        <w:rPr>
          <w:rFonts w:ascii="Palatino Linotype" w:hAnsi="Palatino Linotype"/>
          <w:b/>
          <w:i/>
          <w:color w:val="010202"/>
          <w:spacing w:val="-13"/>
          <w:w w:val="115"/>
          <w:sz w:val="19"/>
        </w:rPr>
        <w:t> </w:t>
      </w:r>
      <w:r>
        <w:rPr>
          <w:rFonts w:ascii="Palatino Linotype" w:hAnsi="Palatino Linotype"/>
          <w:b/>
          <w:i/>
          <w:color w:val="010202"/>
          <w:w w:val="115"/>
          <w:sz w:val="19"/>
        </w:rPr>
        <w:t>center</w:t>
      </w:r>
      <w:r>
        <w:rPr>
          <w:rFonts w:ascii="Palatino Linotype" w:hAnsi="Palatino Linotype"/>
          <w:b/>
          <w:i/>
          <w:color w:val="010202"/>
          <w:spacing w:val="-14"/>
          <w:w w:val="115"/>
          <w:sz w:val="19"/>
        </w:rPr>
        <w:t> </w:t>
      </w:r>
      <w:r>
        <w:rPr>
          <w:rFonts w:ascii="Palatino Linotype" w:hAnsi="Palatino Linotype"/>
          <w:b/>
          <w:i/>
          <w:color w:val="010202"/>
          <w:w w:val="115"/>
          <w:sz w:val="19"/>
        </w:rPr>
        <w:t>of</w:t>
      </w:r>
      <w:r>
        <w:rPr>
          <w:rFonts w:ascii="Palatino Linotype" w:hAnsi="Palatino Linotype"/>
          <w:b/>
          <w:i/>
          <w:color w:val="010202"/>
          <w:spacing w:val="-13"/>
          <w:w w:val="115"/>
          <w:sz w:val="19"/>
        </w:rPr>
        <w:t> </w:t>
      </w:r>
      <w:r>
        <w:rPr>
          <w:rFonts w:ascii="Palatino Linotype" w:hAnsi="Palatino Linotype"/>
          <w:b/>
          <w:i/>
          <w:color w:val="010202"/>
          <w:w w:val="115"/>
          <w:sz w:val="19"/>
        </w:rPr>
        <w:t>the</w:t>
      </w:r>
      <w:r>
        <w:rPr>
          <w:rFonts w:ascii="Palatino Linotype" w:hAnsi="Palatino Linotype"/>
          <w:b/>
          <w:i/>
          <w:color w:val="010202"/>
          <w:spacing w:val="-14"/>
          <w:w w:val="115"/>
          <w:sz w:val="19"/>
        </w:rPr>
        <w:t> </w:t>
      </w:r>
      <w:r>
        <w:rPr>
          <w:rFonts w:ascii="Palatino Linotype" w:hAnsi="Palatino Linotype"/>
          <w:b/>
          <w:i/>
          <w:color w:val="010202"/>
          <w:w w:val="115"/>
          <w:sz w:val="19"/>
        </w:rPr>
        <w:t>lowest</w:t>
      </w:r>
      <w:r>
        <w:rPr>
          <w:rFonts w:ascii="Palatino Linotype" w:hAnsi="Palatino Linotype"/>
          <w:b/>
          <w:i/>
          <w:color w:val="010202"/>
          <w:spacing w:val="-13"/>
          <w:w w:val="115"/>
          <w:sz w:val="19"/>
        </w:rPr>
        <w:t> </w:t>
      </w:r>
      <w:r>
        <w:rPr>
          <w:rFonts w:ascii="Palatino Linotype" w:hAnsi="Palatino Linotype"/>
          <w:b/>
          <w:i/>
          <w:color w:val="010202"/>
          <w:w w:val="115"/>
          <w:sz w:val="19"/>
        </w:rPr>
        <w:t>intensity</w:t>
      </w:r>
      <w:r>
        <w:rPr>
          <w:rFonts w:ascii="Palatino Linotype" w:hAnsi="Palatino Linotype"/>
          <w:b/>
          <w:i/>
          <w:color w:val="010202"/>
          <w:spacing w:val="-14"/>
          <w:w w:val="115"/>
          <w:sz w:val="19"/>
        </w:rPr>
        <w:t> </w:t>
      </w:r>
      <w:r>
        <w:rPr>
          <w:i/>
          <w:color w:val="010202"/>
          <w:w w:val="115"/>
          <w:sz w:val="19"/>
        </w:rPr>
        <w:t>(</w:t>
      </w:r>
      <w:r>
        <w:rPr>
          <w:rFonts w:ascii="Palatino Linotype" w:hAnsi="Palatino Linotype"/>
          <w:b/>
          <w:i/>
          <w:color w:val="010202"/>
          <w:w w:val="115"/>
          <w:sz w:val="19"/>
        </w:rPr>
        <w:t>of</w:t>
      </w:r>
      <w:r>
        <w:rPr>
          <w:rFonts w:ascii="Palatino Linotype" w:hAnsi="Palatino Linotype"/>
          <w:b/>
          <w:i/>
          <w:color w:val="010202"/>
          <w:spacing w:val="-13"/>
          <w:w w:val="115"/>
          <w:sz w:val="19"/>
        </w:rPr>
        <w:t> </w:t>
      </w:r>
      <w:r>
        <w:rPr>
          <w:rFonts w:ascii="Palatino Linotype" w:hAnsi="Palatino Linotype"/>
          <w:b/>
          <w:i/>
          <w:color w:val="010202"/>
          <w:w w:val="115"/>
          <w:sz w:val="19"/>
        </w:rPr>
        <w:t>Earth</w:t>
      </w:r>
      <w:r>
        <w:rPr>
          <w:i/>
          <w:color w:val="010202"/>
          <w:w w:val="115"/>
          <w:sz w:val="19"/>
        </w:rPr>
        <w:t>)</w:t>
      </w:r>
      <w:r>
        <w:rPr>
          <w:rFonts w:ascii="Palatino Linotype" w:hAnsi="Palatino Linotype"/>
          <w:b/>
          <w:i/>
          <w:color w:val="010202"/>
          <w:w w:val="115"/>
          <w:sz w:val="19"/>
        </w:rPr>
        <w:t>,”</w:t>
      </w:r>
      <w:r>
        <w:rPr>
          <w:rFonts w:ascii="Palatino Linotype" w:hAnsi="Palatino Linotype"/>
          <w:b/>
          <w:i/>
          <w:color w:val="010202"/>
          <w:spacing w:val="-13"/>
          <w:w w:val="115"/>
          <w:sz w:val="19"/>
        </w:rPr>
        <w:t> </w:t>
      </w:r>
      <w:r>
        <w:rPr>
          <w:color w:val="010202"/>
          <w:w w:val="115"/>
          <w:sz w:val="19"/>
        </w:rPr>
        <w:t>which</w:t>
      </w:r>
      <w:r>
        <w:rPr>
          <w:color w:val="010202"/>
          <w:spacing w:val="-6"/>
          <w:w w:val="115"/>
          <w:sz w:val="19"/>
        </w:rPr>
        <w:t> </w:t>
      </w:r>
      <w:r>
        <w:rPr>
          <w:color w:val="010202"/>
          <w:w w:val="115"/>
          <w:sz w:val="19"/>
        </w:rPr>
        <w:t>we mentioned</w:t>
      </w:r>
      <w:r>
        <w:rPr>
          <w:color w:val="010202"/>
          <w:spacing w:val="-7"/>
          <w:w w:val="115"/>
          <w:sz w:val="19"/>
        </w:rPr>
        <w:t> </w:t>
      </w:r>
      <w:r>
        <w:rPr>
          <w:color w:val="010202"/>
          <w:w w:val="115"/>
          <w:sz w:val="19"/>
        </w:rPr>
        <w:t>earlier.</w:t>
      </w:r>
      <w:r>
        <w:rPr>
          <w:color w:val="010202"/>
          <w:spacing w:val="-7"/>
          <w:w w:val="115"/>
          <w:sz w:val="19"/>
        </w:rPr>
        <w:t> </w:t>
      </w:r>
      <w:r>
        <w:rPr>
          <w:color w:val="010202"/>
          <w:w w:val="115"/>
          <w:sz w:val="19"/>
        </w:rPr>
        <w:t>Strictly</w:t>
      </w:r>
      <w:r>
        <w:rPr>
          <w:color w:val="010202"/>
          <w:spacing w:val="-7"/>
          <w:w w:val="115"/>
          <w:sz w:val="19"/>
        </w:rPr>
        <w:t> </w:t>
      </w:r>
      <w:r>
        <w:rPr>
          <w:color w:val="010202"/>
          <w:w w:val="115"/>
          <w:sz w:val="19"/>
        </w:rPr>
        <w:t>speaking,</w:t>
      </w:r>
      <w:r>
        <w:rPr>
          <w:color w:val="010202"/>
          <w:spacing w:val="-7"/>
          <w:w w:val="115"/>
          <w:sz w:val="19"/>
        </w:rPr>
        <w:t> </w:t>
      </w:r>
      <w:r>
        <w:rPr>
          <w:color w:val="010202"/>
          <w:w w:val="115"/>
          <w:sz w:val="19"/>
        </w:rPr>
        <w:t>said</w:t>
      </w:r>
      <w:r>
        <w:rPr>
          <w:color w:val="010202"/>
          <w:spacing w:val="-6"/>
          <w:w w:val="115"/>
          <w:sz w:val="19"/>
        </w:rPr>
        <w:t> </w:t>
      </w:r>
      <w:r>
        <w:rPr>
          <w:color w:val="010202"/>
          <w:w w:val="115"/>
          <w:sz w:val="19"/>
        </w:rPr>
        <w:t>“center”</w:t>
      </w:r>
      <w:r>
        <w:rPr>
          <w:color w:val="010202"/>
          <w:spacing w:val="-7"/>
          <w:w w:val="115"/>
          <w:sz w:val="19"/>
        </w:rPr>
        <w:t> </w:t>
      </w:r>
      <w:r>
        <w:rPr>
          <w:color w:val="010202"/>
          <w:w w:val="115"/>
          <w:sz w:val="19"/>
        </w:rPr>
        <w:t>is</w:t>
      </w:r>
      <w:r>
        <w:rPr>
          <w:color w:val="010202"/>
          <w:spacing w:val="-7"/>
          <w:w w:val="115"/>
          <w:sz w:val="19"/>
        </w:rPr>
        <w:t> </w:t>
      </w:r>
      <w:r>
        <w:rPr>
          <w:color w:val="010202"/>
          <w:w w:val="115"/>
          <w:sz w:val="19"/>
        </w:rPr>
        <w:t>the</w:t>
      </w:r>
      <w:r>
        <w:rPr>
          <w:color w:val="010202"/>
          <w:spacing w:val="-7"/>
          <w:w w:val="115"/>
          <w:sz w:val="19"/>
        </w:rPr>
        <w:t> </w:t>
      </w:r>
      <w:r>
        <w:rPr>
          <w:color w:val="010202"/>
          <w:w w:val="115"/>
          <w:sz w:val="19"/>
        </w:rPr>
        <w:t>vertex</w:t>
      </w:r>
      <w:r>
        <w:rPr>
          <w:color w:val="010202"/>
          <w:spacing w:val="-7"/>
          <w:w w:val="115"/>
          <w:sz w:val="19"/>
        </w:rPr>
        <w:t> </w:t>
      </w:r>
      <w:r>
        <w:rPr>
          <w:color w:val="010202"/>
          <w:w w:val="115"/>
          <w:sz w:val="19"/>
        </w:rPr>
        <w:t>of</w:t>
      </w:r>
      <w:r>
        <w:rPr>
          <w:color w:val="010202"/>
          <w:spacing w:val="-6"/>
          <w:w w:val="115"/>
          <w:sz w:val="19"/>
        </w:rPr>
        <w:t> </w:t>
      </w:r>
      <w:r>
        <w:rPr>
          <w:color w:val="010202"/>
          <w:spacing w:val="-10"/>
          <w:w w:val="115"/>
          <w:sz w:val="19"/>
        </w:rPr>
        <w:t>a</w:t>
      </w:r>
    </w:p>
    <w:p>
      <w:pPr>
        <w:pStyle w:val="BodyText"/>
        <w:spacing w:before="151"/>
        <w:ind w:left="5" w:right="20"/>
        <w:jc w:val="center"/>
      </w:pPr>
      <w:r>
        <w:rPr>
          <w:color w:val="010202"/>
          <w:spacing w:val="-4"/>
          <w:w w:val="95"/>
        </w:rPr>
        <w:t>1019</w:t>
      </w:r>
    </w:p>
    <w:p>
      <w:pPr>
        <w:pStyle w:val="BodyText"/>
        <w:spacing w:after="0"/>
        <w:jc w:val="center"/>
        <w:sectPr>
          <w:pgSz w:w="8640" w:h="12960"/>
          <w:pgMar w:top="1180" w:bottom="280" w:left="1080" w:right="1080"/>
        </w:sectPr>
      </w:pPr>
    </w:p>
    <w:p>
      <w:pPr>
        <w:pStyle w:val="BodyText"/>
        <w:spacing w:line="252" w:lineRule="auto" w:before="92"/>
        <w:ind w:right="15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95328">
                <wp:simplePos x="0" y="0"/>
                <wp:positionH relativeFrom="page">
                  <wp:posOffset>0</wp:posOffset>
                </wp:positionH>
                <wp:positionV relativeFrom="page">
                  <wp:posOffset>195935</wp:posOffset>
                </wp:positionV>
                <wp:extent cx="5486400" cy="783780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5486400" cy="78378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 h="7837805">
                              <a:moveTo>
                                <a:pt x="5486400" y="0"/>
                              </a:moveTo>
                              <a:lnTo>
                                <a:pt x="0" y="0"/>
                              </a:lnTo>
                              <a:lnTo>
                                <a:pt x="0" y="7837728"/>
                              </a:lnTo>
                              <a:lnTo>
                                <a:pt x="5486400" y="7837728"/>
                              </a:lnTo>
                              <a:lnTo>
                                <a:pt x="5486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F4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15.428pt;width:432pt;height:617.144pt;mso-position-horizontal-relative:page;mso-position-vertical-relative:page;z-index:-15921152" id="docshape47" filled="true" fillcolor="#faf4e8" stroked="false">
                <v:fill type="solid"/>
                <w10:wrap type="none"/>
              </v:rect>
            </w:pict>
          </mc:Fallback>
        </mc:AlternateContent>
      </w:r>
      <w:r>
        <w:rPr>
          <w:color w:val="010202"/>
          <w:w w:val="115"/>
        </w:rPr>
        <w:t>colossal</w:t>
      </w:r>
      <w:r>
        <w:rPr>
          <w:color w:val="010202"/>
          <w:w w:val="115"/>
        </w:rPr>
        <w:t> vortex</w:t>
      </w:r>
      <w:r>
        <w:rPr>
          <w:color w:val="010202"/>
          <w:w w:val="115"/>
        </w:rPr>
        <w:t> of</w:t>
      </w:r>
      <w:r>
        <w:rPr>
          <w:color w:val="010202"/>
          <w:w w:val="115"/>
        </w:rPr>
        <w:t> energy</w:t>
      </w:r>
      <w:r>
        <w:rPr>
          <w:color w:val="010202"/>
          <w:w w:val="115"/>
        </w:rPr>
        <w:t> that</w:t>
      </w:r>
      <w:r>
        <w:rPr>
          <w:color w:val="010202"/>
          <w:w w:val="115"/>
        </w:rPr>
        <w:t> fulﬁlls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function</w:t>
      </w:r>
      <w:r>
        <w:rPr>
          <w:color w:val="010202"/>
          <w:w w:val="115"/>
        </w:rPr>
        <w:t> of</w:t>
      </w:r>
      <w:r>
        <w:rPr>
          <w:color w:val="010202"/>
          <w:w w:val="115"/>
        </w:rPr>
        <w:t> granting “movement” to the Route and that is why it is called the “Motor of the</w:t>
      </w:r>
      <w:r>
        <w:rPr>
          <w:color w:val="010202"/>
          <w:w w:val="115"/>
        </w:rPr>
        <w:t> Kaly</w:t>
      </w:r>
      <w:r>
        <w:rPr>
          <w:color w:val="010202"/>
          <w:w w:val="115"/>
        </w:rPr>
        <w:t> Yuga,”</w:t>
      </w:r>
      <w:r>
        <w:rPr>
          <w:color w:val="010202"/>
          <w:w w:val="115"/>
        </w:rPr>
        <w:t> although</w:t>
      </w:r>
      <w:r>
        <w:rPr>
          <w:color w:val="010202"/>
          <w:w w:val="115"/>
        </w:rPr>
        <w:t> it</w:t>
      </w:r>
      <w:r>
        <w:rPr>
          <w:color w:val="010202"/>
          <w:w w:val="115"/>
        </w:rPr>
        <w:t> would</w:t>
      </w:r>
      <w:r>
        <w:rPr>
          <w:color w:val="010202"/>
          <w:w w:val="115"/>
        </w:rPr>
        <w:t> be</w:t>
      </w:r>
      <w:r>
        <w:rPr>
          <w:color w:val="010202"/>
          <w:w w:val="115"/>
        </w:rPr>
        <w:t> more</w:t>
      </w:r>
      <w:r>
        <w:rPr>
          <w:color w:val="010202"/>
          <w:w w:val="115"/>
        </w:rPr>
        <w:t> appropriate</w:t>
      </w:r>
      <w:r>
        <w:rPr>
          <w:color w:val="010202"/>
          <w:w w:val="115"/>
        </w:rPr>
        <w:t> to</w:t>
      </w:r>
      <w:r>
        <w:rPr>
          <w:color w:val="010202"/>
          <w:w w:val="115"/>
        </w:rPr>
        <w:t> say</w:t>
      </w:r>
      <w:r>
        <w:rPr>
          <w:color w:val="010202"/>
          <w:w w:val="115"/>
        </w:rPr>
        <w:t> “the glabella</w:t>
      </w:r>
      <w:r>
        <w:rPr>
          <w:color w:val="010202"/>
          <w:w w:val="115"/>
        </w:rPr>
        <w:t> of</w:t>
      </w:r>
      <w:r>
        <w:rPr>
          <w:color w:val="010202"/>
          <w:w w:val="115"/>
        </w:rPr>
        <w:t> Sanat</w:t>
      </w:r>
      <w:r>
        <w:rPr>
          <w:color w:val="010202"/>
          <w:w w:val="115"/>
        </w:rPr>
        <w:t> Kumara.”</w:t>
      </w:r>
      <w:r>
        <w:rPr>
          <w:color w:val="010202"/>
          <w:w w:val="115"/>
        </w:rPr>
        <w:t> Analogous</w:t>
      </w:r>
      <w:r>
        <w:rPr>
          <w:color w:val="010202"/>
          <w:w w:val="115"/>
        </w:rPr>
        <w:t> to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eye</w:t>
      </w:r>
      <w:r>
        <w:rPr>
          <w:color w:val="010202"/>
          <w:w w:val="115"/>
        </w:rPr>
        <w:t> of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hurricane, an</w:t>
      </w:r>
      <w:r>
        <w:rPr>
          <w:color w:val="010202"/>
          <w:w w:val="115"/>
        </w:rPr>
        <w:t> absolute</w:t>
      </w:r>
      <w:r>
        <w:rPr>
          <w:color w:val="010202"/>
          <w:w w:val="115"/>
        </w:rPr>
        <w:t> calm</w:t>
      </w:r>
      <w:r>
        <w:rPr>
          <w:color w:val="010202"/>
          <w:w w:val="115"/>
        </w:rPr>
        <w:t> reigns</w:t>
      </w:r>
      <w:r>
        <w:rPr>
          <w:color w:val="010202"/>
          <w:w w:val="115"/>
        </w:rPr>
        <w:t> in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“center</w:t>
      </w:r>
      <w:r>
        <w:rPr>
          <w:color w:val="010202"/>
          <w:w w:val="115"/>
        </w:rPr>
        <w:t> of</w:t>
      </w:r>
      <w:r>
        <w:rPr>
          <w:color w:val="010202"/>
          <w:w w:val="115"/>
        </w:rPr>
        <w:t> lesser</w:t>
      </w:r>
      <w:r>
        <w:rPr>
          <w:color w:val="010202"/>
          <w:w w:val="115"/>
        </w:rPr>
        <w:t> intensity”</w:t>
      </w:r>
      <w:r>
        <w:rPr>
          <w:color w:val="010202"/>
          <w:w w:val="115"/>
        </w:rPr>
        <w:t> that</w:t>
      </w:r>
      <w:r>
        <w:rPr>
          <w:color w:val="010202"/>
          <w:w w:val="115"/>
        </w:rPr>
        <w:t> en- ables</w:t>
      </w:r>
      <w:r>
        <w:rPr>
          <w:color w:val="010202"/>
          <w:w w:val="115"/>
        </w:rPr>
        <w:t> its</w:t>
      </w:r>
      <w:r>
        <w:rPr>
          <w:color w:val="010202"/>
          <w:w w:val="115"/>
        </w:rPr>
        <w:t> inhabitants</w:t>
      </w:r>
      <w:r>
        <w:rPr>
          <w:color w:val="010202"/>
          <w:w w:val="115"/>
        </w:rPr>
        <w:t> to</w:t>
      </w:r>
      <w:r>
        <w:rPr>
          <w:color w:val="010202"/>
          <w:w w:val="115"/>
        </w:rPr>
        <w:t> reach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highest</w:t>
      </w:r>
      <w:r>
        <w:rPr>
          <w:color w:val="010202"/>
          <w:w w:val="115"/>
        </w:rPr>
        <w:t> transcendence;</w:t>
      </w:r>
      <w:r>
        <w:rPr>
          <w:color w:val="010202"/>
          <w:w w:val="115"/>
        </w:rPr>
        <w:t> that</w:t>
      </w:r>
      <w:r>
        <w:rPr>
          <w:color w:val="010202"/>
          <w:w w:val="115"/>
        </w:rPr>
        <w:t> is why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the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Hyperborean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Siddhas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have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counted,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and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always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count,</w:t>
      </w:r>
      <w:r>
        <w:rPr>
          <w:color w:val="010202"/>
          <w:spacing w:val="-3"/>
          <w:w w:val="115"/>
        </w:rPr>
        <w:t> </w:t>
      </w:r>
      <w:r>
        <w:rPr>
          <w:color w:val="010202"/>
          <w:w w:val="115"/>
        </w:rPr>
        <w:t>on those</w:t>
      </w:r>
      <w:r>
        <w:rPr>
          <w:color w:val="010202"/>
          <w:w w:val="115"/>
        </w:rPr>
        <w:t> inhabitants,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Mongols,</w:t>
      </w:r>
      <w:r>
        <w:rPr>
          <w:color w:val="010202"/>
          <w:w w:val="115"/>
        </w:rPr>
        <w:t> when</w:t>
      </w:r>
      <w:r>
        <w:rPr>
          <w:color w:val="010202"/>
          <w:w w:val="115"/>
        </w:rPr>
        <w:t> their</w:t>
      </w:r>
      <w:r>
        <w:rPr>
          <w:color w:val="010202"/>
          <w:w w:val="115"/>
        </w:rPr>
        <w:t> Psychosocial</w:t>
      </w:r>
      <w:r>
        <w:rPr>
          <w:color w:val="010202"/>
          <w:w w:val="115"/>
        </w:rPr>
        <w:t> Strategy plans</w:t>
      </w:r>
      <w:r>
        <w:rPr>
          <w:color w:val="010202"/>
          <w:w w:val="115"/>
        </w:rPr>
        <w:t> require</w:t>
      </w:r>
      <w:r>
        <w:rPr>
          <w:color w:val="010202"/>
          <w:w w:val="115"/>
        </w:rPr>
        <w:t> the</w:t>
      </w:r>
      <w:r>
        <w:rPr>
          <w:color w:val="010202"/>
          <w:w w:val="115"/>
        </w:rPr>
        <w:t> mobilization</w:t>
      </w:r>
      <w:r>
        <w:rPr>
          <w:color w:val="010202"/>
          <w:w w:val="115"/>
        </w:rPr>
        <w:t> of</w:t>
      </w:r>
      <w:r>
        <w:rPr>
          <w:color w:val="010202"/>
          <w:w w:val="115"/>
        </w:rPr>
        <w:t> peoples</w:t>
      </w:r>
      <w:r>
        <w:rPr>
          <w:color w:val="010202"/>
          <w:w w:val="115"/>
        </w:rPr>
        <w:t> of</w:t>
      </w:r>
      <w:r>
        <w:rPr>
          <w:color w:val="010202"/>
          <w:w w:val="115"/>
        </w:rPr>
        <w:t> Hyperborean</w:t>
      </w:r>
      <w:r>
        <w:rPr>
          <w:color w:val="010202"/>
          <w:w w:val="115"/>
        </w:rPr>
        <w:t> lineage in different Regions of the Route.</w:t>
      </w: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spacing w:before="75"/>
        <w:ind w:left="0"/>
        <w:jc w:val="left"/>
      </w:pPr>
    </w:p>
    <w:p>
      <w:pPr>
        <w:pStyle w:val="BodyText"/>
        <w:ind w:left="5" w:right="20"/>
        <w:jc w:val="center"/>
      </w:pPr>
      <w:r>
        <w:rPr>
          <w:color w:val="010202"/>
          <w:spacing w:val="-4"/>
        </w:rPr>
        <w:t>1020</w:t>
      </w:r>
    </w:p>
    <w:sectPr>
      <w:pgSz w:w="8640" w:h="12960"/>
      <w:pgMar w:top="118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Palatino Linotype">
    <w:altName w:val="Palatino Linotype"/>
    <w:charset w:val="1"/>
    <w:family w:val="roman"/>
    <w:pitch w:val="variable"/>
  </w:font>
  <w:font w:name="Nirmala UI">
    <w:altName w:val="Nirmala UI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672" w:hanging="272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color w:val="010202"/>
        <w:spacing w:val="-1"/>
        <w:w w:val="79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60" w:hanging="2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40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20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00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80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0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40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320" w:hanging="272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39"/>
      <w:numFmt w:val="decimal"/>
      <w:lvlText w:val="%1."/>
      <w:lvlJc w:val="left"/>
      <w:pPr>
        <w:ind w:left="154" w:hanging="35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color w:val="010202"/>
        <w:spacing w:val="-5"/>
        <w:w w:val="94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92" w:hanging="35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24" w:hanging="35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56" w:hanging="35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88" w:hanging="35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20" w:hanging="35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52" w:hanging="35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4" w:hanging="35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6" w:hanging="354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."/>
      <w:lvlJc w:val="left"/>
      <w:pPr>
        <w:ind w:left="400" w:hanging="247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color w:val="010202"/>
        <w:spacing w:val="-1"/>
        <w:w w:val="116"/>
        <w:sz w:val="19"/>
        <w:szCs w:val="19"/>
        <w:lang w:val="en-US" w:eastAsia="en-US" w:bidi="ar-SA"/>
      </w:rPr>
    </w:lvl>
    <w:lvl w:ilvl="1">
      <w:start w:val="36"/>
      <w:numFmt w:val="decimal"/>
      <w:lvlText w:val="%2."/>
      <w:lvlJc w:val="left"/>
      <w:pPr>
        <w:ind w:left="154" w:hanging="356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color w:val="010202"/>
        <w:spacing w:val="-4"/>
        <w:w w:val="92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75" w:hanging="3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51" w:hanging="3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26" w:hanging="3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02" w:hanging="3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77" w:hanging="3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3" w:hanging="3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8" w:hanging="356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54"/>
      <w:jc w:val="both"/>
    </w:pPr>
    <w:rPr>
      <w:rFonts w:ascii="Cambria" w:hAnsi="Cambria" w:eastAsia="Cambria" w:cs="Cambria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54"/>
      <w:outlineLvl w:val="1"/>
    </w:pPr>
    <w:rPr>
      <w:rFonts w:ascii="Palatino Linotype" w:hAnsi="Palatino Linotype" w:eastAsia="Palatino Linotype" w:cs="Palatino Linotype"/>
      <w:b/>
      <w:bCs/>
      <w:i/>
      <w:iCs/>
      <w:sz w:val="19"/>
      <w:szCs w:val="19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5"/>
      <w:ind w:left="154"/>
      <w:jc w:val="both"/>
    </w:pPr>
    <w:rPr>
      <w:rFonts w:ascii="Times New Roman" w:hAnsi="Times New Roman" w:eastAsia="Times New Roman" w:cs="Times New Roman"/>
      <w:b/>
      <w:bCs/>
      <w:sz w:val="19"/>
      <w:szCs w:val="19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64"/>
      <w:ind w:left="154" w:hanging="245"/>
    </w:pPr>
    <w:rPr>
      <w:rFonts w:ascii="Cambria" w:hAnsi="Cambria" w:eastAsia="Cambria" w:cs="Cambri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dc:title>A9R1wibvtj_wpdu7w_6d0.tmp</dc:title>
  <dcterms:created xsi:type="dcterms:W3CDTF">2025-07-12T17:03:51Z</dcterms:created>
  <dcterms:modified xsi:type="dcterms:W3CDTF">2025-07-12T17:03:51Z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2025-07-12T00:00:00Z</vt:filetime>
  </property>
  <property fmtid="{D5CDD505-2E9C-101B-9397-08002B2CF9AE}" pid="5" name="Producer">
    <vt:lpwstr>Acrobat Distiller 11.0 (Windows)</vt:lpwstr>
  </property>
</Properties>
</file>